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44" w:rsidRDefault="00637C44" w:rsidP="00637C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637C44" w:rsidRDefault="00637C44" w:rsidP="00637C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МБОУ «Сентелекская СОШ»</w:t>
      </w:r>
    </w:p>
    <w:p w:rsidR="00637C44" w:rsidRDefault="00637C44" w:rsidP="00637C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 Н.И. Уфимцева</w:t>
      </w:r>
    </w:p>
    <w:p w:rsidR="00637C44" w:rsidRDefault="00637C44" w:rsidP="00637C44">
      <w:pPr>
        <w:spacing w:after="0" w:line="240" w:lineRule="auto"/>
        <w:jc w:val="right"/>
        <w:rPr>
          <w:rFonts w:ascii="Times New Roman" w:hAnsi="Times New Roman" w:cs="Times New Roman"/>
          <w:b/>
          <w:sz w:val="28"/>
          <w:szCs w:val="28"/>
        </w:rPr>
      </w:pPr>
      <w:r>
        <w:rPr>
          <w:rFonts w:ascii="Times New Roman" w:hAnsi="Times New Roman" w:cs="Times New Roman"/>
          <w:sz w:val="24"/>
          <w:szCs w:val="24"/>
        </w:rPr>
        <w:t>Приказ №___ от «___»___________20</w:t>
      </w:r>
      <w:r w:rsidR="00782774">
        <w:rPr>
          <w:rFonts w:ascii="Times New Roman" w:hAnsi="Times New Roman" w:cs="Times New Roman"/>
          <w:sz w:val="24"/>
          <w:szCs w:val="24"/>
        </w:rPr>
        <w:t>2</w:t>
      </w:r>
      <w:r w:rsidR="00260294">
        <w:rPr>
          <w:rFonts w:ascii="Times New Roman" w:hAnsi="Times New Roman" w:cs="Times New Roman"/>
          <w:sz w:val="24"/>
          <w:szCs w:val="24"/>
        </w:rPr>
        <w:t>2</w:t>
      </w: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jc w:val="center"/>
        <w:rPr>
          <w:rFonts w:ascii="Times New Roman" w:hAnsi="Times New Roman" w:cs="Times New Roman"/>
          <w:b/>
          <w:sz w:val="28"/>
          <w:szCs w:val="28"/>
        </w:rPr>
      </w:pPr>
    </w:p>
    <w:p w:rsidR="00637C44" w:rsidRDefault="00637C44" w:rsidP="00637C44">
      <w:pPr>
        <w:jc w:val="center"/>
        <w:rPr>
          <w:rFonts w:ascii="Times New Roman" w:hAnsi="Times New Roman" w:cs="Times New Roman"/>
          <w:b/>
          <w:sz w:val="28"/>
          <w:szCs w:val="28"/>
        </w:rPr>
      </w:pPr>
      <w:r>
        <w:rPr>
          <w:rFonts w:ascii="Times New Roman" w:hAnsi="Times New Roman" w:cs="Times New Roman"/>
          <w:b/>
          <w:sz w:val="28"/>
          <w:szCs w:val="28"/>
        </w:rPr>
        <w:t>ОТЧЕТ</w:t>
      </w:r>
      <w:r>
        <w:rPr>
          <w:rFonts w:ascii="Times New Roman" w:hAnsi="Times New Roman" w:cs="Times New Roman"/>
          <w:b/>
          <w:sz w:val="28"/>
          <w:szCs w:val="28"/>
        </w:rPr>
        <w:br/>
        <w:t>О РЕЗУЛЬТАТАХ САМООБСЛЕДОВАНИЯ</w:t>
      </w:r>
    </w:p>
    <w:p w:rsidR="00637C44" w:rsidRDefault="00637C44" w:rsidP="00637C44">
      <w:pPr>
        <w:jc w:val="center"/>
        <w:rPr>
          <w:rFonts w:ascii="Times New Roman" w:hAnsi="Times New Roman" w:cs="Times New Roman"/>
          <w:b/>
          <w:sz w:val="28"/>
          <w:szCs w:val="28"/>
        </w:rPr>
      </w:pPr>
      <w:r>
        <w:rPr>
          <w:rFonts w:ascii="Times New Roman" w:hAnsi="Times New Roman" w:cs="Times New Roman"/>
          <w:b/>
          <w:sz w:val="28"/>
          <w:szCs w:val="28"/>
        </w:rPr>
        <w:t>МБОУ «СЕНТЕЛЕКСКАЯ СОШ»</w:t>
      </w:r>
    </w:p>
    <w:p w:rsidR="00637C44" w:rsidRDefault="007F4D3B" w:rsidP="00637C44">
      <w:pPr>
        <w:jc w:val="center"/>
        <w:rPr>
          <w:rFonts w:ascii="Times New Roman" w:hAnsi="Times New Roman" w:cs="Times New Roman"/>
          <w:b/>
          <w:sz w:val="28"/>
          <w:szCs w:val="28"/>
        </w:rPr>
      </w:pPr>
      <w:r>
        <w:rPr>
          <w:rFonts w:ascii="Times New Roman" w:hAnsi="Times New Roman" w:cs="Times New Roman"/>
          <w:b/>
          <w:sz w:val="28"/>
          <w:szCs w:val="28"/>
        </w:rPr>
        <w:t>за 202</w:t>
      </w:r>
      <w:r w:rsidR="00260294">
        <w:rPr>
          <w:rFonts w:ascii="Times New Roman" w:hAnsi="Times New Roman" w:cs="Times New Roman"/>
          <w:b/>
          <w:sz w:val="28"/>
          <w:szCs w:val="28"/>
        </w:rPr>
        <w:t>1</w:t>
      </w:r>
      <w:r w:rsidR="00637C44">
        <w:rPr>
          <w:rFonts w:ascii="Times New Roman" w:hAnsi="Times New Roman" w:cs="Times New Roman"/>
          <w:b/>
          <w:sz w:val="28"/>
          <w:szCs w:val="28"/>
        </w:rPr>
        <w:t xml:space="preserve"> календарный год</w:t>
      </w:r>
    </w:p>
    <w:p w:rsidR="00637C44" w:rsidRDefault="00637C44" w:rsidP="00637C44">
      <w:pPr>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782774" w:rsidRDefault="0078277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p>
    <w:p w:rsidR="00637C44" w:rsidRDefault="00260294" w:rsidP="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Сентелек, 2022</w:t>
      </w:r>
    </w:p>
    <w:p w:rsidR="00782774" w:rsidRDefault="00782774" w:rsidP="00637C44">
      <w:pPr>
        <w:spacing w:after="0" w:line="240" w:lineRule="auto"/>
        <w:jc w:val="center"/>
        <w:rPr>
          <w:rFonts w:ascii="Times New Roman" w:hAnsi="Times New Roman" w:cs="Times New Roman"/>
          <w:b/>
          <w:sz w:val="28"/>
          <w:szCs w:val="28"/>
        </w:rPr>
      </w:pPr>
    </w:p>
    <w:p w:rsidR="00782774" w:rsidRDefault="00782774" w:rsidP="00637C44">
      <w:pPr>
        <w:spacing w:after="0" w:line="240" w:lineRule="auto"/>
        <w:jc w:val="center"/>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Раздел 1. Организационно-правовое обеспечение образовательного процесса.</w:t>
      </w: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rPr>
          <w:rFonts w:ascii="Times New Roman" w:hAnsi="Times New Roman" w:cs="Times New Roman"/>
          <w:b/>
          <w:sz w:val="28"/>
          <w:szCs w:val="28"/>
        </w:rPr>
      </w:pPr>
      <w:r>
        <w:rPr>
          <w:rFonts w:ascii="Times New Roman" w:hAnsi="Times New Roman" w:cs="Times New Roman"/>
          <w:b/>
          <w:sz w:val="28"/>
          <w:szCs w:val="28"/>
        </w:rPr>
        <w:t>1.1. Общие сведения об образовательной организации.</w:t>
      </w:r>
    </w:p>
    <w:p w:rsidR="00637C44" w:rsidRDefault="00637C44" w:rsidP="00637C44">
      <w:pPr>
        <w:spacing w:after="0" w:line="240" w:lineRule="auto"/>
        <w:rPr>
          <w:rFonts w:ascii="Times New Roman" w:eastAsia="Times New Roman" w:hAnsi="Times New Roman" w:cs="Times New Roman"/>
          <w:b/>
          <w:bCs/>
          <w:color w:val="000000" w:themeColor="text1"/>
          <w:sz w:val="28"/>
          <w:szCs w:val="28"/>
        </w:rPr>
      </w:pPr>
    </w:p>
    <w:p w:rsidR="00637C44" w:rsidRDefault="00637C44" w:rsidP="00637C44">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Дата создания образовательной организации -1967 год - год открытия средней общеобразовательной школы</w:t>
      </w:r>
    </w:p>
    <w:p w:rsidR="00637C44" w:rsidRDefault="00637C44" w:rsidP="00637C44">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 </w:t>
      </w:r>
    </w:p>
    <w:p w:rsidR="00637C44" w:rsidRDefault="00637C44" w:rsidP="00637C44">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Полное наименование образовательной организации в соответствии с действующим Уставом: </w:t>
      </w:r>
      <w:r>
        <w:rPr>
          <w:rFonts w:ascii="Times New Roman" w:hAnsi="Times New Roman" w:cs="Times New Roman"/>
          <w:sz w:val="28"/>
          <w:szCs w:val="28"/>
          <w:u w:val="single"/>
        </w:rPr>
        <w:t>Муниципальное бюджетное общеобразовательное учреждение «Сентелекская средняя общеобразовательная школа».</w:t>
      </w:r>
    </w:p>
    <w:p w:rsidR="00637C44" w:rsidRDefault="00637C44" w:rsidP="00637C44">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Местонахождение исполнительного органа (юридический адрес ОО</w:t>
      </w:r>
      <w:r>
        <w:rPr>
          <w:rFonts w:ascii="Times New Roman" w:hAnsi="Times New Roman" w:cs="Times New Roman"/>
          <w:sz w:val="28"/>
          <w:szCs w:val="28"/>
          <w:u w:val="single"/>
        </w:rPr>
        <w:t xml:space="preserve">): 658185 Алтайский край Чарышский район с. Сентелек ул. </w:t>
      </w:r>
      <w:proofErr w:type="gramStart"/>
      <w:r>
        <w:rPr>
          <w:rFonts w:ascii="Times New Roman" w:hAnsi="Times New Roman" w:cs="Times New Roman"/>
          <w:sz w:val="28"/>
          <w:szCs w:val="28"/>
          <w:u w:val="single"/>
        </w:rPr>
        <w:t>Центральная</w:t>
      </w:r>
      <w:proofErr w:type="gramEnd"/>
      <w:r>
        <w:rPr>
          <w:rFonts w:ascii="Times New Roman" w:hAnsi="Times New Roman" w:cs="Times New Roman"/>
          <w:sz w:val="28"/>
          <w:szCs w:val="28"/>
          <w:u w:val="single"/>
        </w:rPr>
        <w:t>, 43.</w:t>
      </w:r>
    </w:p>
    <w:p w:rsidR="00637C44" w:rsidRDefault="00637C44" w:rsidP="00637C44">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1.3.  Место ведения образовательной деятельности:</w:t>
      </w:r>
      <w:proofErr w:type="gramStart"/>
      <w:r>
        <w:rPr>
          <w:rFonts w:ascii="Times New Roman" w:hAnsi="Times New Roman" w:cs="Times New Roman"/>
          <w:sz w:val="28"/>
          <w:szCs w:val="28"/>
        </w:rPr>
        <w:t xml:space="preserve"> </w:t>
      </w:r>
      <w:r>
        <w:rPr>
          <w:rFonts w:ascii="Times New Roman" w:hAnsi="Times New Roman" w:cs="Times New Roman"/>
          <w:sz w:val="28"/>
          <w:szCs w:val="28"/>
          <w:u w:val="single"/>
        </w:rPr>
        <w:t>)</w:t>
      </w:r>
      <w:proofErr w:type="gramEnd"/>
      <w:r>
        <w:rPr>
          <w:rFonts w:ascii="Times New Roman" w:hAnsi="Times New Roman" w:cs="Times New Roman"/>
          <w:sz w:val="28"/>
          <w:szCs w:val="28"/>
          <w:u w:val="single"/>
        </w:rPr>
        <w:t>: 658185 Алтайский край Чарышский район с. Сентелек ул. Центральная, 43.</w:t>
      </w:r>
    </w:p>
    <w:p w:rsidR="00637C44" w:rsidRDefault="00637C44" w:rsidP="00637C44">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Телефон: 8(38574) 27-5-07, 27-5-25.</w:t>
      </w:r>
    </w:p>
    <w:p w:rsidR="00637C44" w:rsidRDefault="00637C44" w:rsidP="00637C44">
      <w:pPr>
        <w:spacing w:line="240" w:lineRule="auto"/>
        <w:jc w:val="both"/>
        <w:rPr>
          <w:rFonts w:ascii="Times New Roman" w:hAnsi="Times New Roman"/>
          <w:color w:val="0000FF" w:themeColor="hyperlink"/>
          <w:sz w:val="28"/>
          <w:szCs w:val="28"/>
          <w:u w:val="single"/>
        </w:rPr>
      </w:pPr>
      <w:proofErr w:type="gramStart"/>
      <w:r>
        <w:rPr>
          <w:rFonts w:ascii="Times New Roman" w:hAnsi="Times New Roman" w:cs="Times New Roman"/>
          <w:sz w:val="28"/>
          <w:szCs w:val="28"/>
          <w:u w:val="single"/>
          <w:lang w:val="en-US"/>
        </w:rPr>
        <w:t>e</w:t>
      </w:r>
      <w:r>
        <w:rPr>
          <w:rFonts w:ascii="Times New Roman" w:hAnsi="Times New Roman" w:cs="Times New Roman"/>
          <w:sz w:val="28"/>
          <w:szCs w:val="28"/>
          <w:u w:val="single"/>
        </w:rPr>
        <w:t>-</w:t>
      </w:r>
      <w:r>
        <w:rPr>
          <w:rFonts w:ascii="Times New Roman" w:hAnsi="Times New Roman" w:cs="Times New Roman"/>
          <w:sz w:val="28"/>
          <w:szCs w:val="28"/>
          <w:u w:val="single"/>
          <w:lang w:val="en-US"/>
        </w:rPr>
        <w:t>mail</w:t>
      </w:r>
      <w:proofErr w:type="gramEnd"/>
      <w:r>
        <w:rPr>
          <w:rFonts w:ascii="Times New Roman" w:hAnsi="Times New Roman" w:cs="Times New Roman"/>
          <w:sz w:val="28"/>
          <w:szCs w:val="28"/>
          <w:u w:val="single"/>
        </w:rPr>
        <w:t xml:space="preserve">: </w:t>
      </w:r>
      <w:hyperlink r:id="rId7" w:history="1">
        <w:r>
          <w:rPr>
            <w:rStyle w:val="a3"/>
            <w:rFonts w:ascii="Times New Roman" w:hAnsi="Times New Roman"/>
            <w:sz w:val="28"/>
            <w:szCs w:val="28"/>
          </w:rPr>
          <w:t>sentelexkaja@yandex.ru</w:t>
        </w:r>
      </w:hyperlink>
    </w:p>
    <w:p w:rsidR="00637C44" w:rsidRDefault="00637C44" w:rsidP="00637C44">
      <w:pPr>
        <w:spacing w:after="0" w:line="240" w:lineRule="auto"/>
        <w:jc w:val="both"/>
        <w:rPr>
          <w:rFonts w:ascii="Times New Roman" w:hAnsi="Times New Roman" w:cs="Times New Roman"/>
          <w:color w:val="0070C0"/>
          <w:sz w:val="28"/>
          <w:szCs w:val="28"/>
          <w:shd w:val="clear" w:color="auto" w:fill="FFFFFF"/>
        </w:rPr>
      </w:pPr>
      <w:r>
        <w:rPr>
          <w:rFonts w:ascii="Times New Roman" w:hAnsi="Times New Roman" w:cs="Times New Roman"/>
          <w:sz w:val="28"/>
          <w:szCs w:val="28"/>
        </w:rPr>
        <w:t xml:space="preserve"> Учредитель: комитет Администрации Чарышского района по образованию, </w:t>
      </w:r>
      <w:r>
        <w:rPr>
          <w:rFonts w:ascii="Times New Roman" w:hAnsi="Times New Roman" w:cs="Times New Roman"/>
          <w:color w:val="000000" w:themeColor="text1"/>
          <w:sz w:val="28"/>
          <w:szCs w:val="28"/>
          <w:shd w:val="clear" w:color="auto" w:fill="FFFFFF"/>
        </w:rPr>
        <w:t xml:space="preserve">Юридический адрес: 658170 с. Чарышское ул. Партизанская,37 Чарышского района Алтайского края. Фактический адрес:658170 с. Чарышское ул. Партизанская, 37 Чарышского района Алтайского края. Телефон 8(38574) 22-4-46, факс 22-1-81, 22-3-89 </w:t>
      </w:r>
      <w:proofErr w:type="gramStart"/>
      <w:r>
        <w:rPr>
          <w:rFonts w:ascii="Times New Roman" w:hAnsi="Times New Roman" w:cs="Times New Roman"/>
          <w:color w:val="000000" w:themeColor="text1"/>
          <w:sz w:val="28"/>
          <w:szCs w:val="28"/>
          <w:shd w:val="clear" w:color="auto" w:fill="FFFFFF"/>
        </w:rPr>
        <w:t>Е</w:t>
      </w:r>
      <w:proofErr w:type="gramEnd"/>
      <w:r>
        <w:rPr>
          <w:rFonts w:ascii="Times New Roman" w:hAnsi="Times New Roman" w:cs="Times New Roman"/>
          <w:color w:val="000000" w:themeColor="text1"/>
          <w:sz w:val="28"/>
          <w:szCs w:val="28"/>
          <w:shd w:val="clear" w:color="auto" w:fill="FFFFFF"/>
        </w:rPr>
        <w:t>-</w:t>
      </w:r>
      <w:proofErr w:type="spellStart"/>
      <w:r>
        <w:rPr>
          <w:rFonts w:ascii="Times New Roman" w:hAnsi="Times New Roman" w:cs="Times New Roman"/>
          <w:color w:val="000000" w:themeColor="text1"/>
          <w:sz w:val="28"/>
          <w:szCs w:val="28"/>
          <w:shd w:val="clear" w:color="auto" w:fill="FFFFFF"/>
        </w:rPr>
        <w:t>mail</w:t>
      </w:r>
      <w:proofErr w:type="spellEnd"/>
      <w:r>
        <w:rPr>
          <w:rFonts w:ascii="Times New Roman" w:hAnsi="Times New Roman" w:cs="Times New Roman"/>
          <w:color w:val="000000" w:themeColor="text1"/>
          <w:sz w:val="28"/>
          <w:szCs w:val="28"/>
          <w:shd w:val="clear" w:color="auto" w:fill="FFFFFF"/>
        </w:rPr>
        <w:t xml:space="preserve">: </w:t>
      </w:r>
      <w:hyperlink r:id="rId8" w:history="1">
        <w:r>
          <w:rPr>
            <w:rStyle w:val="a3"/>
            <w:rFonts w:ascii="Times New Roman" w:hAnsi="Times New Roman"/>
            <w:sz w:val="28"/>
            <w:szCs w:val="28"/>
            <w:shd w:val="clear" w:color="auto" w:fill="FFFFFF"/>
          </w:rPr>
          <w:t>obraz@charysh.ru</w:t>
        </w:r>
      </w:hyperlink>
    </w:p>
    <w:p w:rsidR="00637C44" w:rsidRDefault="00637C44" w:rsidP="00637C44">
      <w:pPr>
        <w:spacing w:after="0" w:line="240" w:lineRule="auto"/>
        <w:jc w:val="both"/>
        <w:rPr>
          <w:rFonts w:ascii="Times New Roman" w:hAnsi="Times New Roman" w:cs="Times New Roman"/>
          <w:color w:val="0070C0"/>
          <w:sz w:val="28"/>
          <w:szCs w:val="28"/>
          <w:shd w:val="clear" w:color="auto" w:fill="FFFFFF"/>
        </w:rPr>
      </w:pP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МБОУ «Сентелекская СОШ» реализует следующие основные образовательные программы:</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Основная образовательная программа начального общего образования</w:t>
      </w:r>
      <w:r w:rsidR="007F4D3B">
        <w:rPr>
          <w:rFonts w:ascii="Times New Roman" w:hAnsi="Times New Roman" w:cs="Times New Roman"/>
          <w:color w:val="000000" w:themeColor="text1"/>
          <w:sz w:val="28"/>
          <w:szCs w:val="28"/>
          <w:shd w:val="clear" w:color="auto" w:fill="FFFFFF"/>
        </w:rPr>
        <w:t xml:space="preserve"> (ФГОСНОО)</w:t>
      </w:r>
      <w:r>
        <w:rPr>
          <w:rFonts w:ascii="Times New Roman" w:hAnsi="Times New Roman" w:cs="Times New Roman"/>
          <w:color w:val="000000" w:themeColor="text1"/>
          <w:sz w:val="28"/>
          <w:szCs w:val="28"/>
          <w:shd w:val="clear" w:color="auto" w:fill="FFFFFF"/>
        </w:rPr>
        <w:t xml:space="preserve"> – 1-4 классы;</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основная образовательная программа основного общего образования (в соответствии с ФГОС ООО) – 5-9 классы  - с 01.09.2019 года по 31.12.2019 года;</w:t>
      </w:r>
    </w:p>
    <w:p w:rsidR="007F4D3B" w:rsidRDefault="007F4D3B" w:rsidP="00637C44">
      <w:pPr>
        <w:spacing w:after="0" w:line="240" w:lineRule="auto"/>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 Основная образовательная программа среднего общего образования в соответствии с ФГОС СОО) – 10</w:t>
      </w:r>
      <w:r w:rsidR="00260294">
        <w:rPr>
          <w:rFonts w:ascii="Times New Roman" w:hAnsi="Times New Roman" w:cs="Times New Roman"/>
          <w:color w:val="000000" w:themeColor="text1"/>
          <w:sz w:val="28"/>
          <w:szCs w:val="28"/>
          <w:shd w:val="clear" w:color="auto" w:fill="FFFFFF"/>
        </w:rPr>
        <w:t>, 11</w:t>
      </w:r>
      <w:r>
        <w:rPr>
          <w:rFonts w:ascii="Times New Roman" w:hAnsi="Times New Roman" w:cs="Times New Roman"/>
          <w:color w:val="000000" w:themeColor="text1"/>
          <w:sz w:val="28"/>
          <w:szCs w:val="28"/>
          <w:shd w:val="clear" w:color="auto" w:fill="FFFFFF"/>
        </w:rPr>
        <w:t xml:space="preserve"> класс</w:t>
      </w:r>
      <w:r w:rsidR="00260294">
        <w:rPr>
          <w:rFonts w:ascii="Times New Roman" w:hAnsi="Times New Roman" w:cs="Times New Roman"/>
          <w:color w:val="000000" w:themeColor="text1"/>
          <w:sz w:val="28"/>
          <w:szCs w:val="28"/>
          <w:shd w:val="clear" w:color="auto" w:fill="FFFFFF"/>
        </w:rPr>
        <w:t>ы</w:t>
      </w:r>
      <w:r>
        <w:rPr>
          <w:rFonts w:ascii="Times New Roman" w:hAnsi="Times New Roman" w:cs="Times New Roman"/>
          <w:color w:val="000000" w:themeColor="text1"/>
          <w:sz w:val="28"/>
          <w:szCs w:val="28"/>
          <w:shd w:val="clear" w:color="auto" w:fill="FFFFFF"/>
        </w:rPr>
        <w:t>.</w:t>
      </w:r>
      <w:proofErr w:type="gramEnd"/>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адаптированная основная общеобразовательная программа обучающихся с умственной отсталостью (интеллектуальными нарушениями) (Вариант 1).</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адаптированная основная общеобразовательная программа начального общего образования для обучающихся с задержкой психического развития (Вариант 7.2).</w:t>
      </w:r>
    </w:p>
    <w:p w:rsidR="00637C44" w:rsidRDefault="00637C44" w:rsidP="00637C44">
      <w:pPr>
        <w:autoSpaceDE w:val="0"/>
        <w:autoSpaceDN w:val="0"/>
        <w:adjustRightInd w:val="0"/>
        <w:spacing w:before="62"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адаптированная основная общеобразовательная программа начального общего образования для слабовидящих учащихся (Вариант 4.1)</w:t>
      </w:r>
    </w:p>
    <w:p w:rsidR="00637C44" w:rsidRDefault="00637C44" w:rsidP="00637C44">
      <w:pPr>
        <w:spacing w:after="0" w:line="240" w:lineRule="auto"/>
        <w:jc w:val="both"/>
        <w:rPr>
          <w:rFonts w:ascii="Times New Roman" w:hAnsi="Times New Roman" w:cs="Times New Roman"/>
          <w:b/>
          <w:sz w:val="28"/>
          <w:szCs w:val="28"/>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sz w:val="28"/>
          <w:szCs w:val="28"/>
        </w:rPr>
        <w:t>адаптированная основная общеобразовательная программа начального общего - образования обучающихся с нарушениями опорно-двигательного аппарата (НОДА) (Вариант 6.2)</w:t>
      </w:r>
    </w:p>
    <w:p w:rsidR="00637C44" w:rsidRDefault="00637C44" w:rsidP="00637C44">
      <w:pPr>
        <w:spacing w:after="0" w:line="240" w:lineRule="auto"/>
        <w:rPr>
          <w:rFonts w:ascii="Times New Roman" w:hAnsi="Times New Roman" w:cs="Times New Roman"/>
          <w:b/>
          <w:sz w:val="28"/>
          <w:szCs w:val="28"/>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нарушениями опорно-двигательного аппарата (с тяжелыми множественными нарушениями развития) (Вариант 6.4)</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p>
    <w:p w:rsidR="00637C44" w:rsidRDefault="00637C44" w:rsidP="00637C44">
      <w:pPr>
        <w:autoSpaceDE w:val="0"/>
        <w:autoSpaceDN w:val="0"/>
        <w:adjustRightInd w:val="0"/>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lastRenderedPageBreak/>
        <w:t xml:space="preserve"> Миссия МБОУ «Сентелекская СОШ» </w:t>
      </w:r>
      <w:r>
        <w:rPr>
          <w:rFonts w:ascii="Times New Roman" w:hAnsi="Times New Roman" w:cs="Times New Roman"/>
          <w:bCs/>
          <w:color w:val="000000" w:themeColor="text1"/>
          <w:sz w:val="28"/>
          <w:szCs w:val="28"/>
        </w:rPr>
        <w:t>заключается в создании условий для успешной адаптации и социализации, их самореализации в обществе.</w:t>
      </w:r>
    </w:p>
    <w:p w:rsidR="00637C44" w:rsidRDefault="00637C44" w:rsidP="00637C44">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Основные образовательные </w:t>
      </w:r>
      <w:r>
        <w:rPr>
          <w:rFonts w:ascii="Times New Roman" w:hAnsi="Times New Roman" w:cs="Times New Roman"/>
          <w:b/>
          <w:color w:val="000000" w:themeColor="text1"/>
          <w:sz w:val="28"/>
          <w:szCs w:val="28"/>
        </w:rPr>
        <w:t>цели:</w:t>
      </w:r>
      <w:r>
        <w:rPr>
          <w:rFonts w:ascii="Times New Roman" w:hAnsi="Times New Roman" w:cs="Times New Roman"/>
          <w:color w:val="000000" w:themeColor="text1"/>
          <w:sz w:val="28"/>
          <w:szCs w:val="28"/>
        </w:rPr>
        <w:t xml:space="preserve"> непрерывное совершенствование уровня педагогического мастерства учителя, его эрудиции, компетентности в области учебного предмета и методики его преподавания; освоение новых технологий, направленных на обеспечение самораскрытия, самореализации учащихся на учебных и  внеклассных занятиях;</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ФГОС образования </w:t>
      </w:r>
      <w:proofErr w:type="gramStart"/>
      <w:r>
        <w:rPr>
          <w:rFonts w:ascii="Times New Roman" w:hAnsi="Times New Roman" w:cs="Times New Roman"/>
          <w:color w:val="000000" w:themeColor="text1"/>
          <w:sz w:val="28"/>
          <w:szCs w:val="28"/>
        </w:rPr>
        <w:t>обучающихся</w:t>
      </w:r>
      <w:proofErr w:type="gramEnd"/>
      <w:r>
        <w:rPr>
          <w:rFonts w:ascii="Times New Roman" w:hAnsi="Times New Roman" w:cs="Times New Roman"/>
          <w:color w:val="000000" w:themeColor="text1"/>
          <w:sz w:val="28"/>
          <w:szCs w:val="28"/>
        </w:rPr>
        <w:t xml:space="preserve"> с ОВЗ (интеллектуальными нарушениями).</w:t>
      </w:r>
    </w:p>
    <w:p w:rsidR="00637C44" w:rsidRDefault="00637C44" w:rsidP="00637C44">
      <w:pPr>
        <w:autoSpaceDE w:val="0"/>
        <w:autoSpaceDN w:val="0"/>
        <w:adjustRightInd w:val="0"/>
        <w:spacing w:after="0" w:line="240" w:lineRule="auto"/>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Приорит</w:t>
      </w:r>
      <w:r w:rsidR="00260294">
        <w:rPr>
          <w:rFonts w:ascii="Times New Roman" w:hAnsi="Times New Roman" w:cs="Times New Roman"/>
          <w:b/>
          <w:bCs/>
          <w:i/>
          <w:iCs/>
          <w:color w:val="000000" w:themeColor="text1"/>
          <w:sz w:val="28"/>
          <w:szCs w:val="28"/>
        </w:rPr>
        <w:t>етные направления и задачи на 2021</w:t>
      </w:r>
      <w:r>
        <w:rPr>
          <w:rFonts w:ascii="Times New Roman" w:hAnsi="Times New Roman" w:cs="Times New Roman"/>
          <w:b/>
          <w:bCs/>
          <w:i/>
          <w:iCs/>
          <w:color w:val="000000" w:themeColor="text1"/>
          <w:sz w:val="28"/>
          <w:szCs w:val="28"/>
        </w:rPr>
        <w:t xml:space="preserve"> учебный год:</w:t>
      </w:r>
    </w:p>
    <w:p w:rsidR="00260294" w:rsidRDefault="00260294" w:rsidP="00260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1.Совершенствование получение обучающимися качественного образования, включающего  навыки компетентностного уровня в соответствии с личностными потребностями и индивидуальными возможностями каждого ребенка.</w:t>
      </w:r>
    </w:p>
    <w:p w:rsidR="00260294" w:rsidRDefault="00260294" w:rsidP="00260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2.Продолжить систематизировано изучать, обобщать и распространять педагогический опыт, изучать способы мотивации учения.</w:t>
      </w:r>
    </w:p>
    <w:p w:rsidR="00260294" w:rsidRDefault="00260294" w:rsidP="00260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Совершенствовать оптимальные условия деятельности учителя для его творческого роста и достижения профессиональной успешности, овладения им ключевыми профессиональными компетентностями.</w:t>
      </w:r>
    </w:p>
    <w:p w:rsidR="00260294" w:rsidRDefault="00260294" w:rsidP="00260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Разработка и внедрение новых механизмов выявления и развития одаренных обучающихся.</w:t>
      </w:r>
    </w:p>
    <w:p w:rsidR="00260294" w:rsidRDefault="00260294" w:rsidP="00260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5.Совершенствование системы качественной подготовки учащихся к ГИА.</w:t>
      </w:r>
    </w:p>
    <w:p w:rsidR="00260294" w:rsidRDefault="00260294" w:rsidP="00260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Укрепление и расширение с общественностью, родителями, </w:t>
      </w:r>
      <w:proofErr w:type="gramStart"/>
      <w:r>
        <w:rPr>
          <w:rFonts w:ascii="Times New Roman" w:hAnsi="Times New Roman" w:cs="Times New Roman"/>
          <w:sz w:val="28"/>
          <w:szCs w:val="28"/>
        </w:rPr>
        <w:t>способствующих</w:t>
      </w:r>
      <w:proofErr w:type="gramEnd"/>
      <w:r>
        <w:rPr>
          <w:rFonts w:ascii="Times New Roman" w:hAnsi="Times New Roman" w:cs="Times New Roman"/>
          <w:sz w:val="28"/>
          <w:szCs w:val="28"/>
        </w:rPr>
        <w:t xml:space="preserve"> развитию школы как открытой образовательной системы.</w:t>
      </w:r>
    </w:p>
    <w:p w:rsidR="00260294" w:rsidRDefault="00260294" w:rsidP="00260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Укрепление и пополнение материально-технической базы школы для построения качественной предметно-пространственной развивающей среды, способной максимально удовлетворять образовательные запросы обучающихся и их родителей (законных представителей).</w:t>
      </w:r>
    </w:p>
    <w:p w:rsidR="007F4D3B" w:rsidRDefault="007F4D3B" w:rsidP="007F4D3B">
      <w:pPr>
        <w:spacing w:after="0" w:line="240" w:lineRule="auto"/>
        <w:jc w:val="both"/>
        <w:rPr>
          <w:rFonts w:ascii="Times New Roman" w:hAnsi="Times New Roman" w:cs="Times New Roman"/>
          <w:sz w:val="28"/>
          <w:szCs w:val="28"/>
        </w:rPr>
      </w:pPr>
    </w:p>
    <w:p w:rsidR="00637C44" w:rsidRPr="007F4D3B" w:rsidRDefault="00637C44" w:rsidP="007F4D3B">
      <w:pPr>
        <w:spacing w:after="0" w:line="240" w:lineRule="auto"/>
        <w:jc w:val="both"/>
        <w:rPr>
          <w:rFonts w:ascii="Times New Roman" w:hAnsi="Times New Roman" w:cs="Times New Roman"/>
          <w:sz w:val="28"/>
          <w:szCs w:val="28"/>
        </w:rPr>
      </w:pPr>
      <w:r>
        <w:rPr>
          <w:rFonts w:ascii="Times New Roman" w:hAnsi="Times New Roman" w:cs="Times New Roman"/>
          <w:b/>
          <w:color w:val="000000" w:themeColor="text1"/>
          <w:sz w:val="28"/>
          <w:szCs w:val="28"/>
        </w:rPr>
        <w:t>Структурное подразделение МБОУ «Сентелекская СОШ» детский сад «Медвежонок»</w:t>
      </w:r>
    </w:p>
    <w:p w:rsidR="00637C44" w:rsidRDefault="00637C44" w:rsidP="00637C44">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637C44" w:rsidRDefault="00637C44" w:rsidP="00637C44">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Pr>
          <w:rFonts w:ascii="Times New Roman" w:hAnsi="Times New Roman" w:cs="Times New Roman"/>
          <w:b/>
          <w:bCs/>
          <w:sz w:val="28"/>
          <w:szCs w:val="28"/>
        </w:rPr>
        <w:t>1.1. Общие сведения об организации</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Полное наименование учреждения: Структурное подразделение Муниципальное бюджетное образовательное учреждение «Сентелекская СОШ» детский сад «Медвежонок» село Сентелек Чарышского района Алтайского края.</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учреждения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труктурное подразделение МБОУ «Сентелекская СОШ» детский сад «Медвежонок».</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учреждения: 658185, Алтайский край, село Сентелек, Чарышский район. </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 27513, электронный адрес: </w:t>
      </w:r>
      <w:proofErr w:type="spellStart"/>
      <w:r>
        <w:rPr>
          <w:rFonts w:ascii="Times New Roman" w:hAnsi="Times New Roman" w:cs="Times New Roman"/>
          <w:sz w:val="28"/>
          <w:szCs w:val="28"/>
          <w:lang w:val="en-US"/>
        </w:rPr>
        <w:t>medved</w:t>
      </w:r>
      <w:proofErr w:type="spellEnd"/>
      <w:r>
        <w:rPr>
          <w:rFonts w:ascii="Times New Roman" w:hAnsi="Times New Roman" w:cs="Times New Roman"/>
          <w:sz w:val="28"/>
          <w:szCs w:val="28"/>
        </w:rPr>
        <w:t>-65@</w:t>
      </w:r>
      <w:r>
        <w:rPr>
          <w:rFonts w:ascii="Times New Roman" w:hAnsi="Times New Roman" w:cs="Times New Roman"/>
          <w:sz w:val="28"/>
          <w:szCs w:val="28"/>
          <w:lang w:val="en-US"/>
        </w:rPr>
        <w:t>rambler</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Режим работы учреждения и длительность пребывания в нем детей определяются уставом, </w:t>
      </w:r>
      <w:proofErr w:type="gramStart"/>
      <w:r>
        <w:rPr>
          <w:rFonts w:ascii="Times New Roman" w:hAnsi="Times New Roman" w:cs="Times New Roman"/>
          <w:sz w:val="28"/>
          <w:szCs w:val="28"/>
        </w:rPr>
        <w:t>договором, заключаемым между учреждением и учредителем и является</w:t>
      </w:r>
      <w:proofErr w:type="gramEnd"/>
      <w:r>
        <w:rPr>
          <w:rFonts w:ascii="Times New Roman" w:hAnsi="Times New Roman" w:cs="Times New Roman"/>
          <w:sz w:val="28"/>
          <w:szCs w:val="28"/>
        </w:rPr>
        <w:t xml:space="preserve"> следующим:</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пятидневная рабочая неделя;</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длите</w:t>
      </w:r>
      <w:r w:rsidR="007F4D3B">
        <w:rPr>
          <w:rFonts w:ascii="Times New Roman" w:hAnsi="Times New Roman" w:cs="Times New Roman"/>
          <w:sz w:val="28"/>
          <w:szCs w:val="28"/>
        </w:rPr>
        <w:t>льность работы учреждения – 10 часов 30 минут.</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ежедневный график работы учреждения - с 7.30 до 18.00;</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выходные дни - суббота, воскресенье и праздничные дни.</w:t>
      </w:r>
    </w:p>
    <w:p w:rsidR="00637C44" w:rsidRDefault="00637C44" w:rsidP="00637C44">
      <w:pPr>
        <w:autoSpaceDE w:val="0"/>
        <w:autoSpaceDN w:val="0"/>
        <w:adjustRightInd w:val="0"/>
        <w:spacing w:after="0" w:line="240" w:lineRule="auto"/>
        <w:jc w:val="both"/>
        <w:rPr>
          <w:rFonts w:ascii="Times New Roman" w:hAnsi="Times New Roman" w:cs="Times New Roman"/>
          <w:b/>
          <w:bCs/>
          <w:sz w:val="28"/>
          <w:szCs w:val="28"/>
        </w:rPr>
      </w:pPr>
    </w:p>
    <w:p w:rsidR="00637C44" w:rsidRDefault="00637C44" w:rsidP="00637C44">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Историческая справка учреждения</w:t>
      </w:r>
    </w:p>
    <w:p w:rsidR="00637C44" w:rsidRDefault="00637C44" w:rsidP="00637C4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Дошкольное учреждение детский сад «Медвежонок» начало свое существование с 1960 года здание было барачного вида и рассчитано на две группы, детей принимали с 6 месяцев и до 7 лет, детский сад работал круглосуточно. Детей принимали </w:t>
      </w:r>
      <w:proofErr w:type="gramStart"/>
      <w:r>
        <w:rPr>
          <w:rFonts w:ascii="Times New Roman" w:hAnsi="Times New Roman" w:cs="Times New Roman"/>
          <w:bCs/>
          <w:sz w:val="28"/>
          <w:szCs w:val="28"/>
        </w:rPr>
        <w:t>из</w:t>
      </w:r>
      <w:proofErr w:type="gramEnd"/>
      <w:r>
        <w:rPr>
          <w:rFonts w:ascii="Times New Roman" w:hAnsi="Times New Roman" w:cs="Times New Roman"/>
          <w:bCs/>
          <w:sz w:val="28"/>
          <w:szCs w:val="28"/>
        </w:rPr>
        <w:t xml:space="preserve"> соседних </w:t>
      </w:r>
      <w:proofErr w:type="spellStart"/>
      <w:r>
        <w:rPr>
          <w:rFonts w:ascii="Times New Roman" w:hAnsi="Times New Roman" w:cs="Times New Roman"/>
          <w:bCs/>
          <w:sz w:val="28"/>
          <w:szCs w:val="28"/>
        </w:rPr>
        <w:t>селс</w:t>
      </w:r>
      <w:proofErr w:type="spellEnd"/>
      <w:r>
        <w:rPr>
          <w:rFonts w:ascii="Times New Roman" w:hAnsi="Times New Roman" w:cs="Times New Roman"/>
          <w:bCs/>
          <w:sz w:val="28"/>
          <w:szCs w:val="28"/>
        </w:rPr>
        <w:t xml:space="preserve">. Покровка и </w:t>
      </w:r>
      <w:proofErr w:type="spellStart"/>
      <w:r>
        <w:rPr>
          <w:rFonts w:ascii="Times New Roman" w:hAnsi="Times New Roman" w:cs="Times New Roman"/>
          <w:bCs/>
          <w:sz w:val="28"/>
          <w:szCs w:val="28"/>
        </w:rPr>
        <w:t>с</w:t>
      </w:r>
      <w:proofErr w:type="gramStart"/>
      <w:r>
        <w:rPr>
          <w:rFonts w:ascii="Times New Roman" w:hAnsi="Times New Roman" w:cs="Times New Roman"/>
          <w:bCs/>
          <w:sz w:val="28"/>
          <w:szCs w:val="28"/>
        </w:rPr>
        <w:t>.М</w:t>
      </w:r>
      <w:proofErr w:type="gramEnd"/>
      <w:r>
        <w:rPr>
          <w:rFonts w:ascii="Times New Roman" w:hAnsi="Times New Roman" w:cs="Times New Roman"/>
          <w:bCs/>
          <w:sz w:val="28"/>
          <w:szCs w:val="28"/>
        </w:rPr>
        <w:t>ашенка</w:t>
      </w:r>
      <w:proofErr w:type="spellEnd"/>
      <w:r>
        <w:rPr>
          <w:rFonts w:ascii="Times New Roman" w:hAnsi="Times New Roman" w:cs="Times New Roman"/>
          <w:bCs/>
          <w:sz w:val="28"/>
          <w:szCs w:val="28"/>
        </w:rPr>
        <w:t xml:space="preserve">. В 1979 году совхоз «Новоталицкое»  построили внеплановое новое здание для детского сада с проектной </w:t>
      </w:r>
      <w:proofErr w:type="spellStart"/>
      <w:r>
        <w:rPr>
          <w:rFonts w:ascii="Times New Roman" w:hAnsi="Times New Roman" w:cs="Times New Roman"/>
          <w:bCs/>
          <w:sz w:val="28"/>
          <w:szCs w:val="28"/>
        </w:rPr>
        <w:t>мощностьюна</w:t>
      </w:r>
      <w:proofErr w:type="spellEnd"/>
      <w:r>
        <w:rPr>
          <w:rFonts w:ascii="Times New Roman" w:hAnsi="Times New Roman" w:cs="Times New Roman"/>
          <w:bCs/>
          <w:sz w:val="28"/>
          <w:szCs w:val="28"/>
        </w:rPr>
        <w:t xml:space="preserve"> 45 детей из расчёта на 3 группы.</w:t>
      </w:r>
    </w:p>
    <w:p w:rsidR="00637C44" w:rsidRDefault="00637C44" w:rsidP="00637C4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 1986 году провели внутреннюю реконструкцию здания, перенесли кухню, оборудовали спальню для старшей группы, доработали все нужные помещения по возможности согласно </w:t>
      </w:r>
      <w:proofErr w:type="spellStart"/>
      <w:r>
        <w:rPr>
          <w:rFonts w:ascii="Times New Roman" w:hAnsi="Times New Roman" w:cs="Times New Roman"/>
          <w:bCs/>
          <w:sz w:val="28"/>
          <w:szCs w:val="28"/>
        </w:rPr>
        <w:t>требованиямСанПин</w:t>
      </w:r>
      <w:proofErr w:type="spellEnd"/>
      <w:r>
        <w:rPr>
          <w:rFonts w:ascii="Times New Roman" w:hAnsi="Times New Roman" w:cs="Times New Roman"/>
          <w:bCs/>
          <w:sz w:val="28"/>
          <w:szCs w:val="28"/>
        </w:rPr>
        <w:t xml:space="preserve">.    </w:t>
      </w:r>
    </w:p>
    <w:p w:rsidR="00637C44" w:rsidRDefault="00637C44" w:rsidP="00637C44">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Миссия образовательной организации</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Миссия структурного подразделения МБОУ «Сентелекская СОШ» детский сад «Медвежонок»  заключается в создании единого образовательного пространства для </w:t>
      </w:r>
      <w:proofErr w:type="spellStart"/>
      <w:r>
        <w:rPr>
          <w:rFonts w:ascii="Times New Roman" w:hAnsi="Times New Roman" w:cs="Times New Roman"/>
          <w:sz w:val="28"/>
          <w:szCs w:val="28"/>
        </w:rPr>
        <w:t>обеспеченияличностного</w:t>
      </w:r>
      <w:proofErr w:type="spellEnd"/>
      <w:r>
        <w:rPr>
          <w:rFonts w:ascii="Times New Roman" w:hAnsi="Times New Roman" w:cs="Times New Roman"/>
          <w:sz w:val="28"/>
          <w:szCs w:val="28"/>
        </w:rPr>
        <w:t xml:space="preserve"> развития всех субъектов воспитательно-образовательного процесса; обеспечивает деятельность реализации права каждого ребенка на образование </w:t>
      </w:r>
      <w:proofErr w:type="spellStart"/>
      <w:r>
        <w:rPr>
          <w:rFonts w:ascii="Times New Roman" w:hAnsi="Times New Roman" w:cs="Times New Roman"/>
          <w:sz w:val="28"/>
          <w:szCs w:val="28"/>
        </w:rPr>
        <w:t>и</w:t>
      </w:r>
      <w:r>
        <w:rPr>
          <w:rFonts w:ascii="Times New Roman" w:hAnsi="Times New Roman" w:cs="Times New Roman"/>
          <w:color w:val="000000" w:themeColor="text1"/>
          <w:sz w:val="28"/>
          <w:szCs w:val="28"/>
        </w:rPr>
        <w:t>воспитание</w:t>
      </w:r>
      <w:proofErr w:type="spellEnd"/>
      <w:r>
        <w:rPr>
          <w:rFonts w:ascii="Times New Roman" w:hAnsi="Times New Roman" w:cs="Times New Roman"/>
          <w:color w:val="000000" w:themeColor="text1"/>
          <w:sz w:val="28"/>
          <w:szCs w:val="28"/>
        </w:rPr>
        <w:t xml:space="preserve"> на основе оказания качественных образовательных услуг детям с 3 до 7 лет. </w:t>
      </w:r>
      <w:proofErr w:type="gramStart"/>
      <w:r>
        <w:rPr>
          <w:rFonts w:ascii="Times New Roman" w:hAnsi="Times New Roman" w:cs="Times New Roman"/>
          <w:color w:val="000000" w:themeColor="text1"/>
          <w:sz w:val="28"/>
          <w:szCs w:val="28"/>
        </w:rPr>
        <w:t xml:space="preserve">В  соответствии с требованиями к содержанию, методам воспитания и обучения, реализуемых в дошкольном образовательном учреждении (к образовательным программам и педагогическим технологиям, а также к характеру взаимодействия персонала с детьми) </w:t>
      </w:r>
      <w:r>
        <w:rPr>
          <w:rFonts w:ascii="Times New Roman" w:hAnsi="Times New Roman" w:cs="Times New Roman"/>
          <w:sz w:val="28"/>
          <w:szCs w:val="28"/>
        </w:rPr>
        <w:t xml:space="preserve">по экологическому </w:t>
      </w:r>
      <w:proofErr w:type="spellStart"/>
      <w:r>
        <w:rPr>
          <w:rFonts w:ascii="Times New Roman" w:hAnsi="Times New Roman" w:cs="Times New Roman"/>
          <w:sz w:val="28"/>
          <w:szCs w:val="28"/>
        </w:rPr>
        <w:t>ифизкультурно</w:t>
      </w:r>
      <w:proofErr w:type="spellEnd"/>
      <w:r>
        <w:rPr>
          <w:rFonts w:ascii="Times New Roman" w:hAnsi="Times New Roman" w:cs="Times New Roman"/>
          <w:sz w:val="28"/>
          <w:szCs w:val="28"/>
        </w:rPr>
        <w:t>-оздоровительному направлениям, подготовить ребенка к дальнейшему обучению, сохранение психологического и физического здоровья, развитие индивидуальных способностей через преемственность дошкольного и школьного звена, формирование позитивного имиджа детского сада, внедрение новых технологий.</w:t>
      </w:r>
      <w:proofErr w:type="gramEnd"/>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миссии, коллектив ДОУ ставит перед собой стратегическую </w:t>
      </w:r>
      <w:r>
        <w:rPr>
          <w:rFonts w:ascii="Times New Roman" w:hAnsi="Times New Roman" w:cs="Times New Roman"/>
          <w:b/>
          <w:sz w:val="28"/>
          <w:szCs w:val="28"/>
        </w:rPr>
        <w:t>цель:</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единого образовательного пространства, обеспечивающего оптимальное развитие каждого ребенка. Для реализации стратегической цели определены перспективные направления в деятельности дошкольного учреждения:</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педагогической, методической информационной базы по актуальным проблемам в ДОУ;</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Повышение профессиональной компетентности педагогов и специалистов ДОУ для реализации образовательной программы в рамках актуализации проблемы </w:t>
      </w:r>
      <w:proofErr w:type="gramStart"/>
      <w:r>
        <w:rPr>
          <w:rFonts w:ascii="Times New Roman" w:hAnsi="Times New Roman" w:cs="Times New Roman"/>
          <w:sz w:val="28"/>
          <w:szCs w:val="28"/>
        </w:rPr>
        <w:t>субъект-субъектного</w:t>
      </w:r>
      <w:proofErr w:type="gramEnd"/>
      <w:r>
        <w:rPr>
          <w:rFonts w:ascii="Times New Roman" w:hAnsi="Times New Roman" w:cs="Times New Roman"/>
          <w:sz w:val="28"/>
          <w:szCs w:val="28"/>
        </w:rPr>
        <w:t xml:space="preserve"> взаимодействия.</w:t>
      </w:r>
    </w:p>
    <w:p w:rsidR="00637C44" w:rsidRDefault="00637C44" w:rsidP="00637C44">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Воспитательно-образовательные цели</w:t>
      </w:r>
    </w:p>
    <w:p w:rsidR="00637C44" w:rsidRDefault="00637C44" w:rsidP="00637C44">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Обеспечить развитие детей, удовлетворить потребности и интересы каждого ребенка запросы семьи, путем предоставления широкого спектра качественных оздоровительных и образовательных услуг, на основе принципов </w:t>
      </w:r>
      <w:proofErr w:type="spellStart"/>
      <w:r>
        <w:rPr>
          <w:rFonts w:ascii="Times New Roman" w:hAnsi="Times New Roman" w:cs="Times New Roman"/>
          <w:bCs/>
          <w:iCs/>
          <w:sz w:val="28"/>
          <w:szCs w:val="28"/>
        </w:rPr>
        <w:t>гуманизации</w:t>
      </w:r>
      <w:proofErr w:type="spellEnd"/>
      <w:r>
        <w:rPr>
          <w:rFonts w:ascii="Times New Roman" w:hAnsi="Times New Roman" w:cs="Times New Roman"/>
          <w:bCs/>
          <w:iCs/>
          <w:sz w:val="28"/>
          <w:szCs w:val="28"/>
        </w:rPr>
        <w:t xml:space="preserve"> и демократизации педагогического процесса для воспитания человека. Оформление общей культуры, развитие физических, интеллектуальных  и личностных </w:t>
      </w:r>
      <w:proofErr w:type="spellStart"/>
      <w:r>
        <w:rPr>
          <w:rFonts w:ascii="Times New Roman" w:hAnsi="Times New Roman" w:cs="Times New Roman"/>
          <w:bCs/>
          <w:iCs/>
          <w:sz w:val="28"/>
          <w:szCs w:val="28"/>
        </w:rPr>
        <w:t>качеств</w:t>
      </w:r>
      <w:proofErr w:type="gramStart"/>
      <w:r>
        <w:rPr>
          <w:rFonts w:ascii="Times New Roman" w:hAnsi="Times New Roman" w:cs="Times New Roman"/>
          <w:bCs/>
          <w:iCs/>
          <w:sz w:val="28"/>
          <w:szCs w:val="28"/>
        </w:rPr>
        <w:t>,ф</w:t>
      </w:r>
      <w:proofErr w:type="gramEnd"/>
      <w:r>
        <w:rPr>
          <w:rFonts w:ascii="Times New Roman" w:hAnsi="Times New Roman" w:cs="Times New Roman"/>
          <w:bCs/>
          <w:iCs/>
          <w:sz w:val="28"/>
          <w:szCs w:val="28"/>
        </w:rPr>
        <w:t>ормирование</w:t>
      </w:r>
      <w:proofErr w:type="spellEnd"/>
      <w:r>
        <w:rPr>
          <w:rFonts w:ascii="Times New Roman" w:hAnsi="Times New Roman" w:cs="Times New Roman"/>
          <w:bCs/>
          <w:iCs/>
          <w:sz w:val="28"/>
          <w:szCs w:val="28"/>
        </w:rPr>
        <w:t xml:space="preserve"> предпосылок учебной деятельности, обеспечивающих социальную успешность, сохранение и укрепление здоровья детей, коррекцию недостатков в фактичекском, психическом  и речевом развитии детей.</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w:t>
      </w:r>
      <w:r>
        <w:rPr>
          <w:rFonts w:ascii="Times New Roman" w:hAnsi="Times New Roman" w:cs="Times New Roman"/>
          <w:sz w:val="28"/>
          <w:szCs w:val="28"/>
        </w:rPr>
        <w:lastRenderedPageBreak/>
        <w:t>индивидуальными особенностями, подготовка к жизни в современном обществе, к обучению в школе,</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жизнедеятельности.</w:t>
      </w:r>
    </w:p>
    <w:p w:rsidR="00637C44" w:rsidRDefault="00637C44" w:rsidP="00637C44">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Принципы стратегического развития</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Pr>
          <w:rFonts w:ascii="Times New Roman" w:hAnsi="Times New Roman" w:cs="Times New Roman"/>
          <w:sz w:val="28"/>
          <w:szCs w:val="28"/>
        </w:rPr>
        <w:t>Принцип индивидуально-дифференцированного подхода к ребенку;</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принцип реализации деятельностного подхода;</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принцип систематичности и последовательности обучения и воспитания;</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принцип коммуникативной направленности воспитательно-образовательного процесса;</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принцип интеграции и координации;</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уважение личности ребенка, ориентации на его интересы, потребности, эмоциональную отзывчивость</w:t>
      </w:r>
    </w:p>
    <w:p w:rsidR="00637C44" w:rsidRDefault="00637C44" w:rsidP="00637C44">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637C44" w:rsidRDefault="00637C44" w:rsidP="00637C44">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637C44" w:rsidRDefault="00637C44" w:rsidP="00637C44">
      <w:pPr>
        <w:spacing w:after="0" w:line="24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1.2. Руководящие работники образовательной организации.</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p>
    <w:tbl>
      <w:tblPr>
        <w:tblStyle w:val="1a"/>
        <w:tblW w:w="10846" w:type="dxa"/>
        <w:tblLook w:val="04A0" w:firstRow="1" w:lastRow="0" w:firstColumn="1" w:lastColumn="0" w:noHBand="0" w:noVBand="1"/>
      </w:tblPr>
      <w:tblGrid>
        <w:gridCol w:w="426"/>
        <w:gridCol w:w="1740"/>
        <w:gridCol w:w="1406"/>
        <w:gridCol w:w="1794"/>
        <w:gridCol w:w="1668"/>
        <w:gridCol w:w="801"/>
        <w:gridCol w:w="544"/>
        <w:gridCol w:w="1490"/>
        <w:gridCol w:w="977"/>
      </w:tblGrid>
      <w:tr w:rsidR="00637C44" w:rsidTr="00637C44">
        <w:tc>
          <w:tcPr>
            <w:tcW w:w="426"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p>
        </w:tc>
        <w:tc>
          <w:tcPr>
            <w:tcW w:w="1740"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Должность</w:t>
            </w:r>
          </w:p>
        </w:tc>
        <w:tc>
          <w:tcPr>
            <w:tcW w:w="1406"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Ф.И.О. (полностью)</w:t>
            </w:r>
          </w:p>
        </w:tc>
        <w:tc>
          <w:tcPr>
            <w:tcW w:w="1794"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Курирует направление и виды деятельности, предметы</w:t>
            </w:r>
          </w:p>
        </w:tc>
        <w:tc>
          <w:tcPr>
            <w:tcW w:w="1668"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Образование по диплому (указать специальность)</w:t>
            </w:r>
          </w:p>
        </w:tc>
        <w:tc>
          <w:tcPr>
            <w:tcW w:w="1345" w:type="dxa"/>
            <w:gridSpan w:val="2"/>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Стаж</w:t>
            </w:r>
          </w:p>
        </w:tc>
        <w:tc>
          <w:tcPr>
            <w:tcW w:w="2467" w:type="dxa"/>
            <w:gridSpan w:val="2"/>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Кв. категория</w:t>
            </w:r>
          </w:p>
        </w:tc>
      </w:tr>
      <w:tr w:rsidR="00637C44" w:rsidTr="00637C44">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cs="Times New Roman"/>
                <w:color w:val="000000" w:themeColor="text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cs="Times New Roman"/>
                <w:color w:val="000000" w:themeColor="text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cs="Times New Roman"/>
                <w:color w:val="000000" w:themeColor="text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cs="Times New Roman"/>
                <w:color w:val="000000" w:themeColor="text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cs="Times New Roman"/>
                <w:color w:val="000000" w:themeColor="text1"/>
                <w:shd w:val="clear" w:color="auto" w:fill="FFFFFF"/>
              </w:rPr>
            </w:pPr>
          </w:p>
        </w:tc>
        <w:tc>
          <w:tcPr>
            <w:tcW w:w="801"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админ</w:t>
            </w:r>
          </w:p>
        </w:tc>
        <w:tc>
          <w:tcPr>
            <w:tcW w:w="54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пед</w:t>
            </w:r>
            <w:proofErr w:type="spellEnd"/>
          </w:p>
        </w:tc>
        <w:tc>
          <w:tcPr>
            <w:tcW w:w="1490"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админ</w:t>
            </w:r>
          </w:p>
        </w:tc>
        <w:tc>
          <w:tcPr>
            <w:tcW w:w="977"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пед</w:t>
            </w:r>
            <w:proofErr w:type="spellEnd"/>
          </w:p>
        </w:tc>
      </w:tr>
      <w:tr w:rsidR="00637C44" w:rsidTr="00637C44">
        <w:tc>
          <w:tcPr>
            <w:tcW w:w="426"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p>
        </w:tc>
        <w:tc>
          <w:tcPr>
            <w:tcW w:w="1740"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Директор</w:t>
            </w:r>
          </w:p>
        </w:tc>
        <w:tc>
          <w:tcPr>
            <w:tcW w:w="1406"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Уфимцева Надежда Ивановна</w:t>
            </w:r>
          </w:p>
        </w:tc>
        <w:tc>
          <w:tcPr>
            <w:tcW w:w="179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Общее руководство образовательной организацией</w:t>
            </w:r>
          </w:p>
        </w:tc>
        <w:tc>
          <w:tcPr>
            <w:tcW w:w="166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rPr>
              <w:t>Биолог. Преподаватель по специальности «Биология»</w:t>
            </w:r>
          </w:p>
        </w:tc>
        <w:tc>
          <w:tcPr>
            <w:tcW w:w="801" w:type="dxa"/>
            <w:tcBorders>
              <w:top w:val="single" w:sz="4" w:space="0" w:color="auto"/>
              <w:left w:val="single" w:sz="4" w:space="0" w:color="auto"/>
              <w:bottom w:val="single" w:sz="4" w:space="0" w:color="auto"/>
              <w:right w:val="single" w:sz="4" w:space="0" w:color="auto"/>
            </w:tcBorders>
            <w:hideMark/>
          </w:tcPr>
          <w:p w:rsidR="00637C44" w:rsidRDefault="007F4D3B">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11</w:t>
            </w:r>
            <w:r w:rsidR="00637C44">
              <w:rPr>
                <w:rFonts w:ascii="Times New Roman" w:hAnsi="Times New Roman" w:cs="Times New Roman"/>
                <w:color w:val="000000" w:themeColor="text1"/>
                <w:shd w:val="clear" w:color="auto" w:fill="FFFFFF"/>
              </w:rPr>
              <w:t xml:space="preserve"> лет</w:t>
            </w:r>
          </w:p>
        </w:tc>
        <w:tc>
          <w:tcPr>
            <w:tcW w:w="544" w:type="dxa"/>
            <w:tcBorders>
              <w:top w:val="single" w:sz="4" w:space="0" w:color="auto"/>
              <w:left w:val="single" w:sz="4" w:space="0" w:color="auto"/>
              <w:bottom w:val="single" w:sz="4" w:space="0" w:color="auto"/>
              <w:right w:val="single" w:sz="4" w:space="0" w:color="auto"/>
            </w:tcBorders>
            <w:hideMark/>
          </w:tcPr>
          <w:p w:rsidR="00637C44" w:rsidRDefault="007F4D3B" w:rsidP="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20 </w:t>
            </w:r>
            <w:r w:rsidR="00637C44">
              <w:rPr>
                <w:rFonts w:ascii="Times New Roman" w:hAnsi="Times New Roman" w:cs="Times New Roman"/>
                <w:color w:val="000000" w:themeColor="text1"/>
                <w:shd w:val="clear" w:color="auto" w:fill="FFFFFF"/>
              </w:rPr>
              <w:t>лет</w:t>
            </w:r>
          </w:p>
        </w:tc>
        <w:tc>
          <w:tcPr>
            <w:tcW w:w="1490"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Соответствие занимаемой должности</w:t>
            </w:r>
          </w:p>
        </w:tc>
        <w:tc>
          <w:tcPr>
            <w:tcW w:w="977"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Высшая</w:t>
            </w:r>
          </w:p>
        </w:tc>
      </w:tr>
    </w:tbl>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p>
    <w:p w:rsidR="00637C44" w:rsidRDefault="00637C44" w:rsidP="00637C44">
      <w:pPr>
        <w:spacing w:after="0" w:line="24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1.3. Сведения об основных нормативных документах.</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Устав Муниципального бюджетного общеобразовательного учреждения «Сентелекская средняя общеобразовательная школа» утвержден 07.05.2015 года.</w:t>
      </w:r>
    </w:p>
    <w:p w:rsidR="00637C44" w:rsidRDefault="00637C44" w:rsidP="00637C44">
      <w:pPr>
        <w:spacing w:after="0" w:line="24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ОГРН:</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Свидетельство о внесении записи в Единый государственный реестр юридических лиц:</w:t>
      </w:r>
    </w:p>
    <w:p w:rsidR="00637C44" w:rsidRDefault="00637C44" w:rsidP="00637C44">
      <w:pPr>
        <w:spacing w:after="0" w:line="24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Серия 22 № 003429844</w:t>
      </w:r>
    </w:p>
    <w:p w:rsidR="00637C44" w:rsidRDefault="00637C44" w:rsidP="00637C44">
      <w:pPr>
        <w:spacing w:after="0" w:line="24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Дата регистрации: 23 ноября 2011 год; ОГРН: </w:t>
      </w:r>
      <w:r>
        <w:rPr>
          <w:rFonts w:ascii="Times New Roman" w:hAnsi="Times New Roman" w:cs="Times New Roman"/>
          <w:b/>
          <w:color w:val="000000" w:themeColor="text1"/>
          <w:sz w:val="28"/>
          <w:szCs w:val="28"/>
          <w:shd w:val="clear" w:color="auto" w:fill="FFFFFF"/>
        </w:rPr>
        <w:t>10222002956225</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Свидетельство о постановке на учет  в налоговом органе:</w:t>
      </w:r>
    </w:p>
    <w:p w:rsidR="00637C44" w:rsidRDefault="00637C44" w:rsidP="00637C44">
      <w:pPr>
        <w:spacing w:after="0" w:line="24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Серия 22 №003431540</w:t>
      </w:r>
      <w:r>
        <w:rPr>
          <w:rFonts w:ascii="Times New Roman" w:hAnsi="Times New Roman" w:cs="Times New Roman"/>
          <w:color w:val="000000" w:themeColor="text1"/>
          <w:sz w:val="28"/>
          <w:szCs w:val="28"/>
          <w:shd w:val="clear" w:color="auto" w:fill="FFFFFF"/>
        </w:rPr>
        <w:t xml:space="preserve">;  дата регистрации: </w:t>
      </w:r>
      <w:r>
        <w:rPr>
          <w:rFonts w:ascii="Times New Roman" w:hAnsi="Times New Roman" w:cs="Times New Roman"/>
          <w:b/>
          <w:color w:val="000000" w:themeColor="text1"/>
          <w:sz w:val="28"/>
          <w:szCs w:val="28"/>
          <w:shd w:val="clear" w:color="auto" w:fill="FFFFFF"/>
        </w:rPr>
        <w:t>1 марта 1999 года.</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ИНН: 2288002028</w:t>
      </w:r>
      <w:r>
        <w:rPr>
          <w:rFonts w:ascii="Times New Roman" w:hAnsi="Times New Roman" w:cs="Times New Roman"/>
          <w:color w:val="000000" w:themeColor="text1"/>
          <w:sz w:val="28"/>
          <w:szCs w:val="28"/>
          <w:shd w:val="clear" w:color="auto" w:fill="FFFFFF"/>
        </w:rPr>
        <w:t>.</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Свидетельство государственной регистрации права (землепользование):</w:t>
      </w:r>
    </w:p>
    <w:p w:rsidR="00637C44" w:rsidRDefault="00637C44" w:rsidP="00637C44">
      <w:pPr>
        <w:spacing w:after="0" w:line="24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Серия 22АГ, № 876545, дата регистрации: 14 августа 2013 года</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Акт о приемке собственности в оперативное управление:</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Название документа: </w:t>
      </w:r>
      <w:r>
        <w:rPr>
          <w:rFonts w:ascii="Times New Roman" w:hAnsi="Times New Roman" w:cs="Times New Roman"/>
          <w:b/>
          <w:color w:val="000000" w:themeColor="text1"/>
          <w:sz w:val="28"/>
          <w:szCs w:val="28"/>
          <w:shd w:val="clear" w:color="auto" w:fill="FFFFFF"/>
        </w:rPr>
        <w:t>Договор о взаимоотношениях муниципального бюджетного общеобразовательного учреждения и его Учредителя</w:t>
      </w:r>
      <w:r>
        <w:rPr>
          <w:rFonts w:ascii="Times New Roman" w:hAnsi="Times New Roman" w:cs="Times New Roman"/>
          <w:color w:val="000000" w:themeColor="text1"/>
          <w:sz w:val="28"/>
          <w:szCs w:val="28"/>
          <w:shd w:val="clear" w:color="auto" w:fill="FFFFFF"/>
        </w:rPr>
        <w:t>.</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Дата.</w:t>
      </w:r>
      <w:r>
        <w:rPr>
          <w:rFonts w:ascii="Times New Roman" w:hAnsi="Times New Roman" w:cs="Times New Roman"/>
          <w:b/>
          <w:color w:val="000000" w:themeColor="text1"/>
          <w:sz w:val="28"/>
          <w:szCs w:val="28"/>
          <w:shd w:val="clear" w:color="auto" w:fill="FFFFFF"/>
        </w:rPr>
        <w:t>01.09.2012</w:t>
      </w:r>
    </w:p>
    <w:p w:rsidR="00637C44" w:rsidRDefault="00637C44" w:rsidP="00637C44">
      <w:pPr>
        <w:spacing w:after="0" w:line="240" w:lineRule="auto"/>
        <w:jc w:val="both"/>
        <w:rPr>
          <w:rFonts w:ascii="Times New Roman" w:hAnsi="Times New Roman" w:cs="Times New Roman"/>
          <w:color w:val="0070C0"/>
          <w:sz w:val="28"/>
          <w:szCs w:val="28"/>
          <w:shd w:val="clear" w:color="auto" w:fill="FFFFFF"/>
        </w:rPr>
      </w:pPr>
    </w:p>
    <w:p w:rsidR="00637C44" w:rsidRPr="00260294" w:rsidRDefault="00637C44" w:rsidP="00637C44">
      <w:pPr>
        <w:autoSpaceDE w:val="0"/>
        <w:autoSpaceDN w:val="0"/>
        <w:adjustRightInd w:val="0"/>
        <w:spacing w:after="0" w:line="240" w:lineRule="auto"/>
        <w:jc w:val="both"/>
        <w:rPr>
          <w:rFonts w:ascii="Times New Roman" w:eastAsiaTheme="minorHAnsi" w:hAnsi="Times New Roman" w:cs="Times New Roman"/>
          <w:b/>
          <w:sz w:val="28"/>
          <w:szCs w:val="28"/>
          <w:lang w:eastAsia="en-US"/>
        </w:rPr>
      </w:pPr>
      <w:r>
        <w:rPr>
          <w:rFonts w:ascii="Times New Roman" w:hAnsi="Times New Roman" w:cs="Times New Roman"/>
          <w:sz w:val="28"/>
          <w:szCs w:val="28"/>
        </w:rPr>
        <w:lastRenderedPageBreak/>
        <w:t xml:space="preserve">Кадастровая выписка о земельном участке детский сад  «Медвежонок» </w:t>
      </w:r>
      <w:r>
        <w:rPr>
          <w:rFonts w:ascii="Times New Roman" w:hAnsi="Times New Roman" w:cs="Times New Roman"/>
          <w:b/>
          <w:sz w:val="28"/>
          <w:szCs w:val="28"/>
        </w:rPr>
        <w:t xml:space="preserve">от 24 февраля 2014 год. № 22/14-174915 </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и номер дата государственной регистрации права  детский сад «Медвежонок»: постоянное (бессрочное) пользование,  </w:t>
      </w:r>
      <w:r>
        <w:rPr>
          <w:rFonts w:ascii="Times New Roman" w:hAnsi="Times New Roman" w:cs="Times New Roman"/>
          <w:b/>
          <w:sz w:val="28"/>
          <w:szCs w:val="28"/>
        </w:rPr>
        <w:t>22-22/033-22/033/022/2016-510/1,11.10.2016 г</w:t>
      </w:r>
      <w:r>
        <w:rPr>
          <w:rFonts w:ascii="Times New Roman" w:hAnsi="Times New Roman" w:cs="Times New Roman"/>
          <w:sz w:val="28"/>
          <w:szCs w:val="28"/>
        </w:rPr>
        <w:t>.</w:t>
      </w:r>
    </w:p>
    <w:p w:rsidR="00A0135F" w:rsidRPr="0019421A" w:rsidRDefault="00A0135F" w:rsidP="00637C4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Выписка из Единого государственного реестра об основных  характер</w:t>
      </w:r>
      <w:r w:rsidR="0019421A">
        <w:rPr>
          <w:rFonts w:ascii="Times New Roman" w:hAnsi="Times New Roman" w:cs="Times New Roman"/>
          <w:sz w:val="28"/>
          <w:szCs w:val="28"/>
        </w:rPr>
        <w:t>и</w:t>
      </w:r>
      <w:r>
        <w:rPr>
          <w:rFonts w:ascii="Times New Roman" w:hAnsi="Times New Roman" w:cs="Times New Roman"/>
          <w:sz w:val="28"/>
          <w:szCs w:val="28"/>
        </w:rPr>
        <w:t>стиках и зар</w:t>
      </w:r>
      <w:r w:rsidR="0019421A">
        <w:rPr>
          <w:rFonts w:ascii="Times New Roman" w:hAnsi="Times New Roman" w:cs="Times New Roman"/>
          <w:sz w:val="28"/>
          <w:szCs w:val="28"/>
        </w:rPr>
        <w:t>егистрированных правах на объект</w:t>
      </w:r>
      <w:r>
        <w:rPr>
          <w:rFonts w:ascii="Times New Roman" w:hAnsi="Times New Roman" w:cs="Times New Roman"/>
          <w:sz w:val="28"/>
          <w:szCs w:val="28"/>
        </w:rPr>
        <w:t xml:space="preserve"> недвижимости</w:t>
      </w:r>
      <w:r w:rsidR="0019421A" w:rsidRPr="0019421A">
        <w:rPr>
          <w:rFonts w:ascii="Times New Roman" w:hAnsi="Times New Roman" w:cs="Times New Roman"/>
          <w:b/>
          <w:sz w:val="28"/>
          <w:szCs w:val="28"/>
        </w:rPr>
        <w:t>№ 22:58:060402:382 от 17.02.2020</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Технический паспорт детский сад «Медвежонок»  от 25 декабря 1992 года</w:t>
      </w:r>
    </w:p>
    <w:p w:rsidR="00637C44" w:rsidRDefault="00637C44" w:rsidP="00637C44">
      <w:pPr>
        <w:autoSpaceDE w:val="0"/>
        <w:autoSpaceDN w:val="0"/>
        <w:adjustRightInd w:val="0"/>
        <w:spacing w:after="0" w:line="240" w:lineRule="auto"/>
        <w:rPr>
          <w:rFonts w:ascii="Times New Roman" w:hAnsi="Times New Roman" w:cs="Times New Roman"/>
          <w:sz w:val="24"/>
          <w:szCs w:val="24"/>
        </w:rPr>
      </w:pPr>
    </w:p>
    <w:p w:rsidR="00637C44" w:rsidRDefault="00637C44" w:rsidP="00637C44">
      <w:pPr>
        <w:spacing w:line="240" w:lineRule="auto"/>
        <w:jc w:val="both"/>
        <w:rPr>
          <w:rFonts w:ascii="Times New Roman" w:hAnsi="Times New Roman" w:cs="Times New Roman"/>
          <w:b/>
          <w:color w:val="000000" w:themeColor="text1"/>
          <w:sz w:val="28"/>
          <w:szCs w:val="28"/>
          <w:u w:val="single"/>
          <w:shd w:val="clear" w:color="auto" w:fill="FFFFFF"/>
        </w:rPr>
      </w:pPr>
      <w:r>
        <w:rPr>
          <w:rFonts w:ascii="Times New Roman" w:hAnsi="Times New Roman" w:cs="Times New Roman"/>
          <w:color w:val="000000" w:themeColor="text1"/>
          <w:sz w:val="28"/>
          <w:szCs w:val="28"/>
          <w:shd w:val="clear" w:color="auto" w:fill="FFFFFF"/>
        </w:rPr>
        <w:t xml:space="preserve">Лицензия на ведение образовательной деятельности: </w:t>
      </w:r>
      <w:r>
        <w:rPr>
          <w:rFonts w:ascii="Times New Roman" w:hAnsi="Times New Roman" w:cs="Times New Roman"/>
          <w:b/>
          <w:color w:val="000000" w:themeColor="text1"/>
          <w:sz w:val="28"/>
          <w:szCs w:val="28"/>
          <w:u w:val="single"/>
          <w:shd w:val="clear" w:color="auto" w:fill="FFFFFF"/>
        </w:rPr>
        <w:t>№ 847 от 30 ноября 2012 года, серия 22ЛО1 № 000221, бессрочно.</w:t>
      </w:r>
    </w:p>
    <w:p w:rsidR="00637C44" w:rsidRDefault="00637C44" w:rsidP="00637C44">
      <w:pPr>
        <w:spacing w:line="24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Свидетельство о государственной аккредитации:</w:t>
      </w:r>
      <w:r>
        <w:rPr>
          <w:rFonts w:ascii="Times New Roman" w:hAnsi="Times New Roman" w:cs="Times New Roman"/>
          <w:b/>
          <w:color w:val="000000" w:themeColor="text1"/>
          <w:sz w:val="28"/>
          <w:szCs w:val="28"/>
          <w:shd w:val="clear" w:color="auto" w:fill="FFFFFF"/>
        </w:rPr>
        <w:t>№ 111 от 29.11.2013, серия 22АО1</w:t>
      </w:r>
    </w:p>
    <w:p w:rsidR="00A0135F" w:rsidRDefault="00A0135F" w:rsidP="00637C44">
      <w:pPr>
        <w:spacing w:line="240" w:lineRule="auto"/>
        <w:jc w:val="both"/>
        <w:rPr>
          <w:rFonts w:ascii="Times New Roman" w:hAnsi="Times New Roman" w:cs="Times New Roman"/>
          <w:b/>
          <w:color w:val="000000" w:themeColor="text1"/>
          <w:sz w:val="28"/>
          <w:szCs w:val="28"/>
          <w:shd w:val="clear" w:color="auto" w:fill="FFFFFF"/>
        </w:rPr>
      </w:pPr>
      <w:r w:rsidRPr="00A0135F">
        <w:rPr>
          <w:rFonts w:ascii="Times New Roman" w:hAnsi="Times New Roman" w:cs="Times New Roman"/>
          <w:color w:val="000000" w:themeColor="text1"/>
          <w:sz w:val="28"/>
          <w:szCs w:val="28"/>
          <w:shd w:val="clear" w:color="auto" w:fill="FFFFFF"/>
        </w:rPr>
        <w:t>Лицензия на осуществление деятельности по перевозкам пассажиров и иных лиц автобусами</w:t>
      </w:r>
      <w:r>
        <w:rPr>
          <w:rFonts w:ascii="Times New Roman" w:hAnsi="Times New Roman" w:cs="Times New Roman"/>
          <w:b/>
          <w:color w:val="000000" w:themeColor="text1"/>
          <w:sz w:val="28"/>
          <w:szCs w:val="28"/>
          <w:shd w:val="clear" w:color="auto" w:fill="FFFFFF"/>
        </w:rPr>
        <w:t>: № АН-22-001135 от 01.07.2019 года.</w:t>
      </w:r>
    </w:p>
    <w:p w:rsidR="00A0135F" w:rsidRDefault="00A0135F" w:rsidP="00637C44">
      <w:pPr>
        <w:spacing w:line="240" w:lineRule="auto"/>
        <w:jc w:val="both"/>
        <w:rPr>
          <w:rFonts w:ascii="Times New Roman" w:hAnsi="Times New Roman" w:cs="Times New Roman"/>
          <w:b/>
          <w:color w:val="000000" w:themeColor="text1"/>
          <w:sz w:val="28"/>
          <w:szCs w:val="28"/>
          <w:shd w:val="clear" w:color="auto" w:fill="FFFFFF"/>
        </w:rPr>
      </w:pPr>
      <w:r w:rsidRPr="00A0135F">
        <w:rPr>
          <w:rFonts w:ascii="Times New Roman" w:hAnsi="Times New Roman" w:cs="Times New Roman"/>
          <w:color w:val="000000" w:themeColor="text1"/>
          <w:sz w:val="28"/>
          <w:szCs w:val="28"/>
          <w:shd w:val="clear" w:color="auto" w:fill="FFFFFF"/>
        </w:rPr>
        <w:t>Санитарно-эпидемиологическое заключение</w:t>
      </w:r>
      <w:r>
        <w:rPr>
          <w:rFonts w:ascii="Times New Roman" w:hAnsi="Times New Roman" w:cs="Times New Roman"/>
          <w:b/>
          <w:color w:val="000000" w:themeColor="text1"/>
          <w:sz w:val="28"/>
          <w:szCs w:val="28"/>
          <w:shd w:val="clear" w:color="auto" w:fill="FFFFFF"/>
        </w:rPr>
        <w:t xml:space="preserve"> № 22.Ак.08.000.М.000005.03.20 от 12.03.2020</w:t>
      </w:r>
    </w:p>
    <w:p w:rsidR="00A0135F" w:rsidRDefault="00A0135F" w:rsidP="00637C44">
      <w:pPr>
        <w:spacing w:line="240" w:lineRule="auto"/>
        <w:jc w:val="both"/>
        <w:rPr>
          <w:rFonts w:ascii="Times New Roman" w:hAnsi="Times New Roman" w:cs="Times New Roman"/>
          <w:b/>
          <w:color w:val="000000" w:themeColor="text1"/>
          <w:sz w:val="28"/>
          <w:szCs w:val="28"/>
          <w:shd w:val="clear" w:color="auto" w:fill="FFFFFF"/>
        </w:rPr>
      </w:pPr>
    </w:p>
    <w:p w:rsidR="00637C44" w:rsidRDefault="00637C44" w:rsidP="00637C44">
      <w:pPr>
        <w:spacing w:line="24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Образовательная  программа общеобразовательного учреждения:</w:t>
      </w:r>
    </w:p>
    <w:p w:rsidR="00637C44" w:rsidRDefault="00637C44" w:rsidP="00637C44">
      <w:pPr>
        <w:spacing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Основная образовательная программа начального общего образования: принята на заседании педагогического совета школы и утверждена приказом директо</w:t>
      </w:r>
      <w:r w:rsidR="007F4D3B">
        <w:rPr>
          <w:rFonts w:ascii="Times New Roman" w:hAnsi="Times New Roman" w:cs="Times New Roman"/>
          <w:color w:val="000000" w:themeColor="text1"/>
          <w:sz w:val="28"/>
          <w:szCs w:val="28"/>
          <w:shd w:val="clear" w:color="auto" w:fill="FFFFFF"/>
        </w:rPr>
        <w:t>ра образовательной организации.</w:t>
      </w:r>
    </w:p>
    <w:p w:rsidR="007F4D3B" w:rsidRDefault="00637C44" w:rsidP="00637C44">
      <w:pPr>
        <w:spacing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Основная образовательная программа основного общего образования (в соответствии с требованиями ФГОС ООО): принята на заседании педагогического совета и утверждена приказом директ</w:t>
      </w:r>
      <w:r w:rsidR="007F4D3B">
        <w:rPr>
          <w:rFonts w:ascii="Times New Roman" w:hAnsi="Times New Roman" w:cs="Times New Roman"/>
          <w:color w:val="000000" w:themeColor="text1"/>
          <w:sz w:val="28"/>
          <w:szCs w:val="28"/>
          <w:shd w:val="clear" w:color="auto" w:fill="FFFFFF"/>
        </w:rPr>
        <w:t xml:space="preserve">ора образовательной организации. </w:t>
      </w:r>
    </w:p>
    <w:p w:rsidR="007F4D3B" w:rsidRDefault="00260294" w:rsidP="007F4D3B">
      <w:pPr>
        <w:spacing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w:t>
      </w:r>
      <w:r w:rsidR="007F4D3B">
        <w:rPr>
          <w:rFonts w:ascii="Times New Roman" w:hAnsi="Times New Roman" w:cs="Times New Roman"/>
          <w:color w:val="000000" w:themeColor="text1"/>
          <w:sz w:val="28"/>
          <w:szCs w:val="28"/>
          <w:shd w:val="clear" w:color="auto" w:fill="FFFFFF"/>
        </w:rPr>
        <w:t>. Основная образовательная программа среднего общего образования (в соответствии с требованиями ФГОС СОО): принята на заседании педагогического совета школы и утверждена приказом директора образовательной организации.</w:t>
      </w:r>
    </w:p>
    <w:p w:rsidR="00637C44" w:rsidRDefault="00260294" w:rsidP="007F4D3B">
      <w:pPr>
        <w:spacing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w:t>
      </w:r>
      <w:r w:rsidR="00637C44">
        <w:rPr>
          <w:rFonts w:ascii="Times New Roman" w:hAnsi="Times New Roman" w:cs="Times New Roman"/>
          <w:color w:val="000000" w:themeColor="text1"/>
          <w:sz w:val="28"/>
          <w:szCs w:val="28"/>
          <w:shd w:val="clear" w:color="auto" w:fill="FFFFFF"/>
        </w:rPr>
        <w:t>.  Адаптированная основная общеобразовательная программа начального общего образования для обучающихся с задержкой психического развития (Вариант 7.2),принята на заседании педагогического совета школы  и утверждена приказом директор</w:t>
      </w:r>
      <w:r w:rsidR="007F4D3B">
        <w:rPr>
          <w:rFonts w:ascii="Times New Roman" w:hAnsi="Times New Roman" w:cs="Times New Roman"/>
          <w:color w:val="000000" w:themeColor="text1"/>
          <w:sz w:val="28"/>
          <w:szCs w:val="28"/>
          <w:shd w:val="clear" w:color="auto" w:fill="FFFFFF"/>
        </w:rPr>
        <w:t>а образовательной организации.</w:t>
      </w:r>
    </w:p>
    <w:p w:rsidR="00637C44" w:rsidRDefault="0026029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w:t>
      </w:r>
      <w:r w:rsidR="00637C44">
        <w:rPr>
          <w:rFonts w:ascii="Times New Roman" w:hAnsi="Times New Roman" w:cs="Times New Roman"/>
          <w:color w:val="000000" w:themeColor="text1"/>
          <w:sz w:val="28"/>
          <w:szCs w:val="28"/>
          <w:shd w:val="clear" w:color="auto" w:fill="FFFFFF"/>
        </w:rPr>
        <w:t>. Адаптированная основная общеобразовательная программа начального общего образования для слабовидящих учащихся (Вариант 4.1), принята на заседании педагогического совета школы и утверждена приказом директ</w:t>
      </w:r>
      <w:r w:rsidR="007F4D3B">
        <w:rPr>
          <w:rFonts w:ascii="Times New Roman" w:hAnsi="Times New Roman" w:cs="Times New Roman"/>
          <w:color w:val="000000" w:themeColor="text1"/>
          <w:sz w:val="28"/>
          <w:szCs w:val="28"/>
          <w:shd w:val="clear" w:color="auto" w:fill="FFFFFF"/>
        </w:rPr>
        <w:t>ора образовательной организации.</w:t>
      </w: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p>
    <w:p w:rsidR="00637C44" w:rsidRDefault="0026029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6</w:t>
      </w:r>
      <w:r w:rsidR="00637C44">
        <w:rPr>
          <w:rFonts w:ascii="Times New Roman" w:hAnsi="Times New Roman" w:cs="Times New Roman"/>
          <w:color w:val="000000" w:themeColor="text1"/>
          <w:sz w:val="28"/>
          <w:szCs w:val="28"/>
          <w:shd w:val="clear" w:color="auto" w:fill="FFFFFF"/>
        </w:rPr>
        <w:t>. Адаптированная основная общеобразовательная программа образования обучающихся с умственной отсталостью (интеллектуальными нарушениями) (Вариант 1)</w:t>
      </w:r>
      <w:r w:rsidR="00637C44">
        <w:rPr>
          <w:rFonts w:ascii="Times New Roman" w:hAnsi="Times New Roman" w:cs="Times New Roman"/>
          <w:color w:val="000000" w:themeColor="text1"/>
          <w:sz w:val="28"/>
          <w:szCs w:val="28"/>
        </w:rPr>
        <w:t>,</w:t>
      </w:r>
      <w:r w:rsidR="00637C44">
        <w:rPr>
          <w:rFonts w:ascii="Times New Roman" w:hAnsi="Times New Roman" w:cs="Times New Roman"/>
          <w:color w:val="000000" w:themeColor="text1"/>
          <w:sz w:val="28"/>
          <w:szCs w:val="28"/>
          <w:shd w:val="clear" w:color="auto" w:fill="FFFFFF"/>
        </w:rPr>
        <w:t>принята на заседании педагогического совета школы  и утверждена приказом дирек</w:t>
      </w:r>
      <w:r w:rsidR="007F4D3B">
        <w:rPr>
          <w:rFonts w:ascii="Times New Roman" w:hAnsi="Times New Roman" w:cs="Times New Roman"/>
          <w:color w:val="000000" w:themeColor="text1"/>
          <w:sz w:val="28"/>
          <w:szCs w:val="28"/>
          <w:shd w:val="clear" w:color="auto" w:fill="FFFFFF"/>
        </w:rPr>
        <w:t>тора образовательной организации</w:t>
      </w:r>
      <w:r w:rsidR="00637C44">
        <w:rPr>
          <w:rFonts w:ascii="Times New Roman" w:hAnsi="Times New Roman" w:cs="Times New Roman"/>
          <w:color w:val="000000" w:themeColor="text1"/>
          <w:sz w:val="28"/>
          <w:szCs w:val="28"/>
          <w:shd w:val="clear" w:color="auto" w:fill="FFFFFF"/>
        </w:rPr>
        <w:t>.</w:t>
      </w:r>
    </w:p>
    <w:p w:rsidR="00637C44" w:rsidRDefault="00637C44" w:rsidP="00637C44">
      <w:pPr>
        <w:spacing w:after="0" w:line="240" w:lineRule="auto"/>
        <w:jc w:val="both"/>
        <w:rPr>
          <w:rFonts w:ascii="Times New Roman" w:hAnsi="Times New Roman" w:cs="Times New Roman"/>
          <w:bCs/>
          <w:color w:val="FF0000"/>
          <w:sz w:val="28"/>
          <w:szCs w:val="28"/>
        </w:rPr>
      </w:pPr>
    </w:p>
    <w:p w:rsidR="00637C44" w:rsidRDefault="0026029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lastRenderedPageBreak/>
        <w:t>7</w:t>
      </w:r>
      <w:r w:rsidR="00637C44">
        <w:rPr>
          <w:rFonts w:ascii="Times New Roman" w:hAnsi="Times New Roman" w:cs="Times New Roman"/>
          <w:sz w:val="28"/>
          <w:szCs w:val="28"/>
        </w:rPr>
        <w:t xml:space="preserve">. Адаптированная основная общеобразовательная программа начального общего образования обучающихся с нарушениями опорно-двигательного аппарата (с тяжелыми множественными нарушениями развития) (Вариант 6.4), </w:t>
      </w:r>
      <w:r w:rsidR="00637C44">
        <w:rPr>
          <w:rFonts w:ascii="Times New Roman" w:hAnsi="Times New Roman" w:cs="Times New Roman"/>
          <w:color w:val="000000" w:themeColor="text1"/>
          <w:sz w:val="28"/>
          <w:szCs w:val="28"/>
          <w:shd w:val="clear" w:color="auto" w:fill="FFFFFF"/>
        </w:rPr>
        <w:t>принята на заседании педагогического совет</w:t>
      </w:r>
      <w:r w:rsidR="007F4D3B">
        <w:rPr>
          <w:rFonts w:ascii="Times New Roman" w:hAnsi="Times New Roman" w:cs="Times New Roman"/>
          <w:color w:val="000000" w:themeColor="text1"/>
          <w:sz w:val="28"/>
          <w:szCs w:val="28"/>
          <w:shd w:val="clear" w:color="auto" w:fill="FFFFFF"/>
        </w:rPr>
        <w:t xml:space="preserve">а школы </w:t>
      </w:r>
      <w:r w:rsidR="00637C44">
        <w:rPr>
          <w:rFonts w:ascii="Times New Roman" w:hAnsi="Times New Roman" w:cs="Times New Roman"/>
          <w:color w:val="000000" w:themeColor="text1"/>
          <w:sz w:val="28"/>
          <w:szCs w:val="28"/>
          <w:shd w:val="clear" w:color="auto" w:fill="FFFFFF"/>
        </w:rPr>
        <w:t>и утверждена приказом директ</w:t>
      </w:r>
      <w:r w:rsidR="007F4D3B">
        <w:rPr>
          <w:rFonts w:ascii="Times New Roman" w:hAnsi="Times New Roman" w:cs="Times New Roman"/>
          <w:color w:val="000000" w:themeColor="text1"/>
          <w:sz w:val="28"/>
          <w:szCs w:val="28"/>
          <w:shd w:val="clear" w:color="auto" w:fill="FFFFFF"/>
        </w:rPr>
        <w:t>ора образовательной организации.</w:t>
      </w:r>
    </w:p>
    <w:p w:rsidR="00637C44" w:rsidRDefault="00637C44" w:rsidP="00637C44">
      <w:pPr>
        <w:spacing w:after="0" w:line="240" w:lineRule="auto"/>
        <w:rPr>
          <w:rFonts w:ascii="Times New Roman" w:hAnsi="Times New Roman" w:cs="Times New Roman"/>
          <w:b/>
          <w:sz w:val="28"/>
          <w:szCs w:val="28"/>
        </w:rPr>
      </w:pPr>
    </w:p>
    <w:p w:rsidR="00637C44" w:rsidRDefault="00637C44" w:rsidP="00637C4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Адрес официального сайта образовательной организации: </w:t>
      </w:r>
      <w:hyperlink r:id="rId9" w:history="1">
        <w:r>
          <w:rPr>
            <w:rStyle w:val="a3"/>
            <w:rFonts w:ascii="Times New Roman" w:hAnsi="Times New Roman"/>
            <w:sz w:val="28"/>
            <w:szCs w:val="28"/>
            <w:shd w:val="clear" w:color="auto" w:fill="FFFFFF"/>
          </w:rPr>
          <w:t>http://sentelek-mou.ucoz.ru</w:t>
        </w:r>
      </w:hyperlink>
    </w:p>
    <w:p w:rsidR="00637C44" w:rsidRDefault="00637C44" w:rsidP="00637C4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Наличие отделения дополнительного образования. Количество программ дополнительного образования  детей, реализуемых отделением дополнительного образования по направлениям: </w:t>
      </w:r>
      <w:r>
        <w:rPr>
          <w:rFonts w:ascii="Times New Roman" w:hAnsi="Times New Roman" w:cs="Times New Roman"/>
          <w:b/>
          <w:color w:val="000000" w:themeColor="text1"/>
          <w:sz w:val="28"/>
          <w:szCs w:val="28"/>
          <w:u w:val="single"/>
          <w:shd w:val="clear" w:color="auto" w:fill="FFFFFF"/>
        </w:rPr>
        <w:t>Отсутствуют.</w:t>
      </w:r>
    </w:p>
    <w:p w:rsidR="00637C44" w:rsidRDefault="00637C44" w:rsidP="00637C44">
      <w:pPr>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Наличие спортивного клуба:</w:t>
      </w:r>
      <w:r>
        <w:rPr>
          <w:rFonts w:ascii="Times New Roman" w:hAnsi="Times New Roman" w:cs="Times New Roman"/>
          <w:b/>
          <w:sz w:val="28"/>
          <w:szCs w:val="28"/>
          <w:u w:val="single"/>
        </w:rPr>
        <w:t xml:space="preserve"> имеется;</w:t>
      </w:r>
    </w:p>
    <w:p w:rsidR="00637C44" w:rsidRDefault="00637C44" w:rsidP="00637C44">
      <w:pPr>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Количество программ, реализуемых спортивным клубом:</w:t>
      </w:r>
      <w:r>
        <w:rPr>
          <w:rFonts w:ascii="Times New Roman" w:hAnsi="Times New Roman" w:cs="Times New Roman"/>
          <w:b/>
          <w:sz w:val="28"/>
          <w:szCs w:val="28"/>
          <w:u w:val="single"/>
        </w:rPr>
        <w:t xml:space="preserve">  одна.</w:t>
      </w:r>
    </w:p>
    <w:p w:rsidR="00637C44" w:rsidRDefault="00637C44" w:rsidP="00637C44">
      <w:pPr>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Количество обучающихся в спортивном клубе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год):</w:t>
      </w:r>
      <w:r>
        <w:rPr>
          <w:rFonts w:ascii="Times New Roman" w:hAnsi="Times New Roman" w:cs="Times New Roman"/>
          <w:b/>
          <w:sz w:val="28"/>
          <w:szCs w:val="28"/>
          <w:u w:val="single"/>
        </w:rPr>
        <w:t xml:space="preserve"> 15 учащихся.</w:t>
      </w:r>
    </w:p>
    <w:p w:rsidR="00637C44" w:rsidRDefault="00637C44" w:rsidP="00637C44">
      <w:pPr>
        <w:spacing w:after="0" w:line="360" w:lineRule="auto"/>
        <w:jc w:val="both"/>
        <w:rPr>
          <w:rFonts w:ascii="Times New Roman" w:hAnsi="Times New Roman"/>
          <w:b/>
          <w:i/>
          <w:iCs/>
          <w:sz w:val="24"/>
          <w:szCs w:val="24"/>
        </w:rPr>
      </w:pPr>
    </w:p>
    <w:p w:rsidR="00637C44" w:rsidRDefault="00637C44" w:rsidP="00637C44">
      <w:pPr>
        <w:spacing w:after="0" w:line="240" w:lineRule="auto"/>
        <w:jc w:val="both"/>
        <w:rPr>
          <w:rFonts w:ascii="Times New Roman" w:hAnsi="Times New Roman"/>
          <w:b/>
          <w:i/>
          <w:sz w:val="28"/>
          <w:szCs w:val="28"/>
        </w:rPr>
      </w:pPr>
      <w:r>
        <w:rPr>
          <w:rFonts w:ascii="Times New Roman" w:hAnsi="Times New Roman"/>
          <w:b/>
          <w:i/>
          <w:iCs/>
          <w:sz w:val="28"/>
          <w:szCs w:val="28"/>
        </w:rPr>
        <w:t xml:space="preserve">Локальные акты, </w:t>
      </w:r>
      <w:r>
        <w:rPr>
          <w:rFonts w:ascii="Times New Roman" w:hAnsi="Times New Roman"/>
          <w:b/>
          <w:i/>
          <w:sz w:val="28"/>
          <w:szCs w:val="28"/>
        </w:rPr>
        <w:t>регламентирующие деятельность ОО:</w:t>
      </w:r>
    </w:p>
    <w:p w:rsidR="00637C44" w:rsidRDefault="00637C44" w:rsidP="00637C44">
      <w:pPr>
        <w:spacing w:after="0" w:line="240" w:lineRule="auto"/>
        <w:jc w:val="both"/>
        <w:rPr>
          <w:rFonts w:ascii="Times New Roman" w:hAnsi="Times New Roman"/>
          <w:b/>
          <w:color w:val="FF0000"/>
          <w:sz w:val="28"/>
          <w:szCs w:val="28"/>
        </w:rPr>
      </w:pPr>
      <w:r>
        <w:rPr>
          <w:rFonts w:ascii="Times New Roman" w:hAnsi="Times New Roman"/>
          <w:b/>
          <w:bCs/>
          <w:sz w:val="28"/>
          <w:szCs w:val="28"/>
        </w:rPr>
        <w:t>Положения:</w:t>
      </w:r>
    </w:p>
    <w:p w:rsidR="00637C44" w:rsidRDefault="00637C44" w:rsidP="00637C44">
      <w:pPr>
        <w:spacing w:after="0" w:line="240" w:lineRule="auto"/>
        <w:jc w:val="both"/>
        <w:rPr>
          <w:sz w:val="28"/>
          <w:szCs w:val="28"/>
        </w:rPr>
      </w:pPr>
      <w:r>
        <w:rPr>
          <w:rFonts w:ascii="Times New Roman" w:hAnsi="Times New Roman"/>
          <w:sz w:val="28"/>
          <w:szCs w:val="28"/>
        </w:rPr>
        <w:t>-О школьной  форме учащегося в МБОУ «Сентелекская СОШ»</w:t>
      </w:r>
    </w:p>
    <w:p w:rsidR="00637C44" w:rsidRDefault="00637C44" w:rsidP="00637C44">
      <w:pPr>
        <w:spacing w:after="0" w:line="240" w:lineRule="auto"/>
        <w:jc w:val="both"/>
        <w:rPr>
          <w:sz w:val="28"/>
          <w:szCs w:val="28"/>
        </w:rPr>
      </w:pPr>
      <w:r>
        <w:rPr>
          <w:rFonts w:ascii="Times New Roman" w:hAnsi="Times New Roman"/>
          <w:sz w:val="28"/>
          <w:szCs w:val="28"/>
        </w:rPr>
        <w:t>-Об организации индивидуального обучения на дому учащихся МБОУ «Сентелекская СОШ»</w:t>
      </w:r>
    </w:p>
    <w:p w:rsidR="00637C44" w:rsidRDefault="00637C44" w:rsidP="00637C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пропускном режиме в МБОУ «Сентелекская СОШ»</w:t>
      </w:r>
    </w:p>
    <w:p w:rsidR="00637C44" w:rsidRDefault="00637C44" w:rsidP="00637C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организации психолого-педагогического сопровождения образования учащихся МБОУ «Сентелекская СОШ»</w:t>
      </w:r>
    </w:p>
    <w:p w:rsidR="00637C44" w:rsidRDefault="00637C44" w:rsidP="00637C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О порядке и основании  перевода, отчисления и восстановления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в МБОУ «Сентелекская СОШ»</w:t>
      </w:r>
    </w:p>
    <w:p w:rsidR="00637C44" w:rsidRDefault="00637C44" w:rsidP="00637C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текущем контроле успеваемости и промежуточной аттестации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МБОУ «Сентелекская СОШ»</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-О порядке и оценке эффективности использования учебно-лабораторного оборудования МБОУ «Сентелекская СОШ»</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-О системе оценки качества образования в МБОУ «Сентелекская СОШ»;</w:t>
      </w:r>
    </w:p>
    <w:p w:rsidR="00637C44" w:rsidRDefault="00637C44" w:rsidP="00637C44">
      <w:pPr>
        <w:spacing w:after="0" w:line="240" w:lineRule="auto"/>
        <w:ind w:hanging="34"/>
        <w:jc w:val="both"/>
        <w:rPr>
          <w:sz w:val="28"/>
          <w:szCs w:val="28"/>
        </w:rPr>
      </w:pPr>
      <w:r>
        <w:rPr>
          <w:rFonts w:ascii="Times New Roman" w:hAnsi="Times New Roman"/>
          <w:sz w:val="28"/>
          <w:szCs w:val="28"/>
        </w:rPr>
        <w:t>-О порядке посещения мероприятий, не предусмотренных учебным планом в МБОУ  «Сентелекская СОШ»</w:t>
      </w:r>
    </w:p>
    <w:p w:rsidR="00637C44" w:rsidRDefault="00637C44" w:rsidP="00637C44">
      <w:pPr>
        <w:spacing w:after="0" w:line="240" w:lineRule="auto"/>
        <w:jc w:val="both"/>
        <w:rPr>
          <w:sz w:val="28"/>
          <w:szCs w:val="28"/>
        </w:rPr>
      </w:pPr>
      <w:r>
        <w:rPr>
          <w:rFonts w:ascii="Times New Roman" w:hAnsi="Times New Roman"/>
          <w:sz w:val="28"/>
          <w:szCs w:val="28"/>
        </w:rPr>
        <w:t>-О нормах профессиональной этики педагогических работников</w:t>
      </w:r>
    </w:p>
    <w:p w:rsidR="00637C44" w:rsidRDefault="00637C44" w:rsidP="00637C44">
      <w:pPr>
        <w:spacing w:after="0" w:line="240" w:lineRule="auto"/>
        <w:jc w:val="both"/>
        <w:rPr>
          <w:rFonts w:ascii="Times New Roman" w:hAnsi="Times New Roman" w:cs="Times New Roman"/>
          <w:sz w:val="28"/>
          <w:szCs w:val="28"/>
        </w:rPr>
      </w:pPr>
      <w:proofErr w:type="gramStart"/>
      <w:r>
        <w:rPr>
          <w:rFonts w:ascii="Times New Roman" w:hAnsi="Times New Roman"/>
          <w:sz w:val="28"/>
          <w:szCs w:val="28"/>
        </w:rPr>
        <w:t>-</w:t>
      </w:r>
      <w:r>
        <w:rPr>
          <w:sz w:val="28"/>
          <w:szCs w:val="28"/>
        </w:rPr>
        <w:tab/>
      </w:r>
      <w:r>
        <w:rPr>
          <w:rFonts w:ascii="Times New Roman" w:hAnsi="Times New Roman" w:cs="Times New Roman"/>
          <w:sz w:val="28"/>
          <w:szCs w:val="28"/>
        </w:rPr>
        <w:t xml:space="preserve">Порядок освоения учащимися МБОУ «Сентелекская СОШ»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w:t>
      </w:r>
      <w:r>
        <w:rPr>
          <w:rFonts w:ascii="Times New Roman" w:hAnsi="Times New Roman" w:cs="Times New Roman"/>
          <w:bCs/>
          <w:sz w:val="28"/>
          <w:szCs w:val="28"/>
        </w:rPr>
        <w:t>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637C44" w:rsidRDefault="00637C44" w:rsidP="00637C44">
      <w:pPr>
        <w:spacing w:after="0" w:line="240" w:lineRule="auto"/>
        <w:jc w:val="both"/>
        <w:rPr>
          <w:rFonts w:ascii="Times New Roman" w:hAnsi="Times New Roman"/>
          <w:bCs/>
          <w:sz w:val="28"/>
          <w:szCs w:val="28"/>
        </w:rPr>
      </w:pPr>
      <w:r>
        <w:rPr>
          <w:rFonts w:ascii="Times New Roman" w:hAnsi="Times New Roman"/>
          <w:bCs/>
          <w:sz w:val="28"/>
          <w:szCs w:val="28"/>
        </w:rPr>
        <w:t>-Правила внутреннего распорядка учащихся в  МБОУ «Сентелекская СОШ»</w:t>
      </w:r>
    </w:p>
    <w:p w:rsidR="007F4D3B" w:rsidRDefault="007F4D3B" w:rsidP="00637C44">
      <w:pPr>
        <w:spacing w:after="0" w:line="240" w:lineRule="auto"/>
        <w:jc w:val="both"/>
        <w:rPr>
          <w:rFonts w:ascii="Times New Roman" w:hAnsi="Times New Roman"/>
          <w:bCs/>
          <w:sz w:val="28"/>
          <w:szCs w:val="28"/>
        </w:rPr>
      </w:pPr>
      <w:r>
        <w:rPr>
          <w:rFonts w:ascii="Times New Roman" w:hAnsi="Times New Roman"/>
          <w:bCs/>
          <w:sz w:val="28"/>
          <w:szCs w:val="28"/>
        </w:rPr>
        <w:t>- Положение о горячем питании МБОУ «Сентелекская СОШ».</w:t>
      </w:r>
    </w:p>
    <w:p w:rsidR="007F4D3B" w:rsidRDefault="007F4D3B" w:rsidP="00637C44">
      <w:pPr>
        <w:spacing w:after="0" w:line="240" w:lineRule="auto"/>
        <w:jc w:val="both"/>
        <w:rPr>
          <w:rFonts w:ascii="Times New Roman" w:hAnsi="Times New Roman"/>
          <w:bCs/>
          <w:sz w:val="28"/>
          <w:szCs w:val="28"/>
        </w:rPr>
      </w:pPr>
    </w:p>
    <w:p w:rsidR="00637C44" w:rsidRDefault="00637C44" w:rsidP="00637C44">
      <w:pPr>
        <w:spacing w:after="0" w:line="240" w:lineRule="auto"/>
        <w:jc w:val="both"/>
        <w:rPr>
          <w:rFonts w:ascii="Times New Roman" w:hAnsi="Times New Roman"/>
          <w:bCs/>
          <w:iCs/>
          <w:color w:val="000000"/>
          <w:sz w:val="28"/>
          <w:szCs w:val="28"/>
          <w:shd w:val="clear" w:color="auto" w:fill="FFFFFF"/>
        </w:rPr>
      </w:pPr>
      <w:r>
        <w:rPr>
          <w:rFonts w:ascii="Times New Roman" w:hAnsi="Times New Roman"/>
          <w:b/>
          <w:bCs/>
          <w:iCs/>
          <w:color w:val="000000"/>
          <w:sz w:val="28"/>
          <w:szCs w:val="28"/>
          <w:shd w:val="clear" w:color="auto" w:fill="FFFFFF"/>
        </w:rPr>
        <w:t xml:space="preserve">Вывод: </w:t>
      </w:r>
      <w:r>
        <w:rPr>
          <w:rFonts w:ascii="Times New Roman" w:hAnsi="Times New Roman"/>
          <w:bCs/>
          <w:iCs/>
          <w:color w:val="000000"/>
          <w:sz w:val="28"/>
          <w:szCs w:val="28"/>
          <w:shd w:val="clear" w:color="auto" w:fill="FFFFFF"/>
        </w:rPr>
        <w:t>МБОУ «Сентелекская СОШ» имеет необходимое организационно-правовое обеспечение, позволяющее вести образовательную деятельность в сфере реализации основных образовательных программ начального общего, основного общего и среднего общего образования.</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Образовательная деятельность в дошкольном учреждении осуществляется в соответствии нормативно-правовыми документами, действующим законодательством и Уставом образовательной организации</w:t>
      </w:r>
    </w:p>
    <w:p w:rsidR="00637C44" w:rsidRDefault="00637C44" w:rsidP="00637C44">
      <w:pPr>
        <w:jc w:val="center"/>
        <w:rPr>
          <w:rFonts w:ascii="Times New Roman" w:hAnsi="Times New Roman" w:cs="Times New Roman"/>
          <w:b/>
          <w:sz w:val="28"/>
          <w:szCs w:val="28"/>
        </w:rPr>
      </w:pPr>
    </w:p>
    <w:p w:rsidR="00637C44" w:rsidRDefault="00637C44" w:rsidP="00637C44">
      <w:pPr>
        <w:jc w:val="center"/>
        <w:rPr>
          <w:rFonts w:ascii="Times New Roman" w:hAnsi="Times New Roman" w:cs="Times New Roman"/>
          <w:b/>
          <w:sz w:val="28"/>
          <w:szCs w:val="28"/>
        </w:rPr>
      </w:pPr>
      <w:r>
        <w:rPr>
          <w:rFonts w:ascii="Times New Roman" w:hAnsi="Times New Roman" w:cs="Times New Roman"/>
          <w:b/>
          <w:sz w:val="28"/>
          <w:szCs w:val="28"/>
        </w:rPr>
        <w:t>Раздел 2. Структура и система управления.</w:t>
      </w:r>
    </w:p>
    <w:p w:rsidR="00637C44" w:rsidRDefault="00637C44" w:rsidP="00637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 Структура управления.</w:t>
      </w:r>
    </w:p>
    <w:p w:rsidR="00637C44" w:rsidRDefault="00637C44" w:rsidP="00637C4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Система управления МБОУ «Сентелекская СОШ» построена на Конституции Российской Федерации, Законом Российской Федерации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(утв. приказам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 1015 от 30.08.2013), </w:t>
      </w:r>
      <w:r>
        <w:rPr>
          <w:rFonts w:ascii="Times New Roman" w:hAnsi="Times New Roman"/>
          <w:color w:val="000000"/>
          <w:sz w:val="28"/>
          <w:szCs w:val="28"/>
        </w:rPr>
        <w:t xml:space="preserve">нормативными документами Министерства </w:t>
      </w:r>
      <w:r w:rsidR="00260294">
        <w:rPr>
          <w:rFonts w:ascii="Times New Roman" w:hAnsi="Times New Roman"/>
          <w:color w:val="000000"/>
          <w:sz w:val="28"/>
          <w:szCs w:val="28"/>
        </w:rPr>
        <w:t>просвещения</w:t>
      </w:r>
      <w:r>
        <w:rPr>
          <w:rFonts w:ascii="Times New Roman" w:hAnsi="Times New Roman"/>
          <w:color w:val="000000"/>
          <w:sz w:val="28"/>
          <w:szCs w:val="28"/>
        </w:rPr>
        <w:t xml:space="preserve"> и науки Российской Федерации, Уставом МБОУ «Сентелекская СОШ» и </w:t>
      </w:r>
      <w:r>
        <w:rPr>
          <w:rFonts w:ascii="Times New Roman" w:hAnsi="Times New Roman"/>
          <w:sz w:val="28"/>
          <w:szCs w:val="28"/>
        </w:rPr>
        <w:t xml:space="preserve"> на основе</w:t>
      </w:r>
      <w:proofErr w:type="gramEnd"/>
      <w:r>
        <w:rPr>
          <w:rFonts w:ascii="Times New Roman" w:hAnsi="Times New Roman"/>
          <w:sz w:val="28"/>
          <w:szCs w:val="28"/>
        </w:rPr>
        <w:t xml:space="preserve"> сочетания принципов единоначалия и коллегиальности.    </w:t>
      </w:r>
      <w:proofErr w:type="spellStart"/>
      <w:r>
        <w:rPr>
          <w:rFonts w:ascii="Times New Roman" w:hAnsi="Times New Roman"/>
          <w:sz w:val="28"/>
          <w:szCs w:val="28"/>
        </w:rPr>
        <w:t>Единоначальным</w:t>
      </w:r>
      <w:proofErr w:type="spellEnd"/>
      <w:r>
        <w:rPr>
          <w:rFonts w:ascii="Times New Roman" w:hAnsi="Times New Roman"/>
          <w:sz w:val="28"/>
          <w:szCs w:val="28"/>
        </w:rPr>
        <w:t xml:space="preserve"> исполнительным органом МБОУ «Сентелекская СОШ» является директор школы, который осуществляет текущее руководство деятельностью ОО непосредственно сам и через своих координаторов:</w:t>
      </w: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Уфимцева Надежда Ивановна, телефон 8(38574)27-5-07;</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строится на сочетании принципов единоначалия и самоуправления.</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органам школьного самоуправления относятся общее собрание трудового коллектива, Педагогический совет, Методический совет, Управляющий совет, действующие в соответствии с Положениями и Уставом школы.</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руководство школой осуществляет директор, действующий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637C44" w:rsidRDefault="00637C44" w:rsidP="00637C4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Устава школы, должностной инструкции и трудового договора. </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повышения эффективности управления образовательным процессом часть </w:t>
      </w:r>
    </w:p>
    <w:p w:rsidR="00637C44" w:rsidRDefault="00855B58" w:rsidP="00637C4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полномочий делегированы </w:t>
      </w:r>
      <w:r w:rsidR="00637C44">
        <w:rPr>
          <w:rFonts w:ascii="Times New Roman" w:hAnsi="Times New Roman" w:cs="Times New Roman"/>
          <w:sz w:val="28"/>
          <w:szCs w:val="28"/>
        </w:rPr>
        <w:t>руководителям методических объединений школы, действующим в соответствии со своими функциональными обязанностями.</w:t>
      </w:r>
      <w:proofErr w:type="gramEnd"/>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Распределение должностных обязанностей между работниками, разделение полномочий органов самоуправления школы, наличие взаимосвязанных функций помогают обеспечивать координацию деятельности участников образовательного процесса, направленную на достижение целей и задач школы.</w:t>
      </w:r>
    </w:p>
    <w:p w:rsidR="00637C44" w:rsidRDefault="00637C44" w:rsidP="00637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Организационная структура управления</w:t>
      </w:r>
      <w:r>
        <w:rPr>
          <w:rFonts w:ascii="Times New Roman" w:hAnsi="Times New Roman" w:cs="Times New Roman"/>
          <w:iCs/>
          <w:sz w:val="28"/>
          <w:szCs w:val="28"/>
        </w:rPr>
        <w:t xml:space="preserve"> школой относится к линейно-функциональной</w:t>
      </w:r>
      <w:r>
        <w:rPr>
          <w:rFonts w:ascii="Times New Roman" w:hAnsi="Times New Roman" w:cs="Times New Roman"/>
          <w:sz w:val="28"/>
          <w:szCs w:val="28"/>
        </w:rPr>
        <w:t xml:space="preserve">, связи и отношения субъектов характеризуются одновременно и субординацией и координацией, т.е. развиты и по вертикали и по горизонтали. Она также включает элементы </w:t>
      </w:r>
      <w:r>
        <w:rPr>
          <w:rFonts w:ascii="Times New Roman" w:hAnsi="Times New Roman" w:cs="Times New Roman"/>
          <w:iCs/>
          <w:sz w:val="28"/>
          <w:szCs w:val="28"/>
        </w:rPr>
        <w:t>матричной</w:t>
      </w:r>
      <w:r>
        <w:rPr>
          <w:rFonts w:ascii="Times New Roman" w:hAnsi="Times New Roman" w:cs="Times New Roman"/>
          <w:sz w:val="28"/>
          <w:szCs w:val="28"/>
        </w:rPr>
        <w:t xml:space="preserve"> структуры, в которой представлены различные смешанные субъекты управления (творческие группы, оргкомитеты и др.), которые создаются временно для решения той или иной инновационной задачи, проблемы.</w:t>
      </w:r>
    </w:p>
    <w:p w:rsidR="00637C44" w:rsidRDefault="00637C44" w:rsidP="00637C44">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Структура управляющей системы представлена 4-мя уровнями управления (вертикальная структура):</w:t>
      </w:r>
    </w:p>
    <w:p w:rsidR="00637C44" w:rsidRDefault="00637C44" w:rsidP="00637C44">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Первый уровен</w:t>
      </w:r>
      <w:proofErr w:type="gramStart"/>
      <w:r>
        <w:rPr>
          <w:rFonts w:ascii="Times New Roman" w:hAnsi="Times New Roman" w:cs="Times New Roman"/>
          <w:i/>
          <w:iCs/>
          <w:sz w:val="28"/>
          <w:szCs w:val="28"/>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 директор лицея, председатели Управляющего совета, Попечительского совета. Этот уровень определяет </w:t>
      </w:r>
      <w:r>
        <w:rPr>
          <w:rFonts w:ascii="Times New Roman" w:hAnsi="Times New Roman" w:cs="Times New Roman"/>
          <w:i/>
          <w:iCs/>
          <w:sz w:val="28"/>
          <w:szCs w:val="28"/>
        </w:rPr>
        <w:t xml:space="preserve">стратегические </w:t>
      </w:r>
      <w:r>
        <w:rPr>
          <w:rFonts w:ascii="Times New Roman" w:hAnsi="Times New Roman" w:cs="Times New Roman"/>
          <w:sz w:val="28"/>
          <w:szCs w:val="28"/>
        </w:rPr>
        <w:t>направления развития школы.</w:t>
      </w:r>
    </w:p>
    <w:p w:rsidR="00637C44" w:rsidRDefault="00637C44" w:rsidP="00637C44">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Второй уровен</w:t>
      </w:r>
      <w:proofErr w:type="gramStart"/>
      <w:r>
        <w:rPr>
          <w:rFonts w:ascii="Times New Roman" w:hAnsi="Times New Roman" w:cs="Times New Roman"/>
          <w:i/>
          <w:iCs/>
          <w:sz w:val="28"/>
          <w:szCs w:val="28"/>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60294">
        <w:rPr>
          <w:rFonts w:ascii="Times New Roman" w:hAnsi="Times New Roman" w:cs="Times New Roman"/>
          <w:sz w:val="28"/>
          <w:szCs w:val="28"/>
        </w:rPr>
        <w:t>руководители МС, ШМО</w:t>
      </w:r>
      <w:r>
        <w:rPr>
          <w:rFonts w:ascii="Times New Roman" w:hAnsi="Times New Roman" w:cs="Times New Roman"/>
          <w:sz w:val="28"/>
          <w:szCs w:val="28"/>
        </w:rPr>
        <w:t xml:space="preserve"> школы, педагог-психолог, заведующий библиотечно-информационным центром,  а также органы и объединения, </w:t>
      </w:r>
      <w:r>
        <w:rPr>
          <w:rFonts w:ascii="Times New Roman" w:hAnsi="Times New Roman" w:cs="Times New Roman"/>
          <w:sz w:val="28"/>
          <w:szCs w:val="28"/>
        </w:rPr>
        <w:lastRenderedPageBreak/>
        <w:t xml:space="preserve">участвующие в самоуправлении. Эти субъекты осуществляют </w:t>
      </w:r>
      <w:r>
        <w:rPr>
          <w:rFonts w:ascii="Times New Roman" w:hAnsi="Times New Roman" w:cs="Times New Roman"/>
          <w:i/>
          <w:iCs/>
          <w:sz w:val="28"/>
          <w:szCs w:val="28"/>
        </w:rPr>
        <w:t xml:space="preserve">тактическое управление </w:t>
      </w:r>
      <w:r>
        <w:rPr>
          <w:rFonts w:ascii="Times New Roman" w:hAnsi="Times New Roman" w:cs="Times New Roman"/>
          <w:sz w:val="28"/>
          <w:szCs w:val="28"/>
        </w:rPr>
        <w:t>образовательным учреждением.</w:t>
      </w:r>
    </w:p>
    <w:p w:rsidR="00637C44" w:rsidRDefault="00637C44" w:rsidP="00637C44">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Третий уровен</w:t>
      </w:r>
      <w:proofErr w:type="gramStart"/>
      <w:r>
        <w:rPr>
          <w:rFonts w:ascii="Times New Roman" w:hAnsi="Times New Roman" w:cs="Times New Roman"/>
          <w:i/>
          <w:iCs/>
          <w:sz w:val="28"/>
          <w:szCs w:val="28"/>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 учителя, классные руководители, выполняющие </w:t>
      </w:r>
      <w:r>
        <w:rPr>
          <w:rFonts w:ascii="Times New Roman" w:hAnsi="Times New Roman" w:cs="Times New Roman"/>
          <w:i/>
          <w:iCs/>
          <w:sz w:val="28"/>
          <w:szCs w:val="28"/>
        </w:rPr>
        <w:t>оперативные</w:t>
      </w:r>
      <w:r>
        <w:rPr>
          <w:rFonts w:ascii="Times New Roman" w:hAnsi="Times New Roman" w:cs="Times New Roman"/>
          <w:sz w:val="28"/>
          <w:szCs w:val="28"/>
        </w:rPr>
        <w:t xml:space="preserve"> управленческие функции по отношению к обучающимся и родителям, детским объединениям, кружкам и секциям в системе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деятельности.</w:t>
      </w:r>
    </w:p>
    <w:p w:rsidR="00637C44" w:rsidRDefault="00637C44" w:rsidP="00637C44">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Четвертый уровень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с</w:t>
      </w:r>
      <w:proofErr w:type="gramEnd"/>
      <w:r>
        <w:rPr>
          <w:rFonts w:ascii="Times New Roman" w:hAnsi="Times New Roman" w:cs="Times New Roman"/>
          <w:i/>
          <w:iCs/>
          <w:sz w:val="28"/>
          <w:szCs w:val="28"/>
        </w:rPr>
        <w:t>оуправление</w:t>
      </w:r>
      <w:proofErr w:type="spellEnd"/>
      <w:r>
        <w:rPr>
          <w:rFonts w:ascii="Times New Roman" w:hAnsi="Times New Roman" w:cs="Times New Roman"/>
          <w:sz w:val="28"/>
          <w:szCs w:val="28"/>
        </w:rPr>
        <w:t>– обучающиеся, органы классного и общешкольного ученического самоуправления. Выделение данного уровня подчеркивает субъект – субъективный характер отношений между педагогами и учениками.</w:t>
      </w:r>
    </w:p>
    <w:p w:rsidR="00637C44" w:rsidRDefault="00637C44" w:rsidP="00637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нижестоящий уровень субъекта управления является одновременно и объектом управления по отношению к вышестоящему уровню. На каждом из них по горизонтали разворачивается своя структура органов, объединений, советов и т.п.</w:t>
      </w:r>
    </w:p>
    <w:p w:rsidR="00637C44" w:rsidRDefault="00637C44" w:rsidP="00637C44">
      <w:pPr>
        <w:spacing w:after="0" w:line="240" w:lineRule="auto"/>
        <w:jc w:val="both"/>
        <w:rPr>
          <w:rFonts w:ascii="Times New Roman" w:hAnsi="Times New Roman" w:cs="Times New Roman"/>
          <w:sz w:val="28"/>
          <w:szCs w:val="28"/>
        </w:rPr>
      </w:pPr>
    </w:p>
    <w:tbl>
      <w:tblPr>
        <w:tblStyle w:val="1a"/>
        <w:tblW w:w="0" w:type="auto"/>
        <w:tblLook w:val="04A0" w:firstRow="1" w:lastRow="0" w:firstColumn="1" w:lastColumn="0" w:noHBand="0" w:noVBand="1"/>
      </w:tblPr>
      <w:tblGrid>
        <w:gridCol w:w="3085"/>
        <w:gridCol w:w="2835"/>
        <w:gridCol w:w="4762"/>
      </w:tblGrid>
      <w:tr w:rsidR="00637C44" w:rsidTr="00637C44">
        <w:tc>
          <w:tcPr>
            <w:tcW w:w="308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Методическое объединение</w:t>
            </w:r>
          </w:p>
        </w:tc>
        <w:tc>
          <w:tcPr>
            <w:tcW w:w="283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
        </w:tc>
        <w:tc>
          <w:tcPr>
            <w:tcW w:w="4762"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Состав</w:t>
            </w:r>
          </w:p>
        </w:tc>
      </w:tr>
      <w:tr w:rsidR="00637C44" w:rsidTr="00637C44">
        <w:tc>
          <w:tcPr>
            <w:tcW w:w="308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Учителей начальных классов</w:t>
            </w:r>
          </w:p>
        </w:tc>
        <w:tc>
          <w:tcPr>
            <w:tcW w:w="2835" w:type="dxa"/>
            <w:tcBorders>
              <w:top w:val="single" w:sz="4" w:space="0" w:color="auto"/>
              <w:left w:val="single" w:sz="4" w:space="0" w:color="auto"/>
              <w:bottom w:val="single" w:sz="4" w:space="0" w:color="auto"/>
              <w:right w:val="single" w:sz="4" w:space="0" w:color="auto"/>
            </w:tcBorders>
            <w:hideMark/>
          </w:tcPr>
          <w:p w:rsidR="00637C44" w:rsidRDefault="00260294">
            <w:pPr>
              <w:jc w:val="both"/>
              <w:rPr>
                <w:rFonts w:ascii="Times New Roman" w:hAnsi="Times New Roman" w:cs="Times New Roman"/>
                <w:sz w:val="28"/>
                <w:szCs w:val="28"/>
              </w:rPr>
            </w:pPr>
            <w:proofErr w:type="spellStart"/>
            <w:r>
              <w:rPr>
                <w:rFonts w:ascii="Times New Roman" w:hAnsi="Times New Roman" w:cs="Times New Roman"/>
                <w:sz w:val="28"/>
                <w:szCs w:val="28"/>
              </w:rPr>
              <w:t>Ширямина</w:t>
            </w:r>
            <w:proofErr w:type="spellEnd"/>
            <w:r>
              <w:rPr>
                <w:rFonts w:ascii="Times New Roman" w:hAnsi="Times New Roman" w:cs="Times New Roman"/>
                <w:sz w:val="28"/>
                <w:szCs w:val="28"/>
              </w:rPr>
              <w:t xml:space="preserve"> Татьяна Васильевна</w:t>
            </w:r>
          </w:p>
        </w:tc>
        <w:tc>
          <w:tcPr>
            <w:tcW w:w="4762" w:type="dxa"/>
            <w:tcBorders>
              <w:top w:val="single" w:sz="4" w:space="0" w:color="auto"/>
              <w:left w:val="single" w:sz="4" w:space="0" w:color="auto"/>
              <w:bottom w:val="single" w:sz="4" w:space="0" w:color="auto"/>
              <w:right w:val="single" w:sz="4" w:space="0" w:color="auto"/>
            </w:tcBorders>
            <w:hideMark/>
          </w:tcPr>
          <w:p w:rsidR="00855B58" w:rsidRDefault="00855B58">
            <w:pPr>
              <w:rPr>
                <w:rFonts w:ascii="Times New Roman" w:hAnsi="Times New Roman" w:cs="Times New Roman"/>
                <w:sz w:val="28"/>
                <w:szCs w:val="28"/>
              </w:rPr>
            </w:pPr>
            <w:proofErr w:type="spellStart"/>
            <w:r>
              <w:rPr>
                <w:rFonts w:ascii="Times New Roman" w:hAnsi="Times New Roman" w:cs="Times New Roman"/>
                <w:sz w:val="28"/>
                <w:szCs w:val="28"/>
              </w:rPr>
              <w:t>Ширямина</w:t>
            </w:r>
            <w:proofErr w:type="spellEnd"/>
            <w:r>
              <w:rPr>
                <w:rFonts w:ascii="Times New Roman" w:hAnsi="Times New Roman" w:cs="Times New Roman"/>
                <w:sz w:val="28"/>
                <w:szCs w:val="28"/>
              </w:rPr>
              <w:t xml:space="preserve"> Татьяна Васильевна</w:t>
            </w:r>
          </w:p>
          <w:p w:rsidR="00637C44" w:rsidRDefault="00855B58">
            <w:pPr>
              <w:rPr>
                <w:rFonts w:ascii="Times New Roman" w:hAnsi="Times New Roman" w:cs="Times New Roman"/>
                <w:sz w:val="28"/>
                <w:szCs w:val="28"/>
              </w:rPr>
            </w:pPr>
            <w:proofErr w:type="spellStart"/>
            <w:r>
              <w:rPr>
                <w:rFonts w:ascii="Times New Roman" w:hAnsi="Times New Roman" w:cs="Times New Roman"/>
                <w:sz w:val="28"/>
                <w:szCs w:val="28"/>
              </w:rPr>
              <w:t>М</w:t>
            </w:r>
            <w:r w:rsidR="00637C44">
              <w:rPr>
                <w:rFonts w:ascii="Times New Roman" w:hAnsi="Times New Roman" w:cs="Times New Roman"/>
                <w:sz w:val="28"/>
                <w:szCs w:val="28"/>
              </w:rPr>
              <w:t>аханова</w:t>
            </w:r>
            <w:proofErr w:type="spellEnd"/>
            <w:r w:rsidR="00637C44">
              <w:rPr>
                <w:rFonts w:ascii="Times New Roman" w:hAnsi="Times New Roman" w:cs="Times New Roman"/>
                <w:sz w:val="28"/>
                <w:szCs w:val="28"/>
              </w:rPr>
              <w:t xml:space="preserve"> Светлана Валентиновна;</w:t>
            </w:r>
          </w:p>
          <w:p w:rsidR="00637C44" w:rsidRDefault="00637C44">
            <w:pPr>
              <w:rPr>
                <w:rFonts w:ascii="Times New Roman" w:hAnsi="Times New Roman" w:cs="Times New Roman"/>
                <w:sz w:val="28"/>
                <w:szCs w:val="28"/>
              </w:rPr>
            </w:pPr>
            <w:r>
              <w:rPr>
                <w:rFonts w:ascii="Times New Roman" w:hAnsi="Times New Roman" w:cs="Times New Roman"/>
                <w:sz w:val="28"/>
                <w:szCs w:val="28"/>
              </w:rPr>
              <w:t>Рогозина Светлана Ивановна;</w:t>
            </w:r>
          </w:p>
          <w:p w:rsidR="00637C44" w:rsidRDefault="00637C44">
            <w:pPr>
              <w:rPr>
                <w:rFonts w:ascii="Times New Roman" w:hAnsi="Times New Roman" w:cs="Times New Roman"/>
                <w:sz w:val="28"/>
                <w:szCs w:val="28"/>
              </w:rPr>
            </w:pPr>
            <w:r>
              <w:rPr>
                <w:rFonts w:ascii="Times New Roman" w:hAnsi="Times New Roman" w:cs="Times New Roman"/>
                <w:sz w:val="28"/>
                <w:szCs w:val="28"/>
              </w:rPr>
              <w:t>Сухоручко Татьяна Владимировна</w:t>
            </w:r>
          </w:p>
        </w:tc>
      </w:tr>
      <w:tr w:rsidR="00637C44" w:rsidTr="00637C44">
        <w:tc>
          <w:tcPr>
            <w:tcW w:w="308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 xml:space="preserve">Учителей </w:t>
            </w:r>
            <w:proofErr w:type="gramStart"/>
            <w:r>
              <w:rPr>
                <w:rFonts w:ascii="Times New Roman" w:hAnsi="Times New Roman" w:cs="Times New Roman"/>
                <w:sz w:val="28"/>
                <w:szCs w:val="28"/>
              </w:rPr>
              <w:t>естественно-научного</w:t>
            </w:r>
            <w:proofErr w:type="gramEnd"/>
            <w:r>
              <w:rPr>
                <w:rFonts w:ascii="Times New Roman" w:hAnsi="Times New Roman" w:cs="Times New Roman"/>
                <w:sz w:val="28"/>
                <w:szCs w:val="28"/>
              </w:rPr>
              <w:t xml:space="preserve"> цикла</w:t>
            </w:r>
          </w:p>
        </w:tc>
        <w:tc>
          <w:tcPr>
            <w:tcW w:w="283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Иванова Любовь Васильевна</w:t>
            </w:r>
          </w:p>
        </w:tc>
        <w:tc>
          <w:tcPr>
            <w:tcW w:w="4762"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Иванова Любовь Васильевна;</w:t>
            </w:r>
          </w:p>
          <w:p w:rsidR="00637C44" w:rsidRDefault="00637C44">
            <w:pPr>
              <w:jc w:val="both"/>
              <w:rPr>
                <w:rFonts w:ascii="Times New Roman" w:hAnsi="Times New Roman" w:cs="Times New Roman"/>
                <w:sz w:val="28"/>
                <w:szCs w:val="28"/>
              </w:rPr>
            </w:pPr>
            <w:r>
              <w:rPr>
                <w:rFonts w:ascii="Times New Roman" w:hAnsi="Times New Roman" w:cs="Times New Roman"/>
                <w:sz w:val="28"/>
                <w:szCs w:val="28"/>
              </w:rPr>
              <w:t>Уфимцева Надежда Ивановна.</w:t>
            </w:r>
          </w:p>
          <w:p w:rsidR="00637C44" w:rsidRDefault="00637C44">
            <w:pPr>
              <w:rPr>
                <w:rFonts w:ascii="Times New Roman" w:hAnsi="Times New Roman" w:cs="Times New Roman"/>
                <w:sz w:val="28"/>
                <w:szCs w:val="28"/>
              </w:rPr>
            </w:pPr>
            <w:r>
              <w:rPr>
                <w:rFonts w:ascii="Times New Roman" w:hAnsi="Times New Roman" w:cs="Times New Roman"/>
                <w:sz w:val="28"/>
                <w:szCs w:val="28"/>
              </w:rPr>
              <w:t>Мельник Мария Владимировна</w:t>
            </w:r>
          </w:p>
        </w:tc>
      </w:tr>
      <w:tr w:rsidR="00637C44" w:rsidTr="00637C44">
        <w:tc>
          <w:tcPr>
            <w:tcW w:w="308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Учителей информатики, математики и физики</w:t>
            </w:r>
          </w:p>
        </w:tc>
        <w:tc>
          <w:tcPr>
            <w:tcW w:w="283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Половинкина Светлана Владимировна</w:t>
            </w:r>
          </w:p>
        </w:tc>
        <w:tc>
          <w:tcPr>
            <w:tcW w:w="4762"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Половинкина Светлана Владимировна</w:t>
            </w:r>
          </w:p>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Иванова Любовь Васильевна.</w:t>
            </w:r>
          </w:p>
          <w:p w:rsidR="00637C44" w:rsidRDefault="00637C44">
            <w:pPr>
              <w:jc w:val="both"/>
              <w:rPr>
                <w:rFonts w:ascii="Times New Roman" w:hAnsi="Times New Roman" w:cs="Times New Roman"/>
                <w:sz w:val="28"/>
                <w:szCs w:val="28"/>
              </w:rPr>
            </w:pPr>
          </w:p>
        </w:tc>
      </w:tr>
      <w:tr w:rsidR="00637C44" w:rsidTr="00637C44">
        <w:tc>
          <w:tcPr>
            <w:tcW w:w="308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Учителей языковедов</w:t>
            </w:r>
          </w:p>
        </w:tc>
        <w:tc>
          <w:tcPr>
            <w:tcW w:w="283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Пастухова Ирина Алексеевна</w:t>
            </w:r>
          </w:p>
        </w:tc>
        <w:tc>
          <w:tcPr>
            <w:tcW w:w="4762"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Торина Ольга Петровна</w:t>
            </w:r>
          </w:p>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Пастухова Ирина Сергеевна.</w:t>
            </w:r>
          </w:p>
          <w:p w:rsidR="00260294" w:rsidRDefault="00260294">
            <w:pPr>
              <w:jc w:val="both"/>
              <w:rPr>
                <w:rFonts w:ascii="Times New Roman" w:hAnsi="Times New Roman" w:cs="Times New Roman"/>
                <w:sz w:val="28"/>
                <w:szCs w:val="28"/>
              </w:rPr>
            </w:pPr>
            <w:r>
              <w:rPr>
                <w:rFonts w:ascii="Times New Roman" w:hAnsi="Times New Roman" w:cs="Times New Roman"/>
                <w:sz w:val="28"/>
                <w:szCs w:val="28"/>
              </w:rPr>
              <w:t>Старченко Ирина Сергеевна</w:t>
            </w:r>
          </w:p>
        </w:tc>
      </w:tr>
      <w:tr w:rsidR="00637C44" w:rsidTr="00637C44">
        <w:tc>
          <w:tcPr>
            <w:tcW w:w="308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Учителей технологии  и физкультуры</w:t>
            </w:r>
          </w:p>
        </w:tc>
        <w:tc>
          <w:tcPr>
            <w:tcW w:w="283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Аргунова Юлия Петровна</w:t>
            </w:r>
          </w:p>
        </w:tc>
        <w:tc>
          <w:tcPr>
            <w:tcW w:w="4762"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Горн Михаил Валентинович;</w:t>
            </w:r>
          </w:p>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Кузнецов Николай Федорович.</w:t>
            </w:r>
          </w:p>
        </w:tc>
      </w:tr>
      <w:tr w:rsidR="00637C44" w:rsidTr="00637C44">
        <w:tc>
          <w:tcPr>
            <w:tcW w:w="308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Классных руководителей</w:t>
            </w:r>
          </w:p>
        </w:tc>
        <w:tc>
          <w:tcPr>
            <w:tcW w:w="2835" w:type="dxa"/>
            <w:tcBorders>
              <w:top w:val="single" w:sz="4" w:space="0" w:color="auto"/>
              <w:left w:val="single" w:sz="4" w:space="0" w:color="auto"/>
              <w:bottom w:val="single" w:sz="4" w:space="0" w:color="auto"/>
              <w:right w:val="single" w:sz="4" w:space="0" w:color="auto"/>
            </w:tcBorders>
            <w:hideMark/>
          </w:tcPr>
          <w:p w:rsidR="00637C44" w:rsidRDefault="00855B58">
            <w:pPr>
              <w:jc w:val="both"/>
              <w:rPr>
                <w:rFonts w:ascii="Times New Roman" w:hAnsi="Times New Roman" w:cs="Times New Roman"/>
                <w:sz w:val="28"/>
                <w:szCs w:val="28"/>
              </w:rPr>
            </w:pPr>
            <w:r>
              <w:rPr>
                <w:rFonts w:ascii="Times New Roman" w:hAnsi="Times New Roman" w:cs="Times New Roman"/>
                <w:sz w:val="28"/>
                <w:szCs w:val="28"/>
              </w:rPr>
              <w:t>Торина Ольга Петровна</w:t>
            </w:r>
          </w:p>
        </w:tc>
        <w:tc>
          <w:tcPr>
            <w:tcW w:w="4762"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Сухоручко Татьяна Владимировна;</w:t>
            </w:r>
          </w:p>
          <w:p w:rsidR="00637C44" w:rsidRDefault="00637C44">
            <w:pPr>
              <w:jc w:val="both"/>
              <w:rPr>
                <w:rFonts w:ascii="Times New Roman" w:hAnsi="Times New Roman" w:cs="Times New Roman"/>
                <w:sz w:val="28"/>
                <w:szCs w:val="28"/>
              </w:rPr>
            </w:pPr>
            <w:r>
              <w:rPr>
                <w:rFonts w:ascii="Times New Roman" w:hAnsi="Times New Roman" w:cs="Times New Roman"/>
                <w:sz w:val="28"/>
                <w:szCs w:val="28"/>
              </w:rPr>
              <w:t>Рогозина Светлана Ивановна;</w:t>
            </w:r>
          </w:p>
          <w:p w:rsidR="00637C44" w:rsidRDefault="00637C44">
            <w:pPr>
              <w:jc w:val="both"/>
              <w:rPr>
                <w:rFonts w:ascii="Times New Roman" w:hAnsi="Times New Roman" w:cs="Times New Roman"/>
                <w:sz w:val="28"/>
                <w:szCs w:val="28"/>
              </w:rPr>
            </w:pPr>
            <w:proofErr w:type="spellStart"/>
            <w:r>
              <w:rPr>
                <w:rFonts w:ascii="Times New Roman" w:hAnsi="Times New Roman" w:cs="Times New Roman"/>
                <w:sz w:val="28"/>
                <w:szCs w:val="28"/>
              </w:rPr>
              <w:t>Маханова</w:t>
            </w:r>
            <w:proofErr w:type="spellEnd"/>
            <w:r>
              <w:rPr>
                <w:rFonts w:ascii="Times New Roman" w:hAnsi="Times New Roman" w:cs="Times New Roman"/>
                <w:sz w:val="28"/>
                <w:szCs w:val="28"/>
              </w:rPr>
              <w:t xml:space="preserve"> Светлана Валентиновна;</w:t>
            </w:r>
          </w:p>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Аргунова Юлия Петровна;</w:t>
            </w:r>
          </w:p>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Иванова Любовь Васильевна;</w:t>
            </w:r>
          </w:p>
          <w:p w:rsidR="00637C44" w:rsidRDefault="00637C44">
            <w:pPr>
              <w:jc w:val="both"/>
              <w:rPr>
                <w:rFonts w:ascii="Times New Roman" w:hAnsi="Times New Roman" w:cs="Times New Roman"/>
                <w:sz w:val="28"/>
                <w:szCs w:val="28"/>
              </w:rPr>
            </w:pPr>
            <w:r>
              <w:rPr>
                <w:rFonts w:ascii="Times New Roman" w:hAnsi="Times New Roman" w:cs="Times New Roman"/>
                <w:sz w:val="28"/>
                <w:szCs w:val="28"/>
              </w:rPr>
              <w:t>Торина Ольга Петровна</w:t>
            </w:r>
          </w:p>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Половинкина Светлана Владимировна;</w:t>
            </w:r>
          </w:p>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Мельник Мария Владимировна;</w:t>
            </w:r>
          </w:p>
          <w:p w:rsidR="00855B58" w:rsidRDefault="00855B58">
            <w:pPr>
              <w:jc w:val="both"/>
              <w:rPr>
                <w:rFonts w:ascii="Times New Roman" w:hAnsi="Times New Roman" w:cs="Times New Roman"/>
                <w:sz w:val="28"/>
                <w:szCs w:val="28"/>
              </w:rPr>
            </w:pPr>
            <w:proofErr w:type="spellStart"/>
            <w:r>
              <w:rPr>
                <w:rFonts w:ascii="Times New Roman" w:hAnsi="Times New Roman" w:cs="Times New Roman"/>
                <w:sz w:val="28"/>
                <w:szCs w:val="28"/>
              </w:rPr>
              <w:t>Ширямина</w:t>
            </w:r>
            <w:proofErr w:type="spellEnd"/>
            <w:r>
              <w:rPr>
                <w:rFonts w:ascii="Times New Roman" w:hAnsi="Times New Roman" w:cs="Times New Roman"/>
                <w:sz w:val="28"/>
                <w:szCs w:val="28"/>
              </w:rPr>
              <w:t xml:space="preserve"> Татьяна Васильевна</w:t>
            </w:r>
          </w:p>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Пастухова Ирина Алексеевна.</w:t>
            </w:r>
          </w:p>
        </w:tc>
      </w:tr>
      <w:tr w:rsidR="00637C44" w:rsidTr="00637C44">
        <w:tc>
          <w:tcPr>
            <w:tcW w:w="308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МО воспитателей детского сада</w:t>
            </w:r>
          </w:p>
        </w:tc>
        <w:tc>
          <w:tcPr>
            <w:tcW w:w="2835"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Пастухова Ирина Леонидовна</w:t>
            </w:r>
          </w:p>
        </w:tc>
        <w:tc>
          <w:tcPr>
            <w:tcW w:w="4762" w:type="dxa"/>
            <w:tcBorders>
              <w:top w:val="single" w:sz="4" w:space="0" w:color="auto"/>
              <w:left w:val="single" w:sz="4" w:space="0" w:color="auto"/>
              <w:bottom w:val="single" w:sz="4" w:space="0" w:color="auto"/>
              <w:right w:val="single" w:sz="4" w:space="0" w:color="auto"/>
            </w:tcBorders>
            <w:hideMark/>
          </w:tcPr>
          <w:p w:rsidR="00637C44" w:rsidRDefault="00637C44">
            <w:pPr>
              <w:jc w:val="both"/>
              <w:rPr>
                <w:rFonts w:ascii="Times New Roman" w:hAnsi="Times New Roman" w:cs="Times New Roman"/>
                <w:sz w:val="28"/>
                <w:szCs w:val="28"/>
              </w:rPr>
            </w:pPr>
            <w:r>
              <w:rPr>
                <w:rFonts w:ascii="Times New Roman" w:hAnsi="Times New Roman" w:cs="Times New Roman"/>
                <w:sz w:val="28"/>
                <w:szCs w:val="28"/>
              </w:rPr>
              <w:t>Пастухова Ирина Леонидовна</w:t>
            </w:r>
          </w:p>
          <w:p w:rsidR="00637C44" w:rsidRDefault="00637C44">
            <w:pPr>
              <w:jc w:val="both"/>
              <w:rPr>
                <w:rFonts w:ascii="Times New Roman" w:hAnsi="Times New Roman" w:cs="Times New Roman"/>
                <w:sz w:val="28"/>
                <w:szCs w:val="28"/>
              </w:rPr>
            </w:pPr>
            <w:proofErr w:type="spellStart"/>
            <w:r>
              <w:rPr>
                <w:rFonts w:ascii="Times New Roman" w:hAnsi="Times New Roman" w:cs="Times New Roman"/>
                <w:sz w:val="28"/>
                <w:szCs w:val="28"/>
              </w:rPr>
              <w:t>Каргашина</w:t>
            </w:r>
            <w:proofErr w:type="spellEnd"/>
            <w:r>
              <w:rPr>
                <w:rFonts w:ascii="Times New Roman" w:hAnsi="Times New Roman" w:cs="Times New Roman"/>
                <w:sz w:val="28"/>
                <w:szCs w:val="28"/>
              </w:rPr>
              <w:t xml:space="preserve"> Ольга Алексеевна</w:t>
            </w:r>
          </w:p>
          <w:p w:rsidR="00855B58" w:rsidRDefault="00260294">
            <w:pPr>
              <w:jc w:val="both"/>
              <w:rPr>
                <w:rFonts w:ascii="Times New Roman" w:hAnsi="Times New Roman" w:cs="Times New Roman"/>
                <w:sz w:val="28"/>
                <w:szCs w:val="28"/>
              </w:rPr>
            </w:pPr>
            <w:proofErr w:type="spellStart"/>
            <w:r>
              <w:rPr>
                <w:rFonts w:ascii="Times New Roman" w:hAnsi="Times New Roman" w:cs="Times New Roman"/>
                <w:sz w:val="28"/>
                <w:szCs w:val="28"/>
              </w:rPr>
              <w:t>Бердюгина</w:t>
            </w:r>
            <w:proofErr w:type="spellEnd"/>
            <w:r>
              <w:rPr>
                <w:rFonts w:ascii="Times New Roman" w:hAnsi="Times New Roman" w:cs="Times New Roman"/>
                <w:sz w:val="28"/>
                <w:szCs w:val="28"/>
              </w:rPr>
              <w:t xml:space="preserve"> Анастасия Александровна</w:t>
            </w:r>
          </w:p>
        </w:tc>
      </w:tr>
    </w:tbl>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Вопросами совершенствования организации образовательного процесса, повышения качества обучения и воспитания занимается педагогический совет.</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Для координации и контроля работы методической работы  образованы методические объединения.</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xml:space="preserve">           Руководство воспитательной работой осуществляют координатор воспитательной работы и  классные руководители</w:t>
      </w:r>
      <w:r>
        <w:rPr>
          <w:rFonts w:ascii="Times New Roman" w:hAnsi="Times New Roman"/>
          <w:i/>
          <w:sz w:val="28"/>
          <w:szCs w:val="28"/>
        </w:rPr>
        <w:t>,</w:t>
      </w:r>
      <w:r>
        <w:rPr>
          <w:rFonts w:ascii="Times New Roman" w:hAnsi="Times New Roman"/>
          <w:sz w:val="28"/>
          <w:szCs w:val="28"/>
        </w:rPr>
        <w:t xml:space="preserve"> деятельность которых координирует ШМО классных руководителей.</w:t>
      </w:r>
    </w:p>
    <w:p w:rsidR="00637C44" w:rsidRDefault="00637C44" w:rsidP="00637C44">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Ученическое самоуправление представляет ученический совет школы. </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Регулярно в соответствии с планами работы МБОУ «Сентелекская СОШ</w:t>
      </w:r>
      <w:proofErr w:type="gramStart"/>
      <w:r>
        <w:rPr>
          <w:rFonts w:ascii="Times New Roman" w:hAnsi="Times New Roman"/>
          <w:sz w:val="28"/>
          <w:szCs w:val="28"/>
        </w:rPr>
        <w:t>»п</w:t>
      </w:r>
      <w:proofErr w:type="gramEnd"/>
      <w:r>
        <w:rPr>
          <w:rFonts w:ascii="Times New Roman" w:hAnsi="Times New Roman"/>
          <w:sz w:val="28"/>
          <w:szCs w:val="28"/>
        </w:rPr>
        <w:t>роводятся заседания педсовета, ШМО, совещания при директоре, совещания при координаторе воспитательной работы, инструктивно-методические совещания и оперативные планерки. Все вышеназванные структуры действуют на основе разработанной и утвержденной в установленном порядке собственной нормативной и организационно-распорядительной документации, которая в целом соответствует существующему законодательству и Уставу ОО.</w:t>
      </w:r>
    </w:p>
    <w:p w:rsidR="00637C44" w:rsidRDefault="00637C44" w:rsidP="00637C44">
      <w:pPr>
        <w:tabs>
          <w:tab w:val="left" w:pos="540"/>
          <w:tab w:val="left" w:pos="90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Основные формы координации деятельности:</w:t>
      </w:r>
    </w:p>
    <w:p w:rsidR="00637C44" w:rsidRDefault="00637C44" w:rsidP="00637C44">
      <w:pPr>
        <w:widowControl w:val="0"/>
        <w:tabs>
          <w:tab w:val="left" w:pos="9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План работы  МБОУ</w:t>
      </w:r>
      <w:proofErr w:type="gramStart"/>
      <w:r>
        <w:rPr>
          <w:rFonts w:ascii="Times New Roman" w:hAnsi="Times New Roman"/>
          <w:sz w:val="28"/>
          <w:szCs w:val="28"/>
        </w:rPr>
        <w:t>«С</w:t>
      </w:r>
      <w:proofErr w:type="gramEnd"/>
      <w:r>
        <w:rPr>
          <w:rFonts w:ascii="Times New Roman" w:hAnsi="Times New Roman"/>
          <w:sz w:val="28"/>
          <w:szCs w:val="28"/>
        </w:rPr>
        <w:t>ентелекская СОШ»  на учебный год;</w:t>
      </w:r>
    </w:p>
    <w:p w:rsidR="00637C44" w:rsidRDefault="00637C44" w:rsidP="00637C44">
      <w:pPr>
        <w:widowControl w:val="0"/>
        <w:tabs>
          <w:tab w:val="left" w:pos="9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План внутриучрежденческого контроля.</w:t>
      </w:r>
    </w:p>
    <w:p w:rsidR="00637C44" w:rsidRDefault="00637C44" w:rsidP="00637C44">
      <w:pPr>
        <w:widowControl w:val="0"/>
        <w:tabs>
          <w:tab w:val="left" w:pos="900"/>
        </w:tabs>
        <w:autoSpaceDE w:val="0"/>
        <w:autoSpaceDN w:val="0"/>
        <w:adjustRightInd w:val="0"/>
        <w:spacing w:after="0" w:line="240" w:lineRule="auto"/>
        <w:jc w:val="both"/>
        <w:rPr>
          <w:rFonts w:ascii="Times New Roman" w:hAnsi="Times New Roman"/>
          <w:sz w:val="28"/>
          <w:szCs w:val="28"/>
        </w:rPr>
      </w:pPr>
    </w:p>
    <w:p w:rsidR="00D853E7" w:rsidRDefault="00D853E7" w:rsidP="00D853E7">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Pr>
          <w:rFonts w:ascii="Times New Roman" w:hAnsi="Times New Roman" w:cs="Times New Roman"/>
          <w:b/>
          <w:bCs/>
          <w:sz w:val="28"/>
          <w:szCs w:val="28"/>
        </w:rPr>
        <w:t>2.2. Оценка обеспечения координации деятельности специалистов ДОУ</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 социального статуса семей показал отсутствие воспитанников из социально незащищённых семей;</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 xml:space="preserve">2.3. Оценка взаимодействия семьи и ДОО: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Установление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Система взаимодействия с родителями включает: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ознакомление родителей с содержанием работы ДОУ, направленной на физическое, психическое и социальное развитие ребенка;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обучение конкретным приемам и методам воспитания и развития ребенка в разных видах детской деятельности на</w:t>
      </w:r>
      <w:r w:rsidR="00FF6F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открытых мероприятиях в консультациях.</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целью построения эффективного взаимодействия семьи и ДОУ были созданы следующие условия: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Социально-правовые: построение всей работы основывается на федеральных, региональных, муниципальных нормативно-правовых документах, а также с Уставом ОО, договорами с законными представителями воспитанников, регламентирующими и определяющими функции, права и обязанности семьи и дошкольного образовательного учреждения;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Pr>
          <w:rFonts w:ascii="Times New Roman" w:hAnsi="Times New Roman" w:cs="Times New Roman"/>
          <w:color w:val="000000"/>
          <w:sz w:val="28"/>
          <w:szCs w:val="28"/>
        </w:rPr>
        <w:t>индивидуальных проектов</w:t>
      </w:r>
      <w:proofErr w:type="gramEnd"/>
      <w:r>
        <w:rPr>
          <w:rFonts w:ascii="Times New Roman" w:hAnsi="Times New Roman" w:cs="Times New Roman"/>
          <w:color w:val="000000"/>
          <w:sz w:val="28"/>
          <w:szCs w:val="28"/>
        </w:rPr>
        <w:t xml:space="preserve">, программ и выборе точек пересечения семьи и ДОУ в интересах развития ребенка;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детском саду ведется целенаправленная, планомерная и систематическая работа с семьями воспитанников.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Педагоги понимают, что самыми главными воспитателями дошкольников является семья, их близкие люди, поэтому только в содружестве детского сада с семьей дошкольники будут успешно развиваться, будут любознательными, хорошо подготовлены к школе, легко ориентироваться к окружающей действительности, будут творческими и смышлёными. </w:t>
      </w:r>
    </w:p>
    <w:p w:rsidR="00D853E7" w:rsidRDefault="00D853E7" w:rsidP="00D853E7">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Сотрудничество с родителями по воспитанию и развитию дошкольников: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годового плана работы с семьями воспитанников ДОУ, проведены совместно с родителями разные мероприятия: Праздники и развлечения в ДОУ: «День знаний», «День матери», «Новый год», «8 марта», «23 февраля», «Выпускной бал» и другие. Выставки  внутри ДОУ: «Осенние фантазии», «Мастерская деда мороза», «Нарядим куличи» и другие.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Родительские собрания в младшей группе на тему «Развитие мелкой моторики рук у детей с помощью нетрадиционных пособий и и</w:t>
      </w:r>
      <w:r w:rsidR="00FF6F2D">
        <w:rPr>
          <w:rFonts w:ascii="Times New Roman" w:hAnsi="Times New Roman" w:cs="Times New Roman"/>
          <w:sz w:val="28"/>
          <w:szCs w:val="28"/>
        </w:rPr>
        <w:t xml:space="preserve">гр» воспитатель младшей группы </w:t>
      </w:r>
      <w:proofErr w:type="spellStart"/>
      <w:r w:rsidR="00FF6F2D">
        <w:rPr>
          <w:rFonts w:ascii="Times New Roman" w:hAnsi="Times New Roman" w:cs="Times New Roman"/>
          <w:sz w:val="28"/>
          <w:szCs w:val="28"/>
        </w:rPr>
        <w:t>Бердюгина</w:t>
      </w:r>
      <w:proofErr w:type="spellEnd"/>
      <w:r w:rsidR="00FF6F2D">
        <w:rPr>
          <w:rFonts w:ascii="Times New Roman" w:hAnsi="Times New Roman" w:cs="Times New Roman"/>
          <w:sz w:val="28"/>
          <w:szCs w:val="28"/>
        </w:rPr>
        <w:t xml:space="preserve"> Анастасия Александровна</w:t>
      </w:r>
      <w:r>
        <w:rPr>
          <w:rFonts w:ascii="Times New Roman" w:hAnsi="Times New Roman" w:cs="Times New Roman"/>
          <w:sz w:val="28"/>
          <w:szCs w:val="28"/>
        </w:rPr>
        <w:t>.</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старшей подготовительной группе круглый стол на тему «Готовить ребенка к школьному обучению» воспитатели Пастухова Ирина Леонидовна, </w:t>
      </w:r>
      <w:proofErr w:type="spellStart"/>
      <w:r>
        <w:rPr>
          <w:rFonts w:ascii="Times New Roman" w:hAnsi="Times New Roman" w:cs="Times New Roman"/>
          <w:sz w:val="28"/>
          <w:szCs w:val="28"/>
        </w:rPr>
        <w:t>Каргашина</w:t>
      </w:r>
      <w:proofErr w:type="spellEnd"/>
      <w:r>
        <w:rPr>
          <w:rFonts w:ascii="Times New Roman" w:hAnsi="Times New Roman" w:cs="Times New Roman"/>
          <w:sz w:val="28"/>
          <w:szCs w:val="28"/>
        </w:rPr>
        <w:t xml:space="preserve"> Ольга Алексеевна. В</w:t>
      </w:r>
      <w:r w:rsidR="00392713">
        <w:rPr>
          <w:rFonts w:ascii="Times New Roman" w:hAnsi="Times New Roman" w:cs="Times New Roman"/>
          <w:sz w:val="28"/>
          <w:szCs w:val="28"/>
        </w:rPr>
        <w:t xml:space="preserve"> младшей</w:t>
      </w:r>
      <w:r>
        <w:rPr>
          <w:rFonts w:ascii="Times New Roman" w:hAnsi="Times New Roman" w:cs="Times New Roman"/>
          <w:sz w:val="28"/>
          <w:szCs w:val="28"/>
        </w:rPr>
        <w:t xml:space="preserve"> группе «Особенности развития детей от 3 до 5 лет и основные задачи воспитания» воспитатель</w:t>
      </w:r>
      <w:r w:rsidR="00FF6F2D">
        <w:rPr>
          <w:rFonts w:ascii="Times New Roman" w:hAnsi="Times New Roman" w:cs="Times New Roman"/>
          <w:sz w:val="28"/>
          <w:szCs w:val="28"/>
        </w:rPr>
        <w:t xml:space="preserve"> </w:t>
      </w:r>
      <w:proofErr w:type="spellStart"/>
      <w:r w:rsidR="00392713">
        <w:rPr>
          <w:rFonts w:ascii="Times New Roman" w:hAnsi="Times New Roman" w:cs="Times New Roman"/>
          <w:sz w:val="28"/>
          <w:szCs w:val="28"/>
        </w:rPr>
        <w:t>Бердюгина</w:t>
      </w:r>
      <w:proofErr w:type="spellEnd"/>
      <w:r w:rsidR="00392713">
        <w:rPr>
          <w:rFonts w:ascii="Times New Roman" w:hAnsi="Times New Roman" w:cs="Times New Roman"/>
          <w:sz w:val="28"/>
          <w:szCs w:val="28"/>
        </w:rPr>
        <w:t xml:space="preserve"> Анастасия Александровна</w:t>
      </w:r>
      <w:r>
        <w:rPr>
          <w:rFonts w:ascii="Times New Roman" w:hAnsi="Times New Roman" w:cs="Times New Roman"/>
          <w:sz w:val="28"/>
          <w:szCs w:val="28"/>
        </w:rPr>
        <w:t>.</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Консультация: «Развитие творческих способностей у детей старшего дошкольного возраста посредством оригами», проведение НОД с детьми старшей подготовительной  группы «Путешествие в страну Оригами» воспитатель Пастухова Ирина Леонидовна. Консультация логопеда «Что такое логопедия?» воспитатель </w:t>
      </w:r>
      <w:proofErr w:type="spellStart"/>
      <w:r>
        <w:rPr>
          <w:rFonts w:ascii="Times New Roman" w:hAnsi="Times New Roman" w:cs="Times New Roman"/>
          <w:sz w:val="28"/>
          <w:szCs w:val="28"/>
        </w:rPr>
        <w:t>Каргашина</w:t>
      </w:r>
      <w:proofErr w:type="spellEnd"/>
      <w:r>
        <w:rPr>
          <w:rFonts w:ascii="Times New Roman" w:hAnsi="Times New Roman" w:cs="Times New Roman"/>
          <w:sz w:val="28"/>
          <w:szCs w:val="28"/>
        </w:rPr>
        <w:t xml:space="preserve"> Ольга Алексеевна и другие.</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Одна из эффективных форм взаимодействия с родителями в нашем детском саду - это ежедневное общение с родителями по вопросам воспитания и развития дошкольников, работа информационного сетевого портала «Сетевой город образование».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сайте образовательной организации размещена актуальная и достоверная информация в соответствии с нормативными требованиями и потребностями ДОУ.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нормативными актами и иными нормативными документами родители (законные представители) могут ознакомиться на официальном сайте образовательной организации: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организация информирования родителей (законных представителей) воспитанников о правах воспитанников, о правах, обязанностях и ответственности родителей в сфере образования;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протоколы общих и групповых родительских собраний;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обеспечение доступности для родителей локальных нормативных актов и иных нормативных документов; содержание и организация работы сайта ДОО.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Статус детского сада, его имидж во многом зависит от мнения родителей, мы стараемся строить свои отношения на взаимном доверии. Ведь родители не только наши основные заказчики и потребители, но и самые заинтересованные, надежные </w:t>
      </w:r>
      <w:r>
        <w:rPr>
          <w:rFonts w:ascii="Times New Roman" w:hAnsi="Times New Roman" w:cs="Times New Roman"/>
          <w:color w:val="000000"/>
          <w:sz w:val="28"/>
          <w:szCs w:val="28"/>
        </w:rPr>
        <w:lastRenderedPageBreak/>
        <w:t xml:space="preserve">союзники в деле воспитания детей. Психолого-педагогическое просвещение родителей ведем дифференцированно, используя разные формы работы: информация на стендах, в журналах  совместная деятельность детей, педагогов и родителей, круглые столы, консультации, беседы, мастер классы и др.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Цели деятельности консультаций: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обеспечение доступности дошкольного образования;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выравнивание стартовых возможностей детей, не посещающих ДОУ, при поступлении в школу;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обеспечение единства и преемственности семейного и дошкольного воспитания;</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задачей консультации: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оказание консультационной помощи родителям (законным представителям) и повышение их психологической компетентности в вопросах воспитания, обучения и развития ребенка;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диагностика особенностей развития интеллектуальной, эмоциональной и волевой сфер детей;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оказание дошкольникам содействия в социализации;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обеспечение успешной адаптации детей при поступлении в ДОУ или школу;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 особенностями. </w:t>
      </w:r>
    </w:p>
    <w:p w:rsidR="00D853E7" w:rsidRDefault="00D853E7" w:rsidP="00D853E7">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2.4 Оценка организации работы по предоставлению льгот</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образовательной организации разработаны локальные нормативные акты по предоставлению льгот многодетным семьям и малообеспеченным в виде компенсации родительской платы «Положение о порядке компенсации родительской платы» Выписка из положения о порядке и условиях компенсации части платы, взимаемой с родителей за присмотр и уход за ребенком в образовательных организациях.</w:t>
      </w:r>
    </w:p>
    <w:p w:rsidR="00D853E7" w:rsidRDefault="00392713"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w:t>
      </w:r>
      <w:r w:rsidR="00D853E7">
        <w:rPr>
          <w:rFonts w:ascii="Times New Roman" w:hAnsi="Times New Roman" w:cs="Times New Roman"/>
          <w:sz w:val="28"/>
          <w:szCs w:val="28"/>
        </w:rPr>
        <w:t>-202</w:t>
      </w:r>
      <w:r>
        <w:rPr>
          <w:rFonts w:ascii="Times New Roman" w:hAnsi="Times New Roman" w:cs="Times New Roman"/>
          <w:sz w:val="28"/>
          <w:szCs w:val="28"/>
        </w:rPr>
        <w:t>1</w:t>
      </w:r>
      <w:r w:rsidR="00D853E7">
        <w:rPr>
          <w:rFonts w:ascii="Times New Roman" w:hAnsi="Times New Roman" w:cs="Times New Roman"/>
          <w:sz w:val="28"/>
          <w:szCs w:val="28"/>
        </w:rPr>
        <w:t xml:space="preserve"> г. льготой восполь</w:t>
      </w:r>
      <w:r>
        <w:rPr>
          <w:rFonts w:ascii="Times New Roman" w:hAnsi="Times New Roman" w:cs="Times New Roman"/>
          <w:sz w:val="28"/>
          <w:szCs w:val="28"/>
        </w:rPr>
        <w:t>зовались 27</w:t>
      </w:r>
      <w:r w:rsidR="00D853E7">
        <w:rPr>
          <w:rFonts w:ascii="Times New Roman" w:hAnsi="Times New Roman" w:cs="Times New Roman"/>
          <w:sz w:val="28"/>
          <w:szCs w:val="28"/>
        </w:rPr>
        <w:t xml:space="preserve"> семья.</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2.5. Оценка морального климата и взаимоотношения в коллективе</w:t>
      </w:r>
      <w:r>
        <w:rPr>
          <w:rFonts w:ascii="Times New Roman" w:hAnsi="Times New Roman" w:cs="Times New Roman"/>
          <w:sz w:val="28"/>
          <w:szCs w:val="28"/>
        </w:rPr>
        <w:t xml:space="preserve">: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Оценивая моральный климат и взаимоотношения в коллективе, рассматривалась степень удовлетворенности сотрудников различными факторами жизнедеятельности коллектива. В результате наблюдений, бесед было установлено, что для коллектива детского сада большое значение имеет, насколько работа позволяет реализовать свои творческие возможности, соответствует ли она профессиональному уровню. Было отмечено также, что привлекательность работы педагогов повышает удовлетворенность условиями труда, системой материального и морального стимулирования, перспективами карьерного роста, возможностью повысить уровень своего профессионализма.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школы оказывает влияние на психологический климат в коллективе, регулирует характер взаимоотношений, при расстановке кадров учитывает психологическую совместимость. Конфликтные ситуации решаются своевременно и объективно. Часть вопросов до принятия окончательного решения подлежат обсуждению внутри коллектива. В связи с появлением новых сотрудников в коллективе работу по сплочению следует продолжать.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Ситуации некорректного поведения в коллективе, возникшие трудовые споры решаются в соответствии с Положением о комиссии по урегулированию споров между участниками образовательных отношений. Принципы профессиональной этики и </w:t>
      </w:r>
      <w:r>
        <w:rPr>
          <w:rFonts w:ascii="Times New Roman" w:hAnsi="Times New Roman" w:cs="Times New Roman"/>
          <w:sz w:val="28"/>
          <w:szCs w:val="28"/>
        </w:rPr>
        <w:lastRenderedPageBreak/>
        <w:t>основные правила поведения, которыми руководствуется каждый член коллектива, представлен в Кодексе профессиональной этики педагогических работников.</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Выводы и рекомендации по разделу: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ДОУ благоприятный психологический комфорт пребывания для всех участников образовательных отношений. Развитию уверенности, любознательности, и одаренности у детей и служит фундаментом для выстраивания перспективы индивидуального пути каждого ребенка. Плодотворное взаимодействие педагога с родителями воспитанников способствует расширению педагогических знаний родителей (законных представителей), укреплению и сплочению семей, и сотрудничеству с детским садом.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2.6. Оценка партнёрства и взаимодействия с обществом</w:t>
      </w:r>
      <w:r>
        <w:rPr>
          <w:rFonts w:ascii="Times New Roman" w:hAnsi="Times New Roman" w:cs="Times New Roman"/>
          <w:b/>
          <w:bCs/>
          <w:i/>
          <w:iCs/>
          <w:sz w:val="28"/>
          <w:szCs w:val="28"/>
        </w:rPr>
        <w:t xml:space="preserve">: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нашем детском саду на протяжении многих лет сложилась эффективная система взаимодействия с объектами социального окружения, которая способствует наиболее оптимальному развитию творческих способностей детей и взрослых, поскольку она предполагает участие в</w:t>
      </w:r>
      <w:r w:rsidR="00FF6F2D">
        <w:rPr>
          <w:rFonts w:ascii="Times New Roman" w:hAnsi="Times New Roman" w:cs="Times New Roman"/>
          <w:sz w:val="28"/>
          <w:szCs w:val="28"/>
        </w:rPr>
        <w:t xml:space="preserve"> </w:t>
      </w:r>
      <w:r>
        <w:rPr>
          <w:rFonts w:ascii="Times New Roman" w:hAnsi="Times New Roman" w:cs="Times New Roman"/>
          <w:sz w:val="28"/>
          <w:szCs w:val="28"/>
        </w:rPr>
        <w:t>различных   конкурсах, концертах,</w:t>
      </w:r>
      <w:r w:rsidR="00FF6F2D">
        <w:rPr>
          <w:rFonts w:ascii="Times New Roman" w:hAnsi="Times New Roman" w:cs="Times New Roman"/>
          <w:sz w:val="28"/>
          <w:szCs w:val="28"/>
        </w:rPr>
        <w:t xml:space="preserve"> </w:t>
      </w:r>
      <w:r>
        <w:rPr>
          <w:rFonts w:ascii="Times New Roman" w:hAnsi="Times New Roman" w:cs="Times New Roman"/>
          <w:sz w:val="28"/>
          <w:szCs w:val="28"/>
        </w:rPr>
        <w:t xml:space="preserve">где наиболее полно раскрываются творческие возможности каждого участника образовательного процесса.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Сотрудничество с социальными объектами позволяет интегрировать в себе практически все образовательные области. Система сетевого взаимодействия имеет возможность</w:t>
      </w:r>
      <w:r w:rsidR="00FF6F2D">
        <w:rPr>
          <w:rFonts w:ascii="Times New Roman" w:hAnsi="Times New Roman" w:cs="Times New Roman"/>
          <w:sz w:val="28"/>
          <w:szCs w:val="28"/>
        </w:rPr>
        <w:t xml:space="preserve"> </w:t>
      </w:r>
      <w:r>
        <w:rPr>
          <w:rFonts w:ascii="Times New Roman" w:hAnsi="Times New Roman" w:cs="Times New Roman"/>
          <w:sz w:val="28"/>
          <w:szCs w:val="28"/>
        </w:rPr>
        <w:t xml:space="preserve">использования учреждений культуры для поддержки развития детской одарённости, обеспечение фактического расширения социума, в который включены дети дошкольного возраста.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 xml:space="preserve">2.7. Оценка информационной открытости ДОО: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современном этапе детский сад это открытая образовательная система: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 педагоги строят педагогическую работу в сотрудничестве с родителями.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Одна из эффективных форм взаимодействия с родителями в нашем детском саду - это ежедневное общение с родителями по вопросам воспитания и развития дошкольников, выставление информации на сайт ДОУ, где хорошо просматривается работа ДОУ и работа информационного сетевого портала «Сетевой город. Образование».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сайте образовательной организации размещена актуальная и достоверная информация в соответствии с нормативными требованиями и потребностями ДОУ.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ДОУ уделяется большое внимание работе с информационно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оммуникативными технологиями. Умение работать с ИКТ дает педагогам возможность расширить свои творческие способности, а это оказывает положительное влияние на воспитание, обучение и развитие детей дошкольного возраста. Педагоги пользуются компьютером, интернетом, создают презентации, работают с электронной почтой, работают в программе «Сетевой город. Образование» и т.п.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2.8. Оценка результативности и эффективности действующей в ДОО системы управления</w:t>
      </w:r>
      <w:r>
        <w:rPr>
          <w:rFonts w:ascii="Times New Roman" w:hAnsi="Times New Roman" w:cs="Times New Roman"/>
          <w:b/>
          <w:bCs/>
          <w:i/>
          <w:iCs/>
          <w:color w:val="000000"/>
          <w:sz w:val="28"/>
          <w:szCs w:val="28"/>
        </w:rPr>
        <w:t xml:space="preserve">.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Существующая система управления  ДОУ детского сада способствует достижению поставленных целей и задач, так как педагогический коллектив постоянно повышает свою профессиональную компетенцию и строят педагогическую деятельность с дошкольниками на основе ФГОС и «Образовательной программы структурного подразделения  МБОУ «Сентелекская СОШ» детский сад  «Медвежонок», что </w:t>
      </w:r>
      <w:r>
        <w:rPr>
          <w:rFonts w:ascii="Times New Roman" w:hAnsi="Times New Roman" w:cs="Times New Roman"/>
          <w:color w:val="000000"/>
          <w:sz w:val="28"/>
          <w:szCs w:val="28"/>
        </w:rPr>
        <w:lastRenderedPageBreak/>
        <w:t>удовлетворяет запросы родителей дошкольников на основе ст. 26 и ст. 28 Федерального закона № 273-ФЗ от 27.12.2012 «Об образовании</w:t>
      </w:r>
      <w:proofErr w:type="gramEnd"/>
      <w:r>
        <w:rPr>
          <w:rFonts w:ascii="Times New Roman" w:hAnsi="Times New Roman" w:cs="Times New Roman"/>
          <w:color w:val="000000"/>
          <w:sz w:val="28"/>
          <w:szCs w:val="28"/>
        </w:rPr>
        <w:t xml:space="preserve"> в Российской Федерации». </w:t>
      </w:r>
    </w:p>
    <w:p w:rsidR="00D853E7" w:rsidRDefault="00D853E7" w:rsidP="00D853E7">
      <w:pPr>
        <w:pStyle w:val="Default"/>
        <w:jc w:val="both"/>
        <w:rPr>
          <w:sz w:val="28"/>
          <w:szCs w:val="28"/>
        </w:rPr>
      </w:pPr>
      <w:r>
        <w:rPr>
          <w:sz w:val="28"/>
          <w:szCs w:val="28"/>
        </w:rPr>
        <w:t xml:space="preserve">Воспитательно-образовательный процесс в ДОУ строится с учетом требований ФГОС ДО и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В дальнейшем планируем активнее участвовать в мероприятиях различного уровня.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детском саду ведется работа по повышению профессиональных компетенций педагогов, творческого потенциала педагогической культуры, оказание методической помощи педагогам. </w:t>
      </w:r>
    </w:p>
    <w:p w:rsidR="00D853E7" w:rsidRDefault="00D853E7" w:rsidP="00D853E7">
      <w:pPr>
        <w:widowControl w:val="0"/>
        <w:tabs>
          <w:tab w:val="left" w:pos="900"/>
        </w:tabs>
        <w:autoSpaceDE w:val="0"/>
        <w:autoSpaceDN w:val="0"/>
        <w:adjustRightInd w:val="0"/>
        <w:spacing w:after="0" w:line="240" w:lineRule="auto"/>
        <w:jc w:val="both"/>
        <w:rPr>
          <w:rFonts w:ascii="Times New Roman" w:hAnsi="Times New Roman"/>
          <w:sz w:val="28"/>
          <w:szCs w:val="28"/>
        </w:rPr>
      </w:pPr>
    </w:p>
    <w:p w:rsidR="00D853E7" w:rsidRDefault="00D853E7" w:rsidP="00D853E7">
      <w:pPr>
        <w:shd w:val="clear" w:color="auto" w:fill="FFFFFF"/>
        <w:spacing w:after="0" w:line="240" w:lineRule="auto"/>
        <w:ind w:firstLine="301"/>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
          <w:bCs/>
          <w:iCs/>
          <w:color w:val="000000"/>
          <w:sz w:val="28"/>
          <w:szCs w:val="28"/>
        </w:rPr>
        <w:t>Вывод:</w:t>
      </w:r>
      <w:r>
        <w:rPr>
          <w:rFonts w:ascii="Times New Roman" w:eastAsia="Times New Roman" w:hAnsi="Times New Roman" w:cs="Times New Roman"/>
          <w:bCs/>
          <w:iCs/>
          <w:color w:val="000000"/>
          <w:sz w:val="28"/>
          <w:szCs w:val="28"/>
        </w:rPr>
        <w:t xml:space="preserve"> организация управления ОО и реализации основных общеобразовательных программ соответствует уставным требованиям, предусматривает тесное взаимодействие структурных подразделений, обеспечивает в полном объеме нормальное функционирование ОО с соблюдением нормативных требований.</w:t>
      </w:r>
    </w:p>
    <w:p w:rsidR="00D853E7" w:rsidRDefault="00D853E7" w:rsidP="00D853E7">
      <w:pPr>
        <w:shd w:val="clear" w:color="auto" w:fill="FFFFFF"/>
        <w:spacing w:after="0" w:line="240" w:lineRule="auto"/>
        <w:ind w:firstLine="30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 xml:space="preserve">Рекомендации: </w:t>
      </w:r>
      <w:r>
        <w:rPr>
          <w:rFonts w:ascii="Times New Roman" w:eastAsia="Times New Roman" w:hAnsi="Times New Roman" w:cs="Times New Roman"/>
          <w:bCs/>
          <w:iCs/>
          <w:color w:val="000000"/>
          <w:sz w:val="28"/>
          <w:szCs w:val="28"/>
        </w:rPr>
        <w:t>При планировании работы школы, ведении образовательной деятельности и управления ОО повышать роль и эффективность работы государственно-общественного управления.</w:t>
      </w: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3. Содержание и качество подготовки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w:t>
      </w:r>
    </w:p>
    <w:p w:rsidR="00637C44" w:rsidRDefault="00637C44" w:rsidP="00637C44">
      <w:pPr>
        <w:spacing w:after="0" w:line="240" w:lineRule="auto"/>
        <w:jc w:val="center"/>
        <w:rPr>
          <w:rFonts w:ascii="Times New Roman" w:hAnsi="Times New Roman" w:cs="Times New Roman"/>
          <w:b/>
          <w:sz w:val="28"/>
          <w:szCs w:val="28"/>
        </w:rPr>
      </w:pPr>
    </w:p>
    <w:p w:rsidR="00637C44" w:rsidRDefault="00392713" w:rsidP="00637C44">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итогам 2021</w:t>
      </w:r>
      <w:r w:rsidR="00637C44">
        <w:rPr>
          <w:rFonts w:ascii="Times New Roman" w:eastAsia="Times New Roman" w:hAnsi="Times New Roman" w:cs="Times New Roman"/>
          <w:sz w:val="28"/>
          <w:szCs w:val="28"/>
        </w:rPr>
        <w:t xml:space="preserve">  года в МБОУ «Сентелекская СОШ» насчитывалось 11 класса-комплекта с общим количеством обучающихся  1</w:t>
      </w:r>
      <w:r>
        <w:rPr>
          <w:rFonts w:ascii="Times New Roman" w:eastAsia="Times New Roman" w:hAnsi="Times New Roman" w:cs="Times New Roman"/>
          <w:sz w:val="28"/>
          <w:szCs w:val="28"/>
        </w:rPr>
        <w:t>58</w:t>
      </w:r>
      <w:r w:rsidR="00637C44">
        <w:rPr>
          <w:rFonts w:ascii="Times New Roman" w:eastAsia="Times New Roman" w:hAnsi="Times New Roman" w:cs="Times New Roman"/>
          <w:sz w:val="28"/>
          <w:szCs w:val="28"/>
        </w:rPr>
        <w:t xml:space="preserve"> учеников. Количество </w:t>
      </w:r>
      <w:proofErr w:type="gramStart"/>
      <w:r w:rsidR="00637C44">
        <w:rPr>
          <w:rFonts w:ascii="Times New Roman" w:eastAsia="Times New Roman" w:hAnsi="Times New Roman" w:cs="Times New Roman"/>
          <w:sz w:val="28"/>
          <w:szCs w:val="28"/>
        </w:rPr>
        <w:t>обучающихся</w:t>
      </w:r>
      <w:proofErr w:type="gramEnd"/>
      <w:r w:rsidR="00637C44">
        <w:rPr>
          <w:rFonts w:ascii="Times New Roman" w:eastAsia="Times New Roman" w:hAnsi="Times New Roman" w:cs="Times New Roman"/>
          <w:sz w:val="28"/>
          <w:szCs w:val="28"/>
        </w:rPr>
        <w:t xml:space="preserve"> по уровням образования составило: </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первый уровень образования (1 – 4 классы)-</w:t>
      </w:r>
      <w:r w:rsidR="009C7D85">
        <w:rPr>
          <w:rFonts w:ascii="Times New Roman" w:eastAsia="Times New Roman" w:hAnsi="Times New Roman" w:cs="Times New Roman"/>
          <w:sz w:val="28"/>
          <w:szCs w:val="28"/>
        </w:rPr>
        <w:t>67</w:t>
      </w:r>
      <w:r>
        <w:rPr>
          <w:rFonts w:ascii="Times New Roman" w:eastAsia="Times New Roman" w:hAnsi="Times New Roman" w:cs="Times New Roman"/>
          <w:sz w:val="28"/>
          <w:szCs w:val="28"/>
        </w:rPr>
        <w:t xml:space="preserve"> ученик</w:t>
      </w:r>
      <w:r w:rsidR="009C7D85">
        <w:rPr>
          <w:rFonts w:ascii="Times New Roman" w:eastAsia="Times New Roman" w:hAnsi="Times New Roman" w:cs="Times New Roman"/>
          <w:sz w:val="28"/>
          <w:szCs w:val="28"/>
        </w:rPr>
        <w:t>ов</w:t>
      </w:r>
      <w:r>
        <w:rPr>
          <w:rFonts w:ascii="Times New Roman" w:eastAsia="Times New Roman" w:hAnsi="Times New Roman" w:cs="Times New Roman"/>
          <w:sz w:val="28"/>
          <w:szCs w:val="28"/>
        </w:rPr>
        <w:t>;</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второй уровень</w:t>
      </w:r>
      <w:r w:rsidR="0019421A">
        <w:rPr>
          <w:rFonts w:ascii="Times New Roman" w:eastAsia="Times New Roman" w:hAnsi="Times New Roman" w:cs="Times New Roman"/>
          <w:sz w:val="28"/>
          <w:szCs w:val="28"/>
        </w:rPr>
        <w:t xml:space="preserve"> образования (5 – 9  классы)- 7</w:t>
      </w:r>
      <w:r w:rsidR="00855B5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ученика</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третий урове</w:t>
      </w:r>
      <w:r w:rsidR="0019421A">
        <w:rPr>
          <w:rFonts w:ascii="Times New Roman" w:eastAsia="Times New Roman" w:hAnsi="Times New Roman" w:cs="Times New Roman"/>
          <w:sz w:val="28"/>
          <w:szCs w:val="28"/>
        </w:rPr>
        <w:t>нь образования (10-11 классы)-</w:t>
      </w:r>
      <w:r w:rsidR="00855B58">
        <w:rPr>
          <w:rFonts w:ascii="Times New Roman" w:eastAsia="Times New Roman" w:hAnsi="Times New Roman" w:cs="Times New Roman"/>
          <w:sz w:val="28"/>
          <w:szCs w:val="28"/>
        </w:rPr>
        <w:t>1</w:t>
      </w:r>
      <w:r w:rsidR="009C7D85">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учеников.</w:t>
      </w:r>
    </w:p>
    <w:p w:rsidR="00637C44" w:rsidRDefault="00637C44" w:rsidP="00637C44">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Средняя наполняемость классов:</w:t>
      </w:r>
      <w:r w:rsidR="009C7D85">
        <w:rPr>
          <w:rFonts w:ascii="Times New Roman" w:eastAsia="Times New Roman" w:hAnsi="Times New Roman" w:cs="Times New Roman"/>
          <w:sz w:val="28"/>
          <w:szCs w:val="28"/>
          <w:u w:val="single"/>
        </w:rPr>
        <w:t>_14,3</w:t>
      </w:r>
      <w:r>
        <w:rPr>
          <w:rFonts w:ascii="Times New Roman" w:eastAsia="Times New Roman" w:hAnsi="Times New Roman" w:cs="Times New Roman"/>
          <w:sz w:val="28"/>
          <w:szCs w:val="28"/>
          <w:u w:val="single"/>
        </w:rPr>
        <w:t>_</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Форма обучения очная, в 1 смену.</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xml:space="preserve">Численность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школы не превышает лицензионный норматив.</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Динамика движения контингента обучающихся за три года</w:t>
      </w:r>
    </w:p>
    <w:p w:rsidR="00637C44" w:rsidRDefault="00637C44" w:rsidP="00637C44">
      <w:pPr>
        <w:spacing w:after="0" w:line="240" w:lineRule="auto"/>
        <w:jc w:val="both"/>
        <w:rPr>
          <w:rFonts w:ascii="Times New Roman" w:hAnsi="Times New Roman" w:cs="Times New Roman"/>
          <w:sz w:val="24"/>
          <w:szCs w:val="24"/>
        </w:rPr>
      </w:pPr>
    </w:p>
    <w:p w:rsidR="00637C44" w:rsidRDefault="00637C44" w:rsidP="00637C44">
      <w:pPr>
        <w:numPr>
          <w:ilvl w:val="12"/>
          <w:numId w:val="0"/>
        </w:numPr>
        <w:tabs>
          <w:tab w:val="left" w:pos="3732"/>
        </w:tabs>
        <w:spacing w:after="120" w:line="360" w:lineRule="atLeast"/>
        <w:rPr>
          <w:rFonts w:ascii="Times New Roman" w:eastAsiaTheme="minorHAnsi" w:hAnsi="Times New Roman" w:cs="Times New Roman"/>
          <w:b/>
          <w:sz w:val="28"/>
          <w:szCs w:val="28"/>
          <w:lang w:eastAsia="en-US"/>
        </w:rPr>
      </w:pPr>
      <w:r>
        <w:rPr>
          <w:rFonts w:ascii="Times New Roman" w:hAnsi="Times New Roman" w:cs="Times New Roman"/>
          <w:b/>
          <w:sz w:val="28"/>
          <w:szCs w:val="28"/>
        </w:rPr>
        <w:t xml:space="preserve">3.1.Контингент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w:t>
      </w:r>
    </w:p>
    <w:p w:rsidR="00637C44" w:rsidRDefault="00637C44" w:rsidP="00637C44">
      <w:pPr>
        <w:widowControl w:val="0"/>
        <w:overflowPunct w:val="0"/>
        <w:autoSpaceDE w:val="0"/>
        <w:autoSpaceDN w:val="0"/>
        <w:adjustRightInd w:val="0"/>
        <w:spacing w:after="0" w:line="36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2</w:t>
      </w:r>
    </w:p>
    <w:tbl>
      <w:tblPr>
        <w:tblW w:w="10695" w:type="dxa"/>
        <w:tblInd w:w="-22" w:type="dxa"/>
        <w:tblLayout w:type="fixed"/>
        <w:tblCellMar>
          <w:left w:w="43" w:type="dxa"/>
          <w:right w:w="43" w:type="dxa"/>
        </w:tblCellMar>
        <w:tblLook w:val="04A0" w:firstRow="1" w:lastRow="0" w:firstColumn="1" w:lastColumn="0" w:noHBand="0" w:noVBand="1"/>
      </w:tblPr>
      <w:tblGrid>
        <w:gridCol w:w="2759"/>
        <w:gridCol w:w="2692"/>
        <w:gridCol w:w="2551"/>
        <w:gridCol w:w="2693"/>
      </w:tblGrid>
      <w:tr w:rsidR="00637C44" w:rsidTr="00637C44">
        <w:tc>
          <w:tcPr>
            <w:tcW w:w="2759" w:type="dxa"/>
            <w:vMerge w:val="restart"/>
            <w:tcBorders>
              <w:top w:val="single" w:sz="4" w:space="0" w:color="000000"/>
              <w:left w:val="single" w:sz="4" w:space="0" w:color="000000"/>
              <w:bottom w:val="single" w:sz="4" w:space="0" w:color="000000"/>
              <w:right w:val="nil"/>
            </w:tcBorders>
          </w:tcPr>
          <w:p w:rsidR="00637C44" w:rsidRDefault="00637C44">
            <w:pPr>
              <w:widowControl w:val="0"/>
              <w:overflowPunct w:val="0"/>
              <w:autoSpaceDE w:val="0"/>
              <w:autoSpaceDN w:val="0"/>
              <w:adjustRightInd w:val="0"/>
              <w:snapToGrid w:val="0"/>
              <w:spacing w:after="0"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Уровни обучения</w:t>
            </w:r>
          </w:p>
          <w:p w:rsidR="00637C44" w:rsidRDefault="00637C44">
            <w:pPr>
              <w:widowControl w:val="0"/>
              <w:overflowPunct w:val="0"/>
              <w:autoSpaceDE w:val="0"/>
              <w:autoSpaceDN w:val="0"/>
              <w:adjustRightInd w:val="0"/>
              <w:spacing w:after="0" w:line="240" w:lineRule="atLeast"/>
              <w:jc w:val="center"/>
              <w:rPr>
                <w:rFonts w:ascii="Times New Roman" w:eastAsia="Times New Roman" w:hAnsi="Times New Roman" w:cs="Times New Roman"/>
                <w:color w:val="000000"/>
                <w:sz w:val="28"/>
                <w:szCs w:val="28"/>
                <w:lang w:eastAsia="en-US"/>
              </w:rPr>
            </w:pPr>
          </w:p>
        </w:tc>
        <w:tc>
          <w:tcPr>
            <w:tcW w:w="7938" w:type="dxa"/>
            <w:gridSpan w:val="3"/>
            <w:tcBorders>
              <w:top w:val="single" w:sz="4" w:space="0" w:color="000000"/>
              <w:left w:val="single" w:sz="4" w:space="0" w:color="000000"/>
              <w:bottom w:val="single" w:sz="4" w:space="0" w:color="000000"/>
              <w:right w:val="single" w:sz="4" w:space="0" w:color="000000"/>
            </w:tcBorders>
            <w:hideMark/>
          </w:tcPr>
          <w:p w:rsidR="00637C44" w:rsidRDefault="00637C44">
            <w:pPr>
              <w:widowControl w:val="0"/>
              <w:overflowPunct w:val="0"/>
              <w:autoSpaceDE w:val="0"/>
              <w:autoSpaceDN w:val="0"/>
              <w:adjustRightInd w:val="0"/>
              <w:snapToGrid w:val="0"/>
              <w:spacing w:after="0"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w:t>
            </w:r>
            <w:proofErr w:type="gramStart"/>
            <w:r>
              <w:rPr>
                <w:rFonts w:ascii="Times New Roman" w:eastAsia="Times New Roman" w:hAnsi="Times New Roman" w:cs="Times New Roman"/>
                <w:color w:val="000000"/>
                <w:sz w:val="28"/>
                <w:szCs w:val="28"/>
              </w:rPr>
              <w:t>обучающихся</w:t>
            </w:r>
            <w:proofErr w:type="gramEnd"/>
          </w:p>
          <w:p w:rsidR="00637C44" w:rsidRDefault="00637C44">
            <w:pPr>
              <w:widowControl w:val="0"/>
              <w:overflowPunct w:val="0"/>
              <w:autoSpaceDE w:val="0"/>
              <w:autoSpaceDN w:val="0"/>
              <w:adjustRightInd w:val="0"/>
              <w:spacing w:after="0" w:line="240" w:lineRule="atLeast"/>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 xml:space="preserve"> (на конец каждого учебного года) </w:t>
            </w:r>
          </w:p>
        </w:tc>
      </w:tr>
      <w:tr w:rsidR="00637C44" w:rsidTr="00637C44">
        <w:trPr>
          <w:trHeight w:val="253"/>
        </w:trPr>
        <w:tc>
          <w:tcPr>
            <w:tcW w:w="2759" w:type="dxa"/>
            <w:vMerge/>
            <w:tcBorders>
              <w:top w:val="single" w:sz="4" w:space="0" w:color="000000"/>
              <w:left w:val="single" w:sz="4" w:space="0" w:color="000000"/>
              <w:bottom w:val="single" w:sz="4" w:space="0" w:color="000000"/>
              <w:right w:val="nil"/>
            </w:tcBorders>
            <w:vAlign w:val="center"/>
            <w:hideMark/>
          </w:tcPr>
          <w:p w:rsidR="00637C44" w:rsidRDefault="00637C44">
            <w:pPr>
              <w:spacing w:after="0" w:line="240" w:lineRule="auto"/>
              <w:rPr>
                <w:rFonts w:ascii="Times New Roman" w:eastAsia="Times New Roman" w:hAnsi="Times New Roman" w:cs="Times New Roman"/>
                <w:color w:val="000000"/>
                <w:sz w:val="28"/>
                <w:szCs w:val="28"/>
                <w:lang w:eastAsia="en-US"/>
              </w:rPr>
            </w:pPr>
          </w:p>
        </w:tc>
        <w:tc>
          <w:tcPr>
            <w:tcW w:w="2693" w:type="dxa"/>
            <w:tcBorders>
              <w:top w:val="single" w:sz="4" w:space="0" w:color="000000"/>
              <w:left w:val="single" w:sz="4" w:space="0" w:color="000000"/>
              <w:bottom w:val="single" w:sz="4" w:space="0" w:color="000000"/>
              <w:right w:val="nil"/>
            </w:tcBorders>
            <w:hideMark/>
          </w:tcPr>
          <w:p w:rsidR="00637C44" w:rsidRDefault="00637C44" w:rsidP="0019421A">
            <w:pPr>
              <w:widowControl w:val="0"/>
              <w:overflowPunct w:val="0"/>
              <w:autoSpaceDE w:val="0"/>
              <w:autoSpaceDN w:val="0"/>
              <w:adjustRightInd w:val="0"/>
              <w:snapToGrid w:val="0"/>
              <w:spacing w:after="0" w:line="240" w:lineRule="atLeast"/>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20</w:t>
            </w:r>
            <w:r w:rsidR="009C7D85">
              <w:rPr>
                <w:rFonts w:ascii="Times New Roman" w:eastAsia="Times New Roman" w:hAnsi="Times New Roman" w:cs="Times New Roman"/>
                <w:color w:val="000000"/>
                <w:sz w:val="28"/>
                <w:szCs w:val="28"/>
              </w:rPr>
              <w:t>19</w:t>
            </w:r>
          </w:p>
        </w:tc>
        <w:tc>
          <w:tcPr>
            <w:tcW w:w="2551" w:type="dxa"/>
            <w:tcBorders>
              <w:top w:val="single" w:sz="4" w:space="0" w:color="000000"/>
              <w:left w:val="single" w:sz="4" w:space="0" w:color="000000"/>
              <w:bottom w:val="single" w:sz="4" w:space="0" w:color="000000"/>
              <w:right w:val="nil"/>
            </w:tcBorders>
            <w:hideMark/>
          </w:tcPr>
          <w:p w:rsidR="00637C44" w:rsidRDefault="00637C44" w:rsidP="0019421A">
            <w:pPr>
              <w:widowControl w:val="0"/>
              <w:overflowPunct w:val="0"/>
              <w:autoSpaceDE w:val="0"/>
              <w:autoSpaceDN w:val="0"/>
              <w:adjustRightInd w:val="0"/>
              <w:snapToGrid w:val="0"/>
              <w:spacing w:after="0" w:line="240" w:lineRule="atLeast"/>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2</w:t>
            </w:r>
            <w:r w:rsidR="009C7D85">
              <w:rPr>
                <w:rFonts w:ascii="Times New Roman" w:eastAsia="Times New Roman" w:hAnsi="Times New Roman" w:cs="Times New Roman"/>
                <w:color w:val="000000"/>
                <w:sz w:val="28"/>
                <w:szCs w:val="28"/>
              </w:rPr>
              <w:t>020</w:t>
            </w:r>
          </w:p>
        </w:tc>
        <w:tc>
          <w:tcPr>
            <w:tcW w:w="2694" w:type="dxa"/>
            <w:tcBorders>
              <w:top w:val="single" w:sz="4" w:space="0" w:color="000000"/>
              <w:left w:val="single" w:sz="4" w:space="0" w:color="000000"/>
              <w:bottom w:val="single" w:sz="4" w:space="0" w:color="000000"/>
              <w:right w:val="single" w:sz="4" w:space="0" w:color="000000"/>
            </w:tcBorders>
            <w:hideMark/>
          </w:tcPr>
          <w:p w:rsidR="00637C44" w:rsidRDefault="009C7D85">
            <w:pPr>
              <w:widowControl w:val="0"/>
              <w:overflowPunct w:val="0"/>
              <w:autoSpaceDE w:val="0"/>
              <w:autoSpaceDN w:val="0"/>
              <w:adjustRightInd w:val="0"/>
              <w:snapToGrid w:val="0"/>
              <w:spacing w:after="0" w:line="240" w:lineRule="atLeast"/>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2021</w:t>
            </w:r>
          </w:p>
        </w:tc>
      </w:tr>
      <w:tr w:rsidR="00637C44" w:rsidTr="00637C44">
        <w:trPr>
          <w:trHeight w:val="761"/>
        </w:trPr>
        <w:tc>
          <w:tcPr>
            <w:tcW w:w="2759" w:type="dxa"/>
            <w:tcBorders>
              <w:top w:val="single" w:sz="4" w:space="0" w:color="000000"/>
              <w:left w:val="single" w:sz="4" w:space="0" w:color="000000"/>
              <w:bottom w:val="single" w:sz="4" w:space="0" w:color="000000"/>
              <w:right w:val="nil"/>
            </w:tcBorders>
            <w:hideMark/>
          </w:tcPr>
          <w:p w:rsidR="00637C44" w:rsidRDefault="00637C44">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Начальная школа</w:t>
            </w:r>
          </w:p>
          <w:p w:rsidR="00637C44" w:rsidRDefault="00637C44">
            <w:pPr>
              <w:widowControl w:val="0"/>
              <w:overflowPunct w:val="0"/>
              <w:autoSpaceDE w:val="0"/>
              <w:autoSpaceDN w:val="0"/>
              <w:adjustRightIn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всего учеников:</w:t>
            </w:r>
          </w:p>
        </w:tc>
        <w:tc>
          <w:tcPr>
            <w:tcW w:w="2693" w:type="dxa"/>
            <w:tcBorders>
              <w:top w:val="single" w:sz="4" w:space="0" w:color="000000"/>
              <w:left w:val="single" w:sz="4" w:space="0" w:color="000000"/>
              <w:bottom w:val="single" w:sz="4" w:space="0" w:color="000000"/>
              <w:right w:val="nil"/>
            </w:tcBorders>
            <w:hideMark/>
          </w:tcPr>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64</w:t>
            </w:r>
          </w:p>
        </w:tc>
        <w:tc>
          <w:tcPr>
            <w:tcW w:w="2551" w:type="dxa"/>
            <w:tcBorders>
              <w:top w:val="single" w:sz="4" w:space="0" w:color="000000"/>
              <w:left w:val="single" w:sz="4" w:space="0" w:color="000000"/>
              <w:bottom w:val="single" w:sz="4" w:space="0" w:color="000000"/>
              <w:right w:val="nil"/>
            </w:tcBorders>
            <w:hideMark/>
          </w:tcPr>
          <w:p w:rsidR="00637C44" w:rsidRDefault="00637C44">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6</w:t>
            </w:r>
            <w:r w:rsidR="009C7D85">
              <w:rPr>
                <w:rFonts w:ascii="Times New Roman" w:eastAsia="Times New Roman" w:hAnsi="Times New Roman" w:cs="Times New Roman"/>
                <w:color w:val="000000"/>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67</w:t>
            </w:r>
          </w:p>
        </w:tc>
      </w:tr>
      <w:tr w:rsidR="00637C44" w:rsidTr="00637C44">
        <w:tc>
          <w:tcPr>
            <w:tcW w:w="2759" w:type="dxa"/>
            <w:tcBorders>
              <w:top w:val="single" w:sz="4" w:space="0" w:color="000000"/>
              <w:left w:val="single" w:sz="4" w:space="0" w:color="000000"/>
              <w:bottom w:val="single" w:sz="4" w:space="0" w:color="000000"/>
              <w:right w:val="nil"/>
            </w:tcBorders>
            <w:hideMark/>
          </w:tcPr>
          <w:p w:rsidR="00637C44" w:rsidRDefault="00637C44">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4 класс</w:t>
            </w:r>
          </w:p>
        </w:tc>
        <w:tc>
          <w:tcPr>
            <w:tcW w:w="2693" w:type="dxa"/>
            <w:tcBorders>
              <w:top w:val="single" w:sz="4" w:space="0" w:color="000000"/>
              <w:left w:val="single" w:sz="4" w:space="0" w:color="000000"/>
              <w:bottom w:val="single" w:sz="4" w:space="0" w:color="000000"/>
              <w:right w:val="nil"/>
            </w:tcBorders>
            <w:hideMark/>
          </w:tcPr>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13</w:t>
            </w:r>
          </w:p>
        </w:tc>
        <w:tc>
          <w:tcPr>
            <w:tcW w:w="2551" w:type="dxa"/>
            <w:tcBorders>
              <w:top w:val="single" w:sz="4" w:space="0" w:color="000000"/>
              <w:left w:val="single" w:sz="4" w:space="0" w:color="000000"/>
              <w:bottom w:val="single" w:sz="4" w:space="0" w:color="000000"/>
              <w:right w:val="nil"/>
            </w:tcBorders>
            <w:hideMark/>
          </w:tcPr>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16</w:t>
            </w:r>
          </w:p>
        </w:tc>
        <w:tc>
          <w:tcPr>
            <w:tcW w:w="2694" w:type="dxa"/>
            <w:tcBorders>
              <w:top w:val="single" w:sz="4" w:space="0" w:color="000000"/>
              <w:left w:val="single" w:sz="4" w:space="0" w:color="000000"/>
              <w:bottom w:val="single" w:sz="4" w:space="0" w:color="000000"/>
              <w:right w:val="single" w:sz="4" w:space="0" w:color="000000"/>
            </w:tcBorders>
            <w:hideMark/>
          </w:tcPr>
          <w:p w:rsidR="00637C44" w:rsidRDefault="00637C44">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1</w:t>
            </w:r>
            <w:r w:rsidR="00855B58">
              <w:rPr>
                <w:rFonts w:ascii="Times New Roman" w:eastAsia="Times New Roman" w:hAnsi="Times New Roman" w:cs="Times New Roman"/>
                <w:color w:val="000000"/>
                <w:sz w:val="28"/>
                <w:szCs w:val="28"/>
              </w:rPr>
              <w:t>6</w:t>
            </w:r>
          </w:p>
        </w:tc>
      </w:tr>
      <w:tr w:rsidR="00637C44" w:rsidTr="00637C44">
        <w:tc>
          <w:tcPr>
            <w:tcW w:w="2759" w:type="dxa"/>
            <w:tcBorders>
              <w:top w:val="single" w:sz="4" w:space="0" w:color="000000"/>
              <w:left w:val="single" w:sz="4" w:space="0" w:color="000000"/>
              <w:bottom w:val="single" w:sz="4" w:space="0" w:color="000000"/>
              <w:right w:val="nil"/>
            </w:tcBorders>
            <w:hideMark/>
          </w:tcPr>
          <w:p w:rsidR="00637C44" w:rsidRDefault="00637C44">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Основная школа</w:t>
            </w:r>
          </w:p>
          <w:p w:rsidR="00637C44" w:rsidRDefault="00637C44">
            <w:pPr>
              <w:widowControl w:val="0"/>
              <w:overflowPunct w:val="0"/>
              <w:autoSpaceDE w:val="0"/>
              <w:autoSpaceDN w:val="0"/>
              <w:adjustRightIn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всего учеников:</w:t>
            </w:r>
          </w:p>
        </w:tc>
        <w:tc>
          <w:tcPr>
            <w:tcW w:w="2693" w:type="dxa"/>
            <w:tcBorders>
              <w:top w:val="single" w:sz="4" w:space="0" w:color="000000"/>
              <w:left w:val="single" w:sz="4" w:space="0" w:color="000000"/>
              <w:bottom w:val="single" w:sz="4" w:space="0" w:color="000000"/>
              <w:right w:val="nil"/>
            </w:tcBorders>
            <w:hideMark/>
          </w:tcPr>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79</w:t>
            </w:r>
          </w:p>
        </w:tc>
        <w:tc>
          <w:tcPr>
            <w:tcW w:w="2551" w:type="dxa"/>
            <w:tcBorders>
              <w:top w:val="single" w:sz="4" w:space="0" w:color="000000"/>
              <w:left w:val="single" w:sz="4" w:space="0" w:color="000000"/>
              <w:bottom w:val="single" w:sz="4" w:space="0" w:color="000000"/>
              <w:right w:val="nil"/>
            </w:tcBorders>
            <w:hideMark/>
          </w:tcPr>
          <w:p w:rsidR="00637C44" w:rsidRDefault="00637C44">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7</w:t>
            </w:r>
            <w:r w:rsidR="009C7D85">
              <w:rPr>
                <w:rFonts w:ascii="Times New Roman" w:eastAsia="Times New Roman" w:hAnsi="Times New Roman" w:cs="Times New Roman"/>
                <w:color w:val="000000" w:themeColor="text1"/>
                <w:sz w:val="28"/>
                <w:szCs w:val="28"/>
              </w:rPr>
              <w:t>4</w:t>
            </w:r>
          </w:p>
        </w:tc>
        <w:tc>
          <w:tcPr>
            <w:tcW w:w="2694" w:type="dxa"/>
            <w:tcBorders>
              <w:top w:val="single" w:sz="4" w:space="0" w:color="000000"/>
              <w:left w:val="single" w:sz="4" w:space="0" w:color="000000"/>
              <w:bottom w:val="single" w:sz="4" w:space="0" w:color="000000"/>
              <w:right w:val="single" w:sz="4" w:space="0" w:color="000000"/>
            </w:tcBorders>
            <w:hideMark/>
          </w:tcPr>
          <w:p w:rsidR="00637C44" w:rsidRDefault="00855B58">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74</w:t>
            </w:r>
          </w:p>
        </w:tc>
      </w:tr>
      <w:tr w:rsidR="00637C44" w:rsidTr="00637C44">
        <w:tc>
          <w:tcPr>
            <w:tcW w:w="2759" w:type="dxa"/>
            <w:tcBorders>
              <w:top w:val="single" w:sz="4" w:space="0" w:color="000000"/>
              <w:left w:val="single" w:sz="4" w:space="0" w:color="000000"/>
              <w:bottom w:val="single" w:sz="4" w:space="0" w:color="000000"/>
              <w:right w:val="nil"/>
            </w:tcBorders>
            <w:hideMark/>
          </w:tcPr>
          <w:p w:rsidR="00637C44" w:rsidRDefault="00637C44">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9  класс</w:t>
            </w:r>
          </w:p>
        </w:tc>
        <w:tc>
          <w:tcPr>
            <w:tcW w:w="2693" w:type="dxa"/>
            <w:tcBorders>
              <w:top w:val="single" w:sz="4" w:space="0" w:color="000000"/>
              <w:left w:val="single" w:sz="4" w:space="0" w:color="000000"/>
              <w:bottom w:val="single" w:sz="4" w:space="0" w:color="000000"/>
              <w:right w:val="nil"/>
            </w:tcBorders>
            <w:hideMark/>
          </w:tcPr>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17</w:t>
            </w:r>
          </w:p>
        </w:tc>
        <w:tc>
          <w:tcPr>
            <w:tcW w:w="2551" w:type="dxa"/>
            <w:tcBorders>
              <w:top w:val="single" w:sz="4" w:space="0" w:color="000000"/>
              <w:left w:val="single" w:sz="4" w:space="0" w:color="000000"/>
              <w:bottom w:val="single" w:sz="4" w:space="0" w:color="000000"/>
              <w:right w:val="nil"/>
            </w:tcBorders>
            <w:hideMark/>
          </w:tcPr>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13</w:t>
            </w:r>
          </w:p>
        </w:tc>
        <w:tc>
          <w:tcPr>
            <w:tcW w:w="2694" w:type="dxa"/>
            <w:tcBorders>
              <w:top w:val="single" w:sz="4" w:space="0" w:color="000000"/>
              <w:left w:val="single" w:sz="4" w:space="0" w:color="000000"/>
              <w:bottom w:val="single" w:sz="4" w:space="0" w:color="000000"/>
              <w:right w:val="single" w:sz="4" w:space="0" w:color="000000"/>
            </w:tcBorders>
            <w:hideMark/>
          </w:tcPr>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17</w:t>
            </w:r>
          </w:p>
        </w:tc>
      </w:tr>
      <w:tr w:rsidR="00637C44" w:rsidTr="00637C44">
        <w:tc>
          <w:tcPr>
            <w:tcW w:w="2759" w:type="dxa"/>
            <w:tcBorders>
              <w:top w:val="single" w:sz="4" w:space="0" w:color="000000"/>
              <w:left w:val="single" w:sz="4" w:space="0" w:color="000000"/>
              <w:bottom w:val="single" w:sz="4" w:space="0" w:color="000000"/>
              <w:right w:val="nil"/>
            </w:tcBorders>
            <w:hideMark/>
          </w:tcPr>
          <w:p w:rsidR="00637C44" w:rsidRDefault="00637C44">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Средняя школа</w:t>
            </w:r>
          </w:p>
          <w:p w:rsidR="00637C44" w:rsidRDefault="00637C44">
            <w:pPr>
              <w:widowControl w:val="0"/>
              <w:overflowPunct w:val="0"/>
              <w:autoSpaceDE w:val="0"/>
              <w:autoSpaceDN w:val="0"/>
              <w:adjustRightIn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lastRenderedPageBreak/>
              <w:t>всего учеников:</w:t>
            </w:r>
          </w:p>
        </w:tc>
        <w:tc>
          <w:tcPr>
            <w:tcW w:w="2693" w:type="dxa"/>
            <w:tcBorders>
              <w:top w:val="single" w:sz="4" w:space="0" w:color="000000"/>
              <w:left w:val="single" w:sz="4" w:space="0" w:color="000000"/>
              <w:bottom w:val="single" w:sz="4" w:space="0" w:color="000000"/>
              <w:right w:val="nil"/>
            </w:tcBorders>
            <w:hideMark/>
          </w:tcPr>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lastRenderedPageBreak/>
              <w:t>6</w:t>
            </w:r>
          </w:p>
        </w:tc>
        <w:tc>
          <w:tcPr>
            <w:tcW w:w="2551" w:type="dxa"/>
            <w:tcBorders>
              <w:top w:val="single" w:sz="4" w:space="0" w:color="000000"/>
              <w:left w:val="single" w:sz="4" w:space="0" w:color="000000"/>
              <w:bottom w:val="single" w:sz="4" w:space="0" w:color="000000"/>
              <w:right w:val="nil"/>
            </w:tcBorders>
            <w:hideMark/>
          </w:tcPr>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15</w:t>
            </w:r>
          </w:p>
        </w:tc>
        <w:tc>
          <w:tcPr>
            <w:tcW w:w="2694" w:type="dxa"/>
            <w:tcBorders>
              <w:top w:val="single" w:sz="4" w:space="0" w:color="000000"/>
              <w:left w:val="single" w:sz="4" w:space="0" w:color="000000"/>
              <w:bottom w:val="single" w:sz="4" w:space="0" w:color="000000"/>
              <w:right w:val="single" w:sz="4" w:space="0" w:color="000000"/>
            </w:tcBorders>
            <w:hideMark/>
          </w:tcPr>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17</w:t>
            </w:r>
          </w:p>
        </w:tc>
      </w:tr>
      <w:tr w:rsidR="00637C44" w:rsidTr="00637C44">
        <w:tc>
          <w:tcPr>
            <w:tcW w:w="2759" w:type="dxa"/>
            <w:tcBorders>
              <w:top w:val="single" w:sz="4" w:space="0" w:color="000000"/>
              <w:left w:val="single" w:sz="4" w:space="0" w:color="000000"/>
              <w:bottom w:val="single" w:sz="4" w:space="0" w:color="000000"/>
              <w:right w:val="nil"/>
            </w:tcBorders>
            <w:hideMark/>
          </w:tcPr>
          <w:p w:rsidR="00637C44" w:rsidRDefault="00637C44">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lastRenderedPageBreak/>
              <w:t>11</w:t>
            </w:r>
          </w:p>
        </w:tc>
        <w:tc>
          <w:tcPr>
            <w:tcW w:w="2693" w:type="dxa"/>
            <w:tcBorders>
              <w:top w:val="single" w:sz="4" w:space="0" w:color="000000"/>
              <w:left w:val="single" w:sz="4" w:space="0" w:color="000000"/>
              <w:bottom w:val="single" w:sz="4" w:space="0" w:color="000000"/>
              <w:right w:val="nil"/>
            </w:tcBorders>
            <w:hideMark/>
          </w:tcPr>
          <w:p w:rsidR="00637C44" w:rsidRDefault="0019421A">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(Универсальный</w:t>
            </w:r>
            <w:r w:rsidR="00637C44">
              <w:rPr>
                <w:rFonts w:ascii="Times New Roman" w:eastAsia="Times New Roman" w:hAnsi="Times New Roman" w:cs="Times New Roman"/>
                <w:color w:val="000000" w:themeColor="text1"/>
                <w:sz w:val="28"/>
                <w:szCs w:val="28"/>
              </w:rPr>
              <w:t>)</w:t>
            </w:r>
          </w:p>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4</w:t>
            </w:r>
          </w:p>
        </w:tc>
        <w:tc>
          <w:tcPr>
            <w:tcW w:w="2551" w:type="dxa"/>
            <w:tcBorders>
              <w:top w:val="single" w:sz="4" w:space="0" w:color="000000"/>
              <w:left w:val="single" w:sz="4" w:space="0" w:color="000000"/>
              <w:bottom w:val="single" w:sz="4" w:space="0" w:color="000000"/>
              <w:right w:val="nil"/>
            </w:tcBorders>
            <w:hideMark/>
          </w:tcPr>
          <w:p w:rsidR="00637C44" w:rsidRDefault="00637C44">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(Универсальный</w:t>
            </w:r>
            <w:proofErr w:type="gramStart"/>
            <w:r>
              <w:rPr>
                <w:rFonts w:ascii="Times New Roman" w:eastAsia="Times New Roman" w:hAnsi="Times New Roman" w:cs="Times New Roman"/>
                <w:color w:val="000000" w:themeColor="text1"/>
                <w:sz w:val="28"/>
                <w:szCs w:val="28"/>
              </w:rPr>
              <w:t xml:space="preserve"> )</w:t>
            </w:r>
            <w:proofErr w:type="gramEnd"/>
          </w:p>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2</w:t>
            </w:r>
          </w:p>
        </w:tc>
        <w:tc>
          <w:tcPr>
            <w:tcW w:w="2694" w:type="dxa"/>
            <w:tcBorders>
              <w:top w:val="single" w:sz="4" w:space="0" w:color="000000"/>
              <w:left w:val="single" w:sz="4" w:space="0" w:color="000000"/>
              <w:bottom w:val="single" w:sz="4" w:space="0" w:color="000000"/>
              <w:right w:val="single" w:sz="4" w:space="0" w:color="000000"/>
            </w:tcBorders>
            <w:hideMark/>
          </w:tcPr>
          <w:p w:rsidR="00637C44" w:rsidRDefault="00637C44">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(Универсальный)</w:t>
            </w:r>
          </w:p>
          <w:p w:rsidR="00637C44" w:rsidRDefault="009C7D85">
            <w:pPr>
              <w:widowControl w:val="0"/>
              <w:overflowPunct w:val="0"/>
              <w:autoSpaceDE w:val="0"/>
              <w:autoSpaceDN w:val="0"/>
              <w:adjustRightInd w:val="0"/>
              <w:snapToGrid w:val="0"/>
              <w:spacing w:after="0" w:line="254"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9</w:t>
            </w:r>
          </w:p>
        </w:tc>
      </w:tr>
    </w:tbl>
    <w:p w:rsidR="00637C44" w:rsidRDefault="00637C44" w:rsidP="00637C44">
      <w:pPr>
        <w:widowControl w:val="0"/>
        <w:numPr>
          <w:ilvl w:val="12"/>
          <w:numId w:val="0"/>
        </w:numPr>
        <w:overflowPunct w:val="0"/>
        <w:autoSpaceDE w:val="0"/>
        <w:autoSpaceDN w:val="0"/>
        <w:adjustRightInd w:val="0"/>
        <w:spacing w:after="0" w:line="240" w:lineRule="auto"/>
        <w:jc w:val="both"/>
        <w:rPr>
          <w:rFonts w:ascii="Times New Roman" w:eastAsia="Times New Roman" w:hAnsi="Times New Roman" w:cs="Times New Roman"/>
          <w:i/>
          <w:color w:val="000000"/>
          <w:sz w:val="28"/>
          <w:szCs w:val="28"/>
        </w:rPr>
      </w:pPr>
    </w:p>
    <w:p w:rsidR="00637C44" w:rsidRDefault="00637C44" w:rsidP="00637C44">
      <w:pPr>
        <w:tabs>
          <w:tab w:val="left" w:pos="567"/>
        </w:tabs>
        <w:spacing w:after="0" w:line="360" w:lineRule="auto"/>
        <w:jc w:val="center"/>
        <w:rPr>
          <w:rFonts w:ascii="Times New Roman" w:hAnsi="Times New Roman"/>
          <w:sz w:val="28"/>
          <w:szCs w:val="28"/>
        </w:rPr>
      </w:pPr>
      <w:r>
        <w:rPr>
          <w:rFonts w:ascii="Times New Roman" w:hAnsi="Times New Roman"/>
          <w:sz w:val="28"/>
          <w:szCs w:val="28"/>
        </w:rPr>
        <w:t>Сохранность контингента</w:t>
      </w:r>
    </w:p>
    <w:p w:rsidR="00637C44" w:rsidRDefault="00637C44" w:rsidP="00637C44">
      <w:pPr>
        <w:spacing w:after="0" w:line="240" w:lineRule="auto"/>
        <w:jc w:val="right"/>
        <w:rPr>
          <w:rFonts w:ascii="Times New Roman" w:hAnsi="Times New Roman"/>
          <w:sz w:val="28"/>
          <w:szCs w:val="28"/>
        </w:rPr>
      </w:pPr>
      <w:r>
        <w:rPr>
          <w:rFonts w:ascii="Times New Roman" w:hAnsi="Times New Roman"/>
          <w:sz w:val="28"/>
          <w:szCs w:val="28"/>
        </w:rPr>
        <w:t>Таблица № 3</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1713"/>
        <w:gridCol w:w="762"/>
        <w:gridCol w:w="1713"/>
        <w:gridCol w:w="794"/>
        <w:gridCol w:w="1713"/>
        <w:gridCol w:w="993"/>
      </w:tblGrid>
      <w:tr w:rsidR="00637C44" w:rsidTr="00637C44">
        <w:tc>
          <w:tcPr>
            <w:tcW w:w="252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b/>
                <w:sz w:val="28"/>
                <w:szCs w:val="28"/>
              </w:rPr>
            </w:pPr>
            <w:r>
              <w:rPr>
                <w:rFonts w:ascii="Times New Roman" w:hAnsi="Times New Roman"/>
                <w:b/>
                <w:sz w:val="28"/>
                <w:szCs w:val="28"/>
              </w:rPr>
              <w:t xml:space="preserve">Всего учащихся </w:t>
            </w:r>
            <w:proofErr w:type="gramStart"/>
            <w:r>
              <w:rPr>
                <w:rFonts w:ascii="Times New Roman" w:hAnsi="Times New Roman"/>
                <w:b/>
                <w:sz w:val="28"/>
                <w:szCs w:val="28"/>
              </w:rPr>
              <w:t>на</w:t>
            </w:r>
            <w:proofErr w:type="gramEnd"/>
            <w:r>
              <w:rPr>
                <w:rFonts w:ascii="Times New Roman" w:hAnsi="Times New Roman"/>
                <w:b/>
                <w:sz w:val="28"/>
                <w:szCs w:val="28"/>
              </w:rPr>
              <w:t>:</w:t>
            </w:r>
          </w:p>
        </w:tc>
        <w:tc>
          <w:tcPr>
            <w:tcW w:w="2475" w:type="dxa"/>
            <w:gridSpan w:val="2"/>
            <w:tcBorders>
              <w:top w:val="single" w:sz="4" w:space="0" w:color="auto"/>
              <w:left w:val="single" w:sz="4" w:space="0" w:color="auto"/>
              <w:bottom w:val="single" w:sz="4" w:space="0" w:color="auto"/>
              <w:right w:val="single" w:sz="4" w:space="0" w:color="auto"/>
            </w:tcBorders>
            <w:hideMark/>
          </w:tcPr>
          <w:p w:rsidR="00637C44" w:rsidRDefault="009C7D85">
            <w:pPr>
              <w:tabs>
                <w:tab w:val="left" w:pos="1440"/>
              </w:tabs>
              <w:spacing w:after="0" w:line="240" w:lineRule="auto"/>
              <w:jc w:val="center"/>
              <w:rPr>
                <w:rFonts w:ascii="Times New Roman" w:hAnsi="Times New Roman"/>
                <w:b/>
                <w:sz w:val="28"/>
                <w:szCs w:val="28"/>
              </w:rPr>
            </w:pPr>
            <w:r>
              <w:rPr>
                <w:rFonts w:ascii="Times New Roman" w:hAnsi="Times New Roman"/>
                <w:b/>
                <w:sz w:val="28"/>
                <w:szCs w:val="28"/>
              </w:rPr>
              <w:t>2019</w:t>
            </w:r>
          </w:p>
        </w:tc>
        <w:tc>
          <w:tcPr>
            <w:tcW w:w="2507" w:type="dxa"/>
            <w:gridSpan w:val="2"/>
            <w:tcBorders>
              <w:top w:val="single" w:sz="4" w:space="0" w:color="auto"/>
              <w:left w:val="single" w:sz="4" w:space="0" w:color="auto"/>
              <w:bottom w:val="single" w:sz="4" w:space="0" w:color="auto"/>
              <w:right w:val="single" w:sz="4" w:space="0" w:color="auto"/>
            </w:tcBorders>
            <w:hideMark/>
          </w:tcPr>
          <w:p w:rsidR="00637C44" w:rsidRDefault="009C7D85">
            <w:pPr>
              <w:tabs>
                <w:tab w:val="left" w:pos="1440"/>
              </w:tabs>
              <w:spacing w:after="0" w:line="240" w:lineRule="auto"/>
              <w:jc w:val="center"/>
              <w:rPr>
                <w:rFonts w:ascii="Times New Roman" w:hAnsi="Times New Roman"/>
                <w:b/>
                <w:sz w:val="28"/>
                <w:szCs w:val="28"/>
              </w:rPr>
            </w:pPr>
            <w:r>
              <w:rPr>
                <w:rFonts w:ascii="Times New Roman" w:hAnsi="Times New Roman"/>
                <w:b/>
                <w:sz w:val="28"/>
                <w:szCs w:val="28"/>
              </w:rPr>
              <w:t>2020</w:t>
            </w:r>
          </w:p>
        </w:tc>
        <w:tc>
          <w:tcPr>
            <w:tcW w:w="2706" w:type="dxa"/>
            <w:gridSpan w:val="2"/>
            <w:tcBorders>
              <w:top w:val="single" w:sz="4" w:space="0" w:color="auto"/>
              <w:left w:val="single" w:sz="4" w:space="0" w:color="auto"/>
              <w:bottom w:val="single" w:sz="4" w:space="0" w:color="auto"/>
              <w:right w:val="single" w:sz="4" w:space="0" w:color="auto"/>
            </w:tcBorders>
            <w:hideMark/>
          </w:tcPr>
          <w:p w:rsidR="00637C44" w:rsidRDefault="00855B58" w:rsidP="009C7D85">
            <w:pPr>
              <w:tabs>
                <w:tab w:val="left" w:pos="1440"/>
              </w:tabs>
              <w:spacing w:after="0" w:line="240" w:lineRule="auto"/>
              <w:jc w:val="center"/>
              <w:rPr>
                <w:rFonts w:ascii="Times New Roman" w:hAnsi="Times New Roman"/>
                <w:b/>
                <w:sz w:val="28"/>
                <w:szCs w:val="28"/>
              </w:rPr>
            </w:pPr>
            <w:r>
              <w:rPr>
                <w:rFonts w:ascii="Times New Roman" w:hAnsi="Times New Roman"/>
                <w:b/>
                <w:sz w:val="28"/>
                <w:szCs w:val="28"/>
              </w:rPr>
              <w:t>202</w:t>
            </w:r>
            <w:r w:rsidR="009C7D85">
              <w:rPr>
                <w:rFonts w:ascii="Times New Roman" w:hAnsi="Times New Roman"/>
                <w:b/>
                <w:sz w:val="28"/>
                <w:szCs w:val="28"/>
              </w:rPr>
              <w:t>1</w:t>
            </w:r>
          </w:p>
        </w:tc>
      </w:tr>
      <w:tr w:rsidR="00637C44" w:rsidTr="00637C44">
        <w:tc>
          <w:tcPr>
            <w:tcW w:w="252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sz w:val="28"/>
                <w:szCs w:val="28"/>
              </w:rPr>
            </w:pPr>
            <w:r>
              <w:rPr>
                <w:rFonts w:ascii="Times New Roman" w:hAnsi="Times New Roman"/>
                <w:sz w:val="28"/>
                <w:szCs w:val="28"/>
              </w:rPr>
              <w:t>начало учебного года</w:t>
            </w:r>
          </w:p>
        </w:tc>
        <w:tc>
          <w:tcPr>
            <w:tcW w:w="2475" w:type="dxa"/>
            <w:gridSpan w:val="2"/>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144</w:t>
            </w:r>
          </w:p>
        </w:tc>
        <w:tc>
          <w:tcPr>
            <w:tcW w:w="2507" w:type="dxa"/>
            <w:gridSpan w:val="2"/>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150</w:t>
            </w:r>
          </w:p>
        </w:tc>
        <w:tc>
          <w:tcPr>
            <w:tcW w:w="2706" w:type="dxa"/>
            <w:gridSpan w:val="2"/>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162</w:t>
            </w:r>
          </w:p>
        </w:tc>
      </w:tr>
      <w:tr w:rsidR="00637C44" w:rsidTr="00637C44">
        <w:tc>
          <w:tcPr>
            <w:tcW w:w="252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sz w:val="28"/>
                <w:szCs w:val="28"/>
              </w:rPr>
            </w:pPr>
            <w:r>
              <w:rPr>
                <w:rFonts w:ascii="Times New Roman" w:hAnsi="Times New Roman"/>
                <w:sz w:val="28"/>
                <w:szCs w:val="28"/>
              </w:rPr>
              <w:t>конец учебного года</w:t>
            </w:r>
          </w:p>
        </w:tc>
        <w:tc>
          <w:tcPr>
            <w:tcW w:w="2475" w:type="dxa"/>
            <w:gridSpan w:val="2"/>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144</w:t>
            </w:r>
          </w:p>
        </w:tc>
        <w:tc>
          <w:tcPr>
            <w:tcW w:w="2507" w:type="dxa"/>
            <w:gridSpan w:val="2"/>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150</w:t>
            </w:r>
          </w:p>
        </w:tc>
        <w:tc>
          <w:tcPr>
            <w:tcW w:w="2706" w:type="dxa"/>
            <w:gridSpan w:val="2"/>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158</w:t>
            </w:r>
          </w:p>
        </w:tc>
      </w:tr>
      <w:tr w:rsidR="00637C44" w:rsidTr="00637C44">
        <w:tc>
          <w:tcPr>
            <w:tcW w:w="252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sz w:val="28"/>
                <w:szCs w:val="28"/>
              </w:rPr>
            </w:pPr>
            <w:r>
              <w:rPr>
                <w:rFonts w:ascii="Times New Roman" w:hAnsi="Times New Roman"/>
                <w:sz w:val="28"/>
                <w:szCs w:val="28"/>
              </w:rPr>
              <w:t>прибыло в течение года</w:t>
            </w:r>
          </w:p>
        </w:tc>
        <w:tc>
          <w:tcPr>
            <w:tcW w:w="2475" w:type="dxa"/>
            <w:gridSpan w:val="2"/>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1</w:t>
            </w:r>
          </w:p>
        </w:tc>
        <w:tc>
          <w:tcPr>
            <w:tcW w:w="2507" w:type="dxa"/>
            <w:gridSpan w:val="2"/>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0</w:t>
            </w:r>
          </w:p>
        </w:tc>
        <w:tc>
          <w:tcPr>
            <w:tcW w:w="2706" w:type="dxa"/>
            <w:gridSpan w:val="2"/>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2</w:t>
            </w:r>
          </w:p>
        </w:tc>
      </w:tr>
      <w:tr w:rsidR="00637C44" w:rsidTr="00637C44">
        <w:tc>
          <w:tcPr>
            <w:tcW w:w="252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sz w:val="28"/>
                <w:szCs w:val="28"/>
              </w:rPr>
            </w:pPr>
            <w:proofErr w:type="gramStart"/>
            <w:r>
              <w:rPr>
                <w:rFonts w:ascii="Times New Roman" w:hAnsi="Times New Roman"/>
                <w:sz w:val="28"/>
                <w:szCs w:val="28"/>
              </w:rPr>
              <w:t>Оставлены</w:t>
            </w:r>
            <w:proofErr w:type="gramEnd"/>
            <w:r>
              <w:rPr>
                <w:rFonts w:ascii="Times New Roman" w:hAnsi="Times New Roman"/>
                <w:sz w:val="28"/>
                <w:szCs w:val="28"/>
              </w:rPr>
              <w:t xml:space="preserve"> на 2-й год</w:t>
            </w:r>
          </w:p>
        </w:tc>
        <w:tc>
          <w:tcPr>
            <w:tcW w:w="2475" w:type="dxa"/>
            <w:gridSpan w:val="2"/>
            <w:tcBorders>
              <w:top w:val="single" w:sz="4" w:space="0" w:color="auto"/>
              <w:left w:val="single" w:sz="4" w:space="0" w:color="auto"/>
              <w:bottom w:val="single" w:sz="4" w:space="0" w:color="auto"/>
              <w:right w:val="single" w:sz="4" w:space="0" w:color="auto"/>
            </w:tcBorders>
            <w:hideMark/>
          </w:tcPr>
          <w:p w:rsidR="00637C44" w:rsidRDefault="00855B58">
            <w:pPr>
              <w:spacing w:after="0" w:line="240" w:lineRule="auto"/>
              <w:jc w:val="center"/>
              <w:rPr>
                <w:rFonts w:ascii="Times New Roman" w:hAnsi="Times New Roman"/>
                <w:sz w:val="28"/>
                <w:szCs w:val="28"/>
              </w:rPr>
            </w:pPr>
            <w:r>
              <w:rPr>
                <w:rFonts w:ascii="Times New Roman" w:hAnsi="Times New Roman"/>
                <w:sz w:val="28"/>
                <w:szCs w:val="28"/>
              </w:rPr>
              <w:t xml:space="preserve">0 </w:t>
            </w:r>
          </w:p>
        </w:tc>
        <w:tc>
          <w:tcPr>
            <w:tcW w:w="2507" w:type="dxa"/>
            <w:gridSpan w:val="2"/>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1</w:t>
            </w:r>
          </w:p>
        </w:tc>
        <w:tc>
          <w:tcPr>
            <w:tcW w:w="2706" w:type="dxa"/>
            <w:gridSpan w:val="2"/>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2</w:t>
            </w:r>
          </w:p>
        </w:tc>
      </w:tr>
      <w:tr w:rsidR="00637C44" w:rsidTr="00637C44">
        <w:trPr>
          <w:trHeight w:val="507"/>
        </w:trPr>
        <w:tc>
          <w:tcPr>
            <w:tcW w:w="252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b/>
                <w:sz w:val="28"/>
                <w:szCs w:val="28"/>
              </w:rPr>
            </w:pPr>
            <w:r>
              <w:rPr>
                <w:rFonts w:ascii="Times New Roman" w:hAnsi="Times New Roman"/>
                <w:b/>
                <w:sz w:val="28"/>
                <w:szCs w:val="28"/>
              </w:rPr>
              <w:t>выбыло в течение учебного года</w:t>
            </w:r>
          </w:p>
        </w:tc>
        <w:tc>
          <w:tcPr>
            <w:tcW w:w="1713"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b/>
                <w:sz w:val="28"/>
                <w:szCs w:val="28"/>
              </w:rPr>
            </w:pPr>
            <w:r>
              <w:rPr>
                <w:rFonts w:ascii="Times New Roman" w:hAnsi="Times New Roman"/>
                <w:b/>
                <w:sz w:val="28"/>
                <w:szCs w:val="28"/>
              </w:rPr>
              <w:t>Количество</w:t>
            </w:r>
          </w:p>
        </w:tc>
        <w:tc>
          <w:tcPr>
            <w:tcW w:w="762"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713"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b/>
                <w:sz w:val="28"/>
                <w:szCs w:val="28"/>
              </w:rPr>
            </w:pPr>
            <w:r>
              <w:rPr>
                <w:rFonts w:ascii="Times New Roman" w:hAnsi="Times New Roman"/>
                <w:b/>
                <w:sz w:val="28"/>
                <w:szCs w:val="28"/>
              </w:rPr>
              <w:t>Количество</w:t>
            </w:r>
          </w:p>
        </w:tc>
        <w:tc>
          <w:tcPr>
            <w:tcW w:w="79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713"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b/>
                <w:sz w:val="28"/>
                <w:szCs w:val="28"/>
              </w:rPr>
            </w:pPr>
            <w:r>
              <w:rPr>
                <w:rFonts w:ascii="Times New Roman" w:hAnsi="Times New Roman"/>
                <w:b/>
                <w:sz w:val="28"/>
                <w:szCs w:val="28"/>
              </w:rPr>
              <w:t>Количество</w:t>
            </w:r>
          </w:p>
        </w:tc>
        <w:tc>
          <w:tcPr>
            <w:tcW w:w="993"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b/>
                <w:sz w:val="28"/>
                <w:szCs w:val="28"/>
              </w:rPr>
            </w:pPr>
            <w:r>
              <w:rPr>
                <w:rFonts w:ascii="Times New Roman" w:hAnsi="Times New Roman"/>
                <w:b/>
                <w:sz w:val="28"/>
                <w:szCs w:val="28"/>
              </w:rPr>
              <w:t>%</w:t>
            </w:r>
          </w:p>
        </w:tc>
      </w:tr>
      <w:tr w:rsidR="00637C44" w:rsidTr="00637C44">
        <w:trPr>
          <w:trHeight w:val="477"/>
        </w:trPr>
        <w:tc>
          <w:tcPr>
            <w:tcW w:w="2524"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rPr>
                <w:rFonts w:ascii="Times New Roman" w:hAnsi="Times New Roman"/>
                <w:sz w:val="28"/>
                <w:szCs w:val="28"/>
              </w:rPr>
            </w:pPr>
          </w:p>
        </w:tc>
        <w:tc>
          <w:tcPr>
            <w:tcW w:w="1713" w:type="dxa"/>
            <w:tcBorders>
              <w:top w:val="single" w:sz="4" w:space="0" w:color="auto"/>
              <w:left w:val="single" w:sz="4" w:space="0" w:color="auto"/>
              <w:bottom w:val="single" w:sz="4" w:space="0" w:color="auto"/>
              <w:right w:val="single" w:sz="4" w:space="0" w:color="auto"/>
            </w:tcBorders>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2</w:t>
            </w:r>
          </w:p>
        </w:tc>
        <w:tc>
          <w:tcPr>
            <w:tcW w:w="762" w:type="dxa"/>
            <w:tcBorders>
              <w:top w:val="single" w:sz="4" w:space="0" w:color="auto"/>
              <w:left w:val="single" w:sz="4" w:space="0" w:color="auto"/>
              <w:bottom w:val="single" w:sz="4" w:space="0" w:color="auto"/>
              <w:right w:val="single" w:sz="4" w:space="0" w:color="auto"/>
            </w:tcBorders>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1,4</w:t>
            </w:r>
          </w:p>
        </w:tc>
        <w:tc>
          <w:tcPr>
            <w:tcW w:w="1713" w:type="dxa"/>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0</w:t>
            </w:r>
          </w:p>
        </w:tc>
        <w:tc>
          <w:tcPr>
            <w:tcW w:w="794" w:type="dxa"/>
            <w:tcBorders>
              <w:top w:val="single" w:sz="4" w:space="0" w:color="auto"/>
              <w:left w:val="single" w:sz="4" w:space="0" w:color="auto"/>
              <w:bottom w:val="single" w:sz="4" w:space="0" w:color="auto"/>
              <w:right w:val="single" w:sz="4" w:space="0" w:color="auto"/>
            </w:tcBorders>
            <w:hideMark/>
          </w:tcPr>
          <w:p w:rsidR="006F3CAF" w:rsidRDefault="009C7D85" w:rsidP="006F3CAF">
            <w:pPr>
              <w:spacing w:after="0" w:line="240" w:lineRule="auto"/>
              <w:jc w:val="center"/>
              <w:rPr>
                <w:rFonts w:ascii="Times New Roman" w:hAnsi="Times New Roman"/>
                <w:sz w:val="28"/>
                <w:szCs w:val="28"/>
              </w:rPr>
            </w:pPr>
            <w:r>
              <w:rPr>
                <w:rFonts w:ascii="Times New Roman" w:hAnsi="Times New Roman"/>
                <w:sz w:val="28"/>
                <w:szCs w:val="28"/>
              </w:rPr>
              <w:t>0</w:t>
            </w:r>
          </w:p>
        </w:tc>
        <w:tc>
          <w:tcPr>
            <w:tcW w:w="1713" w:type="dxa"/>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rPr>
                <w:rFonts w:ascii="Times New Roman" w:hAnsi="Times New Roman"/>
                <w:sz w:val="28"/>
                <w:szCs w:val="28"/>
              </w:rPr>
            </w:pPr>
            <w:r>
              <w:rPr>
                <w:rFonts w:ascii="Times New Roman" w:hAnsi="Times New Roman"/>
                <w:sz w:val="28"/>
                <w:szCs w:val="28"/>
              </w:rPr>
              <w:t>2,5</w:t>
            </w:r>
          </w:p>
        </w:tc>
      </w:tr>
      <w:tr w:rsidR="00637C44" w:rsidTr="00637C44">
        <w:trPr>
          <w:trHeight w:val="569"/>
        </w:trPr>
        <w:tc>
          <w:tcPr>
            <w:tcW w:w="252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sz w:val="28"/>
                <w:szCs w:val="28"/>
              </w:rPr>
            </w:pPr>
            <w:r>
              <w:rPr>
                <w:rFonts w:ascii="Times New Roman" w:hAnsi="Times New Roman"/>
                <w:sz w:val="28"/>
                <w:szCs w:val="28"/>
              </w:rPr>
              <w:t>изменение формы обучения</w:t>
            </w:r>
          </w:p>
        </w:tc>
        <w:tc>
          <w:tcPr>
            <w:tcW w:w="1713" w:type="dxa"/>
            <w:tcBorders>
              <w:top w:val="single" w:sz="4" w:space="0" w:color="auto"/>
              <w:left w:val="single" w:sz="4" w:space="0" w:color="auto"/>
              <w:bottom w:val="single" w:sz="4" w:space="0" w:color="auto"/>
              <w:right w:val="single" w:sz="4" w:space="0" w:color="auto"/>
            </w:tcBorders>
          </w:tcPr>
          <w:p w:rsidR="00637C44" w:rsidRDefault="006F3CAF">
            <w:pPr>
              <w:spacing w:after="0" w:line="240" w:lineRule="auto"/>
              <w:jc w:val="center"/>
              <w:rPr>
                <w:rFonts w:ascii="Times New Roman" w:hAnsi="Times New Roman"/>
                <w:sz w:val="28"/>
                <w:szCs w:val="28"/>
              </w:rPr>
            </w:pPr>
            <w:r>
              <w:rPr>
                <w:rFonts w:ascii="Times New Roman" w:hAnsi="Times New Roman"/>
                <w:sz w:val="28"/>
                <w:szCs w:val="28"/>
              </w:rPr>
              <w:t>нет</w:t>
            </w:r>
          </w:p>
        </w:tc>
        <w:tc>
          <w:tcPr>
            <w:tcW w:w="762"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sz w:val="28"/>
                <w:szCs w:val="28"/>
              </w:rPr>
            </w:pPr>
          </w:p>
        </w:tc>
        <w:tc>
          <w:tcPr>
            <w:tcW w:w="1713"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sz w:val="28"/>
                <w:szCs w:val="28"/>
              </w:rPr>
            </w:pPr>
            <w:r>
              <w:rPr>
                <w:rFonts w:ascii="Times New Roman" w:hAnsi="Times New Roman"/>
                <w:sz w:val="28"/>
                <w:szCs w:val="28"/>
              </w:rPr>
              <w:t>нет</w:t>
            </w:r>
          </w:p>
        </w:tc>
        <w:tc>
          <w:tcPr>
            <w:tcW w:w="79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sz w:val="28"/>
                <w:szCs w:val="28"/>
              </w:rPr>
            </w:pPr>
            <w:r>
              <w:rPr>
                <w:rFonts w:ascii="Times New Roman" w:hAnsi="Times New Roman"/>
                <w:sz w:val="28"/>
                <w:szCs w:val="28"/>
              </w:rPr>
              <w:t>-</w:t>
            </w:r>
          </w:p>
        </w:tc>
        <w:tc>
          <w:tcPr>
            <w:tcW w:w="1713"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sz w:val="28"/>
                <w:szCs w:val="28"/>
              </w:rPr>
            </w:pPr>
            <w:r>
              <w:rPr>
                <w:rFonts w:ascii="Times New Roman" w:hAnsi="Times New Roman"/>
                <w:sz w:val="28"/>
                <w:szCs w:val="28"/>
              </w:rPr>
              <w:t>-</w:t>
            </w:r>
          </w:p>
        </w:tc>
      </w:tr>
      <w:tr w:rsidR="00637C44" w:rsidTr="00637C44">
        <w:trPr>
          <w:trHeight w:val="428"/>
        </w:trPr>
        <w:tc>
          <w:tcPr>
            <w:tcW w:w="252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center"/>
              <w:rPr>
                <w:rFonts w:ascii="Times New Roman" w:hAnsi="Times New Roman"/>
                <w:sz w:val="28"/>
                <w:szCs w:val="28"/>
              </w:rPr>
            </w:pPr>
            <w:r>
              <w:rPr>
                <w:rFonts w:ascii="Times New Roman" w:hAnsi="Times New Roman"/>
                <w:b/>
                <w:sz w:val="28"/>
                <w:szCs w:val="28"/>
              </w:rPr>
              <w:t>Причины выбытия:</w:t>
            </w:r>
          </w:p>
        </w:tc>
        <w:tc>
          <w:tcPr>
            <w:tcW w:w="1713"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b/>
                <w:sz w:val="28"/>
                <w:szCs w:val="28"/>
              </w:rPr>
            </w:pPr>
          </w:p>
        </w:tc>
        <w:tc>
          <w:tcPr>
            <w:tcW w:w="762"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b/>
                <w:sz w:val="28"/>
                <w:szCs w:val="28"/>
              </w:rPr>
            </w:pPr>
          </w:p>
        </w:tc>
        <w:tc>
          <w:tcPr>
            <w:tcW w:w="1713"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b/>
                <w:sz w:val="28"/>
                <w:szCs w:val="28"/>
              </w:rPr>
            </w:pPr>
          </w:p>
        </w:tc>
        <w:tc>
          <w:tcPr>
            <w:tcW w:w="794"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b/>
                <w:sz w:val="28"/>
                <w:szCs w:val="28"/>
              </w:rPr>
            </w:pPr>
          </w:p>
        </w:tc>
        <w:tc>
          <w:tcPr>
            <w:tcW w:w="1713"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b/>
                <w:sz w:val="28"/>
                <w:szCs w:val="28"/>
              </w:rPr>
            </w:pPr>
          </w:p>
        </w:tc>
      </w:tr>
      <w:tr w:rsidR="00637C44" w:rsidTr="00637C44">
        <w:tc>
          <w:tcPr>
            <w:tcW w:w="252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sz w:val="28"/>
                <w:szCs w:val="28"/>
              </w:rPr>
            </w:pPr>
            <w:r>
              <w:rPr>
                <w:rFonts w:ascii="Times New Roman" w:hAnsi="Times New Roman"/>
                <w:sz w:val="28"/>
                <w:szCs w:val="28"/>
              </w:rPr>
              <w:t>Смена места жительства</w:t>
            </w:r>
          </w:p>
        </w:tc>
        <w:tc>
          <w:tcPr>
            <w:tcW w:w="1713" w:type="dxa"/>
            <w:tcBorders>
              <w:top w:val="single" w:sz="4" w:space="0" w:color="auto"/>
              <w:left w:val="single" w:sz="4" w:space="0" w:color="auto"/>
              <w:bottom w:val="single" w:sz="4" w:space="0" w:color="auto"/>
              <w:right w:val="single" w:sz="4" w:space="0" w:color="auto"/>
            </w:tcBorders>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2</w:t>
            </w:r>
          </w:p>
        </w:tc>
        <w:tc>
          <w:tcPr>
            <w:tcW w:w="762" w:type="dxa"/>
            <w:tcBorders>
              <w:top w:val="single" w:sz="4" w:space="0" w:color="auto"/>
              <w:left w:val="single" w:sz="4" w:space="0" w:color="auto"/>
              <w:bottom w:val="single" w:sz="4" w:space="0" w:color="auto"/>
              <w:right w:val="single" w:sz="4" w:space="0" w:color="auto"/>
            </w:tcBorders>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1,4</w:t>
            </w:r>
          </w:p>
        </w:tc>
        <w:tc>
          <w:tcPr>
            <w:tcW w:w="1713" w:type="dxa"/>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0</w:t>
            </w:r>
          </w:p>
        </w:tc>
        <w:tc>
          <w:tcPr>
            <w:tcW w:w="794" w:type="dxa"/>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0</w:t>
            </w:r>
          </w:p>
        </w:tc>
        <w:tc>
          <w:tcPr>
            <w:tcW w:w="1713" w:type="dxa"/>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637C44" w:rsidRDefault="009C7D85">
            <w:pPr>
              <w:spacing w:after="0" w:line="240" w:lineRule="auto"/>
              <w:jc w:val="center"/>
              <w:rPr>
                <w:rFonts w:ascii="Times New Roman" w:hAnsi="Times New Roman"/>
                <w:sz w:val="28"/>
                <w:szCs w:val="28"/>
              </w:rPr>
            </w:pPr>
            <w:r>
              <w:rPr>
                <w:rFonts w:ascii="Times New Roman" w:hAnsi="Times New Roman"/>
                <w:sz w:val="28"/>
                <w:szCs w:val="28"/>
              </w:rPr>
              <w:t>2,5</w:t>
            </w:r>
          </w:p>
        </w:tc>
      </w:tr>
      <w:tr w:rsidR="00637C44" w:rsidTr="00637C44">
        <w:tc>
          <w:tcPr>
            <w:tcW w:w="2524"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sz w:val="28"/>
                <w:szCs w:val="28"/>
              </w:rPr>
            </w:pPr>
            <w:r>
              <w:rPr>
                <w:rFonts w:ascii="Times New Roman" w:hAnsi="Times New Roman"/>
                <w:sz w:val="28"/>
                <w:szCs w:val="28"/>
              </w:rPr>
              <w:t>Другие причины</w:t>
            </w:r>
          </w:p>
        </w:tc>
        <w:tc>
          <w:tcPr>
            <w:tcW w:w="1713"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sz w:val="28"/>
                <w:szCs w:val="28"/>
              </w:rPr>
            </w:pPr>
          </w:p>
        </w:tc>
        <w:tc>
          <w:tcPr>
            <w:tcW w:w="762"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sz w:val="28"/>
                <w:szCs w:val="28"/>
              </w:rPr>
            </w:pPr>
          </w:p>
        </w:tc>
        <w:tc>
          <w:tcPr>
            <w:tcW w:w="1713"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sz w:val="28"/>
                <w:szCs w:val="28"/>
              </w:rPr>
            </w:pPr>
          </w:p>
        </w:tc>
        <w:tc>
          <w:tcPr>
            <w:tcW w:w="1713"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37C44" w:rsidRDefault="00637C44">
            <w:pPr>
              <w:spacing w:after="0" w:line="240" w:lineRule="auto"/>
              <w:jc w:val="center"/>
              <w:rPr>
                <w:rFonts w:ascii="Times New Roman" w:hAnsi="Times New Roman"/>
                <w:sz w:val="28"/>
                <w:szCs w:val="28"/>
              </w:rPr>
            </w:pPr>
          </w:p>
        </w:tc>
      </w:tr>
    </w:tbl>
    <w:p w:rsidR="00637C44" w:rsidRDefault="00637C44" w:rsidP="00637C44">
      <w:pPr>
        <w:tabs>
          <w:tab w:val="left" w:pos="567"/>
        </w:tabs>
        <w:spacing w:after="0" w:line="240" w:lineRule="auto"/>
        <w:jc w:val="both"/>
        <w:rPr>
          <w:rFonts w:ascii="Times New Roman" w:hAnsi="Times New Roman"/>
          <w:sz w:val="28"/>
          <w:szCs w:val="28"/>
        </w:rPr>
      </w:pPr>
      <w:r>
        <w:rPr>
          <w:rFonts w:ascii="Times New Roman" w:hAnsi="Times New Roman"/>
          <w:sz w:val="24"/>
          <w:szCs w:val="24"/>
        </w:rPr>
        <w:tab/>
      </w:r>
      <w:r>
        <w:rPr>
          <w:rFonts w:ascii="Times New Roman" w:hAnsi="Times New Roman"/>
          <w:sz w:val="28"/>
          <w:szCs w:val="28"/>
        </w:rPr>
        <w:t xml:space="preserve">Наблюдается </w:t>
      </w:r>
      <w:r w:rsidR="009C7D85">
        <w:rPr>
          <w:rFonts w:ascii="Times New Roman" w:hAnsi="Times New Roman"/>
          <w:sz w:val="28"/>
          <w:szCs w:val="28"/>
        </w:rPr>
        <w:t>увеличение</w:t>
      </w:r>
      <w:r>
        <w:rPr>
          <w:rFonts w:ascii="Times New Roman" w:hAnsi="Times New Roman"/>
          <w:sz w:val="28"/>
          <w:szCs w:val="28"/>
        </w:rPr>
        <w:t xml:space="preserve"> численности обучающихся на протяжении 3 учебных лет.</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xml:space="preserve">    За последние три года наметилась позитивная динамика набора первоклассников: в  201</w:t>
      </w:r>
      <w:r w:rsidR="009C7D85">
        <w:rPr>
          <w:rFonts w:ascii="Times New Roman" w:hAnsi="Times New Roman"/>
          <w:sz w:val="28"/>
          <w:szCs w:val="28"/>
        </w:rPr>
        <w:t>9</w:t>
      </w:r>
      <w:r w:rsidR="006F3CAF">
        <w:rPr>
          <w:rFonts w:ascii="Times New Roman" w:hAnsi="Times New Roman"/>
          <w:sz w:val="28"/>
          <w:szCs w:val="28"/>
        </w:rPr>
        <w:t xml:space="preserve">г. – </w:t>
      </w:r>
      <w:r w:rsidR="00855B58">
        <w:rPr>
          <w:rFonts w:ascii="Times New Roman" w:hAnsi="Times New Roman"/>
          <w:sz w:val="28"/>
          <w:szCs w:val="28"/>
        </w:rPr>
        <w:t>1</w:t>
      </w:r>
      <w:r w:rsidR="009C7D85">
        <w:rPr>
          <w:rFonts w:ascii="Times New Roman" w:hAnsi="Times New Roman"/>
          <w:sz w:val="28"/>
          <w:szCs w:val="28"/>
        </w:rPr>
        <w:t>5 учеников; в 2020</w:t>
      </w:r>
      <w:r w:rsidR="00855B58">
        <w:rPr>
          <w:rFonts w:ascii="Times New Roman" w:hAnsi="Times New Roman"/>
          <w:sz w:val="28"/>
          <w:szCs w:val="28"/>
        </w:rPr>
        <w:t xml:space="preserve"> г. – 1</w:t>
      </w:r>
      <w:r w:rsidR="009C7D85">
        <w:rPr>
          <w:rFonts w:ascii="Times New Roman" w:hAnsi="Times New Roman"/>
          <w:sz w:val="28"/>
          <w:szCs w:val="28"/>
        </w:rPr>
        <w:t>4</w:t>
      </w:r>
      <w:r w:rsidR="00855B58">
        <w:rPr>
          <w:rFonts w:ascii="Times New Roman" w:hAnsi="Times New Roman"/>
          <w:sz w:val="28"/>
          <w:szCs w:val="28"/>
        </w:rPr>
        <w:t xml:space="preserve"> учеников</w:t>
      </w:r>
      <w:proofErr w:type="gramStart"/>
      <w:r w:rsidR="00855B58">
        <w:rPr>
          <w:rFonts w:ascii="Times New Roman" w:hAnsi="Times New Roman"/>
          <w:sz w:val="28"/>
          <w:szCs w:val="28"/>
        </w:rPr>
        <w:t xml:space="preserve"> ,</w:t>
      </w:r>
      <w:proofErr w:type="gramEnd"/>
      <w:r w:rsidR="00855B58">
        <w:rPr>
          <w:rFonts w:ascii="Times New Roman" w:hAnsi="Times New Roman"/>
          <w:sz w:val="28"/>
          <w:szCs w:val="28"/>
        </w:rPr>
        <w:t xml:space="preserve"> в 202</w:t>
      </w:r>
      <w:r w:rsidR="009C7D85">
        <w:rPr>
          <w:rFonts w:ascii="Times New Roman" w:hAnsi="Times New Roman"/>
          <w:sz w:val="28"/>
          <w:szCs w:val="28"/>
        </w:rPr>
        <w:t>1 г.-22ученика.</w:t>
      </w:r>
    </w:p>
    <w:p w:rsidR="00637C44" w:rsidRDefault="00637C44" w:rsidP="00637C44">
      <w:pPr>
        <w:spacing w:after="0" w:line="240" w:lineRule="auto"/>
        <w:jc w:val="both"/>
        <w:rPr>
          <w:rFonts w:ascii="Times New Roman" w:hAnsi="Times New Roman"/>
          <w:sz w:val="28"/>
          <w:szCs w:val="28"/>
        </w:rPr>
      </w:pPr>
    </w:p>
    <w:p w:rsidR="00637C44" w:rsidRDefault="00637C44" w:rsidP="00637C44">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 обучающихся по социальному статусу их семей</w:t>
      </w:r>
    </w:p>
    <w:p w:rsidR="00637C44" w:rsidRDefault="00637C44" w:rsidP="00637C44">
      <w:pPr>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 3</w:t>
      </w:r>
    </w:p>
    <w:p w:rsidR="00637C44" w:rsidRDefault="00637C44" w:rsidP="00637C44">
      <w:pPr>
        <w:tabs>
          <w:tab w:val="left" w:pos="851"/>
        </w:tabs>
        <w:spacing w:after="0" w:line="240" w:lineRule="auto"/>
        <w:jc w:val="both"/>
        <w:rPr>
          <w:rFonts w:ascii="Times New Roman" w:hAnsi="Times New Roman" w:cs="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0"/>
        <w:gridCol w:w="2907"/>
        <w:gridCol w:w="1914"/>
      </w:tblGrid>
      <w:tr w:rsidR="00637C44" w:rsidTr="00637C44">
        <w:trPr>
          <w:trHeight w:val="431"/>
          <w:jc w:val="center"/>
        </w:trPr>
        <w:tc>
          <w:tcPr>
            <w:tcW w:w="4960" w:type="dxa"/>
            <w:tcBorders>
              <w:top w:val="single" w:sz="4" w:space="0" w:color="auto"/>
              <w:left w:val="single" w:sz="4" w:space="0" w:color="auto"/>
              <w:bottom w:val="single" w:sz="4" w:space="0" w:color="auto"/>
              <w:right w:val="single" w:sz="4" w:space="0" w:color="auto"/>
            </w:tcBorders>
            <w:vAlign w:val="center"/>
            <w:hideMark/>
          </w:tcPr>
          <w:p w:rsidR="00637C44" w:rsidRDefault="009C7D85" w:rsidP="00F112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w:t>
            </w:r>
            <w:r w:rsidR="00637C44">
              <w:rPr>
                <w:rFonts w:ascii="Times New Roman" w:hAnsi="Times New Roman" w:cs="Times New Roman"/>
                <w:b/>
                <w:sz w:val="28"/>
                <w:szCs w:val="28"/>
              </w:rPr>
              <w:t xml:space="preserve"> год </w:t>
            </w:r>
          </w:p>
        </w:tc>
        <w:tc>
          <w:tcPr>
            <w:tcW w:w="2907" w:type="dxa"/>
            <w:tcBorders>
              <w:top w:val="single" w:sz="4" w:space="0" w:color="auto"/>
              <w:left w:val="single" w:sz="4" w:space="0" w:color="auto"/>
              <w:bottom w:val="single" w:sz="4" w:space="0" w:color="auto"/>
              <w:right w:val="single" w:sz="4" w:space="0" w:color="auto"/>
            </w:tcBorders>
            <w:vAlign w:val="center"/>
            <w:hideMark/>
          </w:tcPr>
          <w:p w:rsidR="00637C44" w:rsidRDefault="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w:t>
            </w:r>
          </w:p>
        </w:tc>
        <w:tc>
          <w:tcPr>
            <w:tcW w:w="1914" w:type="dxa"/>
            <w:tcBorders>
              <w:top w:val="single" w:sz="4" w:space="0" w:color="auto"/>
              <w:left w:val="single" w:sz="4" w:space="0" w:color="auto"/>
              <w:bottom w:val="single" w:sz="4" w:space="0" w:color="auto"/>
              <w:right w:val="single" w:sz="4" w:space="0" w:color="auto"/>
            </w:tcBorders>
            <w:vAlign w:val="center"/>
            <w:hideMark/>
          </w:tcPr>
          <w:p w:rsidR="00637C44" w:rsidRDefault="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F112E8" w:rsidTr="00637C44">
        <w:trPr>
          <w:trHeight w:val="620"/>
          <w:jc w:val="center"/>
        </w:trPr>
        <w:tc>
          <w:tcPr>
            <w:tcW w:w="4960" w:type="dxa"/>
            <w:tcBorders>
              <w:top w:val="single" w:sz="4" w:space="0" w:color="auto"/>
              <w:left w:val="single" w:sz="4" w:space="0" w:color="auto"/>
              <w:bottom w:val="single" w:sz="4" w:space="0" w:color="auto"/>
              <w:right w:val="single" w:sz="4" w:space="0" w:color="auto"/>
            </w:tcBorders>
            <w:vAlign w:val="center"/>
            <w:hideMark/>
          </w:tcPr>
          <w:p w:rsidR="00F112E8" w:rsidRDefault="00F112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учащихся </w:t>
            </w:r>
          </w:p>
        </w:tc>
        <w:tc>
          <w:tcPr>
            <w:tcW w:w="2907" w:type="dxa"/>
            <w:tcBorders>
              <w:top w:val="single" w:sz="4" w:space="0" w:color="auto"/>
              <w:left w:val="single" w:sz="4" w:space="0" w:color="auto"/>
              <w:bottom w:val="single" w:sz="4" w:space="0" w:color="auto"/>
              <w:right w:val="single" w:sz="4" w:space="0" w:color="auto"/>
            </w:tcBorders>
            <w:vAlign w:val="center"/>
            <w:hideMark/>
          </w:tcPr>
          <w:p w:rsidR="00F112E8" w:rsidRDefault="009C7D85" w:rsidP="00A2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144</w:t>
            </w:r>
          </w:p>
        </w:tc>
        <w:tc>
          <w:tcPr>
            <w:tcW w:w="1914" w:type="dxa"/>
            <w:tcBorders>
              <w:top w:val="single" w:sz="4" w:space="0" w:color="auto"/>
              <w:left w:val="single" w:sz="4" w:space="0" w:color="auto"/>
              <w:bottom w:val="single" w:sz="4" w:space="0" w:color="auto"/>
              <w:right w:val="single" w:sz="4" w:space="0" w:color="auto"/>
            </w:tcBorders>
            <w:vAlign w:val="center"/>
            <w:hideMark/>
          </w:tcPr>
          <w:p w:rsidR="00F112E8" w:rsidRDefault="00F112E8" w:rsidP="00A2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многодетные</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малообеспеченные</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неполные</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опекаемые</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неблагополучные</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Всего семей</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96</w:t>
            </w:r>
          </w:p>
        </w:tc>
      </w:tr>
      <w:tr w:rsidR="00637C44" w:rsidTr="00977629">
        <w:trPr>
          <w:trHeight w:val="440"/>
          <w:jc w:val="center"/>
        </w:trPr>
        <w:tc>
          <w:tcPr>
            <w:tcW w:w="4960" w:type="dxa"/>
            <w:tcBorders>
              <w:top w:val="single" w:sz="4" w:space="0" w:color="auto"/>
              <w:left w:val="single" w:sz="4" w:space="0" w:color="auto"/>
              <w:bottom w:val="single" w:sz="4" w:space="0" w:color="auto"/>
              <w:right w:val="single" w:sz="4" w:space="0" w:color="auto"/>
            </w:tcBorders>
            <w:hideMark/>
          </w:tcPr>
          <w:p w:rsidR="00637C44" w:rsidRDefault="009C7D85" w:rsidP="00F112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2020</w:t>
            </w:r>
            <w:r w:rsidR="00637C44">
              <w:rPr>
                <w:rFonts w:ascii="Times New Roman" w:hAnsi="Times New Roman" w:cs="Times New Roman"/>
                <w:b/>
                <w:sz w:val="28"/>
                <w:szCs w:val="28"/>
              </w:rPr>
              <w:t xml:space="preserve"> год</w:t>
            </w:r>
          </w:p>
        </w:tc>
        <w:tc>
          <w:tcPr>
            <w:tcW w:w="2907" w:type="dxa"/>
            <w:tcBorders>
              <w:top w:val="single" w:sz="4" w:space="0" w:color="auto"/>
              <w:left w:val="single" w:sz="4" w:space="0" w:color="auto"/>
              <w:bottom w:val="single" w:sz="4" w:space="0" w:color="auto"/>
              <w:right w:val="single" w:sz="4" w:space="0" w:color="auto"/>
            </w:tcBorders>
            <w:vAlign w:val="center"/>
            <w:hideMark/>
          </w:tcPr>
          <w:p w:rsidR="00637C44" w:rsidRDefault="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w:t>
            </w:r>
          </w:p>
        </w:tc>
        <w:tc>
          <w:tcPr>
            <w:tcW w:w="1914" w:type="dxa"/>
            <w:tcBorders>
              <w:top w:val="single" w:sz="4" w:space="0" w:color="auto"/>
              <w:left w:val="single" w:sz="4" w:space="0" w:color="auto"/>
              <w:bottom w:val="single" w:sz="4" w:space="0" w:color="auto"/>
              <w:right w:val="single" w:sz="4" w:space="0" w:color="auto"/>
            </w:tcBorders>
            <w:vAlign w:val="center"/>
            <w:hideMark/>
          </w:tcPr>
          <w:p w:rsidR="00637C44" w:rsidRDefault="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учащихся </w:t>
            </w:r>
          </w:p>
        </w:tc>
        <w:tc>
          <w:tcPr>
            <w:tcW w:w="2907"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150</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многодетные</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25,4</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малообеспеченные</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неполные</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опекаемые</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неблагополучные</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9C7D85"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rPr>
                <w:rFonts w:ascii="Times New Roman" w:hAnsi="Times New Roman" w:cs="Times New Roman"/>
                <w:sz w:val="28"/>
                <w:szCs w:val="28"/>
              </w:rPr>
            </w:pPr>
            <w:r>
              <w:rPr>
                <w:rFonts w:ascii="Times New Roman" w:hAnsi="Times New Roman" w:cs="Times New Roman"/>
                <w:sz w:val="28"/>
                <w:szCs w:val="28"/>
              </w:rPr>
              <w:t>Всего семей</w:t>
            </w:r>
          </w:p>
        </w:tc>
        <w:tc>
          <w:tcPr>
            <w:tcW w:w="2907" w:type="dxa"/>
            <w:tcBorders>
              <w:top w:val="single" w:sz="4" w:space="0" w:color="auto"/>
              <w:left w:val="single" w:sz="4" w:space="0" w:color="auto"/>
              <w:bottom w:val="single" w:sz="4" w:space="0" w:color="auto"/>
              <w:right w:val="single" w:sz="4" w:space="0" w:color="auto"/>
            </w:tcBorders>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1914" w:type="dxa"/>
            <w:tcBorders>
              <w:top w:val="single" w:sz="4" w:space="0" w:color="auto"/>
              <w:left w:val="single" w:sz="4" w:space="0" w:color="auto"/>
              <w:bottom w:val="single" w:sz="4" w:space="0" w:color="auto"/>
              <w:right w:val="single" w:sz="4" w:space="0" w:color="auto"/>
            </w:tcBorders>
            <w:vAlign w:val="center"/>
            <w:hideMark/>
          </w:tcPr>
          <w:p w:rsidR="009C7D85" w:rsidRDefault="009C7D85" w:rsidP="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637C44" w:rsidTr="00637C44">
        <w:trPr>
          <w:trHeight w:val="481"/>
          <w:jc w:val="center"/>
        </w:trPr>
        <w:tc>
          <w:tcPr>
            <w:tcW w:w="4960" w:type="dxa"/>
            <w:tcBorders>
              <w:top w:val="single" w:sz="4" w:space="0" w:color="auto"/>
              <w:left w:val="single" w:sz="4" w:space="0" w:color="auto"/>
              <w:bottom w:val="single" w:sz="4" w:space="0" w:color="auto"/>
              <w:right w:val="single" w:sz="4" w:space="0" w:color="auto"/>
            </w:tcBorders>
            <w:hideMark/>
          </w:tcPr>
          <w:p w:rsidR="00637C44" w:rsidRDefault="00637C44" w:rsidP="00F112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9C7D85">
              <w:rPr>
                <w:rFonts w:ascii="Times New Roman" w:hAnsi="Times New Roman" w:cs="Times New Roman"/>
                <w:b/>
                <w:sz w:val="28"/>
                <w:szCs w:val="28"/>
              </w:rPr>
              <w:t>21</w:t>
            </w:r>
            <w:r>
              <w:rPr>
                <w:rFonts w:ascii="Times New Roman" w:hAnsi="Times New Roman" w:cs="Times New Roman"/>
                <w:b/>
                <w:sz w:val="28"/>
                <w:szCs w:val="28"/>
              </w:rPr>
              <w:t xml:space="preserve"> учебный год</w:t>
            </w:r>
          </w:p>
        </w:tc>
        <w:tc>
          <w:tcPr>
            <w:tcW w:w="2907" w:type="dxa"/>
            <w:tcBorders>
              <w:top w:val="single" w:sz="4" w:space="0" w:color="auto"/>
              <w:left w:val="single" w:sz="4" w:space="0" w:color="auto"/>
              <w:bottom w:val="single" w:sz="4" w:space="0" w:color="auto"/>
              <w:right w:val="single" w:sz="4" w:space="0" w:color="auto"/>
            </w:tcBorders>
            <w:vAlign w:val="center"/>
            <w:hideMark/>
          </w:tcPr>
          <w:p w:rsidR="00637C44" w:rsidRDefault="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w:t>
            </w:r>
          </w:p>
        </w:tc>
        <w:tc>
          <w:tcPr>
            <w:tcW w:w="1914" w:type="dxa"/>
            <w:tcBorders>
              <w:top w:val="single" w:sz="4" w:space="0" w:color="auto"/>
              <w:left w:val="single" w:sz="4" w:space="0" w:color="auto"/>
              <w:bottom w:val="single" w:sz="4" w:space="0" w:color="auto"/>
              <w:right w:val="single" w:sz="4" w:space="0" w:color="auto"/>
            </w:tcBorders>
            <w:vAlign w:val="center"/>
            <w:hideMark/>
          </w:tcPr>
          <w:p w:rsidR="00637C44" w:rsidRDefault="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637C44" w:rsidTr="00637C44">
        <w:trPr>
          <w:jc w:val="center"/>
        </w:trPr>
        <w:tc>
          <w:tcPr>
            <w:tcW w:w="4960" w:type="dxa"/>
            <w:tcBorders>
              <w:top w:val="single" w:sz="4" w:space="0" w:color="auto"/>
              <w:left w:val="single" w:sz="4" w:space="0" w:color="auto"/>
              <w:bottom w:val="single" w:sz="4" w:space="0" w:color="auto"/>
              <w:right w:val="single" w:sz="4" w:space="0" w:color="auto"/>
            </w:tcBorders>
            <w:vAlign w:val="center"/>
            <w:hideMark/>
          </w:tcPr>
          <w:p w:rsidR="00637C44" w:rsidRDefault="00637C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учащихся </w:t>
            </w:r>
          </w:p>
        </w:tc>
        <w:tc>
          <w:tcPr>
            <w:tcW w:w="2907" w:type="dxa"/>
            <w:tcBorders>
              <w:top w:val="single" w:sz="4" w:space="0" w:color="auto"/>
              <w:left w:val="single" w:sz="4" w:space="0" w:color="auto"/>
              <w:bottom w:val="single" w:sz="4" w:space="0" w:color="auto"/>
              <w:right w:val="single" w:sz="4" w:space="0" w:color="auto"/>
            </w:tcBorders>
            <w:vAlign w:val="center"/>
            <w:hideMark/>
          </w:tcPr>
          <w:p w:rsidR="00637C44" w:rsidRDefault="00637C44" w:rsidP="00F112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9C7D85">
              <w:rPr>
                <w:rFonts w:ascii="Times New Roman" w:hAnsi="Times New Roman" w:cs="Times New Roman"/>
                <w:b/>
                <w:sz w:val="28"/>
                <w:szCs w:val="28"/>
              </w:rPr>
              <w:t>58</w:t>
            </w:r>
          </w:p>
        </w:tc>
        <w:tc>
          <w:tcPr>
            <w:tcW w:w="1914" w:type="dxa"/>
            <w:tcBorders>
              <w:top w:val="single" w:sz="4" w:space="0" w:color="auto"/>
              <w:left w:val="single" w:sz="4" w:space="0" w:color="auto"/>
              <w:bottom w:val="single" w:sz="4" w:space="0" w:color="auto"/>
              <w:right w:val="single" w:sz="4" w:space="0" w:color="auto"/>
            </w:tcBorders>
            <w:vAlign w:val="center"/>
            <w:hideMark/>
          </w:tcPr>
          <w:p w:rsidR="00637C44" w:rsidRDefault="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637C44"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cs="Times New Roman"/>
                <w:sz w:val="28"/>
                <w:szCs w:val="28"/>
              </w:rPr>
            </w:pPr>
            <w:r>
              <w:rPr>
                <w:rFonts w:ascii="Times New Roman" w:hAnsi="Times New Roman" w:cs="Times New Roman"/>
                <w:sz w:val="28"/>
                <w:szCs w:val="28"/>
              </w:rPr>
              <w:t>Многодетные (семьи)</w:t>
            </w:r>
          </w:p>
        </w:tc>
        <w:tc>
          <w:tcPr>
            <w:tcW w:w="2907" w:type="dxa"/>
            <w:tcBorders>
              <w:top w:val="single" w:sz="4" w:space="0" w:color="auto"/>
              <w:left w:val="single" w:sz="4" w:space="0" w:color="auto"/>
              <w:bottom w:val="single" w:sz="4" w:space="0" w:color="auto"/>
              <w:right w:val="single" w:sz="4" w:space="0" w:color="auto"/>
            </w:tcBorders>
            <w:hideMark/>
          </w:tcPr>
          <w:p w:rsidR="00637C44" w:rsidRDefault="00850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1914" w:type="dxa"/>
            <w:tcBorders>
              <w:top w:val="single" w:sz="4" w:space="0" w:color="auto"/>
              <w:left w:val="single" w:sz="4" w:space="0" w:color="auto"/>
              <w:bottom w:val="single" w:sz="4" w:space="0" w:color="auto"/>
              <w:right w:val="single" w:sz="4" w:space="0" w:color="auto"/>
            </w:tcBorders>
            <w:vAlign w:val="center"/>
            <w:hideMark/>
          </w:tcPr>
          <w:p w:rsidR="00637C44" w:rsidRDefault="00850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r w:rsidR="0047300A">
              <w:rPr>
                <w:rFonts w:ascii="Times New Roman" w:hAnsi="Times New Roman" w:cs="Times New Roman"/>
                <w:sz w:val="28"/>
                <w:szCs w:val="28"/>
              </w:rPr>
              <w:t>,4</w:t>
            </w:r>
          </w:p>
        </w:tc>
      </w:tr>
      <w:tr w:rsidR="00637C44"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cs="Times New Roman"/>
                <w:sz w:val="28"/>
                <w:szCs w:val="28"/>
              </w:rPr>
            </w:pPr>
            <w:r>
              <w:rPr>
                <w:rFonts w:ascii="Times New Roman" w:hAnsi="Times New Roman" w:cs="Times New Roman"/>
                <w:sz w:val="28"/>
                <w:szCs w:val="28"/>
              </w:rPr>
              <w:t>Малообеспеченные (семьи)</w:t>
            </w:r>
          </w:p>
        </w:tc>
        <w:tc>
          <w:tcPr>
            <w:tcW w:w="2907" w:type="dxa"/>
            <w:tcBorders>
              <w:top w:val="single" w:sz="4" w:space="0" w:color="auto"/>
              <w:left w:val="single" w:sz="4" w:space="0" w:color="auto"/>
              <w:bottom w:val="single" w:sz="4" w:space="0" w:color="auto"/>
              <w:right w:val="single" w:sz="4" w:space="0" w:color="auto"/>
            </w:tcBorders>
            <w:hideMark/>
          </w:tcPr>
          <w:p w:rsidR="00637C44" w:rsidRDefault="00850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1914" w:type="dxa"/>
            <w:tcBorders>
              <w:top w:val="single" w:sz="4" w:space="0" w:color="auto"/>
              <w:left w:val="single" w:sz="4" w:space="0" w:color="auto"/>
              <w:bottom w:val="single" w:sz="4" w:space="0" w:color="auto"/>
              <w:right w:val="single" w:sz="4" w:space="0" w:color="auto"/>
            </w:tcBorders>
            <w:vAlign w:val="center"/>
            <w:hideMark/>
          </w:tcPr>
          <w:p w:rsidR="00637C44" w:rsidRDefault="00850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36,7</w:t>
            </w:r>
          </w:p>
        </w:tc>
      </w:tr>
      <w:tr w:rsidR="00637C44"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cs="Times New Roman"/>
                <w:sz w:val="28"/>
                <w:szCs w:val="28"/>
              </w:rPr>
            </w:pPr>
            <w:r>
              <w:rPr>
                <w:rFonts w:ascii="Times New Roman" w:hAnsi="Times New Roman" w:cs="Times New Roman"/>
                <w:sz w:val="28"/>
                <w:szCs w:val="28"/>
              </w:rPr>
              <w:t>Неполные (семьи)</w:t>
            </w:r>
          </w:p>
        </w:tc>
        <w:tc>
          <w:tcPr>
            <w:tcW w:w="2907" w:type="dxa"/>
            <w:tcBorders>
              <w:top w:val="single" w:sz="4" w:space="0" w:color="auto"/>
              <w:left w:val="single" w:sz="4" w:space="0" w:color="auto"/>
              <w:bottom w:val="single" w:sz="4" w:space="0" w:color="auto"/>
              <w:right w:val="single" w:sz="4" w:space="0" w:color="auto"/>
            </w:tcBorders>
            <w:hideMark/>
          </w:tcPr>
          <w:p w:rsidR="00637C44" w:rsidRDefault="00850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914" w:type="dxa"/>
            <w:tcBorders>
              <w:top w:val="single" w:sz="4" w:space="0" w:color="auto"/>
              <w:left w:val="single" w:sz="4" w:space="0" w:color="auto"/>
              <w:bottom w:val="single" w:sz="4" w:space="0" w:color="auto"/>
              <w:right w:val="single" w:sz="4" w:space="0" w:color="auto"/>
            </w:tcBorders>
            <w:vAlign w:val="center"/>
            <w:hideMark/>
          </w:tcPr>
          <w:p w:rsidR="00637C44" w:rsidRDefault="00850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8,2</w:t>
            </w:r>
          </w:p>
        </w:tc>
      </w:tr>
      <w:tr w:rsidR="00637C44"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cs="Times New Roman"/>
                <w:sz w:val="28"/>
                <w:szCs w:val="28"/>
              </w:rPr>
            </w:pPr>
            <w:r>
              <w:rPr>
                <w:rFonts w:ascii="Times New Roman" w:hAnsi="Times New Roman" w:cs="Times New Roman"/>
                <w:sz w:val="28"/>
                <w:szCs w:val="28"/>
              </w:rPr>
              <w:t>Опекаемы</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Семьи)</w:t>
            </w:r>
          </w:p>
        </w:tc>
        <w:tc>
          <w:tcPr>
            <w:tcW w:w="2907" w:type="dxa"/>
            <w:tcBorders>
              <w:top w:val="single" w:sz="4" w:space="0" w:color="auto"/>
              <w:left w:val="single" w:sz="4" w:space="0" w:color="auto"/>
              <w:bottom w:val="single" w:sz="4" w:space="0" w:color="auto"/>
              <w:right w:val="single" w:sz="4" w:space="0" w:color="auto"/>
            </w:tcBorders>
            <w:hideMark/>
          </w:tcPr>
          <w:p w:rsidR="00637C44" w:rsidRDefault="004730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14" w:type="dxa"/>
            <w:tcBorders>
              <w:top w:val="single" w:sz="4" w:space="0" w:color="auto"/>
              <w:left w:val="single" w:sz="4" w:space="0" w:color="auto"/>
              <w:bottom w:val="single" w:sz="4" w:space="0" w:color="auto"/>
              <w:right w:val="single" w:sz="4" w:space="0" w:color="auto"/>
            </w:tcBorders>
            <w:vAlign w:val="center"/>
            <w:hideMark/>
          </w:tcPr>
          <w:p w:rsidR="00637C44" w:rsidRDefault="00F112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850D45">
              <w:rPr>
                <w:rFonts w:ascii="Times New Roman" w:hAnsi="Times New Roman" w:cs="Times New Roman"/>
                <w:sz w:val="28"/>
                <w:szCs w:val="28"/>
              </w:rPr>
              <w:t>,3</w:t>
            </w:r>
          </w:p>
        </w:tc>
      </w:tr>
      <w:tr w:rsidR="00637C44"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cs="Times New Roman"/>
                <w:sz w:val="28"/>
                <w:szCs w:val="28"/>
              </w:rPr>
            </w:pPr>
            <w:r>
              <w:rPr>
                <w:rFonts w:ascii="Times New Roman" w:hAnsi="Times New Roman" w:cs="Times New Roman"/>
                <w:sz w:val="28"/>
                <w:szCs w:val="28"/>
              </w:rPr>
              <w:t>Неблагополучны</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семьи)</w:t>
            </w:r>
          </w:p>
        </w:tc>
        <w:tc>
          <w:tcPr>
            <w:tcW w:w="2907" w:type="dxa"/>
            <w:tcBorders>
              <w:top w:val="single" w:sz="4" w:space="0" w:color="auto"/>
              <w:left w:val="single" w:sz="4" w:space="0" w:color="auto"/>
              <w:bottom w:val="single" w:sz="4" w:space="0" w:color="auto"/>
              <w:right w:val="single" w:sz="4" w:space="0" w:color="auto"/>
            </w:tcBorders>
            <w:hideMark/>
          </w:tcPr>
          <w:p w:rsidR="00637C44" w:rsidRDefault="00850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14" w:type="dxa"/>
            <w:tcBorders>
              <w:top w:val="single" w:sz="4" w:space="0" w:color="auto"/>
              <w:left w:val="single" w:sz="4" w:space="0" w:color="auto"/>
              <w:bottom w:val="single" w:sz="4" w:space="0" w:color="auto"/>
              <w:right w:val="single" w:sz="4" w:space="0" w:color="auto"/>
            </w:tcBorders>
            <w:vAlign w:val="center"/>
            <w:hideMark/>
          </w:tcPr>
          <w:p w:rsidR="00637C44" w:rsidRDefault="00850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637C44" w:rsidTr="00637C44">
        <w:trPr>
          <w:jc w:val="center"/>
        </w:trPr>
        <w:tc>
          <w:tcPr>
            <w:tcW w:w="4960"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rPr>
                <w:rFonts w:ascii="Times New Roman" w:hAnsi="Times New Roman" w:cs="Times New Roman"/>
                <w:sz w:val="28"/>
                <w:szCs w:val="28"/>
              </w:rPr>
            </w:pPr>
            <w:r>
              <w:rPr>
                <w:rFonts w:ascii="Times New Roman" w:hAnsi="Times New Roman" w:cs="Times New Roman"/>
                <w:sz w:val="28"/>
                <w:szCs w:val="28"/>
              </w:rPr>
              <w:t>Всего семей</w:t>
            </w:r>
          </w:p>
        </w:tc>
        <w:tc>
          <w:tcPr>
            <w:tcW w:w="2907" w:type="dxa"/>
            <w:tcBorders>
              <w:top w:val="single" w:sz="4" w:space="0" w:color="auto"/>
              <w:left w:val="single" w:sz="4" w:space="0" w:color="auto"/>
              <w:bottom w:val="single" w:sz="4" w:space="0" w:color="auto"/>
              <w:right w:val="single" w:sz="4" w:space="0" w:color="auto"/>
            </w:tcBorders>
            <w:hideMark/>
          </w:tcPr>
          <w:p w:rsidR="00637C44" w:rsidRDefault="004730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00F112E8">
              <w:rPr>
                <w:rFonts w:ascii="Times New Roman" w:hAnsi="Times New Roman" w:cs="Times New Roman"/>
                <w:sz w:val="28"/>
                <w:szCs w:val="28"/>
              </w:rPr>
              <w:t>6</w:t>
            </w:r>
          </w:p>
        </w:tc>
        <w:tc>
          <w:tcPr>
            <w:tcW w:w="1914" w:type="dxa"/>
            <w:tcBorders>
              <w:top w:val="single" w:sz="4" w:space="0" w:color="auto"/>
              <w:left w:val="single" w:sz="4" w:space="0" w:color="auto"/>
              <w:bottom w:val="single" w:sz="4" w:space="0" w:color="auto"/>
              <w:right w:val="single" w:sz="4" w:space="0" w:color="auto"/>
            </w:tcBorders>
            <w:vAlign w:val="center"/>
            <w:hideMark/>
          </w:tcPr>
          <w:p w:rsidR="00637C44" w:rsidRDefault="009C7D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bl>
    <w:p w:rsidR="00637C44" w:rsidRDefault="00637C44" w:rsidP="00637C44">
      <w:pPr>
        <w:spacing w:after="0" w:line="240" w:lineRule="auto"/>
        <w:jc w:val="both"/>
        <w:rPr>
          <w:rFonts w:ascii="Times New Roman" w:hAnsi="Times New Roman"/>
          <w:sz w:val="24"/>
          <w:szCs w:val="24"/>
        </w:rPr>
      </w:pPr>
    </w:p>
    <w:p w:rsidR="00637C44" w:rsidRDefault="00637C44" w:rsidP="00637C4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ОО в системе, планомерно контролируется движение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 выполнение всеобуча, поддерживается тесная связь с родителями. В рамках деятельности ППМС службы ОО изучаются  социальные проблемы обучающихся,  ведется  учет и профилактическая работа с детьми из неблагополучных семей и семей, оказавшихся в трудной жизненной ситуации,  осуществляется  социальная защита детей из малообеспеченных, семей группы риска. Проводится патронаж опекаемых и неблагополучных семей,  консультирование  классных руководителей, оказывается ППМС-сопровождение в период подготовки учащихся к сдаче государственной итоговой аттестации. Особое значение в работе с семьей, детьми  имеет профилактика суицидального поведения и направлен</w:t>
      </w:r>
      <w:r w:rsidR="0047300A">
        <w:rPr>
          <w:rFonts w:ascii="Times New Roman" w:hAnsi="Times New Roman"/>
          <w:sz w:val="28"/>
          <w:szCs w:val="28"/>
        </w:rPr>
        <w:t>ие воспитательной работы «по те</w:t>
      </w:r>
      <w:r>
        <w:rPr>
          <w:rFonts w:ascii="Times New Roman" w:hAnsi="Times New Roman"/>
          <w:sz w:val="28"/>
          <w:szCs w:val="28"/>
        </w:rPr>
        <w:t>ме «Безопасный интернет».</w:t>
      </w:r>
    </w:p>
    <w:p w:rsidR="00637C44" w:rsidRDefault="00637C44" w:rsidP="00637C44">
      <w:pPr>
        <w:spacing w:after="0" w:line="240" w:lineRule="auto"/>
        <w:jc w:val="both"/>
        <w:rPr>
          <w:rFonts w:ascii="Times New Roman" w:hAnsi="Times New Roman"/>
          <w:color w:val="000000" w:themeColor="text1"/>
          <w:sz w:val="28"/>
          <w:szCs w:val="28"/>
        </w:rPr>
      </w:pPr>
      <w:r>
        <w:rPr>
          <w:rFonts w:ascii="Arial" w:hAnsi="Arial" w:cs="Arial"/>
          <w:color w:val="1F1F1F"/>
          <w:sz w:val="28"/>
          <w:szCs w:val="28"/>
          <w:shd w:val="clear" w:color="auto" w:fill="FFFFFF"/>
        </w:rPr>
        <w:t> </w:t>
      </w:r>
      <w:r>
        <w:rPr>
          <w:rFonts w:ascii="Arial" w:hAnsi="Arial" w:cs="Arial"/>
          <w:color w:val="1F1F1F"/>
          <w:sz w:val="28"/>
          <w:szCs w:val="28"/>
          <w:shd w:val="clear" w:color="auto" w:fill="FFFFFF"/>
        </w:rPr>
        <w:tab/>
      </w:r>
      <w:r>
        <w:rPr>
          <w:rFonts w:ascii="Times New Roman" w:hAnsi="Times New Roman"/>
          <w:color w:val="000000" w:themeColor="text1"/>
          <w:sz w:val="28"/>
          <w:szCs w:val="28"/>
          <w:shd w:val="clear" w:color="auto" w:fill="FFFFFF"/>
        </w:rPr>
        <w:t xml:space="preserve">В ОО реализуется общее образование, </w:t>
      </w:r>
      <w:proofErr w:type="spellStart"/>
      <w:r>
        <w:rPr>
          <w:rFonts w:ascii="Times New Roman" w:hAnsi="Times New Roman"/>
          <w:color w:val="000000" w:themeColor="text1"/>
          <w:sz w:val="28"/>
          <w:szCs w:val="28"/>
          <w:shd w:val="clear" w:color="auto" w:fill="FFFFFF"/>
        </w:rPr>
        <w:t>котороенаправлено</w:t>
      </w:r>
      <w:proofErr w:type="spellEnd"/>
      <w:r>
        <w:rPr>
          <w:rFonts w:ascii="Times New Roman" w:hAnsi="Times New Roman"/>
          <w:color w:val="000000" w:themeColor="text1"/>
          <w:sz w:val="28"/>
          <w:szCs w:val="28"/>
          <w:shd w:val="clear" w:color="auto" w:fill="FFFFFF"/>
        </w:rPr>
        <w:t xml:space="preserve"> на развитие личности и приобретение в процессе освоения основных общеобразовательных программ знаний, умений, навыков и формирование компетенций, необходимых для жизни человека в обществе, осознанного выбора профессии и получения профессионального образования</w:t>
      </w:r>
    </w:p>
    <w:p w:rsidR="00637C44" w:rsidRDefault="00637C44" w:rsidP="00637C44">
      <w:pPr>
        <w:suppressAutoHyphens/>
        <w:spacing w:after="0" w:line="240" w:lineRule="auto"/>
        <w:ind w:firstLine="567"/>
        <w:jc w:val="both"/>
        <w:rPr>
          <w:rFonts w:ascii="Times New Roman" w:eastAsia="Arial" w:hAnsi="Times New Roman" w:cs="Times New Roman"/>
          <w:sz w:val="28"/>
          <w:szCs w:val="28"/>
          <w:lang w:eastAsia="ar-SA"/>
        </w:rPr>
      </w:pPr>
    </w:p>
    <w:p w:rsidR="00637C44" w:rsidRDefault="00637C44" w:rsidP="00637C44">
      <w:pPr>
        <w:suppressAutoHyphens/>
        <w:spacing w:after="0" w:line="240" w:lineRule="auto"/>
        <w:ind w:firstLine="567"/>
        <w:jc w:val="both"/>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3.2.Содержание подготовки </w:t>
      </w:r>
      <w:proofErr w:type="gramStart"/>
      <w:r>
        <w:rPr>
          <w:rFonts w:ascii="Times New Roman" w:eastAsia="Arial" w:hAnsi="Times New Roman" w:cs="Times New Roman"/>
          <w:b/>
          <w:sz w:val="28"/>
          <w:szCs w:val="28"/>
          <w:lang w:eastAsia="ar-SA"/>
        </w:rPr>
        <w:t>обучающихся</w:t>
      </w:r>
      <w:proofErr w:type="gramEnd"/>
      <w:r>
        <w:rPr>
          <w:rFonts w:ascii="Times New Roman" w:eastAsia="Arial" w:hAnsi="Times New Roman" w:cs="Times New Roman"/>
          <w:b/>
          <w:sz w:val="28"/>
          <w:szCs w:val="28"/>
          <w:lang w:eastAsia="ar-SA"/>
        </w:rPr>
        <w:t>.</w:t>
      </w:r>
    </w:p>
    <w:p w:rsidR="00637C44" w:rsidRDefault="00637C44" w:rsidP="00637C44">
      <w:pPr>
        <w:suppressAutoHyphens/>
        <w:spacing w:after="0" w:line="240" w:lineRule="auto"/>
        <w:ind w:firstLine="567"/>
        <w:jc w:val="both"/>
        <w:rPr>
          <w:rFonts w:ascii="Times New Roman" w:eastAsia="Arial" w:hAnsi="Times New Roman" w:cs="Times New Roman"/>
          <w:sz w:val="28"/>
          <w:szCs w:val="28"/>
          <w:lang w:eastAsia="ar-SA"/>
        </w:rPr>
      </w:pPr>
    </w:p>
    <w:p w:rsidR="00637C44" w:rsidRDefault="00637C44" w:rsidP="00637C44">
      <w:pPr>
        <w:suppressAutoHyphens/>
        <w:spacing w:after="0" w:line="240" w:lineRule="auto"/>
        <w:ind w:firstLine="567"/>
        <w:jc w:val="both"/>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3.2.1. Образовательная программа.</w:t>
      </w:r>
    </w:p>
    <w:p w:rsidR="00637C44" w:rsidRDefault="00637C44" w:rsidP="00637C44">
      <w:pPr>
        <w:suppressAutoHyphens/>
        <w:spacing w:after="0" w:line="240" w:lineRule="auto"/>
        <w:ind w:firstLine="567"/>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МБОУ «Сентелекская СОШ» осуществляет свою образовательную и воспитательную деятельность на трех уровнях обучения в соответствии с образовательной программой школы:</w:t>
      </w:r>
    </w:p>
    <w:p w:rsidR="00637C44" w:rsidRDefault="00637C44" w:rsidP="00637C44">
      <w:pPr>
        <w:spacing w:after="0" w:line="240" w:lineRule="auto"/>
        <w:jc w:val="both"/>
        <w:rPr>
          <w:rFonts w:ascii="Times New Roman" w:hAnsi="Times New Roman"/>
          <w:color w:val="000000"/>
          <w:sz w:val="28"/>
          <w:szCs w:val="28"/>
        </w:rPr>
      </w:pPr>
      <w:proofErr w:type="gramStart"/>
      <w:r>
        <w:rPr>
          <w:rFonts w:ascii="Times New Roman" w:hAnsi="Times New Roman"/>
          <w:b/>
          <w:color w:val="000000"/>
          <w:sz w:val="28"/>
          <w:szCs w:val="28"/>
        </w:rPr>
        <w:t>- I уровень образования</w:t>
      </w:r>
      <w:r>
        <w:rPr>
          <w:rFonts w:ascii="Times New Roman" w:hAnsi="Times New Roman"/>
          <w:color w:val="000000"/>
          <w:sz w:val="28"/>
          <w:szCs w:val="28"/>
        </w:rPr>
        <w:t xml:space="preserve"> – начальное общее образование (нормативный срок освоения – 4 года) </w:t>
      </w:r>
      <w:r w:rsidRPr="0047300A">
        <w:rPr>
          <w:rFonts w:ascii="Times New Roman" w:hAnsi="Times New Roman"/>
          <w:color w:val="000000"/>
          <w:sz w:val="28"/>
          <w:szCs w:val="28"/>
        </w:rPr>
        <w:t>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roofErr w:type="gramEnd"/>
    </w:p>
    <w:p w:rsidR="00637C44" w:rsidRDefault="00637C44" w:rsidP="0047300A">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II уровень образования</w:t>
      </w:r>
      <w:r>
        <w:rPr>
          <w:rFonts w:ascii="Times New Roman" w:hAnsi="Times New Roman"/>
          <w:color w:val="000000"/>
          <w:sz w:val="28"/>
          <w:szCs w:val="28"/>
        </w:rPr>
        <w:t xml:space="preserve"> – основное общее образование (нормативный срок освоения – 5 лет) </w:t>
      </w:r>
      <w:r w:rsidRPr="0047300A">
        <w:rPr>
          <w:rFonts w:ascii="Times New Roman" w:hAnsi="Times New Roman"/>
          <w:color w:val="000000"/>
          <w:sz w:val="28"/>
          <w:szCs w:val="28"/>
          <w:shd w:val="clear" w:color="auto" w:fill="FAFBFC"/>
        </w:rPr>
        <w:t xml:space="preserve">направлено на становление и формирование личности обучающегося </w:t>
      </w:r>
      <w:r w:rsidRPr="0047300A">
        <w:rPr>
          <w:rFonts w:ascii="Times New Roman" w:hAnsi="Times New Roman"/>
          <w:color w:val="000000"/>
          <w:sz w:val="28"/>
          <w:szCs w:val="28"/>
          <w:shd w:val="clear" w:color="auto" w:fill="FAFBFC"/>
        </w:rPr>
        <w:lastRenderedPageBreak/>
        <w:t>(формирование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русским языком, навыками умственного и физического труда, развитие склонностей, интересов, способности к социальному самоопределению);</w:t>
      </w:r>
    </w:p>
    <w:p w:rsidR="00637C44" w:rsidRDefault="00637C44" w:rsidP="00637C44">
      <w:pPr>
        <w:spacing w:after="0" w:line="240" w:lineRule="auto"/>
        <w:jc w:val="both"/>
        <w:rPr>
          <w:rFonts w:ascii="Times New Roman" w:hAnsi="Times New Roman"/>
          <w:color w:val="000000"/>
          <w:sz w:val="28"/>
          <w:szCs w:val="28"/>
        </w:rPr>
      </w:pPr>
      <w:proofErr w:type="gramStart"/>
      <w:r>
        <w:rPr>
          <w:rFonts w:ascii="Times New Roman" w:hAnsi="Times New Roman"/>
          <w:b/>
          <w:color w:val="000000"/>
          <w:sz w:val="28"/>
          <w:szCs w:val="28"/>
        </w:rPr>
        <w:t>- III уровень образования</w:t>
      </w:r>
      <w:r>
        <w:rPr>
          <w:rFonts w:ascii="Times New Roman" w:hAnsi="Times New Roman"/>
          <w:color w:val="000000"/>
          <w:sz w:val="28"/>
          <w:szCs w:val="28"/>
        </w:rPr>
        <w:t xml:space="preserve"> – среднее общее образование (нормативный срок освоения – 2 года) </w:t>
      </w:r>
      <w:r>
        <w:rPr>
          <w:rFonts w:ascii="Times New Roman" w:hAnsi="Times New Roman"/>
          <w:color w:val="000000"/>
          <w:sz w:val="28"/>
          <w:szCs w:val="28"/>
          <w:shd w:val="clear" w:color="auto" w:fill="FAFBFC"/>
        </w:rPr>
        <w:t>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roofErr w:type="gramEnd"/>
    </w:p>
    <w:p w:rsidR="00637C44" w:rsidRDefault="00637C44" w:rsidP="00637C44">
      <w:pPr>
        <w:spacing w:after="0" w:line="240" w:lineRule="auto"/>
        <w:jc w:val="center"/>
        <w:rPr>
          <w:rFonts w:ascii="Times New Roman" w:hAnsi="Times New Roman"/>
          <w:sz w:val="28"/>
          <w:szCs w:val="28"/>
        </w:rPr>
      </w:pPr>
      <w:r>
        <w:rPr>
          <w:rFonts w:ascii="Times New Roman" w:hAnsi="Times New Roman"/>
          <w:sz w:val="28"/>
          <w:szCs w:val="28"/>
        </w:rPr>
        <w:t>Анализ</w:t>
      </w:r>
    </w:p>
    <w:p w:rsidR="00637C44" w:rsidRDefault="00637C44" w:rsidP="00637C44">
      <w:pPr>
        <w:spacing w:after="0" w:line="240" w:lineRule="auto"/>
        <w:ind w:firstLine="567"/>
        <w:jc w:val="center"/>
        <w:rPr>
          <w:rFonts w:ascii="Times New Roman" w:hAnsi="Times New Roman"/>
          <w:sz w:val="28"/>
          <w:szCs w:val="28"/>
        </w:rPr>
      </w:pPr>
      <w:r>
        <w:rPr>
          <w:rFonts w:ascii="Times New Roman" w:hAnsi="Times New Roman"/>
          <w:sz w:val="28"/>
          <w:szCs w:val="28"/>
        </w:rPr>
        <w:t>форм получения образования, форм обучения и реализуемых образовательных программ по классам (за три года)</w:t>
      </w:r>
    </w:p>
    <w:p w:rsidR="00637C44" w:rsidRDefault="00637C44" w:rsidP="00637C44">
      <w:pPr>
        <w:spacing w:after="0" w:line="240" w:lineRule="auto"/>
        <w:ind w:firstLine="567"/>
        <w:jc w:val="both"/>
        <w:rPr>
          <w:rFonts w:ascii="Times New Roman" w:hAnsi="Times New Roman"/>
          <w:sz w:val="24"/>
          <w:szCs w:val="24"/>
        </w:rPr>
      </w:pPr>
    </w:p>
    <w:p w:rsidR="00637C44" w:rsidRDefault="00637C44" w:rsidP="00637C44">
      <w:pPr>
        <w:spacing w:after="0" w:line="240" w:lineRule="auto"/>
        <w:ind w:firstLine="567"/>
        <w:jc w:val="right"/>
        <w:rPr>
          <w:rFonts w:ascii="Times New Roman" w:hAnsi="Times New Roman"/>
          <w:sz w:val="24"/>
          <w:szCs w:val="24"/>
        </w:rPr>
      </w:pPr>
      <w:r>
        <w:rPr>
          <w:rFonts w:ascii="Times New Roman" w:hAnsi="Times New Roman"/>
          <w:sz w:val="24"/>
          <w:szCs w:val="24"/>
        </w:rPr>
        <w:t>Таблица № 4</w:t>
      </w:r>
    </w:p>
    <w:p w:rsidR="00637C44" w:rsidRDefault="00637C44" w:rsidP="00637C44">
      <w:pPr>
        <w:spacing w:after="0" w:line="240" w:lineRule="auto"/>
        <w:ind w:firstLine="567"/>
        <w:jc w:val="right"/>
        <w:rPr>
          <w:rFonts w:ascii="Times New Roman" w:hAnsi="Times New Roman"/>
          <w:sz w:val="24"/>
          <w:szCs w:val="24"/>
        </w:rPr>
      </w:pPr>
    </w:p>
    <w:tbl>
      <w:tblPr>
        <w:tblStyle w:val="1a"/>
        <w:tblW w:w="0" w:type="auto"/>
        <w:tblLook w:val="04A0" w:firstRow="1" w:lastRow="0" w:firstColumn="1" w:lastColumn="0" w:noHBand="0" w:noVBand="1"/>
      </w:tblPr>
      <w:tblGrid>
        <w:gridCol w:w="1444"/>
        <w:gridCol w:w="1855"/>
        <w:gridCol w:w="2372"/>
        <w:gridCol w:w="1445"/>
        <w:gridCol w:w="790"/>
        <w:gridCol w:w="1184"/>
        <w:gridCol w:w="1592"/>
      </w:tblGrid>
      <w:tr w:rsidR="00637C44" w:rsidTr="00F112E8">
        <w:tc>
          <w:tcPr>
            <w:tcW w:w="1444"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Уровень</w:t>
            </w:r>
          </w:p>
        </w:tc>
        <w:tc>
          <w:tcPr>
            <w:tcW w:w="4227" w:type="dxa"/>
            <w:gridSpan w:val="2"/>
            <w:tcBorders>
              <w:top w:val="single" w:sz="4" w:space="0" w:color="auto"/>
              <w:left w:val="single" w:sz="4" w:space="0" w:color="auto"/>
              <w:bottom w:val="single" w:sz="4" w:space="0" w:color="auto"/>
              <w:right w:val="single" w:sz="4" w:space="0" w:color="auto"/>
            </w:tcBorders>
            <w:hideMark/>
          </w:tcPr>
          <w:p w:rsidR="00637C44" w:rsidRDefault="00637C44">
            <w:pPr>
              <w:jc w:val="center"/>
              <w:rPr>
                <w:rFonts w:ascii="Times New Roman" w:hAnsi="Times New Roman"/>
                <w:sz w:val="24"/>
                <w:szCs w:val="24"/>
              </w:rPr>
            </w:pPr>
            <w:r>
              <w:rPr>
                <w:rFonts w:ascii="Times New Roman" w:hAnsi="Times New Roman"/>
                <w:sz w:val="24"/>
                <w:szCs w:val="24"/>
              </w:rPr>
              <w:t>Очная форма, количество учащихся</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Семейное образование</w:t>
            </w:r>
          </w:p>
        </w:tc>
        <w:tc>
          <w:tcPr>
            <w:tcW w:w="1974" w:type="dxa"/>
            <w:gridSpan w:val="2"/>
            <w:tcBorders>
              <w:top w:val="single" w:sz="4" w:space="0" w:color="auto"/>
              <w:left w:val="single" w:sz="4" w:space="0" w:color="auto"/>
              <w:bottom w:val="single" w:sz="4" w:space="0" w:color="auto"/>
              <w:right w:val="single" w:sz="4" w:space="0" w:color="auto"/>
            </w:tcBorders>
            <w:hideMark/>
          </w:tcPr>
          <w:p w:rsidR="00637C44" w:rsidRDefault="00637C44">
            <w:pPr>
              <w:jc w:val="center"/>
              <w:rPr>
                <w:rFonts w:ascii="Times New Roman" w:hAnsi="Times New Roman"/>
                <w:sz w:val="24"/>
                <w:szCs w:val="24"/>
              </w:rPr>
            </w:pPr>
            <w:r>
              <w:rPr>
                <w:rFonts w:ascii="Times New Roman" w:hAnsi="Times New Roman"/>
                <w:sz w:val="24"/>
                <w:szCs w:val="24"/>
              </w:rPr>
              <w:t>Самообразование</w:t>
            </w:r>
          </w:p>
        </w:tc>
        <w:tc>
          <w:tcPr>
            <w:tcW w:w="1592" w:type="dxa"/>
            <w:tcBorders>
              <w:top w:val="single" w:sz="4" w:space="0" w:color="auto"/>
              <w:left w:val="single" w:sz="4" w:space="0" w:color="auto"/>
              <w:bottom w:val="single" w:sz="4" w:space="0" w:color="auto"/>
              <w:right w:val="single" w:sz="4" w:space="0" w:color="auto"/>
            </w:tcBorders>
            <w:hideMark/>
          </w:tcPr>
          <w:p w:rsidR="00637C44" w:rsidRDefault="00637C44">
            <w:pPr>
              <w:jc w:val="center"/>
              <w:rPr>
                <w:rFonts w:ascii="Times New Roman" w:hAnsi="Times New Roman"/>
                <w:sz w:val="24"/>
                <w:szCs w:val="24"/>
              </w:rPr>
            </w:pPr>
            <w:r>
              <w:rPr>
                <w:rFonts w:ascii="Times New Roman" w:hAnsi="Times New Roman"/>
                <w:sz w:val="24"/>
                <w:szCs w:val="24"/>
              </w:rPr>
              <w:t xml:space="preserve">Всего </w:t>
            </w:r>
            <w:proofErr w:type="gramStart"/>
            <w:r>
              <w:rPr>
                <w:rFonts w:ascii="Times New Roman" w:hAnsi="Times New Roman"/>
                <w:sz w:val="24"/>
                <w:szCs w:val="24"/>
              </w:rPr>
              <w:t>обучающихся</w:t>
            </w:r>
            <w:proofErr w:type="gramEnd"/>
          </w:p>
        </w:tc>
      </w:tr>
      <w:tr w:rsidR="00637C44" w:rsidTr="00F112E8">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hideMark/>
          </w:tcPr>
          <w:p w:rsidR="00637C44" w:rsidRDefault="00637C44">
            <w:pPr>
              <w:jc w:val="center"/>
              <w:rPr>
                <w:rFonts w:ascii="Times New Roman" w:hAnsi="Times New Roman"/>
                <w:sz w:val="24"/>
                <w:szCs w:val="24"/>
              </w:rPr>
            </w:pPr>
            <w:r>
              <w:rPr>
                <w:rFonts w:ascii="Times New Roman" w:hAnsi="Times New Roman"/>
                <w:sz w:val="24"/>
                <w:szCs w:val="24"/>
              </w:rPr>
              <w:t>Групповая (программа)</w:t>
            </w: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jc w:val="center"/>
              <w:rPr>
                <w:rFonts w:ascii="Times New Roman" w:hAnsi="Times New Roman"/>
                <w:sz w:val="24"/>
                <w:szCs w:val="24"/>
              </w:rPr>
            </w:pPr>
            <w:r>
              <w:rPr>
                <w:rFonts w:ascii="Times New Roman" w:hAnsi="Times New Roman"/>
                <w:sz w:val="24"/>
                <w:szCs w:val="24"/>
              </w:rPr>
              <w:t>Индивидуальная на дому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Всего</w:t>
            </w:r>
          </w:p>
        </w:tc>
        <w:tc>
          <w:tcPr>
            <w:tcW w:w="1184" w:type="dxa"/>
            <w:tcBorders>
              <w:top w:val="single" w:sz="4" w:space="0" w:color="auto"/>
              <w:left w:val="single" w:sz="4" w:space="0" w:color="auto"/>
              <w:bottom w:val="single" w:sz="4" w:space="0" w:color="auto"/>
              <w:right w:val="single" w:sz="4" w:space="0" w:color="auto"/>
            </w:tcBorders>
            <w:hideMark/>
          </w:tcPr>
          <w:p w:rsidR="00637C44" w:rsidRDefault="00637C44">
            <w:pPr>
              <w:jc w:val="center"/>
              <w:rPr>
                <w:rFonts w:ascii="Times New Roman" w:hAnsi="Times New Roman"/>
                <w:sz w:val="24"/>
                <w:szCs w:val="24"/>
              </w:rPr>
            </w:pPr>
            <w:r>
              <w:rPr>
                <w:rFonts w:ascii="Times New Roman" w:hAnsi="Times New Roman"/>
                <w:sz w:val="24"/>
                <w:szCs w:val="24"/>
              </w:rPr>
              <w:t>Из них экстернат</w:t>
            </w:r>
          </w:p>
        </w:tc>
        <w:tc>
          <w:tcPr>
            <w:tcW w:w="1592"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r>
      <w:tr w:rsidR="00637C44" w:rsidTr="00F112E8">
        <w:tc>
          <w:tcPr>
            <w:tcW w:w="10682" w:type="dxa"/>
            <w:gridSpan w:val="7"/>
            <w:tcBorders>
              <w:top w:val="single" w:sz="4" w:space="0" w:color="auto"/>
              <w:left w:val="single" w:sz="4" w:space="0" w:color="auto"/>
              <w:bottom w:val="single" w:sz="4" w:space="0" w:color="auto"/>
              <w:right w:val="single" w:sz="4" w:space="0" w:color="auto"/>
            </w:tcBorders>
            <w:hideMark/>
          </w:tcPr>
          <w:p w:rsidR="00637C44" w:rsidRDefault="00850D45" w:rsidP="00F112E8">
            <w:pPr>
              <w:jc w:val="center"/>
              <w:rPr>
                <w:rFonts w:ascii="Times New Roman" w:hAnsi="Times New Roman"/>
                <w:b/>
                <w:sz w:val="24"/>
                <w:szCs w:val="24"/>
              </w:rPr>
            </w:pPr>
            <w:r>
              <w:rPr>
                <w:rFonts w:ascii="Times New Roman" w:hAnsi="Times New Roman"/>
                <w:b/>
                <w:sz w:val="24"/>
                <w:szCs w:val="24"/>
              </w:rPr>
              <w:t>2019</w:t>
            </w:r>
            <w:r w:rsidR="00637C44">
              <w:rPr>
                <w:rFonts w:ascii="Times New Roman" w:hAnsi="Times New Roman"/>
                <w:b/>
                <w:sz w:val="24"/>
                <w:szCs w:val="24"/>
              </w:rPr>
              <w:t xml:space="preserve"> учебный год</w:t>
            </w:r>
          </w:p>
        </w:tc>
      </w:tr>
      <w:tr w:rsidR="00637C44" w:rsidTr="00F112E8">
        <w:tc>
          <w:tcPr>
            <w:tcW w:w="1444"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Начальное общее образование</w:t>
            </w:r>
          </w:p>
        </w:tc>
        <w:tc>
          <w:tcPr>
            <w:tcW w:w="1855" w:type="dxa"/>
            <w:tcBorders>
              <w:top w:val="single" w:sz="4" w:space="0" w:color="auto"/>
              <w:left w:val="single" w:sz="4" w:space="0" w:color="auto"/>
              <w:bottom w:val="single" w:sz="4" w:space="0" w:color="auto"/>
              <w:right w:val="single" w:sz="4" w:space="0" w:color="auto"/>
            </w:tcBorders>
            <w:hideMark/>
          </w:tcPr>
          <w:p w:rsidR="00637C44" w:rsidRDefault="00637C44" w:rsidP="001B0DC3">
            <w:pPr>
              <w:rPr>
                <w:rFonts w:ascii="Times New Roman" w:hAnsi="Times New Roman"/>
                <w:sz w:val="24"/>
                <w:szCs w:val="24"/>
              </w:rPr>
            </w:pPr>
            <w:r>
              <w:rPr>
                <w:rFonts w:ascii="Times New Roman" w:hAnsi="Times New Roman"/>
                <w:sz w:val="24"/>
                <w:szCs w:val="24"/>
              </w:rPr>
              <w:t>Основная образовательная программа начального общ</w:t>
            </w:r>
            <w:r w:rsidR="00850D45">
              <w:rPr>
                <w:rFonts w:ascii="Times New Roman" w:hAnsi="Times New Roman"/>
                <w:sz w:val="24"/>
                <w:szCs w:val="24"/>
              </w:rPr>
              <w:t>его образования (ФГОС НООО)   (59</w:t>
            </w:r>
            <w:r>
              <w:rPr>
                <w:rFonts w:ascii="Times New Roman" w:hAnsi="Times New Roman"/>
                <w:sz w:val="24"/>
                <w:szCs w:val="24"/>
              </w:rPr>
              <w:t>)</w:t>
            </w: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Адаптированная образовательная программа</w:t>
            </w:r>
            <w:r w:rsidR="0047300A">
              <w:rPr>
                <w:rFonts w:ascii="Times New Roman" w:hAnsi="Times New Roman"/>
                <w:sz w:val="24"/>
                <w:szCs w:val="24"/>
              </w:rPr>
              <w:t xml:space="preserve"> для умственно отсталых детей (5</w:t>
            </w:r>
            <w:r>
              <w:rPr>
                <w:rFonts w:ascii="Times New Roman" w:hAnsi="Times New Roman"/>
                <w:sz w:val="24"/>
                <w:szCs w:val="24"/>
              </w:rPr>
              <w:t>)</w:t>
            </w:r>
          </w:p>
        </w:tc>
        <w:tc>
          <w:tcPr>
            <w:tcW w:w="1445" w:type="dxa"/>
            <w:tcBorders>
              <w:top w:val="single" w:sz="4" w:space="0" w:color="auto"/>
              <w:left w:val="single" w:sz="4" w:space="0" w:color="auto"/>
              <w:bottom w:val="single" w:sz="4" w:space="0" w:color="auto"/>
              <w:right w:val="single" w:sz="4" w:space="0" w:color="auto"/>
            </w:tcBorders>
            <w:hideMark/>
          </w:tcPr>
          <w:p w:rsidR="00637C44" w:rsidRDefault="00850D45" w:rsidP="0002269E">
            <w:pPr>
              <w:jc w:val="center"/>
              <w:rPr>
                <w:rFonts w:ascii="Times New Roman" w:hAnsi="Times New Roman"/>
                <w:sz w:val="24"/>
                <w:szCs w:val="24"/>
              </w:rPr>
            </w:pPr>
            <w:r>
              <w:rPr>
                <w:rFonts w:ascii="Times New Roman" w:hAnsi="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592" w:type="dxa"/>
            <w:tcBorders>
              <w:top w:val="single" w:sz="4" w:space="0" w:color="auto"/>
              <w:left w:val="single" w:sz="4" w:space="0" w:color="auto"/>
              <w:bottom w:val="single" w:sz="4" w:space="0" w:color="auto"/>
              <w:right w:val="single" w:sz="4" w:space="0" w:color="auto"/>
            </w:tcBorders>
            <w:hideMark/>
          </w:tcPr>
          <w:p w:rsidR="00637C44" w:rsidRDefault="00850D45">
            <w:pPr>
              <w:jc w:val="right"/>
              <w:rPr>
                <w:rFonts w:ascii="Times New Roman" w:hAnsi="Times New Roman"/>
                <w:sz w:val="24"/>
                <w:szCs w:val="24"/>
              </w:rPr>
            </w:pPr>
            <w:r>
              <w:rPr>
                <w:rFonts w:ascii="Times New Roman" w:hAnsi="Times New Roman"/>
                <w:sz w:val="24"/>
                <w:szCs w:val="24"/>
              </w:rPr>
              <w:t>59</w:t>
            </w:r>
          </w:p>
        </w:tc>
      </w:tr>
      <w:tr w:rsidR="00F112E8" w:rsidTr="00F112E8">
        <w:tc>
          <w:tcPr>
            <w:tcW w:w="1444" w:type="dxa"/>
            <w:tcBorders>
              <w:top w:val="single" w:sz="4" w:space="0" w:color="auto"/>
              <w:left w:val="single" w:sz="4" w:space="0" w:color="auto"/>
              <w:bottom w:val="single" w:sz="4" w:space="0" w:color="auto"/>
              <w:right w:val="single" w:sz="4" w:space="0" w:color="auto"/>
            </w:tcBorders>
            <w:hideMark/>
          </w:tcPr>
          <w:p w:rsidR="00F112E8" w:rsidRDefault="00F112E8" w:rsidP="00A24D72">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hideMark/>
          </w:tcPr>
          <w:p w:rsidR="00F112E8" w:rsidRDefault="00F112E8" w:rsidP="00A24D72">
            <w:pP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r>
              <w:rPr>
                <w:rFonts w:ascii="Times New Roman" w:hAnsi="Times New Roman" w:cs="Times New Roman"/>
                <w:color w:val="000000" w:themeColor="text1"/>
                <w:sz w:val="24"/>
                <w:szCs w:val="24"/>
                <w:shd w:val="clear" w:color="auto" w:fill="FFFFFF"/>
              </w:rPr>
              <w:t>Адаптированная основная общеобразовательная программа начального общего образования для обучающихся с задержкой психического развития (Вариант 7.2). (1)</w:t>
            </w:r>
          </w:p>
        </w:tc>
        <w:tc>
          <w:tcPr>
            <w:tcW w:w="1445"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r>
      <w:tr w:rsidR="00F112E8" w:rsidTr="00F112E8">
        <w:tc>
          <w:tcPr>
            <w:tcW w:w="1444" w:type="dxa"/>
            <w:tcBorders>
              <w:top w:val="single" w:sz="4" w:space="0" w:color="auto"/>
              <w:left w:val="single" w:sz="4" w:space="0" w:color="auto"/>
              <w:bottom w:val="single" w:sz="4" w:space="0" w:color="auto"/>
              <w:right w:val="single" w:sz="4" w:space="0" w:color="auto"/>
            </w:tcBorders>
            <w:hideMark/>
          </w:tcPr>
          <w:p w:rsidR="00F112E8" w:rsidRDefault="00F112E8" w:rsidP="00A24D72">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hideMark/>
          </w:tcPr>
          <w:p w:rsidR="00F112E8" w:rsidRDefault="00F112E8" w:rsidP="00A24D72">
            <w:pP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Адаптированная основная общеобразовательная программа начального общего образования для </w:t>
            </w:r>
            <w:proofErr w:type="gramStart"/>
            <w:r>
              <w:rPr>
                <w:rFonts w:ascii="Times New Roman" w:hAnsi="Times New Roman" w:cs="Times New Roman"/>
                <w:color w:val="000000" w:themeColor="text1"/>
                <w:sz w:val="24"/>
                <w:szCs w:val="24"/>
                <w:shd w:val="clear" w:color="auto" w:fill="FFFFFF"/>
              </w:rPr>
              <w:t>слабовидящих</w:t>
            </w:r>
            <w:proofErr w:type="gramEnd"/>
            <w:r>
              <w:rPr>
                <w:rFonts w:ascii="Times New Roman" w:hAnsi="Times New Roman" w:cs="Times New Roman"/>
                <w:color w:val="000000" w:themeColor="text1"/>
                <w:sz w:val="24"/>
                <w:szCs w:val="24"/>
                <w:shd w:val="clear" w:color="auto" w:fill="FFFFFF"/>
              </w:rPr>
              <w:t xml:space="preserve"> </w:t>
            </w:r>
          </w:p>
          <w:p w:rsidR="00F112E8" w:rsidRDefault="00F112E8" w:rsidP="00A24D72">
            <w:pPr>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учащихся (Вариант 4.1) (1)</w:t>
            </w:r>
          </w:p>
        </w:tc>
        <w:tc>
          <w:tcPr>
            <w:tcW w:w="1445"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r>
      <w:tr w:rsidR="00F112E8" w:rsidTr="00F112E8">
        <w:tc>
          <w:tcPr>
            <w:tcW w:w="1444" w:type="dxa"/>
            <w:tcBorders>
              <w:top w:val="single" w:sz="4" w:space="0" w:color="auto"/>
              <w:left w:val="single" w:sz="4" w:space="0" w:color="auto"/>
              <w:bottom w:val="single" w:sz="4" w:space="0" w:color="auto"/>
              <w:right w:val="single" w:sz="4" w:space="0" w:color="auto"/>
            </w:tcBorders>
            <w:hideMark/>
          </w:tcPr>
          <w:p w:rsidR="00F112E8" w:rsidRDefault="00F112E8" w:rsidP="00A24D72">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hideMark/>
          </w:tcPr>
          <w:p w:rsidR="00F112E8" w:rsidRDefault="00F112E8" w:rsidP="00A24D72">
            <w:pP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нарушениями опорно-двигательного аппарата (с тяжелыми множественными нарушениями развития) (Вариант 6.4) (1)</w:t>
            </w:r>
          </w:p>
        </w:tc>
        <w:tc>
          <w:tcPr>
            <w:tcW w:w="1445" w:type="dxa"/>
            <w:tcBorders>
              <w:top w:val="single" w:sz="4" w:space="0" w:color="auto"/>
              <w:left w:val="single" w:sz="4" w:space="0" w:color="auto"/>
              <w:bottom w:val="single" w:sz="4" w:space="0" w:color="auto"/>
              <w:right w:val="single" w:sz="4" w:space="0" w:color="auto"/>
            </w:tcBorders>
            <w:hideMark/>
          </w:tcPr>
          <w:p w:rsidR="00F112E8" w:rsidRDefault="0002269E" w:rsidP="00A24D72">
            <w:pPr>
              <w:jc w:val="right"/>
              <w:rPr>
                <w:rFonts w:ascii="Times New Roman" w:hAnsi="Times New Roman"/>
                <w:sz w:val="24"/>
                <w:szCs w:val="24"/>
              </w:rPr>
            </w:pPr>
            <w:r>
              <w:rPr>
                <w:rFonts w:ascii="Times New Roman" w:hAnsi="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r>
      <w:tr w:rsidR="00F112E8" w:rsidTr="00F112E8">
        <w:tc>
          <w:tcPr>
            <w:tcW w:w="1444" w:type="dxa"/>
            <w:tcBorders>
              <w:top w:val="single" w:sz="4" w:space="0" w:color="auto"/>
              <w:left w:val="single" w:sz="4" w:space="0" w:color="auto"/>
              <w:bottom w:val="single" w:sz="4" w:space="0" w:color="auto"/>
              <w:right w:val="single" w:sz="4" w:space="0" w:color="auto"/>
            </w:tcBorders>
            <w:hideMark/>
          </w:tcPr>
          <w:p w:rsidR="00F112E8" w:rsidRDefault="00F112E8" w:rsidP="00A24D72">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hideMark/>
          </w:tcPr>
          <w:p w:rsidR="00F112E8" w:rsidRDefault="00F112E8" w:rsidP="00A24D72">
            <w:pP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hideMark/>
          </w:tcPr>
          <w:p w:rsidR="00F112E8" w:rsidRDefault="00F112E8" w:rsidP="00F112E8">
            <w:pPr>
              <w:jc w:val="righ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нарушениями опорно-двигательного аппарата (НОДА) (Вариант 6.2) (1)</w:t>
            </w:r>
          </w:p>
        </w:tc>
        <w:tc>
          <w:tcPr>
            <w:tcW w:w="1445"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F112E8" w:rsidRDefault="00F112E8" w:rsidP="00A24D72">
            <w:pPr>
              <w:jc w:val="right"/>
              <w:rPr>
                <w:rFonts w:ascii="Times New Roman" w:hAnsi="Times New Roman"/>
                <w:sz w:val="24"/>
                <w:szCs w:val="24"/>
              </w:rPr>
            </w:pPr>
          </w:p>
        </w:tc>
      </w:tr>
      <w:tr w:rsidR="00637C44" w:rsidTr="00F112E8">
        <w:tc>
          <w:tcPr>
            <w:tcW w:w="1444"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Основное общее образование</w:t>
            </w:r>
          </w:p>
        </w:tc>
        <w:tc>
          <w:tcPr>
            <w:tcW w:w="1855" w:type="dxa"/>
            <w:tcBorders>
              <w:top w:val="single" w:sz="4" w:space="0" w:color="auto"/>
              <w:left w:val="single" w:sz="4" w:space="0" w:color="auto"/>
              <w:bottom w:val="single" w:sz="4" w:space="0" w:color="auto"/>
              <w:right w:val="single" w:sz="4" w:space="0" w:color="auto"/>
            </w:tcBorders>
            <w:hideMark/>
          </w:tcPr>
          <w:p w:rsidR="00637C44" w:rsidRDefault="00637C44" w:rsidP="001B0DC3">
            <w:pPr>
              <w:rPr>
                <w:rFonts w:ascii="Times New Roman" w:hAnsi="Times New Roman"/>
                <w:sz w:val="24"/>
                <w:szCs w:val="24"/>
              </w:rPr>
            </w:pPr>
            <w:r>
              <w:rPr>
                <w:rFonts w:ascii="Times New Roman" w:hAnsi="Times New Roman"/>
                <w:sz w:val="24"/>
                <w:szCs w:val="24"/>
              </w:rPr>
              <w:t>Основная образовательная программа начального общего образования (ФК ГОС) (</w:t>
            </w:r>
            <w:r w:rsidR="00850D45">
              <w:rPr>
                <w:rFonts w:ascii="Times New Roman" w:hAnsi="Times New Roman"/>
                <w:sz w:val="24"/>
                <w:szCs w:val="24"/>
              </w:rPr>
              <w:t>79</w:t>
            </w:r>
            <w:r>
              <w:rPr>
                <w:rFonts w:ascii="Times New Roman" w:hAnsi="Times New Roman"/>
                <w:sz w:val="24"/>
                <w:szCs w:val="24"/>
              </w:rPr>
              <w:t>)</w:t>
            </w: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Адаптированная образовательная программа</w:t>
            </w:r>
            <w:r w:rsidR="0047300A">
              <w:rPr>
                <w:rFonts w:ascii="Times New Roman" w:hAnsi="Times New Roman"/>
                <w:sz w:val="24"/>
                <w:szCs w:val="24"/>
              </w:rPr>
              <w:t xml:space="preserve"> для умственно отсталых детей (5</w:t>
            </w:r>
            <w:r>
              <w:rPr>
                <w:rFonts w:ascii="Times New Roman" w:hAnsi="Times New Roman"/>
                <w:sz w:val="24"/>
                <w:szCs w:val="24"/>
              </w:rPr>
              <w:t>)</w:t>
            </w:r>
          </w:p>
        </w:tc>
        <w:tc>
          <w:tcPr>
            <w:tcW w:w="1445"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592" w:type="dxa"/>
            <w:tcBorders>
              <w:top w:val="single" w:sz="4" w:space="0" w:color="auto"/>
              <w:left w:val="single" w:sz="4" w:space="0" w:color="auto"/>
              <w:bottom w:val="single" w:sz="4" w:space="0" w:color="auto"/>
              <w:right w:val="single" w:sz="4" w:space="0" w:color="auto"/>
            </w:tcBorders>
            <w:hideMark/>
          </w:tcPr>
          <w:p w:rsidR="00637C44" w:rsidRDefault="00850D45">
            <w:pPr>
              <w:jc w:val="right"/>
              <w:rPr>
                <w:rFonts w:ascii="Times New Roman" w:hAnsi="Times New Roman"/>
                <w:sz w:val="24"/>
                <w:szCs w:val="24"/>
              </w:rPr>
            </w:pPr>
            <w:r>
              <w:rPr>
                <w:rFonts w:ascii="Times New Roman" w:hAnsi="Times New Roman"/>
                <w:sz w:val="24"/>
                <w:szCs w:val="24"/>
              </w:rPr>
              <w:t>79</w:t>
            </w:r>
          </w:p>
        </w:tc>
      </w:tr>
      <w:tr w:rsidR="00637C44" w:rsidTr="00F112E8">
        <w:tc>
          <w:tcPr>
            <w:tcW w:w="1444"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Среднее общее образование</w:t>
            </w:r>
          </w:p>
        </w:tc>
        <w:tc>
          <w:tcPr>
            <w:tcW w:w="1855"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 xml:space="preserve">Основная образовательная программа начального общего образования </w:t>
            </w:r>
            <w:r w:rsidR="0047300A">
              <w:rPr>
                <w:rFonts w:ascii="Times New Roman" w:hAnsi="Times New Roman"/>
                <w:sz w:val="24"/>
                <w:szCs w:val="24"/>
              </w:rPr>
              <w:t>(ФК ГОС) (14</w:t>
            </w:r>
            <w:r>
              <w:rPr>
                <w:rFonts w:ascii="Times New Roman" w:hAnsi="Times New Roman"/>
                <w:sz w:val="24"/>
                <w:szCs w:val="24"/>
              </w:rPr>
              <w:t>)</w:t>
            </w: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Адаптированная образовательная программа для умственно отсталых детей</w:t>
            </w:r>
          </w:p>
        </w:tc>
        <w:tc>
          <w:tcPr>
            <w:tcW w:w="1445"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592" w:type="dxa"/>
            <w:tcBorders>
              <w:top w:val="single" w:sz="4" w:space="0" w:color="auto"/>
              <w:left w:val="single" w:sz="4" w:space="0" w:color="auto"/>
              <w:bottom w:val="single" w:sz="4" w:space="0" w:color="auto"/>
              <w:right w:val="single" w:sz="4" w:space="0" w:color="auto"/>
            </w:tcBorders>
            <w:hideMark/>
          </w:tcPr>
          <w:p w:rsidR="00637C44" w:rsidRDefault="0047300A">
            <w:pPr>
              <w:jc w:val="right"/>
              <w:rPr>
                <w:rFonts w:ascii="Times New Roman" w:hAnsi="Times New Roman"/>
                <w:sz w:val="24"/>
                <w:szCs w:val="24"/>
              </w:rPr>
            </w:pPr>
            <w:r>
              <w:rPr>
                <w:rFonts w:ascii="Times New Roman" w:hAnsi="Times New Roman"/>
                <w:sz w:val="24"/>
                <w:szCs w:val="24"/>
              </w:rPr>
              <w:t>14</w:t>
            </w:r>
          </w:p>
        </w:tc>
      </w:tr>
      <w:tr w:rsidR="00637C44" w:rsidTr="00F112E8">
        <w:tc>
          <w:tcPr>
            <w:tcW w:w="10682" w:type="dxa"/>
            <w:gridSpan w:val="7"/>
            <w:tcBorders>
              <w:top w:val="single" w:sz="4" w:space="0" w:color="auto"/>
              <w:left w:val="single" w:sz="4" w:space="0" w:color="auto"/>
              <w:bottom w:val="single" w:sz="4" w:space="0" w:color="auto"/>
              <w:right w:val="single" w:sz="4" w:space="0" w:color="auto"/>
            </w:tcBorders>
            <w:hideMark/>
          </w:tcPr>
          <w:p w:rsidR="00637C44" w:rsidRDefault="00850D45" w:rsidP="001B0DC3">
            <w:pPr>
              <w:jc w:val="center"/>
              <w:rPr>
                <w:rFonts w:ascii="Times New Roman" w:hAnsi="Times New Roman"/>
                <w:b/>
                <w:sz w:val="24"/>
                <w:szCs w:val="24"/>
              </w:rPr>
            </w:pPr>
            <w:r>
              <w:rPr>
                <w:rFonts w:ascii="Times New Roman" w:hAnsi="Times New Roman"/>
                <w:b/>
                <w:sz w:val="24"/>
                <w:szCs w:val="24"/>
              </w:rPr>
              <w:t>2020</w:t>
            </w:r>
            <w:r w:rsidR="00637C44">
              <w:rPr>
                <w:rFonts w:ascii="Times New Roman" w:hAnsi="Times New Roman"/>
                <w:b/>
                <w:sz w:val="24"/>
                <w:szCs w:val="24"/>
              </w:rPr>
              <w:t xml:space="preserve"> учебный год</w:t>
            </w:r>
          </w:p>
        </w:tc>
      </w:tr>
      <w:tr w:rsidR="00637C44" w:rsidTr="00F112E8">
        <w:tc>
          <w:tcPr>
            <w:tcW w:w="1444"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Начальное общее образование</w:t>
            </w:r>
          </w:p>
        </w:tc>
        <w:tc>
          <w:tcPr>
            <w:tcW w:w="1855"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Основная образовательная программа начального общего образования (ФГОС</w:t>
            </w:r>
            <w:r w:rsidR="0047300A">
              <w:rPr>
                <w:rFonts w:ascii="Times New Roman" w:hAnsi="Times New Roman"/>
                <w:sz w:val="24"/>
                <w:szCs w:val="24"/>
              </w:rPr>
              <w:t>НООО)   (59</w:t>
            </w:r>
            <w:r>
              <w:rPr>
                <w:rFonts w:ascii="Times New Roman" w:hAnsi="Times New Roman"/>
                <w:sz w:val="24"/>
                <w:szCs w:val="24"/>
              </w:rPr>
              <w:t>)</w:t>
            </w: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Адаптированная образовательная программа для умственно отсталых детей (5)</w:t>
            </w:r>
          </w:p>
        </w:tc>
        <w:tc>
          <w:tcPr>
            <w:tcW w:w="1445" w:type="dxa"/>
            <w:tcBorders>
              <w:top w:val="single" w:sz="4" w:space="0" w:color="auto"/>
              <w:left w:val="single" w:sz="4" w:space="0" w:color="auto"/>
              <w:bottom w:val="single" w:sz="4" w:space="0" w:color="auto"/>
              <w:right w:val="single" w:sz="4" w:space="0" w:color="auto"/>
            </w:tcBorders>
            <w:hideMark/>
          </w:tcPr>
          <w:p w:rsidR="00637C44" w:rsidRDefault="0047300A">
            <w:pPr>
              <w:jc w:val="right"/>
              <w:rPr>
                <w:rFonts w:ascii="Times New Roman" w:hAnsi="Times New Roman"/>
                <w:sz w:val="24"/>
                <w:szCs w:val="24"/>
              </w:rPr>
            </w:pPr>
            <w:r>
              <w:rPr>
                <w:rFonts w:ascii="Times New Roman" w:hAnsi="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592" w:type="dxa"/>
            <w:tcBorders>
              <w:top w:val="single" w:sz="4" w:space="0" w:color="auto"/>
              <w:left w:val="single" w:sz="4" w:space="0" w:color="auto"/>
              <w:bottom w:val="single" w:sz="4" w:space="0" w:color="auto"/>
              <w:right w:val="single" w:sz="4" w:space="0" w:color="auto"/>
            </w:tcBorders>
            <w:hideMark/>
          </w:tcPr>
          <w:p w:rsidR="00637C44" w:rsidRDefault="0047300A" w:rsidP="001B0DC3">
            <w:pPr>
              <w:jc w:val="right"/>
              <w:rPr>
                <w:rFonts w:ascii="Times New Roman" w:hAnsi="Times New Roman"/>
                <w:sz w:val="24"/>
                <w:szCs w:val="24"/>
              </w:rPr>
            </w:pPr>
            <w:r>
              <w:rPr>
                <w:rFonts w:ascii="Times New Roman" w:hAnsi="Times New Roman"/>
                <w:sz w:val="24"/>
                <w:szCs w:val="24"/>
              </w:rPr>
              <w:t>59</w:t>
            </w:r>
          </w:p>
        </w:tc>
      </w:tr>
      <w:tr w:rsidR="00637C44" w:rsidTr="00F112E8">
        <w:tc>
          <w:tcPr>
            <w:tcW w:w="1444" w:type="dxa"/>
            <w:tcBorders>
              <w:top w:val="single" w:sz="4" w:space="0" w:color="auto"/>
              <w:left w:val="single" w:sz="4" w:space="0" w:color="auto"/>
              <w:bottom w:val="single" w:sz="4" w:space="0" w:color="auto"/>
              <w:right w:val="single" w:sz="4" w:space="0" w:color="auto"/>
            </w:tcBorders>
          </w:tcPr>
          <w:p w:rsidR="00637C44" w:rsidRDefault="00637C44">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637C44" w:rsidRDefault="00637C44">
            <w:pP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cs="Times New Roman"/>
                <w:color w:val="000000" w:themeColor="text1"/>
                <w:sz w:val="24"/>
                <w:szCs w:val="24"/>
                <w:shd w:val="clear" w:color="auto" w:fill="FFFFFF"/>
              </w:rPr>
              <w:t xml:space="preserve">Адаптированная основная общеобразовательная программа </w:t>
            </w:r>
            <w:r>
              <w:rPr>
                <w:rFonts w:ascii="Times New Roman" w:hAnsi="Times New Roman" w:cs="Times New Roman"/>
                <w:color w:val="000000" w:themeColor="text1"/>
                <w:sz w:val="24"/>
                <w:szCs w:val="24"/>
                <w:shd w:val="clear" w:color="auto" w:fill="FFFFFF"/>
              </w:rPr>
              <w:lastRenderedPageBreak/>
              <w:t>начального общего образования для обучающихся с задержкой психического развития (Вариант 7.2). (1)</w:t>
            </w:r>
          </w:p>
        </w:tc>
        <w:tc>
          <w:tcPr>
            <w:tcW w:w="1445"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r>
      <w:tr w:rsidR="00637C44" w:rsidTr="00F112E8">
        <w:tc>
          <w:tcPr>
            <w:tcW w:w="1444" w:type="dxa"/>
            <w:tcBorders>
              <w:top w:val="single" w:sz="4" w:space="0" w:color="auto"/>
              <w:left w:val="single" w:sz="4" w:space="0" w:color="auto"/>
              <w:bottom w:val="single" w:sz="4" w:space="0" w:color="auto"/>
              <w:right w:val="single" w:sz="4" w:space="0" w:color="auto"/>
            </w:tcBorders>
          </w:tcPr>
          <w:p w:rsidR="00637C44" w:rsidRDefault="00637C44">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637C44" w:rsidRDefault="00637C44">
            <w:pP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Адаптированная основная общеобразовательная программа начального общего образования для </w:t>
            </w:r>
            <w:proofErr w:type="gramStart"/>
            <w:r>
              <w:rPr>
                <w:rFonts w:ascii="Times New Roman" w:hAnsi="Times New Roman" w:cs="Times New Roman"/>
                <w:color w:val="000000" w:themeColor="text1"/>
                <w:sz w:val="24"/>
                <w:szCs w:val="24"/>
                <w:shd w:val="clear" w:color="auto" w:fill="FFFFFF"/>
              </w:rPr>
              <w:t>слабовидящих</w:t>
            </w:r>
            <w:proofErr w:type="gramEnd"/>
            <w:r>
              <w:rPr>
                <w:rFonts w:ascii="Times New Roman" w:hAnsi="Times New Roman" w:cs="Times New Roman"/>
                <w:color w:val="000000" w:themeColor="text1"/>
                <w:sz w:val="24"/>
                <w:szCs w:val="24"/>
                <w:shd w:val="clear" w:color="auto" w:fill="FFFFFF"/>
              </w:rPr>
              <w:t xml:space="preserve"> </w:t>
            </w:r>
          </w:p>
          <w:p w:rsidR="00637C44" w:rsidRDefault="00637C44">
            <w:pPr>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учащихся (Вариант 4.1) (1)</w:t>
            </w:r>
          </w:p>
        </w:tc>
        <w:tc>
          <w:tcPr>
            <w:tcW w:w="1445"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r>
      <w:tr w:rsidR="00637C44" w:rsidTr="00F112E8">
        <w:tc>
          <w:tcPr>
            <w:tcW w:w="1444" w:type="dxa"/>
            <w:tcBorders>
              <w:top w:val="single" w:sz="4" w:space="0" w:color="auto"/>
              <w:left w:val="single" w:sz="4" w:space="0" w:color="auto"/>
              <w:bottom w:val="single" w:sz="4" w:space="0" w:color="auto"/>
              <w:right w:val="single" w:sz="4" w:space="0" w:color="auto"/>
            </w:tcBorders>
          </w:tcPr>
          <w:p w:rsidR="00637C44" w:rsidRDefault="00637C44">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637C44" w:rsidRDefault="00637C44">
            <w:pP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нарушениями опорно-двигательного аппарата (с тяжелыми множественными нарушениями развития) (Вариант 6.4) (1)</w:t>
            </w:r>
          </w:p>
        </w:tc>
        <w:tc>
          <w:tcPr>
            <w:tcW w:w="1445" w:type="dxa"/>
            <w:tcBorders>
              <w:top w:val="single" w:sz="4" w:space="0" w:color="auto"/>
              <w:left w:val="single" w:sz="4" w:space="0" w:color="auto"/>
              <w:bottom w:val="single" w:sz="4" w:space="0" w:color="auto"/>
              <w:right w:val="single" w:sz="4" w:space="0" w:color="auto"/>
            </w:tcBorders>
          </w:tcPr>
          <w:p w:rsidR="00637C44" w:rsidRDefault="0002269E">
            <w:pPr>
              <w:jc w:val="right"/>
              <w:rPr>
                <w:rFonts w:ascii="Times New Roman" w:hAnsi="Times New Roman"/>
                <w:sz w:val="24"/>
                <w:szCs w:val="24"/>
              </w:rPr>
            </w:pPr>
            <w:r>
              <w:rPr>
                <w:rFonts w:ascii="Times New Roman" w:hAnsi="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r>
      <w:tr w:rsidR="00637C44" w:rsidTr="00F112E8">
        <w:tc>
          <w:tcPr>
            <w:tcW w:w="1444"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Основное общее образование</w:t>
            </w:r>
          </w:p>
        </w:tc>
        <w:tc>
          <w:tcPr>
            <w:tcW w:w="1855" w:type="dxa"/>
            <w:tcBorders>
              <w:top w:val="single" w:sz="4" w:space="0" w:color="auto"/>
              <w:left w:val="single" w:sz="4" w:space="0" w:color="auto"/>
              <w:bottom w:val="single" w:sz="4" w:space="0" w:color="auto"/>
              <w:right w:val="single" w:sz="4" w:space="0" w:color="auto"/>
            </w:tcBorders>
            <w:hideMark/>
          </w:tcPr>
          <w:p w:rsidR="00637C44" w:rsidRDefault="00637C44" w:rsidP="001B0DC3">
            <w:pPr>
              <w:rPr>
                <w:rFonts w:ascii="Times New Roman" w:hAnsi="Times New Roman"/>
                <w:sz w:val="24"/>
                <w:szCs w:val="24"/>
              </w:rPr>
            </w:pPr>
            <w:r>
              <w:rPr>
                <w:rFonts w:ascii="Times New Roman" w:hAnsi="Times New Roman"/>
                <w:sz w:val="24"/>
                <w:szCs w:val="24"/>
              </w:rPr>
              <w:t>Основная образовательная программа начальног</w:t>
            </w:r>
            <w:r w:rsidR="001B0DC3">
              <w:rPr>
                <w:rFonts w:ascii="Times New Roman" w:hAnsi="Times New Roman"/>
                <w:sz w:val="24"/>
                <w:szCs w:val="24"/>
              </w:rPr>
              <w:t>о</w:t>
            </w:r>
            <w:r w:rsidR="0047300A">
              <w:rPr>
                <w:rFonts w:ascii="Times New Roman" w:hAnsi="Times New Roman"/>
                <w:sz w:val="24"/>
                <w:szCs w:val="24"/>
              </w:rPr>
              <w:t xml:space="preserve"> общего образования (ФК ГОС) (79</w:t>
            </w:r>
            <w:r>
              <w:rPr>
                <w:rFonts w:ascii="Times New Roman" w:hAnsi="Times New Roman"/>
                <w:sz w:val="24"/>
                <w:szCs w:val="24"/>
              </w:rPr>
              <w:t>)</w:t>
            </w: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Адаптированная образовательная программ</w:t>
            </w:r>
            <w:r w:rsidR="0047300A">
              <w:rPr>
                <w:rFonts w:ascii="Times New Roman" w:hAnsi="Times New Roman"/>
                <w:sz w:val="24"/>
                <w:szCs w:val="24"/>
              </w:rPr>
              <w:t>а для умственно отсталых детей(4</w:t>
            </w:r>
            <w:r>
              <w:rPr>
                <w:rFonts w:ascii="Times New Roman" w:hAnsi="Times New Roman"/>
                <w:sz w:val="24"/>
                <w:szCs w:val="24"/>
              </w:rPr>
              <w:t>)</w:t>
            </w:r>
          </w:p>
        </w:tc>
        <w:tc>
          <w:tcPr>
            <w:tcW w:w="1445"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592" w:type="dxa"/>
            <w:tcBorders>
              <w:top w:val="single" w:sz="4" w:space="0" w:color="auto"/>
              <w:left w:val="single" w:sz="4" w:space="0" w:color="auto"/>
              <w:bottom w:val="single" w:sz="4" w:space="0" w:color="auto"/>
              <w:right w:val="single" w:sz="4" w:space="0" w:color="auto"/>
            </w:tcBorders>
            <w:hideMark/>
          </w:tcPr>
          <w:p w:rsidR="00637C44" w:rsidRDefault="0047300A">
            <w:pPr>
              <w:jc w:val="right"/>
              <w:rPr>
                <w:rFonts w:ascii="Times New Roman" w:hAnsi="Times New Roman"/>
                <w:sz w:val="24"/>
                <w:szCs w:val="24"/>
              </w:rPr>
            </w:pPr>
            <w:r>
              <w:rPr>
                <w:rFonts w:ascii="Times New Roman" w:hAnsi="Times New Roman"/>
                <w:sz w:val="24"/>
                <w:szCs w:val="24"/>
              </w:rPr>
              <w:t>79</w:t>
            </w:r>
          </w:p>
        </w:tc>
      </w:tr>
      <w:tr w:rsidR="00637C44" w:rsidTr="00F112E8">
        <w:tc>
          <w:tcPr>
            <w:tcW w:w="1444"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Среднее общее образование</w:t>
            </w:r>
          </w:p>
        </w:tc>
        <w:tc>
          <w:tcPr>
            <w:tcW w:w="1855" w:type="dxa"/>
            <w:tcBorders>
              <w:top w:val="single" w:sz="4" w:space="0" w:color="auto"/>
              <w:left w:val="single" w:sz="4" w:space="0" w:color="auto"/>
              <w:bottom w:val="single" w:sz="4" w:space="0" w:color="auto"/>
              <w:right w:val="single" w:sz="4" w:space="0" w:color="auto"/>
            </w:tcBorders>
            <w:hideMark/>
          </w:tcPr>
          <w:p w:rsidR="00637C44" w:rsidRDefault="00637C44" w:rsidP="001B0DC3">
            <w:pPr>
              <w:rPr>
                <w:rFonts w:ascii="Times New Roman" w:hAnsi="Times New Roman"/>
                <w:sz w:val="24"/>
                <w:szCs w:val="24"/>
              </w:rPr>
            </w:pPr>
            <w:r>
              <w:rPr>
                <w:rFonts w:ascii="Times New Roman" w:hAnsi="Times New Roman"/>
                <w:sz w:val="24"/>
                <w:szCs w:val="24"/>
              </w:rPr>
              <w:t>Основная образовательная программа начальног</w:t>
            </w:r>
            <w:r w:rsidR="0002269E">
              <w:rPr>
                <w:rFonts w:ascii="Times New Roman" w:hAnsi="Times New Roman"/>
                <w:sz w:val="24"/>
                <w:szCs w:val="24"/>
              </w:rPr>
              <w:t>о общего образования (ФК ГОС) (6</w:t>
            </w:r>
            <w:r>
              <w:rPr>
                <w:rFonts w:ascii="Times New Roman" w:hAnsi="Times New Roman"/>
                <w:sz w:val="24"/>
                <w:szCs w:val="24"/>
              </w:rPr>
              <w:t>)</w:t>
            </w:r>
          </w:p>
        </w:tc>
        <w:tc>
          <w:tcPr>
            <w:tcW w:w="2372"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r>
              <w:rPr>
                <w:rFonts w:ascii="Times New Roman" w:hAnsi="Times New Roman"/>
                <w:sz w:val="24"/>
                <w:szCs w:val="24"/>
              </w:rPr>
              <w:t>Адаптированная образовательная программа для умственно отсталых детей</w:t>
            </w:r>
          </w:p>
          <w:p w:rsidR="00637C44" w:rsidRDefault="00637C44">
            <w:pPr>
              <w:jc w:val="right"/>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592" w:type="dxa"/>
            <w:tcBorders>
              <w:top w:val="single" w:sz="4" w:space="0" w:color="auto"/>
              <w:left w:val="single" w:sz="4" w:space="0" w:color="auto"/>
              <w:bottom w:val="single" w:sz="4" w:space="0" w:color="auto"/>
              <w:right w:val="single" w:sz="4" w:space="0" w:color="auto"/>
            </w:tcBorders>
            <w:hideMark/>
          </w:tcPr>
          <w:p w:rsidR="00637C44" w:rsidRDefault="0002269E">
            <w:pPr>
              <w:jc w:val="right"/>
              <w:rPr>
                <w:rFonts w:ascii="Times New Roman" w:hAnsi="Times New Roman"/>
                <w:sz w:val="24"/>
                <w:szCs w:val="24"/>
              </w:rPr>
            </w:pPr>
            <w:r>
              <w:rPr>
                <w:rFonts w:ascii="Times New Roman" w:hAnsi="Times New Roman"/>
                <w:sz w:val="24"/>
                <w:szCs w:val="24"/>
              </w:rPr>
              <w:t>6</w:t>
            </w:r>
          </w:p>
        </w:tc>
      </w:tr>
      <w:tr w:rsidR="00637C44" w:rsidTr="00F112E8">
        <w:tc>
          <w:tcPr>
            <w:tcW w:w="1444" w:type="dxa"/>
            <w:tcBorders>
              <w:top w:val="single" w:sz="4" w:space="0" w:color="auto"/>
              <w:left w:val="single" w:sz="4" w:space="0" w:color="auto"/>
              <w:bottom w:val="single" w:sz="4" w:space="0" w:color="auto"/>
              <w:right w:val="single" w:sz="4" w:space="0" w:color="auto"/>
            </w:tcBorders>
          </w:tcPr>
          <w:p w:rsidR="00637C44" w:rsidRDefault="00637C44">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637C44" w:rsidRDefault="00637C44">
            <w:pP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r>
      <w:tr w:rsidR="00637C44" w:rsidTr="00F112E8">
        <w:tc>
          <w:tcPr>
            <w:tcW w:w="10682" w:type="dxa"/>
            <w:gridSpan w:val="7"/>
            <w:tcBorders>
              <w:top w:val="single" w:sz="4" w:space="0" w:color="auto"/>
              <w:left w:val="single" w:sz="4" w:space="0" w:color="auto"/>
              <w:bottom w:val="single" w:sz="4" w:space="0" w:color="auto"/>
              <w:right w:val="single" w:sz="4" w:space="0" w:color="auto"/>
            </w:tcBorders>
            <w:hideMark/>
          </w:tcPr>
          <w:p w:rsidR="00637C44" w:rsidRDefault="00850D45" w:rsidP="001B0DC3">
            <w:pPr>
              <w:jc w:val="center"/>
              <w:rPr>
                <w:rFonts w:ascii="Times New Roman" w:hAnsi="Times New Roman"/>
                <w:b/>
                <w:sz w:val="24"/>
                <w:szCs w:val="24"/>
              </w:rPr>
            </w:pPr>
            <w:r>
              <w:rPr>
                <w:rFonts w:ascii="Times New Roman" w:hAnsi="Times New Roman"/>
                <w:b/>
                <w:sz w:val="24"/>
                <w:szCs w:val="24"/>
              </w:rPr>
              <w:t>2021</w:t>
            </w:r>
            <w:r w:rsidR="00637C44">
              <w:rPr>
                <w:rFonts w:ascii="Times New Roman" w:hAnsi="Times New Roman"/>
                <w:b/>
                <w:sz w:val="24"/>
                <w:szCs w:val="24"/>
              </w:rPr>
              <w:t xml:space="preserve"> учебный год</w:t>
            </w:r>
          </w:p>
        </w:tc>
      </w:tr>
      <w:tr w:rsidR="00637C44" w:rsidTr="00F112E8">
        <w:tc>
          <w:tcPr>
            <w:tcW w:w="1444"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Начальное общее образование</w:t>
            </w:r>
          </w:p>
        </w:tc>
        <w:tc>
          <w:tcPr>
            <w:tcW w:w="1855" w:type="dxa"/>
            <w:tcBorders>
              <w:top w:val="single" w:sz="4" w:space="0" w:color="auto"/>
              <w:left w:val="single" w:sz="4" w:space="0" w:color="auto"/>
              <w:bottom w:val="single" w:sz="4" w:space="0" w:color="auto"/>
              <w:right w:val="single" w:sz="4" w:space="0" w:color="auto"/>
            </w:tcBorders>
            <w:hideMark/>
          </w:tcPr>
          <w:p w:rsidR="00637C44" w:rsidRDefault="00637C44" w:rsidP="001B0DC3">
            <w:pPr>
              <w:rPr>
                <w:rFonts w:ascii="Times New Roman" w:hAnsi="Times New Roman"/>
                <w:sz w:val="24"/>
                <w:szCs w:val="24"/>
              </w:rPr>
            </w:pPr>
            <w:r>
              <w:rPr>
                <w:rFonts w:ascii="Times New Roman" w:hAnsi="Times New Roman"/>
                <w:sz w:val="24"/>
                <w:szCs w:val="24"/>
              </w:rPr>
              <w:t>Основная образовательная программа начального общ</w:t>
            </w:r>
            <w:r w:rsidR="0002269E">
              <w:rPr>
                <w:rFonts w:ascii="Times New Roman" w:hAnsi="Times New Roman"/>
                <w:sz w:val="24"/>
                <w:szCs w:val="24"/>
              </w:rPr>
              <w:t xml:space="preserve">его образования (ФГОС НООО)   </w:t>
            </w:r>
            <w:r w:rsidR="00850D45">
              <w:rPr>
                <w:rFonts w:ascii="Times New Roman" w:hAnsi="Times New Roman"/>
                <w:sz w:val="24"/>
                <w:szCs w:val="24"/>
              </w:rPr>
              <w:lastRenderedPageBreak/>
              <w:t>(67</w:t>
            </w:r>
            <w:r>
              <w:rPr>
                <w:rFonts w:ascii="Times New Roman" w:hAnsi="Times New Roman"/>
                <w:sz w:val="24"/>
                <w:szCs w:val="24"/>
              </w:rPr>
              <w:t>)</w:t>
            </w: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lastRenderedPageBreak/>
              <w:t>Адаптированная образовательная программа</w:t>
            </w:r>
            <w:r w:rsidR="00850D45">
              <w:rPr>
                <w:rFonts w:ascii="Times New Roman" w:hAnsi="Times New Roman"/>
                <w:sz w:val="24"/>
                <w:szCs w:val="24"/>
              </w:rPr>
              <w:t xml:space="preserve"> для умственно отсталых детей (1</w:t>
            </w:r>
            <w:r>
              <w:rPr>
                <w:rFonts w:ascii="Times New Roman" w:hAnsi="Times New Roman"/>
                <w:sz w:val="24"/>
                <w:szCs w:val="24"/>
              </w:rPr>
              <w:t>)</w:t>
            </w:r>
          </w:p>
        </w:tc>
        <w:tc>
          <w:tcPr>
            <w:tcW w:w="1445"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637C44" w:rsidRDefault="00850D45">
            <w:pPr>
              <w:jc w:val="right"/>
              <w:rPr>
                <w:rFonts w:ascii="Times New Roman" w:hAnsi="Times New Roman"/>
                <w:sz w:val="24"/>
                <w:szCs w:val="24"/>
              </w:rPr>
            </w:pPr>
            <w:r>
              <w:rPr>
                <w:rFonts w:ascii="Times New Roman" w:hAnsi="Times New Roman"/>
                <w:sz w:val="24"/>
                <w:szCs w:val="24"/>
              </w:rPr>
              <w:t>67</w:t>
            </w:r>
          </w:p>
        </w:tc>
      </w:tr>
      <w:tr w:rsidR="00637C44" w:rsidTr="00F112E8">
        <w:tc>
          <w:tcPr>
            <w:tcW w:w="0" w:type="auto"/>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637C44" w:rsidRDefault="00637C44">
            <w:pP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обучающихся с нарушениями опорно-двигательного аппарата (с тяжелыми множественными нарушениями развития) (Вариант 6.4) (1) </w:t>
            </w:r>
          </w:p>
        </w:tc>
        <w:tc>
          <w:tcPr>
            <w:tcW w:w="1445" w:type="dxa"/>
            <w:tcBorders>
              <w:top w:val="single" w:sz="4" w:space="0" w:color="auto"/>
              <w:left w:val="single" w:sz="4" w:space="0" w:color="auto"/>
              <w:bottom w:val="single" w:sz="4" w:space="0" w:color="auto"/>
              <w:right w:val="single" w:sz="4" w:space="0" w:color="auto"/>
            </w:tcBorders>
          </w:tcPr>
          <w:p w:rsidR="00637C44" w:rsidRDefault="0002269E">
            <w:pPr>
              <w:jc w:val="right"/>
              <w:rPr>
                <w:rFonts w:ascii="Times New Roman" w:hAnsi="Times New Roman"/>
                <w:sz w:val="24"/>
                <w:szCs w:val="24"/>
              </w:rPr>
            </w:pPr>
            <w:r>
              <w:rPr>
                <w:rFonts w:ascii="Times New Roman" w:hAnsi="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637C44" w:rsidRDefault="00637C44" w:rsidP="0002269E">
            <w:pPr>
              <w:jc w:val="center"/>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p>
        </w:tc>
      </w:tr>
      <w:tr w:rsidR="001B0DC3" w:rsidTr="00F112E8">
        <w:tc>
          <w:tcPr>
            <w:tcW w:w="0" w:type="auto"/>
            <w:tcBorders>
              <w:top w:val="single" w:sz="4" w:space="0" w:color="auto"/>
              <w:left w:val="single" w:sz="4" w:space="0" w:color="auto"/>
              <w:bottom w:val="single" w:sz="4" w:space="0" w:color="auto"/>
              <w:right w:val="single" w:sz="4" w:space="0" w:color="auto"/>
            </w:tcBorders>
            <w:vAlign w:val="center"/>
            <w:hideMark/>
          </w:tcPr>
          <w:p w:rsidR="001B0DC3" w:rsidRDefault="001B0DC3">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1B0DC3" w:rsidRDefault="001B0DC3">
            <w:pP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hideMark/>
          </w:tcPr>
          <w:p w:rsidR="001B0DC3" w:rsidRDefault="001B0DC3" w:rsidP="001B0DC3">
            <w:pPr>
              <w:rPr>
                <w:rFonts w:ascii="Times New Roman" w:hAnsi="Times New Roman" w:cs="Times New Roman"/>
                <w:sz w:val="24"/>
                <w:szCs w:val="24"/>
              </w:rPr>
            </w:pPr>
            <w:r>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нарушениями опорно-двигательного аппарата (</w:t>
            </w:r>
            <w:proofErr w:type="spellStart"/>
            <w:r>
              <w:rPr>
                <w:rFonts w:ascii="Times New Roman" w:hAnsi="Times New Roman" w:cs="Times New Roman"/>
                <w:sz w:val="24"/>
                <w:szCs w:val="24"/>
              </w:rPr>
              <w:t>Нода</w:t>
            </w:r>
            <w:proofErr w:type="spellEnd"/>
            <w:r>
              <w:rPr>
                <w:rFonts w:ascii="Times New Roman" w:hAnsi="Times New Roman" w:cs="Times New Roman"/>
                <w:sz w:val="24"/>
                <w:szCs w:val="24"/>
              </w:rPr>
              <w:t>) (Вариант 6.2) (1)</w:t>
            </w:r>
          </w:p>
        </w:tc>
        <w:tc>
          <w:tcPr>
            <w:tcW w:w="1445" w:type="dxa"/>
            <w:tcBorders>
              <w:top w:val="single" w:sz="4" w:space="0" w:color="auto"/>
              <w:left w:val="single" w:sz="4" w:space="0" w:color="auto"/>
              <w:bottom w:val="single" w:sz="4" w:space="0" w:color="auto"/>
              <w:right w:val="single" w:sz="4" w:space="0" w:color="auto"/>
            </w:tcBorders>
          </w:tcPr>
          <w:p w:rsidR="001B0DC3" w:rsidRDefault="00850D45">
            <w:pPr>
              <w:jc w:val="right"/>
              <w:rPr>
                <w:rFonts w:ascii="Times New Roman" w:hAnsi="Times New Roman"/>
                <w:sz w:val="24"/>
                <w:szCs w:val="24"/>
              </w:rPr>
            </w:pPr>
            <w:r>
              <w:rPr>
                <w:rFonts w:ascii="Times New Roman" w:hAnsi="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1B0DC3" w:rsidRDefault="001B0DC3">
            <w:pPr>
              <w:jc w:val="right"/>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1B0DC3" w:rsidRDefault="001B0DC3">
            <w:pPr>
              <w:jc w:val="right"/>
              <w:rPr>
                <w:rFonts w:ascii="Times New Roman" w:hAnsi="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1B0DC3" w:rsidRDefault="001B0DC3">
            <w:pPr>
              <w:jc w:val="right"/>
              <w:rPr>
                <w:rFonts w:ascii="Times New Roman" w:hAnsi="Times New Roman"/>
                <w:sz w:val="24"/>
                <w:szCs w:val="24"/>
              </w:rPr>
            </w:pPr>
          </w:p>
        </w:tc>
      </w:tr>
      <w:tr w:rsidR="00637C44" w:rsidTr="00F112E8">
        <w:tc>
          <w:tcPr>
            <w:tcW w:w="1444"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Основное общее образование</w:t>
            </w:r>
          </w:p>
        </w:tc>
        <w:tc>
          <w:tcPr>
            <w:tcW w:w="1855" w:type="dxa"/>
            <w:tcBorders>
              <w:top w:val="single" w:sz="4" w:space="0" w:color="auto"/>
              <w:left w:val="single" w:sz="4" w:space="0" w:color="auto"/>
              <w:bottom w:val="single" w:sz="4" w:space="0" w:color="auto"/>
              <w:right w:val="single" w:sz="4" w:space="0" w:color="auto"/>
            </w:tcBorders>
            <w:hideMark/>
          </w:tcPr>
          <w:p w:rsidR="00637C44" w:rsidRDefault="00637C44" w:rsidP="0002269E">
            <w:pPr>
              <w:rPr>
                <w:rFonts w:ascii="Times New Roman" w:hAnsi="Times New Roman"/>
                <w:sz w:val="24"/>
                <w:szCs w:val="24"/>
              </w:rPr>
            </w:pPr>
            <w:r>
              <w:rPr>
                <w:rFonts w:ascii="Times New Roman" w:hAnsi="Times New Roman"/>
                <w:sz w:val="24"/>
                <w:szCs w:val="24"/>
              </w:rPr>
              <w:t>Основная образовательная программа начального общег</w:t>
            </w:r>
            <w:r w:rsidR="0002269E">
              <w:rPr>
                <w:rFonts w:ascii="Times New Roman" w:hAnsi="Times New Roman"/>
                <w:sz w:val="24"/>
                <w:szCs w:val="24"/>
              </w:rPr>
              <w:t>о образования (ФК ГОС) (74</w:t>
            </w:r>
            <w:r>
              <w:rPr>
                <w:rFonts w:ascii="Times New Roman" w:hAnsi="Times New Roman"/>
                <w:sz w:val="24"/>
                <w:szCs w:val="24"/>
              </w:rPr>
              <w:t>)</w:t>
            </w:r>
          </w:p>
        </w:tc>
        <w:tc>
          <w:tcPr>
            <w:tcW w:w="2372" w:type="dxa"/>
            <w:tcBorders>
              <w:top w:val="single" w:sz="4" w:space="0" w:color="auto"/>
              <w:left w:val="single" w:sz="4" w:space="0" w:color="auto"/>
              <w:bottom w:val="single" w:sz="4" w:space="0" w:color="auto"/>
              <w:right w:val="single" w:sz="4" w:space="0" w:color="auto"/>
            </w:tcBorders>
          </w:tcPr>
          <w:p w:rsidR="00637C44" w:rsidRDefault="00637C44">
            <w:pPr>
              <w:jc w:val="right"/>
              <w:rPr>
                <w:rFonts w:ascii="Times New Roman" w:hAnsi="Times New Roman"/>
                <w:sz w:val="24"/>
                <w:szCs w:val="24"/>
              </w:rPr>
            </w:pPr>
            <w:r>
              <w:rPr>
                <w:rFonts w:ascii="Times New Roman" w:hAnsi="Times New Roman"/>
                <w:sz w:val="24"/>
                <w:szCs w:val="24"/>
              </w:rPr>
              <w:t>Адаптированная образовательная программа для умственно отсталых детей (</w:t>
            </w:r>
            <w:r w:rsidR="00850D45">
              <w:rPr>
                <w:rFonts w:ascii="Times New Roman" w:hAnsi="Times New Roman"/>
                <w:sz w:val="24"/>
                <w:szCs w:val="24"/>
              </w:rPr>
              <w:t>11</w:t>
            </w:r>
            <w:r>
              <w:rPr>
                <w:rFonts w:ascii="Times New Roman" w:hAnsi="Times New Roman"/>
                <w:sz w:val="24"/>
                <w:szCs w:val="24"/>
              </w:rPr>
              <w:t>)</w:t>
            </w:r>
          </w:p>
          <w:p w:rsidR="00637C44" w:rsidRDefault="00637C44">
            <w:pPr>
              <w:jc w:val="right"/>
              <w:rPr>
                <w:rFonts w:ascii="Times New Roman" w:hAnsi="Times New Roman"/>
                <w:sz w:val="24"/>
                <w:szCs w:val="24"/>
              </w:rPr>
            </w:pPr>
          </w:p>
          <w:p w:rsidR="00637C44" w:rsidRDefault="00637C44">
            <w:pPr>
              <w:jc w:val="right"/>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592" w:type="dxa"/>
            <w:tcBorders>
              <w:top w:val="single" w:sz="4" w:space="0" w:color="auto"/>
              <w:left w:val="single" w:sz="4" w:space="0" w:color="auto"/>
              <w:bottom w:val="single" w:sz="4" w:space="0" w:color="auto"/>
              <w:right w:val="single" w:sz="4" w:space="0" w:color="auto"/>
            </w:tcBorders>
            <w:hideMark/>
          </w:tcPr>
          <w:p w:rsidR="00637C44" w:rsidRDefault="00850D45">
            <w:pPr>
              <w:jc w:val="right"/>
              <w:rPr>
                <w:rFonts w:ascii="Times New Roman" w:hAnsi="Times New Roman"/>
                <w:sz w:val="24"/>
                <w:szCs w:val="24"/>
              </w:rPr>
            </w:pPr>
            <w:r>
              <w:rPr>
                <w:rFonts w:ascii="Times New Roman" w:hAnsi="Times New Roman"/>
                <w:sz w:val="24"/>
                <w:szCs w:val="24"/>
              </w:rPr>
              <w:t>74</w:t>
            </w:r>
          </w:p>
        </w:tc>
      </w:tr>
      <w:tr w:rsidR="00637C44" w:rsidTr="00F112E8">
        <w:tc>
          <w:tcPr>
            <w:tcW w:w="1444"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Среднее общее образование</w:t>
            </w:r>
          </w:p>
        </w:tc>
        <w:tc>
          <w:tcPr>
            <w:tcW w:w="1855"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hAnsi="Times New Roman"/>
                <w:sz w:val="24"/>
                <w:szCs w:val="24"/>
              </w:rPr>
            </w:pPr>
            <w:r>
              <w:rPr>
                <w:rFonts w:ascii="Times New Roman" w:hAnsi="Times New Roman"/>
                <w:sz w:val="24"/>
                <w:szCs w:val="24"/>
              </w:rPr>
              <w:t>Основная образовательная программа начального</w:t>
            </w:r>
            <w:r w:rsidR="00850D45">
              <w:rPr>
                <w:rFonts w:ascii="Times New Roman" w:hAnsi="Times New Roman"/>
                <w:sz w:val="24"/>
                <w:szCs w:val="24"/>
              </w:rPr>
              <w:t xml:space="preserve"> общего образования (ФГОС ГОС) (17</w:t>
            </w:r>
            <w:r>
              <w:rPr>
                <w:rFonts w:ascii="Times New Roman" w:hAnsi="Times New Roman"/>
                <w:sz w:val="24"/>
                <w:szCs w:val="24"/>
              </w:rPr>
              <w:t>)</w:t>
            </w:r>
          </w:p>
        </w:tc>
        <w:tc>
          <w:tcPr>
            <w:tcW w:w="2372"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Адаптированная образовательная программа для умственно отсталых детей</w:t>
            </w:r>
          </w:p>
        </w:tc>
        <w:tc>
          <w:tcPr>
            <w:tcW w:w="1445"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hideMark/>
          </w:tcPr>
          <w:p w:rsidR="00637C44" w:rsidRDefault="00637C44">
            <w:pPr>
              <w:jc w:val="right"/>
              <w:rPr>
                <w:rFonts w:ascii="Times New Roman" w:hAnsi="Times New Roman"/>
                <w:sz w:val="24"/>
                <w:szCs w:val="24"/>
              </w:rPr>
            </w:pPr>
            <w:r>
              <w:rPr>
                <w:rFonts w:ascii="Times New Roman" w:hAnsi="Times New Roman"/>
                <w:sz w:val="24"/>
                <w:szCs w:val="24"/>
              </w:rPr>
              <w:t>0</w:t>
            </w:r>
          </w:p>
        </w:tc>
        <w:tc>
          <w:tcPr>
            <w:tcW w:w="1592" w:type="dxa"/>
            <w:tcBorders>
              <w:top w:val="single" w:sz="4" w:space="0" w:color="auto"/>
              <w:left w:val="single" w:sz="4" w:space="0" w:color="auto"/>
              <w:bottom w:val="single" w:sz="4" w:space="0" w:color="auto"/>
              <w:right w:val="single" w:sz="4" w:space="0" w:color="auto"/>
            </w:tcBorders>
            <w:hideMark/>
          </w:tcPr>
          <w:p w:rsidR="00637C44" w:rsidRDefault="00850D45">
            <w:pPr>
              <w:jc w:val="right"/>
              <w:rPr>
                <w:rFonts w:ascii="Times New Roman" w:hAnsi="Times New Roman"/>
                <w:sz w:val="24"/>
                <w:szCs w:val="24"/>
              </w:rPr>
            </w:pPr>
            <w:r>
              <w:rPr>
                <w:rFonts w:ascii="Times New Roman" w:hAnsi="Times New Roman"/>
                <w:sz w:val="24"/>
                <w:szCs w:val="24"/>
              </w:rPr>
              <w:t>17</w:t>
            </w:r>
          </w:p>
        </w:tc>
      </w:tr>
    </w:tbl>
    <w:p w:rsidR="00637C44" w:rsidRDefault="00637C44" w:rsidP="00637C44">
      <w:pPr>
        <w:spacing w:after="0" w:line="240" w:lineRule="auto"/>
        <w:ind w:firstLine="567"/>
        <w:jc w:val="right"/>
        <w:rPr>
          <w:rFonts w:ascii="Times New Roman" w:hAnsi="Times New Roman"/>
          <w:sz w:val="28"/>
          <w:szCs w:val="28"/>
        </w:rPr>
      </w:pPr>
    </w:p>
    <w:p w:rsidR="00637C44" w:rsidRDefault="00637C44" w:rsidP="00637C44">
      <w:pPr>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rPr>
        <w:t xml:space="preserve">Программный материал по реализуемым образовательным программам начального общего, основного общего и среднего общего выполнен в полном объеме. </w:t>
      </w:r>
    </w:p>
    <w:p w:rsidR="00637C44" w:rsidRDefault="00637C44" w:rsidP="00637C44">
      <w:pPr>
        <w:spacing w:after="0" w:line="240" w:lineRule="auto"/>
        <w:ind w:firstLine="567"/>
        <w:jc w:val="right"/>
        <w:rPr>
          <w:rFonts w:ascii="Times New Roman" w:hAnsi="Times New Roman"/>
          <w:sz w:val="24"/>
          <w:szCs w:val="24"/>
        </w:rPr>
      </w:pPr>
    </w:p>
    <w:p w:rsidR="00637C44" w:rsidRDefault="00637C44" w:rsidP="00637C44">
      <w:pPr>
        <w:spacing w:after="0" w:line="240" w:lineRule="auto"/>
        <w:jc w:val="center"/>
        <w:rPr>
          <w:rFonts w:ascii="Times New Roman" w:hAnsi="Times New Roman"/>
          <w:b/>
          <w:sz w:val="28"/>
          <w:szCs w:val="28"/>
        </w:rPr>
      </w:pPr>
      <w:r>
        <w:rPr>
          <w:rFonts w:ascii="Times New Roman" w:hAnsi="Times New Roman"/>
          <w:b/>
          <w:sz w:val="28"/>
          <w:szCs w:val="28"/>
        </w:rPr>
        <w:t>Реализуемые общеобразовательные программы</w:t>
      </w:r>
    </w:p>
    <w:p w:rsidR="00637C44" w:rsidRDefault="00637C44" w:rsidP="00637C44">
      <w:pPr>
        <w:spacing w:after="0" w:line="240" w:lineRule="auto"/>
        <w:jc w:val="center"/>
        <w:rPr>
          <w:rFonts w:ascii="Times New Roman" w:hAnsi="Times New Roman"/>
          <w:b/>
          <w:sz w:val="28"/>
          <w:szCs w:val="28"/>
        </w:rPr>
      </w:pPr>
    </w:p>
    <w:p w:rsidR="00637C44" w:rsidRDefault="00637C44" w:rsidP="00637C44">
      <w:pPr>
        <w:spacing w:after="0" w:line="240" w:lineRule="auto"/>
        <w:rPr>
          <w:rFonts w:ascii="Times New Roman" w:hAnsi="Times New Roman"/>
          <w:sz w:val="28"/>
          <w:szCs w:val="28"/>
        </w:rPr>
      </w:pPr>
      <w:r>
        <w:rPr>
          <w:rFonts w:ascii="Times New Roman" w:hAnsi="Times New Roman"/>
          <w:b/>
          <w:sz w:val="28"/>
          <w:szCs w:val="28"/>
        </w:rPr>
        <w:t>Основная образовательная программа  начального общего образования</w:t>
      </w:r>
      <w:r>
        <w:rPr>
          <w:rFonts w:ascii="Times New Roman" w:hAnsi="Times New Roman"/>
          <w:sz w:val="28"/>
          <w:szCs w:val="28"/>
        </w:rPr>
        <w:t>.</w:t>
      </w:r>
    </w:p>
    <w:p w:rsidR="00637C44" w:rsidRDefault="00637C44" w:rsidP="00637C44">
      <w:pPr>
        <w:autoSpaceDE w:val="0"/>
        <w:autoSpaceDN w:val="0"/>
        <w:adjustRightInd w:val="0"/>
        <w:spacing w:before="5" w:after="0" w:line="298" w:lineRule="exact"/>
        <w:jc w:val="both"/>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начального общего образования направлена на удовлетворение потребности:</w:t>
      </w:r>
    </w:p>
    <w:p w:rsidR="00637C44" w:rsidRDefault="00637C44" w:rsidP="00637C44">
      <w:pPr>
        <w:autoSpaceDE w:val="0"/>
        <w:autoSpaceDN w:val="0"/>
        <w:adjustRightInd w:val="0"/>
        <w:spacing w:after="0" w:line="298" w:lineRule="exact"/>
        <w:jc w:val="both"/>
        <w:rPr>
          <w:rFonts w:ascii="Times New Roman" w:hAnsi="Times New Roman" w:cs="Times New Roman"/>
          <w:sz w:val="28"/>
          <w:szCs w:val="28"/>
        </w:rPr>
      </w:pPr>
      <w:r>
        <w:rPr>
          <w:rFonts w:ascii="Arial Black" w:hAnsi="Arial Black" w:cs="Arial Black"/>
          <w:sz w:val="28"/>
          <w:szCs w:val="28"/>
        </w:rPr>
        <w:lastRenderedPageBreak/>
        <w:t xml:space="preserve">- </w:t>
      </w:r>
      <w:r>
        <w:rPr>
          <w:rFonts w:ascii="Times New Roman" w:hAnsi="Times New Roman" w:cs="Times New Roman"/>
          <w:sz w:val="28"/>
          <w:szCs w:val="28"/>
        </w:rPr>
        <w:t>учащихся – в программах обучения, стимулирующих развитие познавательных и творческих возможностей личности;</w:t>
      </w:r>
    </w:p>
    <w:p w:rsidR="00637C44" w:rsidRDefault="00637C44" w:rsidP="00637C44">
      <w:pPr>
        <w:autoSpaceDE w:val="0"/>
        <w:autoSpaceDN w:val="0"/>
        <w:adjustRightInd w:val="0"/>
        <w:spacing w:after="0" w:line="298" w:lineRule="exact"/>
        <w:jc w:val="both"/>
        <w:rPr>
          <w:rFonts w:ascii="Times New Roman" w:hAnsi="Times New Roman" w:cs="Times New Roman"/>
          <w:sz w:val="28"/>
          <w:szCs w:val="28"/>
        </w:rPr>
      </w:pPr>
      <w:r>
        <w:rPr>
          <w:rFonts w:ascii="Arial Black" w:hAnsi="Arial Black" w:cs="Arial Black"/>
          <w:sz w:val="28"/>
          <w:szCs w:val="28"/>
        </w:rPr>
        <w:t xml:space="preserve">- </w:t>
      </w:r>
      <w:r>
        <w:rPr>
          <w:rFonts w:ascii="Times New Roman" w:hAnsi="Times New Roman" w:cs="Times New Roman"/>
          <w:sz w:val="28"/>
          <w:szCs w:val="28"/>
        </w:rPr>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интеллектуального общества.</w:t>
      </w:r>
    </w:p>
    <w:p w:rsidR="00637C44" w:rsidRDefault="00637C44" w:rsidP="00637C44">
      <w:pPr>
        <w:autoSpaceDE w:val="0"/>
        <w:autoSpaceDN w:val="0"/>
        <w:adjustRightInd w:val="0"/>
        <w:spacing w:after="0" w:line="298" w:lineRule="exact"/>
        <w:rPr>
          <w:rFonts w:ascii="Times New Roman" w:hAnsi="Times New Roman" w:cs="Times New Roman"/>
          <w:sz w:val="28"/>
          <w:szCs w:val="28"/>
        </w:rPr>
      </w:pPr>
      <w:r>
        <w:rPr>
          <w:rFonts w:ascii="Arial Black" w:hAnsi="Arial Black" w:cs="Arial Black"/>
          <w:sz w:val="28"/>
          <w:szCs w:val="28"/>
        </w:rPr>
        <w:t xml:space="preserve">- </w:t>
      </w:r>
      <w:r>
        <w:rPr>
          <w:rFonts w:ascii="Times New Roman" w:hAnsi="Times New Roman" w:cs="Times New Roman"/>
          <w:sz w:val="28"/>
          <w:szCs w:val="28"/>
        </w:rPr>
        <w:t>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Сентелек– в сохранении и развитии традиций села.</w:t>
      </w:r>
    </w:p>
    <w:p w:rsidR="00637C44" w:rsidRDefault="00637C44" w:rsidP="00637C44">
      <w:pPr>
        <w:autoSpaceDE w:val="0"/>
        <w:autoSpaceDN w:val="0"/>
        <w:adjustRightInd w:val="0"/>
        <w:spacing w:after="0" w:line="298" w:lineRule="exact"/>
        <w:ind w:firstLine="360"/>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начального общего образования МБОУ «Сентелекская СОШ» создана с учетом особенностей и традиций учреждения, предоставляющих возможности учащимся в раскрытии интеллектуальных и творческих возможностей личности.</w:t>
      </w:r>
    </w:p>
    <w:p w:rsidR="00637C44" w:rsidRDefault="00637C44" w:rsidP="00637C44">
      <w:pPr>
        <w:spacing w:after="0" w:line="240" w:lineRule="auto"/>
        <w:jc w:val="center"/>
        <w:rPr>
          <w:rFonts w:ascii="Times New Roman" w:hAnsi="Times New Roman"/>
          <w:sz w:val="28"/>
          <w:szCs w:val="28"/>
        </w:rPr>
      </w:pPr>
    </w:p>
    <w:p w:rsidR="00637C44" w:rsidRDefault="00637C44" w:rsidP="00637C44">
      <w:pPr>
        <w:spacing w:after="0" w:line="240" w:lineRule="auto"/>
        <w:ind w:right="34"/>
        <w:jc w:val="both"/>
        <w:rPr>
          <w:rFonts w:ascii="Times New Roman" w:hAnsi="Times New Roman"/>
          <w:b/>
          <w:sz w:val="28"/>
          <w:szCs w:val="28"/>
        </w:rPr>
      </w:pPr>
    </w:p>
    <w:p w:rsidR="00637C44" w:rsidRDefault="00637C44" w:rsidP="00637C44">
      <w:pPr>
        <w:spacing w:after="0" w:line="240" w:lineRule="auto"/>
        <w:ind w:right="34"/>
        <w:jc w:val="both"/>
        <w:rPr>
          <w:rFonts w:ascii="Times New Roman" w:eastAsia="Times New Roman" w:hAnsi="Times New Roman" w:cs="Times New Roman"/>
          <w:b/>
          <w:sz w:val="24"/>
          <w:szCs w:val="24"/>
        </w:rPr>
      </w:pPr>
      <w:r>
        <w:rPr>
          <w:rFonts w:ascii="Times New Roman" w:hAnsi="Times New Roman"/>
          <w:b/>
          <w:sz w:val="28"/>
          <w:szCs w:val="28"/>
        </w:rPr>
        <w:t>Основная общеобразовательная программа основного общего образования (ФГОС ООО)</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Целями реализации основной образовательной программы основного общего образования являются: </w:t>
      </w:r>
    </w:p>
    <w:p w:rsidR="00637C44" w:rsidRDefault="00637C44" w:rsidP="00637C44">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становление и развитие личности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в ее самобытности, уникальности, неповторимости.</w:t>
      </w: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 </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преемственности начального общего, основного общего, среднего общего образования;</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637C44" w:rsidRDefault="00637C44" w:rsidP="00637C44">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взаимодействие образовательной организации при реализации основной образовательной программы с социальными партнерами;</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организацию интеллектуальных и творческих соревнований, научно-технического творчества, проектной и учебно-исследовательской деятельности;</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включение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процессы познания и преобразования внешкольной социальной среды (населенного пункта, района, края) для приобретения опыта реального управления и действия;</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социальное и учебно-исследовательское проектирование, профессиональная ориентация обучающихся при поддержке педагогов, психологов,  сотрудничество с базовыми предприятиями, учреждениями профессионального образования, центрами профессиональной работы;</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сохранение и укрепление физического, психологического и социального здоровья обучающихся, обеспечение их безопасности.</w:t>
      </w:r>
    </w:p>
    <w:p w:rsidR="00637C44" w:rsidRDefault="00637C44" w:rsidP="00637C44">
      <w:pPr>
        <w:spacing w:after="0" w:line="240" w:lineRule="auto"/>
        <w:ind w:right="34"/>
        <w:jc w:val="both"/>
        <w:rPr>
          <w:rFonts w:ascii="Times New Roman" w:eastAsia="Times New Roman" w:hAnsi="Times New Roman" w:cs="Times New Roman"/>
          <w:b/>
          <w:sz w:val="28"/>
          <w:szCs w:val="28"/>
        </w:rPr>
      </w:pPr>
    </w:p>
    <w:p w:rsidR="00637C44" w:rsidRDefault="00637C44" w:rsidP="00637C44">
      <w:pPr>
        <w:spacing w:after="0" w:line="240" w:lineRule="auto"/>
        <w:ind w:right="3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Основная общеобразовательная программа среднего общего образования.</w:t>
      </w:r>
    </w:p>
    <w:p w:rsidR="00637C44" w:rsidRDefault="00637C44" w:rsidP="00637C44">
      <w:pPr>
        <w:spacing w:after="0" w:line="240" w:lineRule="auto"/>
        <w:ind w:right="34"/>
        <w:jc w:val="both"/>
        <w:rPr>
          <w:rFonts w:ascii="Times New Roman" w:eastAsia="Times New Roman" w:hAnsi="Times New Roman" w:cs="Times New Roman"/>
          <w:b/>
          <w:sz w:val="24"/>
          <w:szCs w:val="24"/>
        </w:rPr>
      </w:pPr>
    </w:p>
    <w:p w:rsidR="00637C44" w:rsidRDefault="00637C44" w:rsidP="00637C4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Основная образовательная программа среднего общего образования МБОУ «Сентелекская СОШ» разработана  в соответствии с требованиями Федерального компонента Государственного образовательного  стандарта среднего общего образования, примерной программы среднего общего образования, на основе анализа деятельности образовательного учреждения. </w:t>
      </w:r>
      <w:proofErr w:type="gramEnd"/>
    </w:p>
    <w:p w:rsidR="00637C44" w:rsidRDefault="00637C44" w:rsidP="00637C44">
      <w:pPr>
        <w:spacing w:after="0" w:line="240" w:lineRule="auto"/>
        <w:ind w:firstLine="425"/>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bCs/>
          <w:iCs/>
          <w:color w:val="000000"/>
          <w:sz w:val="28"/>
          <w:szCs w:val="28"/>
        </w:rPr>
        <w:t>П</w:t>
      </w:r>
      <w:r>
        <w:rPr>
          <w:rFonts w:ascii="Times New Roman" w:eastAsia="Times New Roman" w:hAnsi="Times New Roman" w:cs="Times New Roman"/>
          <w:sz w:val="28"/>
          <w:szCs w:val="28"/>
        </w:rPr>
        <w:t xml:space="preserve">рограмма </w:t>
      </w:r>
      <w:r>
        <w:rPr>
          <w:rFonts w:ascii="Times New Roman" w:eastAsia="Calibri" w:hAnsi="Times New Roman" w:cs="Times New Roman"/>
          <w:color w:val="000000"/>
          <w:sz w:val="28"/>
          <w:szCs w:val="28"/>
        </w:rPr>
        <w:t xml:space="preserve">определяет </w:t>
      </w:r>
      <w:r>
        <w:rPr>
          <w:rFonts w:ascii="Times New Roman" w:eastAsia="Calibri" w:hAnsi="Times New Roman" w:cs="Times New Roman"/>
          <w:bCs/>
          <w:color w:val="000000"/>
          <w:sz w:val="28"/>
          <w:szCs w:val="28"/>
        </w:rPr>
        <w:t xml:space="preserve">обязательный минимум содержания </w:t>
      </w:r>
      <w:r>
        <w:rPr>
          <w:rFonts w:ascii="Times New Roman" w:eastAsia="Calibri" w:hAnsi="Times New Roman" w:cs="Times New Roman"/>
          <w:color w:val="000000"/>
          <w:sz w:val="28"/>
          <w:szCs w:val="28"/>
        </w:rPr>
        <w:t xml:space="preserve">среднего общего образования, </w:t>
      </w:r>
      <w:r>
        <w:rPr>
          <w:rFonts w:ascii="Times New Roman" w:eastAsia="Times New Roman" w:hAnsi="Times New Roman" w:cs="Times New Roman"/>
          <w:sz w:val="28"/>
          <w:szCs w:val="28"/>
        </w:rPr>
        <w:t xml:space="preserve">цели, задачи, планируемые результаты, содержание и организацию образовательного процесса на ступени среднего общего образования, </w:t>
      </w:r>
      <w:r>
        <w:rPr>
          <w:rFonts w:ascii="Times New Roman" w:eastAsia="Calibri" w:hAnsi="Times New Roman" w:cs="Times New Roman"/>
          <w:color w:val="000000"/>
          <w:sz w:val="28"/>
          <w:szCs w:val="28"/>
        </w:rPr>
        <w:t xml:space="preserve">максимальный объем учебной нагрузки обучающихся, уровень подготовки выпускников, а также основные требования к обеспечению образовательного процесса </w:t>
      </w:r>
      <w:r>
        <w:rPr>
          <w:rFonts w:ascii="Times New Roman" w:eastAsia="Times New Roman" w:hAnsi="Times New Roman" w:cs="Times New Roman"/>
          <w:sz w:val="28"/>
          <w:szCs w:val="28"/>
        </w:rPr>
        <w:t>и реализуется школой через урочную и внеурочную деятельность с соблюдением требований государственных санитарно-эпидемиологических правил и нормативов.</w:t>
      </w:r>
      <w:proofErr w:type="gramEnd"/>
    </w:p>
    <w:p w:rsidR="00637C44" w:rsidRDefault="00637C44" w:rsidP="00637C44">
      <w:pPr>
        <w:spacing w:after="0" w:line="240" w:lineRule="auto"/>
        <w:ind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Цели программы: 1) </w:t>
      </w:r>
      <w:r>
        <w:rPr>
          <w:rFonts w:ascii="Times New Roman" w:eastAsia="Times New Roman" w:hAnsi="Times New Roman" w:cs="Times New Roman"/>
          <w:sz w:val="28"/>
          <w:szCs w:val="28"/>
        </w:rPr>
        <w:t>обеспечение условий для получения качественного образования всеми обучающимися школы в условиях функционирования школы; 2) выстраивание образовательного пространства, соответствующего старшему школьному возрасту через создание условий для социального и образовательного самоопределения старшеклассников.</w:t>
      </w:r>
    </w:p>
    <w:p w:rsidR="00637C44" w:rsidRDefault="00637C44" w:rsidP="00637C44">
      <w:pPr>
        <w:spacing w:after="0" w:line="240" w:lineRule="auto"/>
        <w:ind w:right="34"/>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Среднее  общее образование – третья, завершающая ступень общего образования</w:t>
      </w:r>
    </w:p>
    <w:p w:rsidR="00637C44" w:rsidRDefault="00637C44" w:rsidP="00637C44">
      <w:pPr>
        <w:spacing w:after="0" w:line="240" w:lineRule="auto"/>
        <w:ind w:right="34"/>
        <w:jc w:val="both"/>
        <w:rPr>
          <w:rFonts w:ascii="Times New Roman" w:eastAsia="Times New Roman" w:hAnsi="Times New Roman" w:cs="Times New Roman"/>
          <w:b/>
          <w:sz w:val="24"/>
          <w:szCs w:val="24"/>
        </w:rPr>
      </w:pPr>
    </w:p>
    <w:p w:rsidR="00637C44" w:rsidRDefault="00637C44" w:rsidP="00637C44">
      <w:pPr>
        <w:spacing w:after="0" w:line="240" w:lineRule="auto"/>
        <w:ind w:right="34"/>
        <w:jc w:val="both"/>
        <w:rPr>
          <w:rFonts w:ascii="Times New Roman" w:eastAsia="Times New Roman" w:hAnsi="Times New Roman" w:cs="Times New Roman"/>
          <w:b/>
          <w:sz w:val="24"/>
          <w:szCs w:val="24"/>
        </w:rPr>
      </w:pPr>
    </w:p>
    <w:p w:rsidR="00637C44" w:rsidRDefault="00637C44" w:rsidP="00637C44">
      <w:pPr>
        <w:spacing w:after="0" w:line="240" w:lineRule="auto"/>
        <w:jc w:val="both"/>
        <w:rPr>
          <w:rFonts w:ascii="Times New Roman" w:eastAsia="Calibri" w:hAnsi="Times New Roman"/>
          <w:color w:val="15191D"/>
          <w:sz w:val="28"/>
          <w:szCs w:val="28"/>
          <w:lang w:eastAsia="en-US"/>
        </w:rPr>
      </w:pPr>
      <w:r>
        <w:rPr>
          <w:rFonts w:ascii="Times New Roman" w:eastAsia="Calibri" w:hAnsi="Times New Roman"/>
          <w:color w:val="15191D"/>
          <w:sz w:val="28"/>
          <w:szCs w:val="28"/>
        </w:rPr>
        <w:t xml:space="preserve">Программный материал по реализуемым образовательным программам начального общего, основного общего и среднего общего выполнен в полном объеме. </w:t>
      </w:r>
    </w:p>
    <w:p w:rsidR="00637C44" w:rsidRDefault="00637C44" w:rsidP="00637C44">
      <w:pPr>
        <w:spacing w:after="0" w:line="240" w:lineRule="auto"/>
        <w:ind w:right="34"/>
        <w:jc w:val="both"/>
        <w:rPr>
          <w:rFonts w:ascii="Times New Roman" w:eastAsia="Times New Roman" w:hAnsi="Times New Roman" w:cs="Times New Roman"/>
          <w:b/>
          <w:sz w:val="24"/>
          <w:szCs w:val="24"/>
        </w:rPr>
      </w:pPr>
    </w:p>
    <w:p w:rsidR="00637C44" w:rsidRDefault="00637C44" w:rsidP="00637C44">
      <w:pPr>
        <w:spacing w:after="0" w:line="240" w:lineRule="auto"/>
        <w:ind w:right="34"/>
        <w:jc w:val="both"/>
        <w:rPr>
          <w:rFonts w:ascii="Times New Roman" w:eastAsia="Times New Roman" w:hAnsi="Times New Roman" w:cs="Times New Roman"/>
          <w:b/>
          <w:sz w:val="24"/>
          <w:szCs w:val="24"/>
        </w:rPr>
      </w:pPr>
    </w:p>
    <w:p w:rsidR="003A5B47" w:rsidRDefault="003A5B47" w:rsidP="00637C44">
      <w:pPr>
        <w:spacing w:after="0" w:line="240" w:lineRule="auto"/>
        <w:ind w:right="34"/>
        <w:jc w:val="both"/>
        <w:rPr>
          <w:rFonts w:ascii="Times New Roman" w:eastAsia="Times New Roman" w:hAnsi="Times New Roman" w:cs="Times New Roman"/>
          <w:b/>
          <w:sz w:val="24"/>
          <w:szCs w:val="24"/>
        </w:rPr>
      </w:pPr>
    </w:p>
    <w:p w:rsidR="003A5B47" w:rsidRDefault="003A5B47" w:rsidP="00637C44">
      <w:pPr>
        <w:spacing w:after="0" w:line="240" w:lineRule="auto"/>
        <w:ind w:right="34"/>
        <w:jc w:val="both"/>
        <w:rPr>
          <w:rFonts w:ascii="Times New Roman" w:eastAsia="Times New Roman" w:hAnsi="Times New Roman" w:cs="Times New Roman"/>
          <w:b/>
          <w:sz w:val="24"/>
          <w:szCs w:val="24"/>
        </w:rPr>
      </w:pPr>
    </w:p>
    <w:p w:rsidR="00637C44" w:rsidRDefault="00637C44" w:rsidP="00637C44">
      <w:pPr>
        <w:spacing w:after="0" w:line="240" w:lineRule="auto"/>
        <w:ind w:right="34"/>
        <w:jc w:val="both"/>
        <w:rPr>
          <w:rFonts w:ascii="Times New Roman" w:hAnsi="Times New Roman" w:cs="Times New Roman"/>
          <w:sz w:val="28"/>
          <w:szCs w:val="28"/>
        </w:rPr>
      </w:pPr>
      <w:r>
        <w:rPr>
          <w:rFonts w:ascii="Times New Roman" w:hAnsi="Times New Roman" w:cs="Times New Roman"/>
          <w:b/>
          <w:sz w:val="28"/>
          <w:szCs w:val="28"/>
        </w:rPr>
        <w:lastRenderedPageBreak/>
        <w:t>3.2.1. Воспитательная работа</w:t>
      </w:r>
      <w:r>
        <w:rPr>
          <w:rFonts w:ascii="Times New Roman" w:hAnsi="Times New Roman" w:cs="Times New Roman"/>
          <w:sz w:val="28"/>
          <w:szCs w:val="28"/>
        </w:rPr>
        <w:t>.</w:t>
      </w:r>
    </w:p>
    <w:p w:rsidR="00CC46B5" w:rsidRPr="0054182C" w:rsidRDefault="00CC46B5" w:rsidP="00CC46B5">
      <w:pPr>
        <w:autoSpaceDE w:val="0"/>
        <w:autoSpaceDN w:val="0"/>
        <w:adjustRightInd w:val="0"/>
        <w:spacing w:after="0" w:line="240" w:lineRule="auto"/>
        <w:jc w:val="both"/>
        <w:rPr>
          <w:rFonts w:ascii="Times New Roman" w:hAnsi="Times New Roman" w:cs="Times New Roman"/>
          <w:sz w:val="28"/>
          <w:szCs w:val="28"/>
        </w:rPr>
      </w:pPr>
      <w:r w:rsidRPr="0054182C">
        <w:rPr>
          <w:rFonts w:ascii="Times New Roman" w:hAnsi="Times New Roman" w:cs="Times New Roman"/>
          <w:sz w:val="28"/>
          <w:szCs w:val="28"/>
        </w:rPr>
        <w:t>Развивающая и воспитательная среда</w:t>
      </w:r>
      <w:r>
        <w:rPr>
          <w:rFonts w:ascii="Times New Roman" w:hAnsi="Times New Roman" w:cs="Times New Roman"/>
          <w:sz w:val="28"/>
          <w:szCs w:val="28"/>
        </w:rPr>
        <w:t xml:space="preserve"> МБОУ «Сентелекская СОШ» </w:t>
      </w:r>
      <w:r w:rsidRPr="0054182C">
        <w:rPr>
          <w:rFonts w:ascii="Times New Roman" w:hAnsi="Times New Roman" w:cs="Times New Roman"/>
          <w:sz w:val="28"/>
          <w:szCs w:val="28"/>
        </w:rPr>
        <w:t xml:space="preserve"> - этотворческая среда, понимаемая как совокупность влияний, условий и возможностейстановления индивидуальности детей и подростков, содержащихся в социальном</w:t>
      </w:r>
      <w:proofErr w:type="gramStart"/>
      <w:r w:rsidRPr="0054182C">
        <w:rPr>
          <w:rFonts w:ascii="Times New Roman" w:hAnsi="Times New Roman" w:cs="Times New Roman"/>
          <w:sz w:val="28"/>
          <w:szCs w:val="28"/>
        </w:rPr>
        <w:t>,п</w:t>
      </w:r>
      <w:proofErr w:type="gramEnd"/>
      <w:r w:rsidRPr="0054182C">
        <w:rPr>
          <w:rFonts w:ascii="Times New Roman" w:hAnsi="Times New Roman" w:cs="Times New Roman"/>
          <w:sz w:val="28"/>
          <w:szCs w:val="28"/>
        </w:rPr>
        <w:t>редметно-пространственном, технологическом, информационном компонентахсреды.</w:t>
      </w:r>
    </w:p>
    <w:p w:rsidR="00CC46B5" w:rsidRPr="0054182C" w:rsidRDefault="00CC46B5" w:rsidP="00CC46B5">
      <w:pPr>
        <w:autoSpaceDE w:val="0"/>
        <w:autoSpaceDN w:val="0"/>
        <w:adjustRightInd w:val="0"/>
        <w:spacing w:after="0" w:line="240" w:lineRule="auto"/>
        <w:jc w:val="both"/>
        <w:rPr>
          <w:rFonts w:ascii="Times New Roman" w:hAnsi="Times New Roman" w:cs="Times New Roman"/>
          <w:sz w:val="28"/>
          <w:szCs w:val="28"/>
        </w:rPr>
      </w:pPr>
      <w:r w:rsidRPr="0054182C">
        <w:rPr>
          <w:rFonts w:ascii="Times New Roman" w:hAnsi="Times New Roman" w:cs="Times New Roman"/>
          <w:sz w:val="28"/>
          <w:szCs w:val="28"/>
        </w:rPr>
        <w:t xml:space="preserve">Процесс воспитания в </w:t>
      </w:r>
      <w:r>
        <w:rPr>
          <w:rFonts w:ascii="Times New Roman" w:hAnsi="Times New Roman" w:cs="Times New Roman"/>
          <w:sz w:val="28"/>
          <w:szCs w:val="28"/>
        </w:rPr>
        <w:t xml:space="preserve">МБОУ «Сентелекская СОШ» </w:t>
      </w:r>
      <w:r w:rsidRPr="0054182C">
        <w:rPr>
          <w:rFonts w:ascii="Times New Roman" w:hAnsi="Times New Roman" w:cs="Times New Roman"/>
          <w:sz w:val="28"/>
          <w:szCs w:val="28"/>
        </w:rPr>
        <w:t>основывается на следующихпринципах взаимодействия педагогов и учащихся:</w:t>
      </w:r>
    </w:p>
    <w:p w:rsidR="00CC46B5" w:rsidRPr="0054182C" w:rsidRDefault="00CC46B5" w:rsidP="00CC4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182C">
        <w:rPr>
          <w:rFonts w:ascii="Times New Roman" w:hAnsi="Times New Roman" w:cs="Times New Roman"/>
          <w:sz w:val="28"/>
          <w:szCs w:val="28"/>
        </w:rPr>
        <w:t>неукоснительное соблюдение законности и прав семьи и ребенка, соблюденияконфиденциальности информации о ребенке и семье, приоритета безопасностиребенка при нахождении в школе;</w:t>
      </w:r>
    </w:p>
    <w:p w:rsidR="00CC46B5" w:rsidRPr="0054182C" w:rsidRDefault="00CC46B5" w:rsidP="00CC4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182C">
        <w:rPr>
          <w:rFonts w:ascii="Times New Roman" w:hAnsi="Times New Roman" w:cs="Times New Roman"/>
          <w:sz w:val="28"/>
          <w:szCs w:val="28"/>
        </w:rPr>
        <w:t>ориентир на создание психологически комфортной среды для каждого ребенка ивзрослого, без которой невозможно конструктивное взаимодействие школьников ипедагогов;</w:t>
      </w:r>
    </w:p>
    <w:p w:rsidR="00CC46B5" w:rsidRDefault="00CC46B5" w:rsidP="00CC4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182C">
        <w:rPr>
          <w:rFonts w:ascii="Times New Roman" w:hAnsi="Times New Roman" w:cs="Times New Roman"/>
          <w:sz w:val="28"/>
          <w:szCs w:val="28"/>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содержательнымисобытиями, позитивными эмоциями и доверительными отношениями друг к другу;</w:t>
      </w:r>
    </w:p>
    <w:p w:rsidR="00CC46B5" w:rsidRPr="0054182C" w:rsidRDefault="00CC46B5" w:rsidP="00CC4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54182C">
        <w:rPr>
          <w:rFonts w:ascii="Times New Roman" w:hAnsi="Times New Roman" w:cs="Times New Roman"/>
          <w:sz w:val="28"/>
          <w:szCs w:val="28"/>
        </w:rPr>
        <w:t xml:space="preserve">рганизация основных совместных дел школьников и педагогов как </w:t>
      </w:r>
      <w:proofErr w:type="spellStart"/>
      <w:r w:rsidRPr="0054182C">
        <w:rPr>
          <w:rFonts w:ascii="Times New Roman" w:hAnsi="Times New Roman" w:cs="Times New Roman"/>
          <w:sz w:val="28"/>
          <w:szCs w:val="28"/>
        </w:rPr>
        <w:t>предметасовместной</w:t>
      </w:r>
      <w:proofErr w:type="spellEnd"/>
      <w:r w:rsidRPr="0054182C">
        <w:rPr>
          <w:rFonts w:ascii="Times New Roman" w:hAnsi="Times New Roman" w:cs="Times New Roman"/>
          <w:sz w:val="28"/>
          <w:szCs w:val="28"/>
        </w:rPr>
        <w:t xml:space="preserve"> заботы и взрослых, и детей;</w:t>
      </w:r>
    </w:p>
    <w:p w:rsidR="00CC46B5" w:rsidRPr="0054182C" w:rsidRDefault="00CC46B5" w:rsidP="00CC4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182C">
        <w:rPr>
          <w:rFonts w:ascii="Times New Roman" w:hAnsi="Times New Roman" w:cs="Times New Roman"/>
          <w:sz w:val="28"/>
          <w:szCs w:val="28"/>
        </w:rPr>
        <w:t xml:space="preserve">системность, целесообразность и </w:t>
      </w:r>
      <w:proofErr w:type="spellStart"/>
      <w:r w:rsidRPr="0054182C">
        <w:rPr>
          <w:rFonts w:ascii="Times New Roman" w:hAnsi="Times New Roman" w:cs="Times New Roman"/>
          <w:sz w:val="28"/>
          <w:szCs w:val="28"/>
        </w:rPr>
        <w:t>нешаблонность</w:t>
      </w:r>
      <w:proofErr w:type="spellEnd"/>
      <w:r w:rsidRPr="0054182C">
        <w:rPr>
          <w:rFonts w:ascii="Times New Roman" w:hAnsi="Times New Roman" w:cs="Times New Roman"/>
          <w:sz w:val="28"/>
          <w:szCs w:val="28"/>
        </w:rPr>
        <w:t xml:space="preserve"> воспитания как условия егоэффективности.</w:t>
      </w:r>
    </w:p>
    <w:p w:rsidR="00CC46B5" w:rsidRDefault="00CC46B5" w:rsidP="00CC46B5">
      <w:pPr>
        <w:autoSpaceDE w:val="0"/>
        <w:autoSpaceDN w:val="0"/>
        <w:adjustRightInd w:val="0"/>
        <w:spacing w:after="0" w:line="240" w:lineRule="auto"/>
        <w:jc w:val="both"/>
        <w:rPr>
          <w:rFonts w:ascii="Times New Roman" w:hAnsi="Times New Roman" w:cs="Times New Roman"/>
          <w:sz w:val="28"/>
          <w:szCs w:val="28"/>
        </w:rPr>
      </w:pPr>
      <w:r w:rsidRPr="0054182C">
        <w:rPr>
          <w:rFonts w:ascii="Times New Roman" w:hAnsi="Times New Roman" w:cs="Times New Roman"/>
          <w:sz w:val="28"/>
          <w:szCs w:val="28"/>
        </w:rPr>
        <w:t xml:space="preserve">Основными традициями воспитания в </w:t>
      </w:r>
      <w:r>
        <w:rPr>
          <w:rFonts w:ascii="Times New Roman" w:hAnsi="Times New Roman" w:cs="Times New Roman"/>
          <w:sz w:val="28"/>
          <w:szCs w:val="28"/>
        </w:rPr>
        <w:t>МБОУ «Сентелекская СОШ»</w:t>
      </w:r>
      <w:r w:rsidRPr="0054182C">
        <w:rPr>
          <w:rFonts w:ascii="Times New Roman" w:hAnsi="Times New Roman" w:cs="Times New Roman"/>
          <w:sz w:val="28"/>
          <w:szCs w:val="28"/>
        </w:rPr>
        <w:t xml:space="preserve"> являютсяключевые общешкольные традиции, через которые осуществляется интеграция</w:t>
      </w:r>
    </w:p>
    <w:p w:rsidR="00CC46B5" w:rsidRDefault="00CC46B5" w:rsidP="00CC46B5">
      <w:pPr>
        <w:autoSpaceDE w:val="0"/>
        <w:autoSpaceDN w:val="0"/>
        <w:adjustRightInd w:val="0"/>
        <w:spacing w:after="0" w:line="240" w:lineRule="auto"/>
        <w:jc w:val="both"/>
        <w:rPr>
          <w:rFonts w:ascii="Times New Roman" w:hAnsi="Times New Roman" w:cs="Times New Roman"/>
          <w:bCs/>
          <w:sz w:val="28"/>
          <w:szCs w:val="28"/>
        </w:rPr>
      </w:pPr>
      <w:r w:rsidRPr="006201BE">
        <w:rPr>
          <w:rFonts w:ascii="Times New Roman" w:hAnsi="Times New Roman" w:cs="Times New Roman"/>
          <w:bCs/>
          <w:sz w:val="28"/>
          <w:szCs w:val="28"/>
        </w:rPr>
        <w:t xml:space="preserve">-  традиция </w:t>
      </w:r>
      <w:r>
        <w:rPr>
          <w:rFonts w:ascii="Times New Roman" w:hAnsi="Times New Roman" w:cs="Times New Roman"/>
          <w:bCs/>
          <w:sz w:val="28"/>
          <w:szCs w:val="28"/>
        </w:rPr>
        <w:t>«Первый звонок</w:t>
      </w:r>
      <w:r w:rsidRPr="006201BE">
        <w:rPr>
          <w:rFonts w:ascii="Times New Roman" w:hAnsi="Times New Roman" w:cs="Times New Roman"/>
          <w:bCs/>
          <w:sz w:val="28"/>
          <w:szCs w:val="28"/>
        </w:rPr>
        <w:t>» - Торжественная линейка, тематические классные часы педагогов, учащихся и родителей;</w:t>
      </w:r>
    </w:p>
    <w:p w:rsidR="00CC46B5" w:rsidRPr="006201BE" w:rsidRDefault="00CC46B5" w:rsidP="00CC46B5">
      <w:pPr>
        <w:autoSpaceDE w:val="0"/>
        <w:autoSpaceDN w:val="0"/>
        <w:adjustRightInd w:val="0"/>
        <w:spacing w:after="0" w:line="240" w:lineRule="auto"/>
        <w:jc w:val="both"/>
        <w:rPr>
          <w:rFonts w:ascii="Times New Roman" w:eastAsia="Arial" w:hAnsi="Times New Roman" w:cs="Times New Roman"/>
          <w:b/>
          <w:bCs/>
          <w:sz w:val="28"/>
          <w:szCs w:val="28"/>
          <w:lang w:bidi="ru-RU"/>
        </w:rPr>
      </w:pPr>
      <w:r w:rsidRPr="006201BE">
        <w:rPr>
          <w:rFonts w:ascii="Times New Roman" w:hAnsi="Times New Roman" w:cs="Times New Roman"/>
          <w:bCs/>
          <w:sz w:val="28"/>
          <w:szCs w:val="28"/>
        </w:rPr>
        <w:t>- внеклассное мероприятие «Золотая осень» - творческие конкурсы, викторины;</w:t>
      </w:r>
    </w:p>
    <w:p w:rsidR="00CC46B5" w:rsidRPr="002A33E4" w:rsidRDefault="00CC46B5" w:rsidP="00CC4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-традиция</w:t>
      </w:r>
      <w:r w:rsidRPr="002A33E4">
        <w:rPr>
          <w:rFonts w:ascii="Times New Roman" w:hAnsi="Times New Roman" w:cs="Times New Roman"/>
          <w:sz w:val="28"/>
          <w:szCs w:val="28"/>
        </w:rPr>
        <w:t xml:space="preserve"> «День Учителя</w:t>
      </w:r>
      <w:r>
        <w:rPr>
          <w:rFonts w:ascii="Times New Roman" w:hAnsi="Times New Roman" w:cs="Times New Roman"/>
          <w:sz w:val="28"/>
          <w:szCs w:val="28"/>
        </w:rPr>
        <w:t>. День дублера</w:t>
      </w:r>
      <w:r w:rsidRPr="002A33E4">
        <w:rPr>
          <w:rFonts w:ascii="Times New Roman" w:hAnsi="Times New Roman" w:cs="Times New Roman"/>
          <w:sz w:val="28"/>
          <w:szCs w:val="28"/>
        </w:rPr>
        <w:t xml:space="preserve">» </w:t>
      </w:r>
      <w:r w:rsidRPr="002A33E4">
        <w:rPr>
          <w:rFonts w:ascii="Times New Roman" w:hAnsi="Times New Roman" w:cs="Times New Roman"/>
          <w:i/>
          <w:iCs/>
          <w:sz w:val="28"/>
          <w:szCs w:val="28"/>
        </w:rPr>
        <w:t xml:space="preserve">- </w:t>
      </w:r>
      <w:r w:rsidRPr="002A33E4">
        <w:rPr>
          <w:rFonts w:ascii="Times New Roman" w:hAnsi="Times New Roman" w:cs="Times New Roman"/>
          <w:sz w:val="28"/>
          <w:szCs w:val="28"/>
        </w:rPr>
        <w:t>поздравление учителей от администрации школы, родителями</w:t>
      </w:r>
      <w:r>
        <w:rPr>
          <w:rFonts w:ascii="Times New Roman" w:hAnsi="Times New Roman" w:cs="Times New Roman"/>
          <w:sz w:val="28"/>
          <w:szCs w:val="28"/>
        </w:rPr>
        <w:t xml:space="preserve"> и учащимися;</w:t>
      </w:r>
    </w:p>
    <w:p w:rsidR="00CC46B5" w:rsidRPr="002A33E4" w:rsidRDefault="00CC46B5" w:rsidP="00CC46B5">
      <w:pPr>
        <w:autoSpaceDE w:val="0"/>
        <w:autoSpaceDN w:val="0"/>
        <w:adjustRightInd w:val="0"/>
        <w:spacing w:after="0" w:line="240" w:lineRule="auto"/>
        <w:jc w:val="both"/>
        <w:rPr>
          <w:rFonts w:ascii="Times New Roman" w:hAnsi="Times New Roman" w:cs="Times New Roman"/>
          <w:sz w:val="28"/>
          <w:szCs w:val="28"/>
        </w:rPr>
      </w:pPr>
      <w:r w:rsidRPr="002A33E4">
        <w:rPr>
          <w:rFonts w:ascii="Times New Roman" w:hAnsi="Times New Roman" w:cs="Times New Roman"/>
          <w:sz w:val="28"/>
          <w:szCs w:val="28"/>
        </w:rPr>
        <w:t>«Новогод</w:t>
      </w:r>
      <w:r>
        <w:rPr>
          <w:rFonts w:ascii="Times New Roman" w:hAnsi="Times New Roman" w:cs="Times New Roman"/>
          <w:sz w:val="28"/>
          <w:szCs w:val="28"/>
        </w:rPr>
        <w:t>ние мероприятия</w:t>
      </w:r>
      <w:r w:rsidRPr="002A33E4">
        <w:rPr>
          <w:rFonts w:ascii="Times New Roman" w:hAnsi="Times New Roman" w:cs="Times New Roman"/>
          <w:sz w:val="28"/>
          <w:szCs w:val="28"/>
        </w:rPr>
        <w:t xml:space="preserve">» </w:t>
      </w:r>
      <w:r w:rsidRPr="002A33E4">
        <w:rPr>
          <w:rFonts w:ascii="Times New Roman" w:hAnsi="Times New Roman" w:cs="Times New Roman"/>
          <w:i/>
          <w:iCs/>
          <w:sz w:val="28"/>
          <w:szCs w:val="28"/>
        </w:rPr>
        <w:t xml:space="preserve">- </w:t>
      </w:r>
      <w:proofErr w:type="gramStart"/>
      <w:r w:rsidRPr="002A33E4">
        <w:rPr>
          <w:rFonts w:ascii="Times New Roman" w:hAnsi="Times New Roman" w:cs="Times New Roman"/>
          <w:sz w:val="28"/>
          <w:szCs w:val="28"/>
        </w:rPr>
        <w:t>включающий</w:t>
      </w:r>
      <w:proofErr w:type="gramEnd"/>
      <w:r w:rsidRPr="002A33E4">
        <w:rPr>
          <w:rFonts w:ascii="Times New Roman" w:hAnsi="Times New Roman" w:cs="Times New Roman"/>
          <w:sz w:val="28"/>
          <w:szCs w:val="28"/>
        </w:rPr>
        <w:t xml:space="preserve"> яркие творческие идеи от оформления иподарков, до незабываемых спектаклей для всех возрастов.</w:t>
      </w:r>
    </w:p>
    <w:p w:rsidR="00CC46B5" w:rsidRDefault="00CC46B5" w:rsidP="00CC46B5">
      <w:pPr>
        <w:autoSpaceDE w:val="0"/>
        <w:autoSpaceDN w:val="0"/>
        <w:adjustRightInd w:val="0"/>
        <w:spacing w:after="0" w:line="240" w:lineRule="auto"/>
        <w:jc w:val="both"/>
        <w:rPr>
          <w:rFonts w:ascii="Times New Roman" w:hAnsi="Times New Roman" w:cs="Times New Roman"/>
          <w:bCs/>
          <w:sz w:val="28"/>
          <w:szCs w:val="28"/>
        </w:rPr>
      </w:pPr>
      <w:r w:rsidRPr="006201BE">
        <w:rPr>
          <w:rFonts w:ascii="Times New Roman" w:hAnsi="Times New Roman" w:cs="Times New Roman"/>
          <w:sz w:val="28"/>
          <w:szCs w:val="28"/>
        </w:rPr>
        <w:t>- традиция «</w:t>
      </w:r>
      <w:r w:rsidRPr="006201BE">
        <w:rPr>
          <w:rFonts w:ascii="Times New Roman" w:hAnsi="Times New Roman" w:cs="Times New Roman"/>
          <w:bCs/>
          <w:sz w:val="28"/>
          <w:szCs w:val="28"/>
        </w:rPr>
        <w:t>Неделя семьи» -  внеклассные мероприятия, посвященные сохранению и развитию семейных ценностей;</w:t>
      </w:r>
    </w:p>
    <w:p w:rsidR="00CC46B5" w:rsidRDefault="00CC46B5" w:rsidP="00CC46B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Традиция </w:t>
      </w:r>
      <w:r w:rsidRPr="00495086">
        <w:rPr>
          <w:rFonts w:ascii="Times New Roman" w:hAnsi="Times New Roman" w:cs="Times New Roman"/>
          <w:bCs/>
          <w:sz w:val="28"/>
          <w:szCs w:val="28"/>
        </w:rPr>
        <w:t xml:space="preserve">- Месячник спортивно массовой и патриотической работы – развитие патриотической, спортивной работы </w:t>
      </w:r>
      <w:proofErr w:type="gramStart"/>
      <w:r w:rsidRPr="00495086">
        <w:rPr>
          <w:rFonts w:ascii="Times New Roman" w:hAnsi="Times New Roman" w:cs="Times New Roman"/>
          <w:bCs/>
          <w:sz w:val="28"/>
          <w:szCs w:val="28"/>
        </w:rPr>
        <w:t>по</w:t>
      </w:r>
      <w:proofErr w:type="gramEnd"/>
      <w:r w:rsidRPr="00495086">
        <w:rPr>
          <w:rFonts w:ascii="Times New Roman" w:hAnsi="Times New Roman" w:cs="Times New Roman"/>
          <w:bCs/>
          <w:sz w:val="28"/>
          <w:szCs w:val="28"/>
        </w:rPr>
        <w:t xml:space="preserve"> </w:t>
      </w:r>
      <w:proofErr w:type="gramStart"/>
      <w:r w:rsidRPr="00495086">
        <w:rPr>
          <w:rFonts w:ascii="Times New Roman" w:hAnsi="Times New Roman" w:cs="Times New Roman"/>
          <w:bCs/>
          <w:sz w:val="28"/>
          <w:szCs w:val="28"/>
        </w:rPr>
        <w:t>средством</w:t>
      </w:r>
      <w:proofErr w:type="gramEnd"/>
      <w:r w:rsidRPr="00495086">
        <w:rPr>
          <w:rFonts w:ascii="Times New Roman" w:hAnsi="Times New Roman" w:cs="Times New Roman"/>
          <w:bCs/>
          <w:sz w:val="28"/>
          <w:szCs w:val="28"/>
        </w:rPr>
        <w:t xml:space="preserve">  проведения классных часов, спортивных состязаний, утренников, конкур совместно с учащимися и их родителями;</w:t>
      </w:r>
    </w:p>
    <w:p w:rsidR="00CC46B5" w:rsidRDefault="00CC46B5" w:rsidP="00CC46B5">
      <w:pPr>
        <w:autoSpaceDE w:val="0"/>
        <w:autoSpaceDN w:val="0"/>
        <w:adjustRightInd w:val="0"/>
        <w:spacing w:after="0" w:line="240" w:lineRule="auto"/>
        <w:jc w:val="both"/>
        <w:rPr>
          <w:rFonts w:ascii="Times New Roman" w:hAnsi="Times New Roman" w:cs="Times New Roman"/>
          <w:bCs/>
          <w:sz w:val="28"/>
          <w:szCs w:val="28"/>
        </w:rPr>
      </w:pPr>
      <w:r w:rsidRPr="00495086">
        <w:rPr>
          <w:rFonts w:ascii="Times New Roman" w:hAnsi="Times New Roman" w:cs="Times New Roman"/>
          <w:sz w:val="28"/>
          <w:szCs w:val="28"/>
        </w:rPr>
        <w:t>- традиция «</w:t>
      </w:r>
      <w:r w:rsidRPr="00495086">
        <w:rPr>
          <w:rFonts w:ascii="Times New Roman" w:hAnsi="Times New Roman" w:cs="Times New Roman"/>
          <w:bCs/>
          <w:sz w:val="28"/>
          <w:szCs w:val="28"/>
        </w:rPr>
        <w:t>Конкурс патриотической песни» - внеклассное мероприятие</w:t>
      </w:r>
      <w:r>
        <w:rPr>
          <w:rFonts w:ascii="Times New Roman" w:hAnsi="Times New Roman" w:cs="Times New Roman"/>
          <w:bCs/>
          <w:sz w:val="28"/>
          <w:szCs w:val="28"/>
        </w:rPr>
        <w:t>;</w:t>
      </w:r>
    </w:p>
    <w:p w:rsidR="00CC46B5" w:rsidRDefault="00CC46B5" w:rsidP="00CC46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8"/>
          <w:szCs w:val="28"/>
        </w:rPr>
        <w:t xml:space="preserve">- традиция «8 марта» - </w:t>
      </w:r>
      <w:r w:rsidRPr="00495086">
        <w:rPr>
          <w:rFonts w:ascii="Times New Roman" w:hAnsi="Times New Roman" w:cs="Times New Roman"/>
          <w:bCs/>
          <w:sz w:val="28"/>
          <w:szCs w:val="28"/>
        </w:rPr>
        <w:t>концерт, посвященный международному женскому дню</w:t>
      </w:r>
      <w:r>
        <w:rPr>
          <w:rFonts w:ascii="Times New Roman" w:hAnsi="Times New Roman" w:cs="Times New Roman"/>
          <w:bCs/>
          <w:sz w:val="24"/>
          <w:szCs w:val="24"/>
        </w:rPr>
        <w:t>;</w:t>
      </w:r>
    </w:p>
    <w:p w:rsidR="00CC46B5" w:rsidRDefault="00CC46B5" w:rsidP="00CC46B5">
      <w:pPr>
        <w:autoSpaceDE w:val="0"/>
        <w:autoSpaceDN w:val="0"/>
        <w:adjustRightInd w:val="0"/>
        <w:spacing w:after="0" w:line="240" w:lineRule="auto"/>
        <w:jc w:val="both"/>
        <w:rPr>
          <w:rFonts w:ascii="Times New Roman" w:hAnsi="Times New Roman" w:cs="Times New Roman"/>
          <w:bCs/>
          <w:sz w:val="28"/>
          <w:szCs w:val="28"/>
        </w:rPr>
      </w:pPr>
      <w:r w:rsidRPr="00495086">
        <w:rPr>
          <w:rFonts w:ascii="Times New Roman" w:hAnsi="Times New Roman" w:cs="Times New Roman"/>
          <w:sz w:val="28"/>
          <w:szCs w:val="28"/>
        </w:rPr>
        <w:t xml:space="preserve">- </w:t>
      </w:r>
      <w:r w:rsidRPr="00495086">
        <w:rPr>
          <w:rFonts w:ascii="Times New Roman" w:hAnsi="Times New Roman" w:cs="Times New Roman"/>
          <w:bCs/>
          <w:sz w:val="28"/>
          <w:szCs w:val="28"/>
        </w:rPr>
        <w:t>«День победы» - мероприятия, посвященн</w:t>
      </w:r>
      <w:r>
        <w:rPr>
          <w:rFonts w:ascii="Times New Roman" w:hAnsi="Times New Roman" w:cs="Times New Roman"/>
          <w:bCs/>
          <w:sz w:val="28"/>
          <w:szCs w:val="28"/>
        </w:rPr>
        <w:t>ые празднованию праздника 9 мая;</w:t>
      </w:r>
    </w:p>
    <w:p w:rsidR="00CC46B5" w:rsidRPr="00495086" w:rsidRDefault="00CC46B5" w:rsidP="00CC4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традиция </w:t>
      </w:r>
      <w:r w:rsidRPr="00495086">
        <w:rPr>
          <w:rFonts w:ascii="Times New Roman" w:hAnsi="Times New Roman" w:cs="Times New Roman"/>
          <w:bCs/>
          <w:sz w:val="28"/>
          <w:szCs w:val="28"/>
        </w:rPr>
        <w:t>«Прощание с начальной школой» - внеклассное мероприятие в начальной школе;</w:t>
      </w:r>
    </w:p>
    <w:p w:rsidR="00CC46B5" w:rsidRPr="002A33E4" w:rsidRDefault="00CC46B5" w:rsidP="00CC46B5">
      <w:pPr>
        <w:autoSpaceDE w:val="0"/>
        <w:autoSpaceDN w:val="0"/>
        <w:adjustRightInd w:val="0"/>
        <w:spacing w:after="0" w:line="240" w:lineRule="auto"/>
        <w:jc w:val="both"/>
        <w:rPr>
          <w:rFonts w:ascii="Times New Roman" w:hAnsi="Times New Roman" w:cs="Times New Roman"/>
          <w:sz w:val="28"/>
          <w:szCs w:val="28"/>
        </w:rPr>
      </w:pPr>
      <w:r w:rsidRPr="002A33E4">
        <w:rPr>
          <w:rFonts w:ascii="Times New Roman" w:hAnsi="Times New Roman" w:cs="Times New Roman"/>
          <w:sz w:val="28"/>
          <w:szCs w:val="28"/>
        </w:rPr>
        <w:t>«Последний звонок» - это праздник выпускников, в котором принимает участие вся</w:t>
      </w:r>
    </w:p>
    <w:p w:rsidR="00CC46B5" w:rsidRPr="002A33E4" w:rsidRDefault="00CC46B5" w:rsidP="00CC46B5">
      <w:pPr>
        <w:autoSpaceDE w:val="0"/>
        <w:autoSpaceDN w:val="0"/>
        <w:adjustRightInd w:val="0"/>
        <w:spacing w:after="0" w:line="240" w:lineRule="auto"/>
        <w:jc w:val="both"/>
        <w:rPr>
          <w:rFonts w:ascii="Times New Roman" w:hAnsi="Times New Roman" w:cs="Times New Roman"/>
          <w:sz w:val="28"/>
          <w:szCs w:val="28"/>
        </w:rPr>
      </w:pPr>
      <w:r w:rsidRPr="002A33E4">
        <w:rPr>
          <w:rFonts w:ascii="Times New Roman" w:hAnsi="Times New Roman" w:cs="Times New Roman"/>
          <w:sz w:val="28"/>
          <w:szCs w:val="28"/>
        </w:rPr>
        <w:t>школа.</w:t>
      </w:r>
    </w:p>
    <w:p w:rsidR="00CC46B5"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В проведении этих дел поощряется конструктивное </w:t>
      </w:r>
      <w:proofErr w:type="spellStart"/>
      <w:r w:rsidRPr="0010433D">
        <w:rPr>
          <w:rFonts w:ascii="Times New Roman" w:eastAsia="Arial" w:hAnsi="Times New Roman" w:cs="Times New Roman"/>
          <w:sz w:val="28"/>
          <w:szCs w:val="28"/>
          <w:lang w:bidi="ru-RU"/>
        </w:rPr>
        <w:t>межклассное</w:t>
      </w:r>
      <w:proofErr w:type="spellEnd"/>
      <w:r w:rsidRPr="0010433D">
        <w:rPr>
          <w:rFonts w:ascii="Times New Roman" w:eastAsia="Arial" w:hAnsi="Times New Roman" w:cs="Times New Roman"/>
          <w:sz w:val="28"/>
          <w:szCs w:val="28"/>
          <w:lang w:bidi="ru-RU"/>
        </w:rPr>
        <w:t xml:space="preserve"> и </w:t>
      </w:r>
      <w:proofErr w:type="spellStart"/>
      <w:r w:rsidRPr="0010433D">
        <w:rPr>
          <w:rFonts w:ascii="Times New Roman" w:eastAsia="Arial" w:hAnsi="Times New Roman" w:cs="Times New Roman"/>
          <w:sz w:val="28"/>
          <w:szCs w:val="28"/>
          <w:lang w:bidi="ru-RU"/>
        </w:rPr>
        <w:t>межвозрастное</w:t>
      </w:r>
      <w:proofErr w:type="spellEnd"/>
      <w:r w:rsidRPr="0010433D">
        <w:rPr>
          <w:rFonts w:ascii="Times New Roman" w:eastAsia="Arial" w:hAnsi="Times New Roman" w:cs="Times New Roman"/>
          <w:sz w:val="28"/>
          <w:szCs w:val="28"/>
          <w:lang w:bidi="ru-RU"/>
        </w:rPr>
        <w:t xml:space="preserve"> взаимодействие школьников, а также их социальная активность.</w:t>
      </w:r>
    </w:p>
    <w:p w:rsidR="00CC46B5" w:rsidRDefault="00CC46B5" w:rsidP="00CC46B5">
      <w:pPr>
        <w:widowControl w:val="0"/>
        <w:spacing w:after="0"/>
        <w:jc w:val="both"/>
        <w:rPr>
          <w:rFonts w:ascii="Times New Roman" w:eastAsia="Arial" w:hAnsi="Times New Roman" w:cs="Times New Roman"/>
          <w:sz w:val="28"/>
          <w:szCs w:val="28"/>
          <w:lang w:bidi="ru-RU"/>
        </w:rPr>
      </w:pPr>
    </w:p>
    <w:p w:rsidR="00CC46B5" w:rsidRDefault="00CC46B5" w:rsidP="00CC46B5">
      <w:pPr>
        <w:widowControl w:val="0"/>
        <w:spacing w:after="0"/>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Воспитательная  работа организована по следующим модулям:</w:t>
      </w:r>
      <w:bookmarkStart w:id="0" w:name="bookmark74"/>
      <w:bookmarkStart w:id="1" w:name="bookmark75"/>
      <w:bookmarkStart w:id="2" w:name="bookmark77"/>
    </w:p>
    <w:p w:rsidR="00CC46B5" w:rsidRPr="00CC46B5" w:rsidRDefault="00CC46B5" w:rsidP="00CC46B5">
      <w:pPr>
        <w:widowControl w:val="0"/>
        <w:spacing w:after="0"/>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 xml:space="preserve">1. </w:t>
      </w:r>
      <w:r w:rsidRPr="0010433D">
        <w:rPr>
          <w:rFonts w:ascii="Times New Roman" w:eastAsia="Cambria" w:hAnsi="Times New Roman" w:cs="Times New Roman"/>
          <w:b/>
          <w:bCs/>
          <w:i/>
          <w:iCs/>
          <w:sz w:val="28"/>
          <w:szCs w:val="28"/>
          <w:lang w:bidi="ru-RU"/>
        </w:rPr>
        <w:t>Модуль «Ключевые общешкольные дела»</w:t>
      </w:r>
      <w:bookmarkEnd w:id="0"/>
      <w:bookmarkEnd w:id="1"/>
      <w:bookmarkEnd w:id="2"/>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w:t>
      </w:r>
    </w:p>
    <w:p w:rsidR="00CC46B5" w:rsidRPr="0010433D" w:rsidRDefault="00CC46B5" w:rsidP="00CC46B5">
      <w:pPr>
        <w:keepNext/>
        <w:keepLines/>
        <w:widowControl w:val="0"/>
        <w:numPr>
          <w:ilvl w:val="0"/>
          <w:numId w:val="15"/>
        </w:numPr>
        <w:tabs>
          <w:tab w:val="left" w:pos="851"/>
        </w:tabs>
        <w:spacing w:after="0" w:line="240" w:lineRule="auto"/>
        <w:ind w:left="426"/>
        <w:jc w:val="both"/>
        <w:outlineLvl w:val="2"/>
        <w:rPr>
          <w:rFonts w:ascii="Times New Roman" w:eastAsia="Cambria" w:hAnsi="Times New Roman" w:cs="Times New Roman"/>
          <w:b/>
          <w:bCs/>
          <w:i/>
          <w:iCs/>
          <w:sz w:val="28"/>
          <w:szCs w:val="28"/>
          <w:lang w:bidi="ru-RU"/>
        </w:rPr>
      </w:pPr>
      <w:bookmarkStart w:id="3" w:name="bookmark80"/>
      <w:bookmarkStart w:id="4" w:name="bookmark78"/>
      <w:bookmarkStart w:id="5" w:name="bookmark79"/>
      <w:bookmarkStart w:id="6" w:name="bookmark81"/>
      <w:bookmarkEnd w:id="3"/>
      <w:r w:rsidRPr="0010433D">
        <w:rPr>
          <w:rFonts w:ascii="Times New Roman" w:eastAsia="Cambria" w:hAnsi="Times New Roman" w:cs="Times New Roman"/>
          <w:b/>
          <w:bCs/>
          <w:i/>
          <w:iCs/>
          <w:sz w:val="28"/>
          <w:szCs w:val="28"/>
          <w:lang w:bidi="ru-RU"/>
        </w:rPr>
        <w:t>На внешкольном уровне</w:t>
      </w:r>
      <w:bookmarkEnd w:id="4"/>
      <w:bookmarkEnd w:id="5"/>
      <w:bookmarkEnd w:id="6"/>
    </w:p>
    <w:p w:rsidR="00CC46B5" w:rsidRPr="0010433D" w:rsidRDefault="00CC46B5" w:rsidP="00CC46B5">
      <w:pPr>
        <w:widowControl w:val="0"/>
        <w:autoSpaceDE w:val="0"/>
        <w:autoSpaceDN w:val="0"/>
        <w:adjustRightInd w:val="0"/>
        <w:spacing w:after="0" w:line="240" w:lineRule="auto"/>
        <w:jc w:val="both"/>
        <w:rPr>
          <w:rFonts w:ascii="Arial Unicode MS" w:eastAsia="Arial Unicode MS" w:hAnsi="Arial Unicode MS" w:cs="Arial Unicode MS"/>
          <w:color w:val="000000"/>
          <w:sz w:val="24"/>
          <w:szCs w:val="24"/>
          <w:lang w:bidi="ru-RU"/>
        </w:rPr>
      </w:pPr>
      <w:proofErr w:type="gramStart"/>
      <w:r w:rsidRPr="0010433D">
        <w:rPr>
          <w:rFonts w:ascii="Times New Roman" w:eastAsia="Arial" w:hAnsi="Times New Roman" w:cs="Times New Roman"/>
          <w:i/>
          <w:iCs/>
          <w:sz w:val="28"/>
          <w:szCs w:val="28"/>
          <w:lang w:bidi="ru-RU"/>
        </w:rPr>
        <w:t>-</w:t>
      </w:r>
      <w:r w:rsidRPr="0010433D">
        <w:rPr>
          <w:rFonts w:ascii="Times New Roman" w:eastAsia="Arial Unicode MS" w:hAnsi="Times New Roman" w:cs="Times New Roman"/>
          <w:sz w:val="28"/>
          <w:szCs w:val="28"/>
          <w:lang w:bidi="ru-RU"/>
        </w:rPr>
        <w:t xml:space="preserve"> социальные проекты - ежегодные совместно разрабатываемые и реализуемые школь</w:t>
      </w:r>
      <w:r w:rsidRPr="0010433D">
        <w:rPr>
          <w:rFonts w:ascii="Times New Roman" w:eastAsia="Arial Unicode MS" w:hAnsi="Times New Roman" w:cs="Times New Roman"/>
          <w:sz w:val="28"/>
          <w:szCs w:val="28"/>
          <w:lang w:bidi="ru-RU"/>
        </w:rPr>
        <w:softHyphen/>
        <w:t>никами и педагогами комплексы дел (благотворительной, экологической, патриоти</w:t>
      </w:r>
      <w:r w:rsidRPr="0010433D">
        <w:rPr>
          <w:rFonts w:ascii="Times New Roman" w:eastAsia="Arial Unicode MS" w:hAnsi="Times New Roman" w:cs="Times New Roman"/>
          <w:sz w:val="28"/>
          <w:szCs w:val="28"/>
          <w:lang w:bidi="ru-RU"/>
        </w:rPr>
        <w:softHyphen/>
        <w:t>ческой, трудовой направленности), ориентированные на преобразование окружаю</w:t>
      </w:r>
      <w:r w:rsidRPr="0010433D">
        <w:rPr>
          <w:rFonts w:ascii="Times New Roman" w:eastAsia="Arial Unicode MS" w:hAnsi="Times New Roman" w:cs="Times New Roman"/>
          <w:sz w:val="28"/>
          <w:szCs w:val="28"/>
          <w:lang w:bidi="ru-RU"/>
        </w:rPr>
        <w:softHyphen/>
        <w:t>щего школу социума: патриотические акции «Свеча Памяти», «Обелиск», «Бессмерт</w:t>
      </w:r>
      <w:r w:rsidRPr="0010433D">
        <w:rPr>
          <w:rFonts w:ascii="Times New Roman" w:eastAsia="Arial Unicode MS" w:hAnsi="Times New Roman" w:cs="Times New Roman"/>
          <w:sz w:val="28"/>
          <w:szCs w:val="28"/>
          <w:lang w:bidi="ru-RU"/>
        </w:rPr>
        <w:softHyphen/>
        <w:t xml:space="preserve">ный полк», «Георгиевская ленточка», «Памятные даты военной истории России», </w:t>
      </w:r>
      <w:r w:rsidRPr="0010433D">
        <w:rPr>
          <w:rFonts w:ascii="Times New Roman" w:eastAsia="Arial Unicode MS" w:hAnsi="Times New Roman" w:cs="Times New Roman"/>
          <w:color w:val="000000"/>
          <w:sz w:val="28"/>
          <w:szCs w:val="28"/>
          <w:lang w:bidi="ru-RU"/>
        </w:rPr>
        <w:t>Межведомственная профилактическая операция «Подросток»</w:t>
      </w:r>
      <w:r w:rsidRPr="0010433D">
        <w:rPr>
          <w:rFonts w:ascii="Times New Roman" w:eastAsia="Arial Unicode MS" w:hAnsi="Times New Roman" w:cs="Times New Roman"/>
          <w:sz w:val="28"/>
          <w:szCs w:val="28"/>
          <w:lang w:bidi="ru-RU"/>
        </w:rPr>
        <w:t>;</w:t>
      </w:r>
      <w:proofErr w:type="gramEnd"/>
      <w:r w:rsidRPr="0010433D">
        <w:rPr>
          <w:rFonts w:ascii="Times New Roman" w:eastAsia="Arial Unicode MS" w:hAnsi="Times New Roman" w:cs="Times New Roman"/>
          <w:sz w:val="28"/>
          <w:szCs w:val="28"/>
          <w:lang w:bidi="ru-RU"/>
        </w:rPr>
        <w:t xml:space="preserve"> </w:t>
      </w:r>
      <w:proofErr w:type="gramStart"/>
      <w:r w:rsidRPr="0010433D">
        <w:rPr>
          <w:rFonts w:ascii="Times New Roman" w:eastAsia="Arial Unicode MS" w:hAnsi="Times New Roman" w:cs="Times New Roman"/>
          <w:sz w:val="28"/>
          <w:szCs w:val="28"/>
          <w:lang w:bidi="ru-RU"/>
        </w:rPr>
        <w:t>эко</w:t>
      </w:r>
      <w:r w:rsidRPr="0010433D">
        <w:rPr>
          <w:rFonts w:ascii="Times New Roman" w:eastAsia="Arial Unicode MS" w:hAnsi="Times New Roman" w:cs="Times New Roman"/>
          <w:sz w:val="28"/>
          <w:szCs w:val="28"/>
          <w:lang w:bidi="ru-RU"/>
        </w:rPr>
        <w:softHyphen/>
        <w:t>логические - «Сохраним природу родного края», акция «Собе</w:t>
      </w:r>
      <w:r w:rsidRPr="0010433D">
        <w:rPr>
          <w:rFonts w:ascii="Times New Roman" w:eastAsia="Arial Unicode MS" w:hAnsi="Times New Roman" w:cs="Times New Roman"/>
          <w:sz w:val="28"/>
          <w:szCs w:val="28"/>
          <w:lang w:bidi="ru-RU"/>
        </w:rPr>
        <w:softHyphen/>
        <w:t>рем ребенка в школу» благотворительной направленности, оказание помощи в подго</w:t>
      </w:r>
      <w:r w:rsidRPr="0010433D">
        <w:rPr>
          <w:rFonts w:ascii="Times New Roman" w:eastAsia="Arial Unicode MS" w:hAnsi="Times New Roman" w:cs="Times New Roman"/>
          <w:sz w:val="28"/>
          <w:szCs w:val="28"/>
          <w:lang w:bidi="ru-RU"/>
        </w:rPr>
        <w:softHyphen/>
        <w:t>товке к школе учащихся из малообеспеченных семей и семей, находящихся в соци</w:t>
      </w:r>
      <w:r w:rsidRPr="0010433D">
        <w:rPr>
          <w:rFonts w:ascii="Times New Roman" w:eastAsia="Arial Unicode MS" w:hAnsi="Times New Roman" w:cs="Times New Roman"/>
          <w:sz w:val="28"/>
          <w:szCs w:val="28"/>
          <w:lang w:bidi="ru-RU"/>
        </w:rPr>
        <w:softHyphen/>
        <w:t>ально-опасном положении (сбор канцелярских принадлежностей, школьной одежды, обуви); и др.</w:t>
      </w:r>
      <w:proofErr w:type="gramEnd"/>
    </w:p>
    <w:p w:rsidR="00CC46B5" w:rsidRPr="0010433D" w:rsidRDefault="00CC46B5" w:rsidP="00CC46B5">
      <w:pPr>
        <w:widowControl w:val="0"/>
        <w:numPr>
          <w:ilvl w:val="0"/>
          <w:numId w:val="14"/>
        </w:numPr>
        <w:tabs>
          <w:tab w:val="left" w:pos="726"/>
        </w:tabs>
        <w:spacing w:after="0" w:line="240" w:lineRule="auto"/>
        <w:ind w:left="426" w:hanging="360"/>
        <w:jc w:val="both"/>
        <w:rPr>
          <w:rFonts w:ascii="Times New Roman" w:eastAsia="Arial" w:hAnsi="Times New Roman" w:cs="Times New Roman"/>
          <w:sz w:val="28"/>
          <w:szCs w:val="28"/>
          <w:lang w:bidi="ru-RU"/>
        </w:rPr>
      </w:pPr>
      <w:bookmarkStart w:id="7" w:name="bookmark82"/>
      <w:bookmarkStart w:id="8" w:name="bookmark83"/>
      <w:bookmarkEnd w:id="7"/>
      <w:bookmarkEnd w:id="8"/>
      <w:r w:rsidRPr="0010433D">
        <w:rPr>
          <w:rFonts w:ascii="Times New Roman" w:eastAsia="Arial" w:hAnsi="Times New Roman" w:cs="Times New Roman"/>
          <w:sz w:val="28"/>
          <w:szCs w:val="28"/>
          <w:lang w:bidi="ru-RU"/>
        </w:rPr>
        <w:t>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CC46B5" w:rsidRPr="0010433D" w:rsidRDefault="00CC46B5" w:rsidP="00CC46B5">
      <w:pPr>
        <w:keepNext/>
        <w:keepLines/>
        <w:widowControl w:val="0"/>
        <w:numPr>
          <w:ilvl w:val="0"/>
          <w:numId w:val="15"/>
        </w:numPr>
        <w:tabs>
          <w:tab w:val="left" w:pos="1694"/>
        </w:tabs>
        <w:spacing w:after="0" w:line="240" w:lineRule="auto"/>
        <w:ind w:left="1140"/>
        <w:jc w:val="both"/>
        <w:outlineLvl w:val="2"/>
        <w:rPr>
          <w:rFonts w:ascii="Times New Roman" w:eastAsia="Cambria" w:hAnsi="Times New Roman" w:cs="Times New Roman"/>
          <w:b/>
          <w:bCs/>
          <w:i/>
          <w:iCs/>
          <w:sz w:val="28"/>
          <w:szCs w:val="28"/>
          <w:lang w:bidi="ru-RU"/>
        </w:rPr>
      </w:pPr>
      <w:bookmarkStart w:id="9" w:name="bookmark86"/>
      <w:bookmarkStart w:id="10" w:name="bookmark84"/>
      <w:bookmarkStart w:id="11" w:name="bookmark85"/>
      <w:bookmarkStart w:id="12" w:name="bookmark87"/>
      <w:bookmarkEnd w:id="9"/>
      <w:r w:rsidRPr="0010433D">
        <w:rPr>
          <w:rFonts w:ascii="Times New Roman" w:eastAsia="Cambria" w:hAnsi="Times New Roman" w:cs="Times New Roman"/>
          <w:b/>
          <w:bCs/>
          <w:i/>
          <w:iCs/>
          <w:sz w:val="28"/>
          <w:szCs w:val="28"/>
          <w:lang w:bidi="ru-RU"/>
        </w:rPr>
        <w:t>На школьном уровне:</w:t>
      </w:r>
      <w:bookmarkEnd w:id="10"/>
      <w:bookmarkEnd w:id="11"/>
      <w:bookmarkEnd w:id="12"/>
    </w:p>
    <w:p w:rsidR="00CC46B5" w:rsidRPr="0010433D" w:rsidRDefault="00CC46B5" w:rsidP="00CC46B5">
      <w:pPr>
        <w:widowControl w:val="0"/>
        <w:numPr>
          <w:ilvl w:val="0"/>
          <w:numId w:val="14"/>
        </w:numPr>
        <w:spacing w:after="0" w:line="240" w:lineRule="auto"/>
        <w:ind w:left="426" w:hanging="360"/>
        <w:jc w:val="both"/>
        <w:rPr>
          <w:rFonts w:ascii="Times New Roman" w:eastAsia="Arial" w:hAnsi="Times New Roman" w:cs="Times New Roman"/>
          <w:sz w:val="28"/>
          <w:szCs w:val="28"/>
          <w:lang w:bidi="ru-RU"/>
        </w:rPr>
      </w:pPr>
      <w:bookmarkStart w:id="13" w:name="bookmark88"/>
      <w:bookmarkEnd w:id="13"/>
      <w:proofErr w:type="gramStart"/>
      <w:r w:rsidRPr="0010433D">
        <w:rPr>
          <w:rFonts w:ascii="Times New Roman" w:eastAsia="Arial" w:hAnsi="Times New Roman" w:cs="Times New Roman"/>
          <w:sz w:val="28"/>
          <w:szCs w:val="28"/>
          <w:lang w:bidi="ru-RU"/>
        </w:rPr>
        <w:t>Общешкольные праздники и коллективные творческие дела (далее - КТД)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по школь</w:t>
      </w:r>
      <w:r w:rsidRPr="0010433D">
        <w:rPr>
          <w:rFonts w:ascii="Times New Roman" w:eastAsia="Arial" w:hAnsi="Times New Roman" w:cs="Times New Roman"/>
          <w:sz w:val="28"/>
          <w:szCs w:val="28"/>
          <w:lang w:bidi="ru-RU"/>
        </w:rPr>
        <w:softHyphen/>
        <w:t>ному календарю событий и в которых участвуют все классы школы:</w:t>
      </w:r>
      <w:proofErr w:type="gramEnd"/>
      <w:r w:rsidRPr="0010433D">
        <w:rPr>
          <w:rFonts w:ascii="Times New Roman" w:eastAsia="Arial" w:hAnsi="Times New Roman" w:cs="Times New Roman"/>
          <w:sz w:val="28"/>
          <w:szCs w:val="28"/>
          <w:lang w:bidi="ru-RU"/>
        </w:rPr>
        <w:t xml:space="preserve"> «День Знаний», «День самоуправления», «День матери», «Новый год», «День Защитника Отечества», «День учителя», «День Великой Победы», «День По</w:t>
      </w:r>
      <w:r w:rsidRPr="0010433D">
        <w:rPr>
          <w:rFonts w:ascii="Times New Roman" w:eastAsia="Arial" w:hAnsi="Times New Roman" w:cs="Times New Roman"/>
          <w:sz w:val="28"/>
          <w:szCs w:val="28"/>
          <w:lang w:bidi="ru-RU"/>
        </w:rPr>
        <w:softHyphen/>
        <w:t>следнего звонка» и др.</w:t>
      </w:r>
    </w:p>
    <w:p w:rsidR="00CC46B5" w:rsidRPr="0010433D" w:rsidRDefault="00CC46B5" w:rsidP="00CC46B5">
      <w:pPr>
        <w:widowControl w:val="0"/>
        <w:numPr>
          <w:ilvl w:val="0"/>
          <w:numId w:val="14"/>
        </w:numPr>
        <w:spacing w:after="0" w:line="240" w:lineRule="auto"/>
        <w:ind w:left="426" w:hanging="360"/>
        <w:jc w:val="both"/>
        <w:rPr>
          <w:rFonts w:ascii="Times New Roman" w:eastAsia="Arial" w:hAnsi="Times New Roman" w:cs="Times New Roman"/>
          <w:sz w:val="28"/>
          <w:szCs w:val="28"/>
          <w:lang w:bidi="ru-RU"/>
        </w:rPr>
      </w:pPr>
      <w:bookmarkStart w:id="14" w:name="bookmark89"/>
      <w:bookmarkEnd w:id="14"/>
      <w:r w:rsidRPr="0010433D">
        <w:rPr>
          <w:rFonts w:ascii="Times New Roman" w:eastAsia="Arial" w:hAnsi="Times New Roman" w:cs="Times New Roman"/>
          <w:sz w:val="28"/>
          <w:szCs w:val="28"/>
          <w:lang w:bidi="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w:t>
      </w:r>
      <w:r w:rsidRPr="0010433D">
        <w:rPr>
          <w:rFonts w:ascii="Times New Roman" w:eastAsia="Arial" w:hAnsi="Times New Roman" w:cs="Times New Roman"/>
          <w:sz w:val="28"/>
          <w:szCs w:val="28"/>
          <w:lang w:bidi="ru-RU"/>
        </w:rPr>
        <w:softHyphen/>
        <w:t>щение в первоклассники», «Посвящение в пятиклассники», «Прощание с начальной школой», «Посвящение в Юнармейцы» и др.</w:t>
      </w:r>
    </w:p>
    <w:p w:rsidR="00CC46B5" w:rsidRPr="0010433D" w:rsidRDefault="00CC46B5" w:rsidP="00CC46B5">
      <w:pPr>
        <w:widowControl w:val="0"/>
        <w:numPr>
          <w:ilvl w:val="0"/>
          <w:numId w:val="14"/>
        </w:numPr>
        <w:spacing w:after="0" w:line="240" w:lineRule="auto"/>
        <w:ind w:left="426" w:hanging="360"/>
        <w:jc w:val="both"/>
        <w:rPr>
          <w:rFonts w:ascii="Times New Roman" w:eastAsia="Arial" w:hAnsi="Times New Roman" w:cs="Times New Roman"/>
          <w:sz w:val="28"/>
          <w:szCs w:val="28"/>
          <w:lang w:bidi="ru-RU"/>
        </w:rPr>
      </w:pPr>
      <w:bookmarkStart w:id="15" w:name="bookmark90"/>
      <w:bookmarkEnd w:id="15"/>
      <w:proofErr w:type="gramStart"/>
      <w:r w:rsidRPr="0010433D">
        <w:rPr>
          <w:rFonts w:ascii="Times New Roman" w:eastAsia="Arial" w:hAnsi="Times New Roman" w:cs="Times New Roman"/>
          <w:sz w:val="28"/>
          <w:szCs w:val="28"/>
          <w:lang w:bidi="ru-RU"/>
        </w:rPr>
        <w:t>Спортивные КТД: спартакиады, состязания, ве</w:t>
      </w:r>
      <w:r w:rsidRPr="0010433D">
        <w:rPr>
          <w:rFonts w:ascii="Times New Roman" w:eastAsia="Arial" w:hAnsi="Times New Roman" w:cs="Times New Roman"/>
          <w:sz w:val="28"/>
          <w:szCs w:val="28"/>
          <w:lang w:bidi="ru-RU"/>
        </w:rPr>
        <w:softHyphen/>
        <w:t>селые старты, День здоровья, зарядка, спортивные (подвижные, туристические) игры на местности, спортивные праздники, конкурсы рисунков, коллективный выход на спортивные соревнова</w:t>
      </w:r>
      <w:r w:rsidRPr="0010433D">
        <w:rPr>
          <w:rFonts w:ascii="Times New Roman" w:eastAsia="Arial" w:hAnsi="Times New Roman" w:cs="Times New Roman"/>
          <w:sz w:val="28"/>
          <w:szCs w:val="28"/>
          <w:lang w:bidi="ru-RU"/>
        </w:rPr>
        <w:softHyphen/>
        <w:t>ния.</w:t>
      </w:r>
      <w:proofErr w:type="gramEnd"/>
    </w:p>
    <w:p w:rsidR="00CC46B5" w:rsidRPr="0010433D" w:rsidRDefault="00CC46B5" w:rsidP="00CC46B5">
      <w:pPr>
        <w:widowControl w:val="0"/>
        <w:numPr>
          <w:ilvl w:val="0"/>
          <w:numId w:val="14"/>
        </w:numPr>
        <w:spacing w:after="0" w:line="240" w:lineRule="auto"/>
        <w:ind w:left="426" w:hanging="360"/>
        <w:jc w:val="both"/>
        <w:rPr>
          <w:rFonts w:ascii="Times New Roman" w:eastAsia="Arial" w:hAnsi="Times New Roman" w:cs="Times New Roman"/>
          <w:sz w:val="28"/>
          <w:szCs w:val="28"/>
          <w:lang w:bidi="ru-RU"/>
        </w:rPr>
      </w:pPr>
      <w:bookmarkStart w:id="16" w:name="bookmark91"/>
      <w:bookmarkStart w:id="17" w:name="bookmark92"/>
      <w:bookmarkEnd w:id="16"/>
      <w:bookmarkEnd w:id="17"/>
      <w:r w:rsidRPr="0010433D">
        <w:rPr>
          <w:rFonts w:ascii="Times New Roman" w:eastAsia="Arial" w:hAnsi="Times New Roman" w:cs="Times New Roman"/>
          <w:sz w:val="28"/>
          <w:szCs w:val="28"/>
          <w:lang w:bidi="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w:t>
      </w:r>
      <w:r w:rsidRPr="0010433D">
        <w:rPr>
          <w:rFonts w:ascii="Times New Roman" w:eastAsia="Arial" w:hAnsi="Times New Roman" w:cs="Times New Roman"/>
          <w:sz w:val="28"/>
          <w:szCs w:val="28"/>
          <w:lang w:bidi="ru-RU"/>
        </w:rPr>
        <w:softHyphen/>
        <w:t>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C46B5" w:rsidRPr="0010433D" w:rsidRDefault="00CC46B5" w:rsidP="00CC46B5">
      <w:pPr>
        <w:keepNext/>
        <w:keepLines/>
        <w:widowControl w:val="0"/>
        <w:numPr>
          <w:ilvl w:val="0"/>
          <w:numId w:val="15"/>
        </w:numPr>
        <w:tabs>
          <w:tab w:val="left" w:pos="1694"/>
        </w:tabs>
        <w:spacing w:after="0" w:line="240" w:lineRule="auto"/>
        <w:ind w:left="1140"/>
        <w:jc w:val="both"/>
        <w:outlineLvl w:val="2"/>
        <w:rPr>
          <w:rFonts w:ascii="Times New Roman" w:eastAsia="Cambria" w:hAnsi="Times New Roman" w:cs="Times New Roman"/>
          <w:b/>
          <w:bCs/>
          <w:i/>
          <w:iCs/>
          <w:sz w:val="28"/>
          <w:szCs w:val="28"/>
          <w:lang w:bidi="ru-RU"/>
        </w:rPr>
      </w:pPr>
      <w:bookmarkStart w:id="18" w:name="bookmark95"/>
      <w:bookmarkStart w:id="19" w:name="bookmark93"/>
      <w:bookmarkStart w:id="20" w:name="bookmark94"/>
      <w:bookmarkStart w:id="21" w:name="bookmark96"/>
      <w:bookmarkEnd w:id="18"/>
      <w:r w:rsidRPr="0010433D">
        <w:rPr>
          <w:rFonts w:ascii="Times New Roman" w:eastAsia="Cambria" w:hAnsi="Times New Roman" w:cs="Times New Roman"/>
          <w:b/>
          <w:bCs/>
          <w:i/>
          <w:iCs/>
          <w:sz w:val="28"/>
          <w:szCs w:val="28"/>
          <w:lang w:bidi="ru-RU"/>
        </w:rPr>
        <w:t>На уровне классов:</w:t>
      </w:r>
      <w:bookmarkEnd w:id="19"/>
      <w:bookmarkEnd w:id="20"/>
      <w:bookmarkEnd w:id="21"/>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 xml:space="preserve">На уровне </w:t>
      </w:r>
      <w:r w:rsidRPr="0010433D">
        <w:rPr>
          <w:rFonts w:ascii="Times New Roman" w:eastAsia="Arial" w:hAnsi="Times New Roman" w:cs="Times New Roman"/>
          <w:i/>
          <w:iCs/>
          <w:sz w:val="28"/>
          <w:szCs w:val="28"/>
          <w:lang w:bidi="ru-RU"/>
        </w:rPr>
        <w:t>начального общего образования</w:t>
      </w:r>
      <w:r w:rsidRPr="0010433D">
        <w:rPr>
          <w:rFonts w:ascii="Times New Roman" w:eastAsia="Arial" w:hAnsi="Times New Roman" w:cs="Times New Roman"/>
          <w:sz w:val="28"/>
          <w:szCs w:val="28"/>
          <w:lang w:bidi="ru-RU"/>
        </w:rPr>
        <w:t xml:space="preserve"> совместная направленная деятельность педа</w:t>
      </w:r>
      <w:r w:rsidRPr="0010433D">
        <w:rPr>
          <w:rFonts w:ascii="Times New Roman" w:eastAsia="Arial" w:hAnsi="Times New Roman" w:cs="Times New Roman"/>
          <w:sz w:val="28"/>
          <w:szCs w:val="28"/>
          <w:lang w:bidi="ru-RU"/>
        </w:rPr>
        <w:softHyphen/>
        <w:t>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w:t>
      </w:r>
      <w:r w:rsidRPr="0010433D">
        <w:rPr>
          <w:rFonts w:ascii="Times New Roman" w:eastAsia="Arial" w:hAnsi="Times New Roman" w:cs="Times New Roman"/>
          <w:sz w:val="28"/>
          <w:szCs w:val="28"/>
          <w:lang w:bidi="ru-RU"/>
        </w:rPr>
        <w:softHyphen/>
        <w:t xml:space="preserve">щешкольных делах, опираясь на систему выбираемых ответственных </w:t>
      </w:r>
      <w:r w:rsidRPr="0010433D">
        <w:rPr>
          <w:rFonts w:ascii="Times New Roman" w:eastAsia="Arial" w:hAnsi="Times New Roman" w:cs="Times New Roman"/>
          <w:sz w:val="28"/>
          <w:szCs w:val="28"/>
          <w:lang w:bidi="ru-RU"/>
        </w:rPr>
        <w:lastRenderedPageBreak/>
        <w:t xml:space="preserve">лиц. На уровне </w:t>
      </w:r>
      <w:r w:rsidRPr="0010433D">
        <w:rPr>
          <w:rFonts w:ascii="Times New Roman" w:eastAsia="Arial" w:hAnsi="Times New Roman" w:cs="Times New Roman"/>
          <w:i/>
          <w:iCs/>
          <w:sz w:val="28"/>
          <w:szCs w:val="28"/>
          <w:lang w:bidi="ru-RU"/>
        </w:rPr>
        <w:t>основ</w:t>
      </w:r>
      <w:r w:rsidRPr="0010433D">
        <w:rPr>
          <w:rFonts w:ascii="Times New Roman" w:eastAsia="Arial" w:hAnsi="Times New Roman" w:cs="Times New Roman"/>
          <w:i/>
          <w:iCs/>
          <w:sz w:val="28"/>
          <w:szCs w:val="28"/>
          <w:lang w:bidi="ru-RU"/>
        </w:rPr>
        <w:softHyphen/>
        <w:t>ного и среднего образования</w:t>
      </w:r>
      <w:r w:rsidRPr="0010433D">
        <w:rPr>
          <w:rFonts w:ascii="Times New Roman" w:eastAsia="Arial" w:hAnsi="Times New Roman" w:cs="Times New Roman"/>
          <w:sz w:val="28"/>
          <w:szCs w:val="28"/>
          <w:lang w:bidi="ru-RU"/>
        </w:rPr>
        <w:t xml:space="preserve"> - через создаваемый совет класса, который отвечает за участие в общешкольных делах, информирование о делах школьной жизни путем делегирования от</w:t>
      </w:r>
      <w:r w:rsidRPr="0010433D">
        <w:rPr>
          <w:rFonts w:ascii="Times New Roman" w:eastAsia="Arial" w:hAnsi="Times New Roman" w:cs="Times New Roman"/>
          <w:sz w:val="28"/>
          <w:szCs w:val="28"/>
          <w:lang w:bidi="ru-RU"/>
        </w:rPr>
        <w:softHyphen/>
        <w:t>ветственности отдельным представителям классного самоуправления.</w:t>
      </w:r>
    </w:p>
    <w:p w:rsidR="00CC46B5" w:rsidRPr="0010433D" w:rsidRDefault="00CC46B5" w:rsidP="00CC46B5">
      <w:pPr>
        <w:widowControl w:val="0"/>
        <w:numPr>
          <w:ilvl w:val="0"/>
          <w:numId w:val="14"/>
        </w:numPr>
        <w:tabs>
          <w:tab w:val="left" w:pos="426"/>
        </w:tabs>
        <w:spacing w:after="0" w:line="252" w:lineRule="auto"/>
        <w:ind w:left="426" w:hanging="360"/>
        <w:jc w:val="both"/>
        <w:rPr>
          <w:rFonts w:ascii="Times New Roman" w:eastAsia="Arial" w:hAnsi="Times New Roman" w:cs="Times New Roman"/>
          <w:sz w:val="28"/>
          <w:szCs w:val="28"/>
          <w:lang w:bidi="ru-RU"/>
        </w:rPr>
      </w:pPr>
      <w:bookmarkStart w:id="22" w:name="bookmark97"/>
      <w:bookmarkEnd w:id="22"/>
      <w:r w:rsidRPr="0010433D">
        <w:rPr>
          <w:rFonts w:ascii="Times New Roman" w:eastAsia="Arial" w:hAnsi="Times New Roman" w:cs="Times New Roman"/>
          <w:sz w:val="28"/>
          <w:szCs w:val="28"/>
          <w:lang w:bidi="ru-RU"/>
        </w:rPr>
        <w:t>выбор и делегирование представителей классов в общешкольные советы, ответствен</w:t>
      </w:r>
      <w:r w:rsidRPr="0010433D">
        <w:rPr>
          <w:rFonts w:ascii="Times New Roman" w:eastAsia="Arial" w:hAnsi="Times New Roman" w:cs="Times New Roman"/>
          <w:sz w:val="28"/>
          <w:szCs w:val="28"/>
          <w:lang w:bidi="ru-RU"/>
        </w:rPr>
        <w:softHyphen/>
        <w:t>ных за подготовку общешкольных ключевых дел;</w:t>
      </w:r>
    </w:p>
    <w:p w:rsidR="00CC46B5" w:rsidRPr="0010433D" w:rsidRDefault="00CC46B5" w:rsidP="00CC46B5">
      <w:pPr>
        <w:widowControl w:val="0"/>
        <w:numPr>
          <w:ilvl w:val="0"/>
          <w:numId w:val="14"/>
        </w:numPr>
        <w:tabs>
          <w:tab w:val="left" w:pos="426"/>
        </w:tabs>
        <w:spacing w:after="0" w:line="240" w:lineRule="auto"/>
        <w:ind w:left="426" w:hanging="426"/>
        <w:jc w:val="both"/>
        <w:rPr>
          <w:rFonts w:ascii="Times New Roman" w:eastAsia="Arial" w:hAnsi="Times New Roman" w:cs="Times New Roman"/>
          <w:sz w:val="28"/>
          <w:szCs w:val="28"/>
          <w:lang w:bidi="ru-RU"/>
        </w:rPr>
      </w:pPr>
      <w:bookmarkStart w:id="23" w:name="bookmark98"/>
      <w:bookmarkEnd w:id="23"/>
      <w:r w:rsidRPr="0010433D">
        <w:rPr>
          <w:rFonts w:ascii="Times New Roman" w:eastAsia="Arial" w:hAnsi="Times New Roman" w:cs="Times New Roman"/>
          <w:sz w:val="28"/>
          <w:szCs w:val="28"/>
          <w:lang w:bidi="ru-RU"/>
        </w:rPr>
        <w:t>участие школьных классов в реализации общешкольных ключевых дел;</w:t>
      </w:r>
    </w:p>
    <w:p w:rsidR="00CC46B5" w:rsidRPr="0010433D" w:rsidRDefault="00CC46B5" w:rsidP="00CC46B5">
      <w:pPr>
        <w:widowControl w:val="0"/>
        <w:numPr>
          <w:ilvl w:val="0"/>
          <w:numId w:val="14"/>
        </w:numPr>
        <w:tabs>
          <w:tab w:val="left" w:pos="426"/>
        </w:tabs>
        <w:spacing w:after="0" w:line="240" w:lineRule="auto"/>
        <w:ind w:left="426" w:hanging="360"/>
        <w:jc w:val="both"/>
        <w:rPr>
          <w:rFonts w:ascii="Times New Roman" w:eastAsia="Arial" w:hAnsi="Times New Roman" w:cs="Times New Roman"/>
          <w:sz w:val="28"/>
          <w:szCs w:val="28"/>
          <w:lang w:bidi="ru-RU"/>
        </w:rPr>
      </w:pPr>
      <w:bookmarkStart w:id="24" w:name="bookmark99"/>
      <w:bookmarkEnd w:id="24"/>
      <w:r w:rsidRPr="0010433D">
        <w:rPr>
          <w:rFonts w:ascii="Times New Roman" w:eastAsia="Arial" w:hAnsi="Times New Roman" w:cs="Times New Roman"/>
          <w:sz w:val="28"/>
          <w:szCs w:val="28"/>
          <w:lang w:bidi="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w:t>
      </w:r>
      <w:r w:rsidRPr="0010433D">
        <w:rPr>
          <w:rFonts w:ascii="Times New Roman" w:eastAsia="Arial" w:hAnsi="Times New Roman" w:cs="Times New Roman"/>
          <w:sz w:val="28"/>
          <w:szCs w:val="28"/>
          <w:lang w:bidi="ru-RU"/>
        </w:rPr>
        <w:softHyphen/>
        <w:t>щешкольных советов дела.</w:t>
      </w:r>
    </w:p>
    <w:p w:rsidR="00CC46B5" w:rsidRPr="0010433D" w:rsidRDefault="00CC46B5" w:rsidP="00CC46B5">
      <w:pPr>
        <w:keepNext/>
        <w:keepLines/>
        <w:widowControl w:val="0"/>
        <w:numPr>
          <w:ilvl w:val="0"/>
          <w:numId w:val="15"/>
        </w:numPr>
        <w:tabs>
          <w:tab w:val="left" w:pos="1692"/>
        </w:tabs>
        <w:spacing w:after="0" w:line="240" w:lineRule="auto"/>
        <w:ind w:left="1140"/>
        <w:jc w:val="both"/>
        <w:outlineLvl w:val="2"/>
        <w:rPr>
          <w:rFonts w:ascii="Times New Roman" w:eastAsia="Cambria" w:hAnsi="Times New Roman" w:cs="Times New Roman"/>
          <w:b/>
          <w:bCs/>
          <w:i/>
          <w:iCs/>
          <w:sz w:val="28"/>
          <w:szCs w:val="28"/>
          <w:lang w:bidi="ru-RU"/>
        </w:rPr>
      </w:pPr>
      <w:bookmarkStart w:id="25" w:name="bookmark102"/>
      <w:bookmarkStart w:id="26" w:name="bookmark100"/>
      <w:bookmarkStart w:id="27" w:name="bookmark101"/>
      <w:bookmarkStart w:id="28" w:name="bookmark103"/>
      <w:bookmarkEnd w:id="25"/>
      <w:r w:rsidRPr="0010433D">
        <w:rPr>
          <w:rFonts w:ascii="Times New Roman" w:eastAsia="Cambria" w:hAnsi="Times New Roman" w:cs="Times New Roman"/>
          <w:b/>
          <w:bCs/>
          <w:i/>
          <w:iCs/>
          <w:sz w:val="28"/>
          <w:szCs w:val="28"/>
          <w:lang w:bidi="ru-RU"/>
        </w:rPr>
        <w:t>На индивидуальном уровне:</w:t>
      </w:r>
      <w:bookmarkEnd w:id="26"/>
      <w:bookmarkEnd w:id="27"/>
      <w:bookmarkEnd w:id="28"/>
    </w:p>
    <w:p w:rsidR="00CC46B5" w:rsidRPr="0010433D" w:rsidRDefault="00CC46B5" w:rsidP="00CC46B5">
      <w:pPr>
        <w:widowControl w:val="0"/>
        <w:numPr>
          <w:ilvl w:val="0"/>
          <w:numId w:val="16"/>
        </w:numPr>
        <w:tabs>
          <w:tab w:val="left" w:pos="426"/>
        </w:tabs>
        <w:spacing w:after="0" w:line="240" w:lineRule="auto"/>
        <w:ind w:left="426"/>
        <w:jc w:val="both"/>
        <w:rPr>
          <w:rFonts w:ascii="Times New Roman" w:eastAsia="Arial" w:hAnsi="Times New Roman" w:cs="Times New Roman"/>
          <w:sz w:val="28"/>
          <w:szCs w:val="28"/>
          <w:lang w:bidi="ru-RU"/>
        </w:rPr>
      </w:pPr>
      <w:bookmarkStart w:id="29" w:name="bookmark104"/>
      <w:bookmarkEnd w:id="29"/>
      <w:r w:rsidRPr="0010433D">
        <w:rPr>
          <w:rFonts w:ascii="Times New Roman" w:eastAsia="Arial" w:hAnsi="Times New Roman" w:cs="Times New Roman"/>
          <w:sz w:val="28"/>
          <w:szCs w:val="28"/>
          <w:lang w:bidi="ru-RU"/>
        </w:rPr>
        <w:t xml:space="preserve">вовлечение </w:t>
      </w:r>
      <w:proofErr w:type="gramStart"/>
      <w:r w:rsidRPr="0010433D">
        <w:rPr>
          <w:rFonts w:ascii="Times New Roman" w:eastAsia="Arial" w:hAnsi="Times New Roman" w:cs="Times New Roman"/>
          <w:sz w:val="28"/>
          <w:szCs w:val="28"/>
          <w:lang w:bidi="ru-RU"/>
        </w:rPr>
        <w:t>по возможности каждого ребенка в ключевые дела школы в одной из возможных для них ролей</w:t>
      </w:r>
      <w:proofErr w:type="gramEnd"/>
      <w:r w:rsidRPr="0010433D">
        <w:rPr>
          <w:rFonts w:ascii="Times New Roman" w:eastAsia="Arial" w:hAnsi="Times New Roman" w:cs="Times New Roman"/>
          <w:sz w:val="28"/>
          <w:szCs w:val="28"/>
          <w:lang w:bidi="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bookmarkStart w:id="30" w:name="bookmark105"/>
      <w:bookmarkEnd w:id="30"/>
    </w:p>
    <w:p w:rsidR="00CC46B5" w:rsidRPr="0010433D" w:rsidRDefault="00CC46B5" w:rsidP="00CC46B5">
      <w:pPr>
        <w:widowControl w:val="0"/>
        <w:numPr>
          <w:ilvl w:val="0"/>
          <w:numId w:val="16"/>
        </w:numPr>
        <w:tabs>
          <w:tab w:val="left" w:pos="426"/>
        </w:tabs>
        <w:spacing w:after="0" w:line="240" w:lineRule="auto"/>
        <w:ind w:left="426"/>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индивидуальная помощь ребенку (при</w:t>
      </w:r>
      <w:r w:rsidRPr="0010433D">
        <w:rPr>
          <w:rFonts w:ascii="Times New Roman" w:eastAsia="Arial" w:hAnsi="Times New Roman" w:cs="Times New Roman"/>
          <w:sz w:val="28"/>
          <w:szCs w:val="28"/>
          <w:lang w:bidi="ru-RU"/>
        </w:rPr>
        <w:tab/>
        <w:t>необходимости) в освоении навыков подготовки, проведения и анализа ключевых дел;</w:t>
      </w:r>
      <w:bookmarkStart w:id="31" w:name="bookmark106"/>
      <w:bookmarkEnd w:id="31"/>
    </w:p>
    <w:p w:rsidR="00CC46B5" w:rsidRPr="0010433D" w:rsidRDefault="00CC46B5" w:rsidP="00CC46B5">
      <w:pPr>
        <w:widowControl w:val="0"/>
        <w:numPr>
          <w:ilvl w:val="0"/>
          <w:numId w:val="16"/>
        </w:numPr>
        <w:tabs>
          <w:tab w:val="left" w:pos="426"/>
        </w:tabs>
        <w:spacing w:after="0" w:line="240" w:lineRule="auto"/>
        <w:ind w:left="426"/>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наблюдение за поведением ребенка в</w:t>
      </w:r>
      <w:r w:rsidRPr="0010433D">
        <w:rPr>
          <w:rFonts w:ascii="Times New Roman" w:eastAsia="Arial" w:hAnsi="Times New Roman" w:cs="Times New Roman"/>
          <w:sz w:val="28"/>
          <w:szCs w:val="28"/>
          <w:lang w:bidi="ru-RU"/>
        </w:rPr>
        <w:tab/>
        <w:t>ситуациях подготовки, проведения и анализа ключевых дел, за его отношениями со сверстниками, старшими и младшими</w:t>
      </w:r>
    </w:p>
    <w:p w:rsidR="00CC46B5" w:rsidRPr="0010433D" w:rsidRDefault="00CC46B5" w:rsidP="00CC46B5">
      <w:pPr>
        <w:widowControl w:val="0"/>
        <w:numPr>
          <w:ilvl w:val="0"/>
          <w:numId w:val="16"/>
        </w:numPr>
        <w:tabs>
          <w:tab w:val="left" w:pos="426"/>
        </w:tabs>
        <w:spacing w:after="0" w:line="240" w:lineRule="auto"/>
        <w:ind w:left="426"/>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школьниками, с педагогами и другими взрослыми;</w:t>
      </w:r>
    </w:p>
    <w:p w:rsidR="00CC46B5" w:rsidRPr="0010433D" w:rsidRDefault="00CC46B5" w:rsidP="00CC46B5">
      <w:pPr>
        <w:widowControl w:val="0"/>
        <w:numPr>
          <w:ilvl w:val="0"/>
          <w:numId w:val="16"/>
        </w:numPr>
        <w:tabs>
          <w:tab w:val="left" w:pos="426"/>
        </w:tabs>
        <w:spacing w:after="0" w:line="240" w:lineRule="auto"/>
        <w:ind w:left="426"/>
        <w:jc w:val="both"/>
        <w:rPr>
          <w:rFonts w:ascii="Times New Roman" w:eastAsia="Arial" w:hAnsi="Times New Roman" w:cs="Times New Roman"/>
          <w:sz w:val="28"/>
          <w:szCs w:val="28"/>
          <w:lang w:bidi="ru-RU"/>
        </w:rPr>
      </w:pPr>
      <w:bookmarkStart w:id="32" w:name="bookmark107"/>
      <w:bookmarkEnd w:id="32"/>
      <w:r w:rsidRPr="0010433D">
        <w:rPr>
          <w:rFonts w:ascii="Times New Roman" w:eastAsia="Arial" w:hAnsi="Times New Roman" w:cs="Times New Roman"/>
          <w:sz w:val="28"/>
          <w:szCs w:val="28"/>
          <w:lang w:bidi="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C46B5" w:rsidRPr="0010433D" w:rsidRDefault="00CC46B5" w:rsidP="00CC46B5">
      <w:pPr>
        <w:keepNext/>
        <w:keepLines/>
        <w:widowControl w:val="0"/>
        <w:tabs>
          <w:tab w:val="left" w:pos="1093"/>
        </w:tabs>
        <w:spacing w:after="0" w:line="240" w:lineRule="auto"/>
        <w:jc w:val="both"/>
        <w:outlineLvl w:val="2"/>
        <w:rPr>
          <w:rFonts w:ascii="Times New Roman" w:eastAsia="Cambria" w:hAnsi="Times New Roman" w:cs="Times New Roman"/>
          <w:b/>
          <w:bCs/>
          <w:i/>
          <w:iCs/>
          <w:sz w:val="28"/>
          <w:szCs w:val="28"/>
          <w:lang w:bidi="ru-RU"/>
        </w:rPr>
      </w:pPr>
      <w:bookmarkStart w:id="33" w:name="bookmark110"/>
      <w:bookmarkStart w:id="34" w:name="bookmark108"/>
      <w:bookmarkStart w:id="35" w:name="bookmark109"/>
      <w:bookmarkStart w:id="36" w:name="bookmark111"/>
      <w:bookmarkEnd w:id="33"/>
      <w:r>
        <w:rPr>
          <w:rFonts w:ascii="Times New Roman" w:eastAsia="Cambria" w:hAnsi="Times New Roman" w:cs="Times New Roman"/>
          <w:b/>
          <w:bCs/>
          <w:i/>
          <w:iCs/>
          <w:sz w:val="28"/>
          <w:szCs w:val="28"/>
          <w:lang w:bidi="ru-RU"/>
        </w:rPr>
        <w:t xml:space="preserve">2. </w:t>
      </w:r>
      <w:r w:rsidRPr="0010433D">
        <w:rPr>
          <w:rFonts w:ascii="Times New Roman" w:eastAsia="Cambria" w:hAnsi="Times New Roman" w:cs="Times New Roman"/>
          <w:b/>
          <w:bCs/>
          <w:i/>
          <w:iCs/>
          <w:sz w:val="28"/>
          <w:szCs w:val="28"/>
          <w:lang w:bidi="ru-RU"/>
        </w:rPr>
        <w:t>Модуль «Классное руководство»</w:t>
      </w:r>
      <w:bookmarkEnd w:id="34"/>
      <w:bookmarkEnd w:id="35"/>
      <w:bookmarkEnd w:id="36"/>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b/>
          <w:bCs/>
          <w:i/>
          <w:iCs/>
          <w:sz w:val="28"/>
          <w:szCs w:val="28"/>
          <w:lang w:bidi="ru-RU"/>
        </w:rPr>
        <w:t>Работа с классным коллективом:</w:t>
      </w:r>
    </w:p>
    <w:p w:rsidR="00CC46B5" w:rsidRPr="0010433D" w:rsidRDefault="00CC46B5" w:rsidP="00CC46B5">
      <w:pPr>
        <w:widowControl w:val="0"/>
        <w:numPr>
          <w:ilvl w:val="0"/>
          <w:numId w:val="14"/>
        </w:numPr>
        <w:tabs>
          <w:tab w:val="left" w:pos="725"/>
          <w:tab w:val="left" w:pos="5650"/>
        </w:tabs>
        <w:spacing w:after="0" w:line="240" w:lineRule="auto"/>
        <w:ind w:firstLine="360"/>
        <w:jc w:val="both"/>
        <w:rPr>
          <w:rFonts w:ascii="Times New Roman" w:eastAsia="Arial" w:hAnsi="Times New Roman" w:cs="Times New Roman"/>
          <w:sz w:val="28"/>
          <w:szCs w:val="28"/>
          <w:lang w:bidi="ru-RU"/>
        </w:rPr>
      </w:pPr>
      <w:bookmarkStart w:id="37" w:name="bookmark117"/>
      <w:bookmarkEnd w:id="37"/>
      <w:r w:rsidRPr="0010433D">
        <w:rPr>
          <w:rFonts w:ascii="Times New Roman" w:eastAsia="Arial" w:hAnsi="Times New Roman" w:cs="Times New Roman"/>
          <w:sz w:val="28"/>
          <w:szCs w:val="28"/>
          <w:lang w:bidi="ru-RU"/>
        </w:rPr>
        <w:t>инициирование и поддержка участия</w:t>
      </w:r>
      <w:r w:rsidRPr="0010433D">
        <w:rPr>
          <w:rFonts w:ascii="Times New Roman" w:eastAsia="Arial" w:hAnsi="Times New Roman" w:cs="Times New Roman"/>
          <w:sz w:val="28"/>
          <w:szCs w:val="28"/>
          <w:lang w:bidi="ru-RU"/>
        </w:rPr>
        <w:tab/>
        <w:t xml:space="preserve">класса в </w:t>
      </w:r>
      <w:proofErr w:type="gramStart"/>
      <w:r w:rsidRPr="0010433D">
        <w:rPr>
          <w:rFonts w:ascii="Times New Roman" w:eastAsia="Arial" w:hAnsi="Times New Roman" w:cs="Times New Roman"/>
          <w:sz w:val="28"/>
          <w:szCs w:val="28"/>
          <w:lang w:bidi="ru-RU"/>
        </w:rPr>
        <w:t>общешкольных</w:t>
      </w:r>
      <w:proofErr w:type="gramEnd"/>
      <w:r w:rsidRPr="0010433D">
        <w:rPr>
          <w:rFonts w:ascii="Times New Roman" w:eastAsia="Arial" w:hAnsi="Times New Roman" w:cs="Times New Roman"/>
          <w:sz w:val="28"/>
          <w:szCs w:val="28"/>
          <w:lang w:bidi="ru-RU"/>
        </w:rPr>
        <w:t xml:space="preserve"> ключевых</w:t>
      </w:r>
    </w:p>
    <w:p w:rsidR="00CC46B5" w:rsidRPr="0010433D" w:rsidRDefault="00CC46B5" w:rsidP="00CC46B5">
      <w:pPr>
        <w:widowControl w:val="0"/>
        <w:spacing w:after="0"/>
        <w:jc w:val="both"/>
        <w:rPr>
          <w:rFonts w:ascii="Times New Roman" w:eastAsia="Arial" w:hAnsi="Times New Roman" w:cs="Times New Roman"/>
          <w:sz w:val="28"/>
          <w:szCs w:val="28"/>
          <w:lang w:bidi="ru-RU"/>
        </w:rPr>
      </w:pPr>
      <w:proofErr w:type="gramStart"/>
      <w:r w:rsidRPr="0010433D">
        <w:rPr>
          <w:rFonts w:ascii="Times New Roman" w:eastAsia="Arial" w:hAnsi="Times New Roman" w:cs="Times New Roman"/>
          <w:sz w:val="28"/>
          <w:szCs w:val="28"/>
          <w:lang w:bidi="ru-RU"/>
        </w:rPr>
        <w:t>делах</w:t>
      </w:r>
      <w:proofErr w:type="gramEnd"/>
      <w:r w:rsidRPr="0010433D">
        <w:rPr>
          <w:rFonts w:ascii="Times New Roman" w:eastAsia="Arial" w:hAnsi="Times New Roman" w:cs="Times New Roman"/>
          <w:sz w:val="28"/>
          <w:szCs w:val="28"/>
          <w:lang w:bidi="ru-RU"/>
        </w:rPr>
        <w:t>, оказание необходимой помощи детям в их подготовке, проведении и анализе;</w:t>
      </w:r>
    </w:p>
    <w:p w:rsidR="00CC46B5" w:rsidRPr="0010433D" w:rsidRDefault="00CC46B5" w:rsidP="00CC46B5">
      <w:pPr>
        <w:widowControl w:val="0"/>
        <w:numPr>
          <w:ilvl w:val="0"/>
          <w:numId w:val="14"/>
        </w:numPr>
        <w:tabs>
          <w:tab w:val="left" w:pos="725"/>
          <w:tab w:val="left" w:pos="5650"/>
        </w:tabs>
        <w:spacing w:after="0" w:line="240" w:lineRule="auto"/>
        <w:ind w:firstLine="360"/>
        <w:jc w:val="both"/>
        <w:rPr>
          <w:rFonts w:ascii="Times New Roman" w:eastAsia="Arial" w:hAnsi="Times New Roman" w:cs="Times New Roman"/>
          <w:sz w:val="28"/>
          <w:szCs w:val="28"/>
          <w:lang w:bidi="ru-RU"/>
        </w:rPr>
      </w:pPr>
      <w:bookmarkStart w:id="38" w:name="bookmark118"/>
      <w:bookmarkEnd w:id="38"/>
      <w:r w:rsidRPr="0010433D">
        <w:rPr>
          <w:rFonts w:ascii="Times New Roman" w:eastAsia="Arial" w:hAnsi="Times New Roman" w:cs="Times New Roman"/>
          <w:sz w:val="28"/>
          <w:szCs w:val="28"/>
          <w:lang w:bidi="ru-RU"/>
        </w:rPr>
        <w:t xml:space="preserve">организация </w:t>
      </w:r>
      <w:proofErr w:type="gramStart"/>
      <w:r w:rsidRPr="0010433D">
        <w:rPr>
          <w:rFonts w:ascii="Times New Roman" w:eastAsia="Arial" w:hAnsi="Times New Roman" w:cs="Times New Roman"/>
          <w:sz w:val="28"/>
          <w:szCs w:val="28"/>
          <w:lang w:bidi="ru-RU"/>
        </w:rPr>
        <w:t>интересных</w:t>
      </w:r>
      <w:proofErr w:type="gramEnd"/>
      <w:r w:rsidRPr="0010433D">
        <w:rPr>
          <w:rFonts w:ascii="Times New Roman" w:eastAsia="Arial" w:hAnsi="Times New Roman" w:cs="Times New Roman"/>
          <w:sz w:val="28"/>
          <w:szCs w:val="28"/>
          <w:lang w:bidi="ru-RU"/>
        </w:rPr>
        <w:t xml:space="preserve"> и полезных</w:t>
      </w:r>
      <w:r w:rsidRPr="0010433D">
        <w:rPr>
          <w:rFonts w:ascii="Times New Roman" w:eastAsia="Arial" w:hAnsi="Times New Roman" w:cs="Times New Roman"/>
          <w:sz w:val="28"/>
          <w:szCs w:val="28"/>
          <w:lang w:bidi="ru-RU"/>
        </w:rPr>
        <w:tab/>
        <w:t>для личностного развития ребенка</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 xml:space="preserve">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10433D">
        <w:rPr>
          <w:rFonts w:ascii="Times New Roman" w:eastAsia="Arial" w:hAnsi="Times New Roman" w:cs="Times New Roman"/>
          <w:sz w:val="28"/>
          <w:szCs w:val="28"/>
          <w:lang w:bidi="ru-RU"/>
        </w:rPr>
        <w:t>профориентацион</w:t>
      </w:r>
      <w:r w:rsidRPr="0010433D">
        <w:rPr>
          <w:rFonts w:ascii="Times New Roman" w:eastAsia="Arial" w:hAnsi="Times New Roman" w:cs="Times New Roman"/>
          <w:sz w:val="28"/>
          <w:szCs w:val="28"/>
          <w:lang w:bidi="ru-RU"/>
        </w:rPr>
        <w:softHyphen/>
        <w:t>ной</w:t>
      </w:r>
      <w:proofErr w:type="spellEnd"/>
      <w:r w:rsidRPr="0010433D">
        <w:rPr>
          <w:rFonts w:ascii="Times New Roman" w:eastAsia="Arial" w:hAnsi="Times New Roman" w:cs="Times New Roman"/>
          <w:sz w:val="28"/>
          <w:szCs w:val="28"/>
          <w:lang w:bidi="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10433D">
        <w:rPr>
          <w:rFonts w:ascii="Times New Roman" w:eastAsia="Arial" w:hAnsi="Times New Roman" w:cs="Times New Roman"/>
          <w:sz w:val="28"/>
          <w:szCs w:val="28"/>
          <w:lang w:bidi="ru-RU"/>
        </w:rPr>
        <w:t>самореализоваться</w:t>
      </w:r>
      <w:proofErr w:type="spellEnd"/>
      <w:r w:rsidRPr="0010433D">
        <w:rPr>
          <w:rFonts w:ascii="Times New Roman" w:eastAsia="Arial" w:hAnsi="Times New Roman" w:cs="Times New Roman"/>
          <w:sz w:val="28"/>
          <w:szCs w:val="28"/>
          <w:lang w:bidi="ru-RU"/>
        </w:rPr>
        <w:t xml:space="preserve"> в них, а с другой, </w:t>
      </w:r>
    </w:p>
    <w:p w:rsidR="00CC46B5" w:rsidRPr="0010433D" w:rsidRDefault="00CC46B5" w:rsidP="00CC46B5">
      <w:pPr>
        <w:widowControl w:val="0"/>
        <w:tabs>
          <w:tab w:val="left" w:pos="709"/>
        </w:tabs>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  установить и упрочить доверительные отношения с учащимися класса, стать для них значимым взрослым, задающим образцы поведения в обществе.</w:t>
      </w:r>
    </w:p>
    <w:p w:rsidR="00CC46B5" w:rsidRPr="0010433D" w:rsidRDefault="00CC46B5" w:rsidP="00CC46B5">
      <w:pPr>
        <w:widowControl w:val="0"/>
        <w:numPr>
          <w:ilvl w:val="0"/>
          <w:numId w:val="14"/>
        </w:numPr>
        <w:tabs>
          <w:tab w:val="left" w:pos="725"/>
        </w:tabs>
        <w:spacing w:after="0" w:line="240" w:lineRule="auto"/>
        <w:ind w:left="720" w:hanging="360"/>
        <w:jc w:val="both"/>
        <w:rPr>
          <w:rFonts w:ascii="Times New Roman" w:eastAsia="Arial" w:hAnsi="Times New Roman" w:cs="Times New Roman"/>
          <w:sz w:val="28"/>
          <w:szCs w:val="28"/>
          <w:lang w:bidi="ru-RU"/>
        </w:rPr>
      </w:pPr>
      <w:bookmarkStart w:id="39" w:name="bookmark119"/>
      <w:bookmarkEnd w:id="39"/>
      <w:r w:rsidRPr="0010433D">
        <w:rPr>
          <w:rFonts w:ascii="Times New Roman" w:eastAsia="Arial" w:hAnsi="Times New Roman" w:cs="Times New Roman"/>
          <w:sz w:val="28"/>
          <w:szCs w:val="28"/>
          <w:lang w:bidi="ru-RU"/>
        </w:rPr>
        <w:t>проведение классных часов как часов плодотворного и доверительного общения педагога и школьников, основанных на принципах уважительного отноше</w:t>
      </w:r>
      <w:r w:rsidRPr="0010433D">
        <w:rPr>
          <w:rFonts w:ascii="Times New Roman" w:eastAsia="Arial" w:hAnsi="Times New Roman" w:cs="Times New Roman"/>
          <w:sz w:val="28"/>
          <w:szCs w:val="28"/>
          <w:lang w:bidi="ru-RU"/>
        </w:rPr>
        <w:softHyphen/>
        <w:t xml:space="preserve">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roofErr w:type="gramStart"/>
      <w:r w:rsidRPr="0010433D">
        <w:rPr>
          <w:rFonts w:ascii="Times New Roman" w:eastAsia="Arial" w:hAnsi="Times New Roman" w:cs="Times New Roman"/>
          <w:i/>
          <w:iCs/>
          <w:sz w:val="28"/>
          <w:szCs w:val="28"/>
          <w:u w:val="single"/>
          <w:lang w:bidi="ru-RU"/>
        </w:rPr>
        <w:t xml:space="preserve">тематических </w:t>
      </w:r>
      <w:r w:rsidRPr="0010433D">
        <w:rPr>
          <w:rFonts w:ascii="Times New Roman" w:eastAsia="Arial" w:hAnsi="Times New Roman" w:cs="Times New Roman"/>
          <w:sz w:val="28"/>
          <w:szCs w:val="28"/>
          <w:lang w:bidi="ru-RU"/>
        </w:rPr>
        <w:t>(согласно плану классного руководителя, посвященных юбилейным датами, Дням во</w:t>
      </w:r>
      <w:r w:rsidRPr="0010433D">
        <w:rPr>
          <w:rFonts w:ascii="Times New Roman" w:eastAsia="Arial" w:hAnsi="Times New Roman" w:cs="Times New Roman"/>
          <w:sz w:val="28"/>
          <w:szCs w:val="28"/>
          <w:lang w:bidi="ru-RU"/>
        </w:rPr>
        <w:softHyphen/>
        <w:t>инской славы, событию в классе, в городе, стране), способствующих расширению кру</w:t>
      </w:r>
      <w:r w:rsidRPr="0010433D">
        <w:rPr>
          <w:rFonts w:ascii="Times New Roman" w:eastAsia="Arial" w:hAnsi="Times New Roman" w:cs="Times New Roman"/>
          <w:sz w:val="28"/>
          <w:szCs w:val="28"/>
          <w:lang w:bidi="ru-RU"/>
        </w:rPr>
        <w:softHyphen/>
        <w:t xml:space="preserve">гозора детей, формированию эстетического </w:t>
      </w:r>
      <w:r w:rsidRPr="0010433D">
        <w:rPr>
          <w:rFonts w:ascii="Times New Roman" w:eastAsia="Arial" w:hAnsi="Times New Roman" w:cs="Times New Roman"/>
          <w:sz w:val="28"/>
          <w:szCs w:val="28"/>
          <w:lang w:bidi="ru-RU"/>
        </w:rPr>
        <w:lastRenderedPageBreak/>
        <w:t>вкуса, позволяющих лучше узнать и по</w:t>
      </w:r>
      <w:r w:rsidRPr="0010433D">
        <w:rPr>
          <w:rFonts w:ascii="Times New Roman" w:eastAsia="Arial" w:hAnsi="Times New Roman" w:cs="Times New Roman"/>
          <w:sz w:val="28"/>
          <w:szCs w:val="28"/>
          <w:lang w:bidi="ru-RU"/>
        </w:rPr>
        <w:softHyphen/>
        <w:t xml:space="preserve">любить свою Родину; </w:t>
      </w:r>
      <w:r w:rsidRPr="0010433D">
        <w:rPr>
          <w:rFonts w:ascii="Times New Roman" w:eastAsia="Arial" w:hAnsi="Times New Roman" w:cs="Times New Roman"/>
          <w:i/>
          <w:iCs/>
          <w:sz w:val="28"/>
          <w:szCs w:val="28"/>
          <w:u w:val="single"/>
          <w:lang w:bidi="ru-RU"/>
        </w:rPr>
        <w:t>игровых,</w:t>
      </w:r>
      <w:r w:rsidRPr="0010433D">
        <w:rPr>
          <w:rFonts w:ascii="Times New Roman" w:eastAsia="Arial" w:hAnsi="Times New Roman" w:cs="Times New Roman"/>
          <w:sz w:val="28"/>
          <w:szCs w:val="28"/>
          <w:lang w:bidi="ru-RU"/>
        </w:rPr>
        <w:t xml:space="preserve"> способствующих сплочению коллектива, поднятию настроения, предупреждающие стрессовые ситуации; </w:t>
      </w:r>
      <w:r w:rsidRPr="0010433D">
        <w:rPr>
          <w:rFonts w:ascii="Times New Roman" w:eastAsia="Arial" w:hAnsi="Times New Roman" w:cs="Times New Roman"/>
          <w:i/>
          <w:iCs/>
          <w:sz w:val="28"/>
          <w:szCs w:val="28"/>
          <w:u w:val="single"/>
          <w:lang w:bidi="ru-RU"/>
        </w:rPr>
        <w:t>проблемных,</w:t>
      </w:r>
      <w:r w:rsidRPr="0010433D">
        <w:rPr>
          <w:rFonts w:ascii="Times New Roman" w:eastAsia="Arial" w:hAnsi="Times New Roman" w:cs="Times New Roman"/>
          <w:sz w:val="28"/>
          <w:szCs w:val="28"/>
          <w:lang w:bidi="ru-RU"/>
        </w:rPr>
        <w:t xml:space="preserve"> направленных на устранение конфликтных ситуаций в классе, школе, позволяющих решать спорные во</w:t>
      </w:r>
      <w:r w:rsidRPr="0010433D">
        <w:rPr>
          <w:rFonts w:ascii="Times New Roman" w:eastAsia="Arial" w:hAnsi="Times New Roman" w:cs="Times New Roman"/>
          <w:sz w:val="28"/>
          <w:szCs w:val="28"/>
          <w:lang w:bidi="ru-RU"/>
        </w:rPr>
        <w:softHyphen/>
        <w:t>просы;</w:t>
      </w:r>
      <w:proofErr w:type="gramEnd"/>
      <w:r w:rsidRPr="0010433D">
        <w:rPr>
          <w:rFonts w:ascii="Times New Roman" w:eastAsia="Arial" w:hAnsi="Times New Roman" w:cs="Times New Roman"/>
          <w:sz w:val="28"/>
          <w:szCs w:val="28"/>
          <w:lang w:bidi="ru-RU"/>
        </w:rPr>
        <w:t xml:space="preserve"> </w:t>
      </w:r>
      <w:r w:rsidRPr="0010433D">
        <w:rPr>
          <w:rFonts w:ascii="Times New Roman" w:eastAsia="Arial" w:hAnsi="Times New Roman" w:cs="Times New Roman"/>
          <w:i/>
          <w:iCs/>
          <w:sz w:val="28"/>
          <w:szCs w:val="28"/>
          <w:u w:val="single"/>
          <w:lang w:bidi="ru-RU"/>
        </w:rPr>
        <w:t>организационных,</w:t>
      </w:r>
      <w:r w:rsidRPr="0010433D">
        <w:rPr>
          <w:rFonts w:ascii="Times New Roman" w:eastAsia="Arial" w:hAnsi="Times New Roman" w:cs="Times New Roman"/>
          <w:sz w:val="28"/>
          <w:szCs w:val="28"/>
          <w:lang w:bidi="ru-RU"/>
        </w:rPr>
        <w:t xml:space="preserve"> связанных с подготовкой класса к общему делу; </w:t>
      </w:r>
      <w:proofErr w:type="spellStart"/>
      <w:r w:rsidRPr="0010433D">
        <w:rPr>
          <w:rFonts w:ascii="Times New Roman" w:eastAsia="Arial" w:hAnsi="Times New Roman" w:cs="Times New Roman"/>
          <w:i/>
          <w:iCs/>
          <w:sz w:val="28"/>
          <w:szCs w:val="28"/>
          <w:u w:val="single"/>
          <w:lang w:bidi="ru-RU"/>
        </w:rPr>
        <w:t>здоровьесбе</w:t>
      </w:r>
      <w:r w:rsidRPr="0010433D">
        <w:rPr>
          <w:rFonts w:ascii="Times New Roman" w:eastAsia="Arial" w:hAnsi="Times New Roman" w:cs="Times New Roman"/>
          <w:i/>
          <w:iCs/>
          <w:sz w:val="28"/>
          <w:szCs w:val="28"/>
          <w:u w:val="single"/>
          <w:lang w:bidi="ru-RU"/>
        </w:rPr>
        <w:softHyphen/>
        <w:t>регающих</w:t>
      </w:r>
      <w:proofErr w:type="spellEnd"/>
      <w:r w:rsidRPr="0010433D">
        <w:rPr>
          <w:rFonts w:ascii="Times New Roman" w:eastAsia="Arial" w:hAnsi="Times New Roman" w:cs="Times New Roman"/>
          <w:i/>
          <w:iCs/>
          <w:sz w:val="28"/>
          <w:szCs w:val="28"/>
          <w:u w:val="single"/>
          <w:lang w:bidi="ru-RU"/>
        </w:rPr>
        <w:t>,</w:t>
      </w:r>
      <w:r w:rsidRPr="0010433D">
        <w:rPr>
          <w:rFonts w:ascii="Times New Roman" w:eastAsia="Arial" w:hAnsi="Times New Roman" w:cs="Times New Roman"/>
          <w:sz w:val="28"/>
          <w:szCs w:val="28"/>
          <w:lang w:bidi="ru-RU"/>
        </w:rPr>
        <w:t xml:space="preserve"> позволяющих получить опыт безопасного поведения в социуме, ведения здорового образа жизни и заботы о здоровье других людей.</w:t>
      </w:r>
    </w:p>
    <w:p w:rsidR="00CC46B5" w:rsidRPr="0010433D" w:rsidRDefault="00CC46B5" w:rsidP="00CC46B5">
      <w:pPr>
        <w:widowControl w:val="0"/>
        <w:numPr>
          <w:ilvl w:val="0"/>
          <w:numId w:val="14"/>
        </w:numPr>
        <w:tabs>
          <w:tab w:val="left" w:pos="726"/>
          <w:tab w:val="left" w:pos="5578"/>
        </w:tabs>
        <w:spacing w:after="0" w:line="240" w:lineRule="auto"/>
        <w:ind w:firstLine="360"/>
        <w:jc w:val="both"/>
        <w:rPr>
          <w:rFonts w:ascii="Times New Roman" w:eastAsia="Arial" w:hAnsi="Times New Roman" w:cs="Times New Roman"/>
          <w:sz w:val="28"/>
          <w:szCs w:val="28"/>
          <w:lang w:bidi="ru-RU"/>
        </w:rPr>
      </w:pPr>
      <w:bookmarkStart w:id="40" w:name="bookmark120"/>
      <w:bookmarkEnd w:id="40"/>
      <w:r w:rsidRPr="0010433D">
        <w:rPr>
          <w:rFonts w:ascii="Times New Roman" w:eastAsia="Arial" w:hAnsi="Times New Roman" w:cs="Times New Roman"/>
          <w:sz w:val="28"/>
          <w:szCs w:val="28"/>
          <w:lang w:bidi="ru-RU"/>
        </w:rPr>
        <w:t>сплочение коллектива класса через:</w:t>
      </w:r>
      <w:r w:rsidRPr="0010433D">
        <w:rPr>
          <w:rFonts w:ascii="Times New Roman" w:eastAsia="Arial" w:hAnsi="Times New Roman" w:cs="Times New Roman"/>
          <w:sz w:val="28"/>
          <w:szCs w:val="28"/>
          <w:lang w:bidi="ru-RU"/>
        </w:rPr>
        <w:tab/>
        <w:t>игры и тренинги на сплочение и</w:t>
      </w:r>
    </w:p>
    <w:p w:rsidR="00CC46B5" w:rsidRPr="0010433D" w:rsidRDefault="00CC46B5" w:rsidP="00CC46B5">
      <w:pPr>
        <w:widowControl w:val="0"/>
        <w:spacing w:after="0"/>
        <w:jc w:val="both"/>
        <w:rPr>
          <w:rFonts w:ascii="Times New Roman" w:eastAsia="Arial" w:hAnsi="Times New Roman" w:cs="Times New Roman"/>
          <w:sz w:val="28"/>
          <w:szCs w:val="28"/>
          <w:lang w:bidi="ru-RU"/>
        </w:rPr>
      </w:pPr>
      <w:proofErr w:type="spellStart"/>
      <w:r w:rsidRPr="0010433D">
        <w:rPr>
          <w:rFonts w:ascii="Times New Roman" w:eastAsia="Arial" w:hAnsi="Times New Roman" w:cs="Times New Roman"/>
          <w:sz w:val="28"/>
          <w:szCs w:val="28"/>
          <w:lang w:bidi="ru-RU"/>
        </w:rPr>
        <w:t>командообразование</w:t>
      </w:r>
      <w:proofErr w:type="spellEnd"/>
      <w:r w:rsidRPr="0010433D">
        <w:rPr>
          <w:rFonts w:ascii="Times New Roman" w:eastAsia="Arial" w:hAnsi="Times New Roman" w:cs="Times New Roman"/>
          <w:sz w:val="28"/>
          <w:szCs w:val="28"/>
          <w:lang w:bidi="ru-RU"/>
        </w:rPr>
        <w:t xml:space="preserve">; празднования в классе дней рождения детей, включающие в себя подготовленные </w:t>
      </w:r>
      <w:proofErr w:type="gramStart"/>
      <w:r w:rsidRPr="0010433D">
        <w:rPr>
          <w:rFonts w:ascii="Times New Roman" w:eastAsia="Arial" w:hAnsi="Times New Roman" w:cs="Times New Roman"/>
          <w:sz w:val="28"/>
          <w:szCs w:val="28"/>
          <w:lang w:bidi="ru-RU"/>
        </w:rPr>
        <w:t>ученическими</w:t>
      </w:r>
      <w:proofErr w:type="gramEnd"/>
      <w:r w:rsidRPr="0010433D">
        <w:rPr>
          <w:rFonts w:ascii="Times New Roman" w:eastAsia="Arial" w:hAnsi="Times New Roman" w:cs="Times New Roman"/>
          <w:sz w:val="28"/>
          <w:szCs w:val="28"/>
          <w:lang w:bidi="ru-RU"/>
        </w:rPr>
        <w:t xml:space="preserve"> </w:t>
      </w:r>
      <w:proofErr w:type="spellStart"/>
      <w:r w:rsidRPr="0010433D">
        <w:rPr>
          <w:rFonts w:ascii="Times New Roman" w:eastAsia="Arial" w:hAnsi="Times New Roman" w:cs="Times New Roman"/>
          <w:sz w:val="28"/>
          <w:szCs w:val="28"/>
          <w:lang w:bidi="ru-RU"/>
        </w:rPr>
        <w:t>микрогруппами</w:t>
      </w:r>
      <w:proofErr w:type="spellEnd"/>
      <w:r w:rsidRPr="0010433D">
        <w:rPr>
          <w:rFonts w:ascii="Times New Roman" w:eastAsia="Arial" w:hAnsi="Times New Roman" w:cs="Times New Roman"/>
          <w:sz w:val="28"/>
          <w:szCs w:val="28"/>
          <w:lang w:bidi="ru-RU"/>
        </w:rPr>
        <w:t xml:space="preserve"> поздравления, сюрпризы, творческие подарки и розыгрыши.</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41" w:name="bookmark121"/>
      <w:bookmarkEnd w:id="41"/>
      <w:r w:rsidRPr="0010433D">
        <w:rPr>
          <w:rFonts w:ascii="Times New Roman" w:eastAsia="Arial" w:hAnsi="Times New Roman" w:cs="Times New Roman"/>
          <w:sz w:val="28"/>
          <w:szCs w:val="28"/>
          <w:lang w:bidi="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b/>
          <w:bCs/>
          <w:i/>
          <w:iCs/>
          <w:sz w:val="28"/>
          <w:szCs w:val="28"/>
          <w:lang w:bidi="ru-RU"/>
        </w:rPr>
        <w:t>Индивидуальная работа с учащимися:</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42" w:name="bookmark122"/>
      <w:bookmarkEnd w:id="42"/>
      <w:r w:rsidRPr="0010433D">
        <w:rPr>
          <w:rFonts w:ascii="Times New Roman" w:eastAsia="Arial" w:hAnsi="Times New Roman" w:cs="Times New Roman"/>
          <w:sz w:val="28"/>
          <w:szCs w:val="28"/>
          <w:lang w:bidi="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43" w:name="bookmark123"/>
      <w:bookmarkEnd w:id="43"/>
      <w:r w:rsidRPr="0010433D">
        <w:rPr>
          <w:rFonts w:ascii="Times New Roman" w:eastAsia="Arial" w:hAnsi="Times New Roman" w:cs="Times New Roman"/>
          <w:sz w:val="28"/>
          <w:szCs w:val="28"/>
          <w:lang w:bidi="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w:t>
      </w:r>
      <w:r w:rsidRPr="0010433D">
        <w:rPr>
          <w:rFonts w:ascii="Times New Roman" w:eastAsia="Arial" w:hAnsi="Times New Roman" w:cs="Times New Roman"/>
          <w:sz w:val="28"/>
          <w:szCs w:val="28"/>
          <w:lang w:bidi="ru-RU"/>
        </w:rPr>
        <w:softHyphen/>
        <w:t>нейшего трудоустройства, успеваемость и т.п.), когда каждая проблема трансформиру</w:t>
      </w:r>
      <w:r w:rsidRPr="0010433D">
        <w:rPr>
          <w:rFonts w:ascii="Times New Roman" w:eastAsia="Arial" w:hAnsi="Times New Roman" w:cs="Times New Roman"/>
          <w:sz w:val="28"/>
          <w:szCs w:val="28"/>
          <w:lang w:bidi="ru-RU"/>
        </w:rPr>
        <w:softHyphen/>
        <w:t>ется классным руководителем в задачу для школьника, которую они совместно стара</w:t>
      </w:r>
      <w:r w:rsidRPr="0010433D">
        <w:rPr>
          <w:rFonts w:ascii="Times New Roman" w:eastAsia="Arial" w:hAnsi="Times New Roman" w:cs="Times New Roman"/>
          <w:sz w:val="28"/>
          <w:szCs w:val="28"/>
          <w:lang w:bidi="ru-RU"/>
        </w:rPr>
        <w:softHyphen/>
        <w:t>ются решить.</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44" w:name="bookmark124"/>
      <w:bookmarkEnd w:id="44"/>
      <w:r w:rsidRPr="0010433D">
        <w:rPr>
          <w:rFonts w:ascii="Times New Roman" w:eastAsia="Arial" w:hAnsi="Times New Roman" w:cs="Times New Roman"/>
          <w:sz w:val="28"/>
          <w:szCs w:val="28"/>
          <w:lang w:bidi="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w:t>
      </w:r>
      <w:r w:rsidRPr="0010433D">
        <w:rPr>
          <w:rFonts w:ascii="Times New Roman" w:eastAsia="Arial" w:hAnsi="Times New Roman" w:cs="Times New Roman"/>
          <w:sz w:val="28"/>
          <w:szCs w:val="28"/>
          <w:lang w:bidi="ru-RU"/>
        </w:rPr>
        <w:softHyphen/>
        <w:t>сед с классным руководителем в начале каждого года планируют их, а в конце года - вместе анализируют свои успехи и неудачи.</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45" w:name="bookmark125"/>
      <w:bookmarkEnd w:id="45"/>
      <w:r w:rsidRPr="0010433D">
        <w:rPr>
          <w:rFonts w:ascii="Times New Roman" w:eastAsia="Arial" w:hAnsi="Times New Roman" w:cs="Times New Roman"/>
          <w:sz w:val="28"/>
          <w:szCs w:val="28"/>
          <w:lang w:bidi="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b/>
          <w:bCs/>
          <w:i/>
          <w:iCs/>
          <w:sz w:val="28"/>
          <w:szCs w:val="28"/>
          <w:lang w:bidi="ru-RU"/>
        </w:rPr>
        <w:t>Работа с учителями, преподающими в классе:</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46" w:name="bookmark126"/>
      <w:bookmarkEnd w:id="46"/>
      <w:r w:rsidRPr="0010433D">
        <w:rPr>
          <w:rFonts w:ascii="Times New Roman" w:eastAsia="Arial" w:hAnsi="Times New Roman" w:cs="Times New Roman"/>
          <w:sz w:val="28"/>
          <w:szCs w:val="28"/>
          <w:lang w:bidi="ru-RU"/>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w:t>
      </w:r>
      <w:r w:rsidRPr="0010433D">
        <w:rPr>
          <w:rFonts w:ascii="Times New Roman" w:eastAsia="Arial" w:hAnsi="Times New Roman" w:cs="Times New Roman"/>
          <w:sz w:val="28"/>
          <w:szCs w:val="28"/>
          <w:lang w:bidi="ru-RU"/>
        </w:rPr>
        <w:softHyphen/>
        <w:t>вым вопросам воспитания, на предупреждение и разрешение конфликтов между учи</w:t>
      </w:r>
      <w:r w:rsidRPr="0010433D">
        <w:rPr>
          <w:rFonts w:ascii="Times New Roman" w:eastAsia="Arial" w:hAnsi="Times New Roman" w:cs="Times New Roman"/>
          <w:sz w:val="28"/>
          <w:szCs w:val="28"/>
          <w:lang w:bidi="ru-RU"/>
        </w:rPr>
        <w:softHyphen/>
        <w:t>телями и учащимися;</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47" w:name="bookmark127"/>
      <w:bookmarkEnd w:id="47"/>
      <w:r w:rsidRPr="0010433D">
        <w:rPr>
          <w:rFonts w:ascii="Times New Roman" w:eastAsia="Arial" w:hAnsi="Times New Roman" w:cs="Times New Roman"/>
          <w:sz w:val="28"/>
          <w:szCs w:val="28"/>
          <w:lang w:bidi="ru-RU"/>
        </w:rPr>
        <w:t>проведение совещаний, направленных на решение конкретных проблем класса и интеграцию воспитательных влияний на школьников;</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48" w:name="bookmark128"/>
      <w:bookmarkEnd w:id="48"/>
      <w:r w:rsidRPr="0010433D">
        <w:rPr>
          <w:rFonts w:ascii="Times New Roman" w:eastAsia="Arial" w:hAnsi="Times New Roman" w:cs="Times New Roman"/>
          <w:sz w:val="28"/>
          <w:szCs w:val="28"/>
          <w:lang w:bidi="ru-RU"/>
        </w:rPr>
        <w:t xml:space="preserve">привлечение учителей к участию во </w:t>
      </w:r>
      <w:proofErr w:type="spellStart"/>
      <w:r w:rsidRPr="0010433D">
        <w:rPr>
          <w:rFonts w:ascii="Times New Roman" w:eastAsia="Arial" w:hAnsi="Times New Roman" w:cs="Times New Roman"/>
          <w:sz w:val="28"/>
          <w:szCs w:val="28"/>
          <w:lang w:bidi="ru-RU"/>
        </w:rPr>
        <w:t>внутриклассных</w:t>
      </w:r>
      <w:proofErr w:type="spellEnd"/>
      <w:r w:rsidRPr="0010433D">
        <w:rPr>
          <w:rFonts w:ascii="Times New Roman" w:eastAsia="Arial" w:hAnsi="Times New Roman" w:cs="Times New Roman"/>
          <w:sz w:val="28"/>
          <w:szCs w:val="28"/>
          <w:lang w:bidi="ru-RU"/>
        </w:rPr>
        <w:t xml:space="preserve"> делах, дающих педагогам воз</w:t>
      </w:r>
      <w:r w:rsidRPr="0010433D">
        <w:rPr>
          <w:rFonts w:ascii="Times New Roman" w:eastAsia="Arial" w:hAnsi="Times New Roman" w:cs="Times New Roman"/>
          <w:sz w:val="28"/>
          <w:szCs w:val="28"/>
          <w:lang w:bidi="ru-RU"/>
        </w:rPr>
        <w:softHyphen/>
        <w:t xml:space="preserve">можность лучше узнавать и понимать своих учеников, увидев их в иной, отличной </w:t>
      </w:r>
      <w:proofErr w:type="gramStart"/>
      <w:r w:rsidRPr="0010433D">
        <w:rPr>
          <w:rFonts w:ascii="Times New Roman" w:eastAsia="Arial" w:hAnsi="Times New Roman" w:cs="Times New Roman"/>
          <w:sz w:val="28"/>
          <w:szCs w:val="28"/>
          <w:lang w:bidi="ru-RU"/>
        </w:rPr>
        <w:t>от</w:t>
      </w:r>
      <w:proofErr w:type="gramEnd"/>
      <w:r w:rsidRPr="0010433D">
        <w:rPr>
          <w:rFonts w:ascii="Times New Roman" w:eastAsia="Arial" w:hAnsi="Times New Roman" w:cs="Times New Roman"/>
          <w:sz w:val="28"/>
          <w:szCs w:val="28"/>
          <w:lang w:bidi="ru-RU"/>
        </w:rPr>
        <w:t xml:space="preserve"> учебной, обстановке;</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49" w:name="bookmark129"/>
      <w:bookmarkEnd w:id="49"/>
      <w:r w:rsidRPr="0010433D">
        <w:rPr>
          <w:rFonts w:ascii="Times New Roman" w:eastAsia="Arial" w:hAnsi="Times New Roman" w:cs="Times New Roman"/>
          <w:sz w:val="28"/>
          <w:szCs w:val="28"/>
          <w:lang w:bidi="ru-RU"/>
        </w:rPr>
        <w:t xml:space="preserve">привлечение учителей к участию в родительских собраниях класса для </w:t>
      </w:r>
      <w:r w:rsidRPr="0010433D">
        <w:rPr>
          <w:rFonts w:ascii="Times New Roman" w:eastAsia="Arial" w:hAnsi="Times New Roman" w:cs="Times New Roman"/>
          <w:sz w:val="28"/>
          <w:szCs w:val="28"/>
          <w:lang w:bidi="ru-RU"/>
        </w:rPr>
        <w:lastRenderedPageBreak/>
        <w:t>объединения усилий в деле обучения и воспитания детей.</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b/>
          <w:bCs/>
          <w:i/>
          <w:iCs/>
          <w:sz w:val="28"/>
          <w:szCs w:val="28"/>
          <w:lang w:bidi="ru-RU"/>
        </w:rPr>
        <w:t>Работа с родителями учащихся или их законными представителями:</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50" w:name="bookmark130"/>
      <w:bookmarkEnd w:id="50"/>
      <w:r w:rsidRPr="0010433D">
        <w:rPr>
          <w:rFonts w:ascii="Times New Roman" w:eastAsia="Arial" w:hAnsi="Times New Roman" w:cs="Times New Roman"/>
          <w:sz w:val="28"/>
          <w:szCs w:val="28"/>
          <w:lang w:bidi="ru-RU"/>
        </w:rPr>
        <w:t>регулярное информирование родителей о школьных успехах и проблемах их детей, о жизни класса в целом;</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51" w:name="bookmark131"/>
      <w:bookmarkEnd w:id="51"/>
      <w:r w:rsidRPr="0010433D">
        <w:rPr>
          <w:rFonts w:ascii="Times New Roman" w:eastAsia="Arial" w:hAnsi="Times New Roman" w:cs="Times New Roman"/>
          <w:sz w:val="28"/>
          <w:szCs w:val="28"/>
          <w:lang w:bidi="ru-RU"/>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CC46B5" w:rsidRPr="0010433D" w:rsidRDefault="00CC46B5" w:rsidP="00CC46B5">
      <w:pPr>
        <w:widowControl w:val="0"/>
        <w:numPr>
          <w:ilvl w:val="0"/>
          <w:numId w:val="14"/>
        </w:numPr>
        <w:tabs>
          <w:tab w:val="left" w:pos="726"/>
        </w:tabs>
        <w:spacing w:after="0" w:line="240" w:lineRule="auto"/>
        <w:ind w:left="720" w:hanging="360"/>
        <w:jc w:val="both"/>
        <w:rPr>
          <w:rFonts w:ascii="Times New Roman" w:eastAsia="Arial" w:hAnsi="Times New Roman" w:cs="Times New Roman"/>
          <w:sz w:val="28"/>
          <w:szCs w:val="28"/>
          <w:lang w:bidi="ru-RU"/>
        </w:rPr>
      </w:pPr>
      <w:bookmarkStart w:id="52" w:name="bookmark132"/>
      <w:bookmarkEnd w:id="52"/>
      <w:r w:rsidRPr="0010433D">
        <w:rPr>
          <w:rFonts w:ascii="Times New Roman" w:eastAsia="Arial" w:hAnsi="Times New Roman" w:cs="Times New Roman"/>
          <w:sz w:val="28"/>
          <w:szCs w:val="28"/>
          <w:lang w:bidi="ru-RU"/>
        </w:rPr>
        <w:t>организация родительских собраний, происходящих в режиме обсуждения наиболее острых проблем обучения и воспитания школьников;</w:t>
      </w:r>
    </w:p>
    <w:p w:rsidR="00CC46B5" w:rsidRPr="0010433D" w:rsidRDefault="00CC46B5" w:rsidP="00CC46B5">
      <w:pPr>
        <w:widowControl w:val="0"/>
        <w:numPr>
          <w:ilvl w:val="0"/>
          <w:numId w:val="14"/>
        </w:numPr>
        <w:tabs>
          <w:tab w:val="left" w:pos="747"/>
        </w:tabs>
        <w:spacing w:after="0" w:line="240" w:lineRule="auto"/>
        <w:ind w:left="709" w:hanging="329"/>
        <w:jc w:val="both"/>
        <w:rPr>
          <w:rFonts w:ascii="Times New Roman" w:eastAsia="Arial" w:hAnsi="Times New Roman" w:cs="Times New Roman"/>
          <w:sz w:val="28"/>
          <w:szCs w:val="28"/>
          <w:lang w:bidi="ru-RU"/>
        </w:rPr>
      </w:pPr>
      <w:bookmarkStart w:id="53" w:name="bookmark133"/>
      <w:bookmarkEnd w:id="53"/>
      <w:r w:rsidRPr="0010433D">
        <w:rPr>
          <w:rFonts w:ascii="Times New Roman" w:eastAsia="Arial" w:hAnsi="Times New Roman" w:cs="Times New Roman"/>
          <w:sz w:val="28"/>
          <w:szCs w:val="28"/>
          <w:lang w:bidi="ru-RU"/>
        </w:rPr>
        <w:t>создание и организация работы родительских комитетов классов, участвующих в управлении</w:t>
      </w:r>
      <w:r w:rsidRPr="0010433D">
        <w:rPr>
          <w:rFonts w:ascii="Times New Roman" w:eastAsia="Arial" w:hAnsi="Times New Roman" w:cs="Times New Roman"/>
          <w:sz w:val="28"/>
          <w:szCs w:val="28"/>
          <w:lang w:bidi="ru-RU"/>
        </w:rPr>
        <w:tab/>
        <w:t>образовательной</w:t>
      </w:r>
      <w:r w:rsidRPr="0010433D">
        <w:rPr>
          <w:rFonts w:ascii="Times New Roman" w:eastAsia="Arial" w:hAnsi="Times New Roman" w:cs="Times New Roman"/>
          <w:sz w:val="28"/>
          <w:szCs w:val="28"/>
          <w:lang w:bidi="ru-RU"/>
        </w:rPr>
        <w:tab/>
        <w:t>организацией</w:t>
      </w:r>
      <w:r w:rsidRPr="0010433D">
        <w:rPr>
          <w:rFonts w:ascii="Times New Roman" w:eastAsia="Arial" w:hAnsi="Times New Roman" w:cs="Times New Roman"/>
          <w:sz w:val="28"/>
          <w:szCs w:val="28"/>
          <w:lang w:bidi="ru-RU"/>
        </w:rPr>
        <w:tab/>
        <w:t>и</w:t>
      </w:r>
      <w:r w:rsidRPr="0010433D">
        <w:rPr>
          <w:rFonts w:ascii="Times New Roman" w:eastAsia="Arial" w:hAnsi="Times New Roman" w:cs="Times New Roman"/>
          <w:sz w:val="28"/>
          <w:szCs w:val="28"/>
          <w:lang w:bidi="ru-RU"/>
        </w:rPr>
        <w:tab/>
        <w:t>решении вопросов воспитания и обучения их детей;</w:t>
      </w:r>
    </w:p>
    <w:p w:rsidR="00CC46B5" w:rsidRPr="0010433D" w:rsidRDefault="00CC46B5" w:rsidP="00CC46B5">
      <w:pPr>
        <w:widowControl w:val="0"/>
        <w:numPr>
          <w:ilvl w:val="0"/>
          <w:numId w:val="14"/>
        </w:numPr>
        <w:tabs>
          <w:tab w:val="left" w:pos="747"/>
        </w:tabs>
        <w:spacing w:after="0" w:line="240" w:lineRule="auto"/>
        <w:ind w:left="740" w:hanging="360"/>
        <w:jc w:val="both"/>
        <w:rPr>
          <w:rFonts w:ascii="Times New Roman" w:eastAsia="Arial" w:hAnsi="Times New Roman" w:cs="Times New Roman"/>
          <w:sz w:val="28"/>
          <w:szCs w:val="28"/>
          <w:lang w:bidi="ru-RU"/>
        </w:rPr>
      </w:pPr>
      <w:bookmarkStart w:id="54" w:name="bookmark134"/>
      <w:bookmarkEnd w:id="54"/>
      <w:r w:rsidRPr="0010433D">
        <w:rPr>
          <w:rFonts w:ascii="Times New Roman" w:eastAsia="Arial" w:hAnsi="Times New Roman" w:cs="Times New Roman"/>
          <w:sz w:val="28"/>
          <w:szCs w:val="28"/>
          <w:lang w:bidi="ru-RU"/>
        </w:rPr>
        <w:t>привлечение членов семей школьников к организации и проведению дел класса;</w:t>
      </w:r>
    </w:p>
    <w:p w:rsidR="00CC46B5" w:rsidRPr="0010433D" w:rsidRDefault="00CC46B5" w:rsidP="00CC46B5">
      <w:pPr>
        <w:widowControl w:val="0"/>
        <w:numPr>
          <w:ilvl w:val="0"/>
          <w:numId w:val="14"/>
        </w:numPr>
        <w:tabs>
          <w:tab w:val="left" w:pos="747"/>
        </w:tabs>
        <w:spacing w:after="0" w:line="240" w:lineRule="auto"/>
        <w:ind w:left="740" w:hanging="360"/>
        <w:jc w:val="both"/>
        <w:rPr>
          <w:rFonts w:ascii="Times New Roman" w:eastAsia="Arial" w:hAnsi="Times New Roman" w:cs="Times New Roman"/>
          <w:sz w:val="28"/>
          <w:szCs w:val="28"/>
          <w:lang w:bidi="ru-RU"/>
        </w:rPr>
      </w:pPr>
      <w:bookmarkStart w:id="55" w:name="bookmark135"/>
      <w:bookmarkEnd w:id="55"/>
      <w:r w:rsidRPr="0010433D">
        <w:rPr>
          <w:rFonts w:ascii="Times New Roman" w:eastAsia="Arial" w:hAnsi="Times New Roman" w:cs="Times New Roman"/>
          <w:sz w:val="28"/>
          <w:szCs w:val="28"/>
          <w:lang w:bidi="ru-RU"/>
        </w:rPr>
        <w:t>организация на базе класса семейных праздников, конкурсов, соревнований, направ</w:t>
      </w:r>
      <w:r w:rsidRPr="0010433D">
        <w:rPr>
          <w:rFonts w:ascii="Times New Roman" w:eastAsia="Arial" w:hAnsi="Times New Roman" w:cs="Times New Roman"/>
          <w:sz w:val="28"/>
          <w:szCs w:val="28"/>
          <w:lang w:bidi="ru-RU"/>
        </w:rPr>
        <w:softHyphen/>
        <w:t>ленных на сплочение семьи и школы.</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b/>
          <w:bCs/>
          <w:i/>
          <w:iCs/>
          <w:sz w:val="28"/>
          <w:szCs w:val="28"/>
          <w:lang w:bidi="ru-RU"/>
        </w:rPr>
        <w:t>Работа с обучающимися и семьями, находящимися в социально-опасном положе</w:t>
      </w:r>
      <w:r w:rsidRPr="0010433D">
        <w:rPr>
          <w:rFonts w:ascii="Times New Roman" w:eastAsia="Arial" w:hAnsi="Times New Roman" w:cs="Times New Roman"/>
          <w:b/>
          <w:bCs/>
          <w:i/>
          <w:iCs/>
          <w:sz w:val="28"/>
          <w:szCs w:val="28"/>
          <w:lang w:bidi="ru-RU"/>
        </w:rPr>
        <w:softHyphen/>
        <w:t>нии, состоящими на различных видах учёта, оказавшимися в трудной жизненной си</w:t>
      </w:r>
      <w:r w:rsidRPr="0010433D">
        <w:rPr>
          <w:rFonts w:ascii="Times New Roman" w:eastAsia="Arial" w:hAnsi="Times New Roman" w:cs="Times New Roman"/>
          <w:b/>
          <w:bCs/>
          <w:i/>
          <w:iCs/>
          <w:sz w:val="28"/>
          <w:szCs w:val="28"/>
          <w:lang w:bidi="ru-RU"/>
        </w:rPr>
        <w:softHyphen/>
        <w:t>туации (совместно с социально-психологической службой школы):</w:t>
      </w:r>
    </w:p>
    <w:p w:rsidR="00CC46B5" w:rsidRPr="0010433D" w:rsidRDefault="00CC46B5" w:rsidP="00CC46B5">
      <w:pPr>
        <w:widowControl w:val="0"/>
        <w:numPr>
          <w:ilvl w:val="0"/>
          <w:numId w:val="14"/>
        </w:numPr>
        <w:tabs>
          <w:tab w:val="left" w:pos="747"/>
        </w:tabs>
        <w:spacing w:after="0" w:line="240" w:lineRule="auto"/>
        <w:ind w:left="740" w:hanging="360"/>
        <w:jc w:val="both"/>
        <w:rPr>
          <w:rFonts w:ascii="Times New Roman" w:eastAsia="Arial" w:hAnsi="Times New Roman" w:cs="Times New Roman"/>
          <w:sz w:val="28"/>
          <w:szCs w:val="28"/>
          <w:lang w:bidi="ru-RU"/>
        </w:rPr>
      </w:pPr>
      <w:bookmarkStart w:id="56" w:name="bookmark136"/>
      <w:bookmarkEnd w:id="56"/>
      <w:r w:rsidRPr="0010433D">
        <w:rPr>
          <w:rFonts w:ascii="Times New Roman" w:eastAsia="Arial" w:hAnsi="Times New Roman" w:cs="Times New Roman"/>
          <w:sz w:val="28"/>
          <w:szCs w:val="28"/>
          <w:lang w:bidi="ru-RU"/>
        </w:rPr>
        <w:t xml:space="preserve">работа направлена на </w:t>
      </w:r>
      <w:proofErr w:type="gramStart"/>
      <w:r w:rsidRPr="0010433D">
        <w:rPr>
          <w:rFonts w:ascii="Times New Roman" w:eastAsia="Arial" w:hAnsi="Times New Roman" w:cs="Times New Roman"/>
          <w:sz w:val="28"/>
          <w:szCs w:val="28"/>
          <w:lang w:bidi="ru-RU"/>
        </w:rPr>
        <w:t>контроль за</w:t>
      </w:r>
      <w:proofErr w:type="gramEnd"/>
      <w:r w:rsidRPr="0010433D">
        <w:rPr>
          <w:rFonts w:ascii="Times New Roman" w:eastAsia="Arial" w:hAnsi="Times New Roman" w:cs="Times New Roman"/>
          <w:sz w:val="28"/>
          <w:szCs w:val="28"/>
          <w:lang w:bidi="ru-RU"/>
        </w:rPr>
        <w:t xml:space="preserve"> свободным времяпровождением. Формы и виды ра</w:t>
      </w:r>
      <w:r w:rsidRPr="0010433D">
        <w:rPr>
          <w:rFonts w:ascii="Times New Roman" w:eastAsia="Arial" w:hAnsi="Times New Roman" w:cs="Times New Roman"/>
          <w:sz w:val="28"/>
          <w:szCs w:val="28"/>
          <w:lang w:bidi="ru-RU"/>
        </w:rPr>
        <w:softHyphen/>
        <w:t>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w:t>
      </w:r>
      <w:r w:rsidRPr="0010433D">
        <w:rPr>
          <w:rFonts w:ascii="Times New Roman" w:eastAsia="Arial" w:hAnsi="Times New Roman" w:cs="Times New Roman"/>
          <w:sz w:val="28"/>
          <w:szCs w:val="28"/>
          <w:lang w:bidi="ru-RU"/>
        </w:rPr>
        <w:softHyphen/>
        <w:t>телями.</w:t>
      </w:r>
    </w:p>
    <w:p w:rsidR="00CC46B5" w:rsidRPr="00CC46B5" w:rsidRDefault="00CC46B5" w:rsidP="00CC46B5">
      <w:pPr>
        <w:widowControl w:val="0"/>
        <w:spacing w:after="0"/>
        <w:jc w:val="both"/>
        <w:rPr>
          <w:rFonts w:ascii="Times New Roman" w:eastAsia="Arial" w:hAnsi="Times New Roman" w:cs="Times New Roman"/>
          <w:sz w:val="28"/>
          <w:szCs w:val="28"/>
          <w:lang w:bidi="ru-RU"/>
        </w:rPr>
      </w:pPr>
      <w:r w:rsidRPr="00CC46B5">
        <w:rPr>
          <w:rFonts w:ascii="Times New Roman" w:eastAsia="Arial" w:hAnsi="Times New Roman" w:cs="Times New Roman"/>
          <w:b/>
          <w:bCs/>
          <w:iCs/>
          <w:sz w:val="28"/>
          <w:szCs w:val="28"/>
          <w:lang w:bidi="ru-RU"/>
        </w:rPr>
        <w:t>3. «Курсы внеурочной деятельности»</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 xml:space="preserve">Воспитание на занятиях школьных курсов внеурочной деятельности осуществляется преимущественно </w:t>
      </w:r>
      <w:proofErr w:type="gramStart"/>
      <w:r w:rsidRPr="0010433D">
        <w:rPr>
          <w:rFonts w:ascii="Times New Roman" w:eastAsia="Arial" w:hAnsi="Times New Roman" w:cs="Times New Roman"/>
          <w:sz w:val="28"/>
          <w:szCs w:val="28"/>
          <w:lang w:bidi="ru-RU"/>
        </w:rPr>
        <w:t>через</w:t>
      </w:r>
      <w:proofErr w:type="gramEnd"/>
      <w:r w:rsidRPr="0010433D">
        <w:rPr>
          <w:rFonts w:ascii="Times New Roman" w:eastAsia="Arial" w:hAnsi="Times New Roman" w:cs="Times New Roman"/>
          <w:sz w:val="28"/>
          <w:szCs w:val="28"/>
          <w:lang w:bidi="ru-RU"/>
        </w:rPr>
        <w:t>:</w:t>
      </w:r>
    </w:p>
    <w:p w:rsidR="00CC46B5" w:rsidRPr="0010433D" w:rsidRDefault="00CC46B5" w:rsidP="00CC46B5">
      <w:pPr>
        <w:widowControl w:val="0"/>
        <w:numPr>
          <w:ilvl w:val="0"/>
          <w:numId w:val="14"/>
        </w:numPr>
        <w:tabs>
          <w:tab w:val="left" w:pos="747"/>
        </w:tabs>
        <w:spacing w:after="0" w:line="240" w:lineRule="auto"/>
        <w:ind w:left="740" w:hanging="360"/>
        <w:jc w:val="both"/>
        <w:rPr>
          <w:rFonts w:ascii="Times New Roman" w:eastAsia="Arial" w:hAnsi="Times New Roman" w:cs="Times New Roman"/>
          <w:sz w:val="28"/>
          <w:szCs w:val="28"/>
          <w:lang w:bidi="ru-RU"/>
        </w:rPr>
      </w:pPr>
      <w:bookmarkStart w:id="57" w:name="bookmark137"/>
      <w:bookmarkEnd w:id="57"/>
      <w:r w:rsidRPr="0010433D">
        <w:rPr>
          <w:rFonts w:ascii="Times New Roman" w:eastAsia="Arial" w:hAnsi="Times New Roman" w:cs="Times New Roman"/>
          <w:sz w:val="28"/>
          <w:szCs w:val="28"/>
          <w:lang w:bidi="ru-RU"/>
        </w:rPr>
        <w:t xml:space="preserve">вовлечение школьников в интересную и полезную для них деятельность, которая предоставит им возможность </w:t>
      </w:r>
      <w:proofErr w:type="spellStart"/>
      <w:r w:rsidRPr="0010433D">
        <w:rPr>
          <w:rFonts w:ascii="Times New Roman" w:eastAsia="Arial" w:hAnsi="Times New Roman" w:cs="Times New Roman"/>
          <w:sz w:val="28"/>
          <w:szCs w:val="28"/>
          <w:lang w:bidi="ru-RU"/>
        </w:rPr>
        <w:t>самореализоваться</w:t>
      </w:r>
      <w:proofErr w:type="spellEnd"/>
      <w:r w:rsidRPr="0010433D">
        <w:rPr>
          <w:rFonts w:ascii="Times New Roman" w:eastAsia="Arial" w:hAnsi="Times New Roman" w:cs="Times New Roman"/>
          <w:sz w:val="28"/>
          <w:szCs w:val="28"/>
          <w:lang w:bidi="ru-RU"/>
        </w:rPr>
        <w:t xml:space="preserve"> в ней, приобрести социально значи</w:t>
      </w:r>
      <w:r w:rsidRPr="0010433D">
        <w:rPr>
          <w:rFonts w:ascii="Times New Roman" w:eastAsia="Arial" w:hAnsi="Times New Roman" w:cs="Times New Roman"/>
          <w:sz w:val="28"/>
          <w:szCs w:val="28"/>
          <w:lang w:bidi="ru-RU"/>
        </w:rPr>
        <w:softHyphen/>
        <w:t>мые знания, развить в себе важные для своего личностного развития социально зна</w:t>
      </w:r>
      <w:r w:rsidRPr="0010433D">
        <w:rPr>
          <w:rFonts w:ascii="Times New Roman" w:eastAsia="Arial" w:hAnsi="Times New Roman" w:cs="Times New Roman"/>
          <w:sz w:val="28"/>
          <w:szCs w:val="28"/>
          <w:lang w:bidi="ru-RU"/>
        </w:rPr>
        <w:softHyphen/>
        <w:t>чимые отношения, получить опыт участия в социально значимых делах;</w:t>
      </w:r>
    </w:p>
    <w:p w:rsidR="00CC46B5" w:rsidRPr="0010433D" w:rsidRDefault="00CC46B5" w:rsidP="00CC46B5">
      <w:pPr>
        <w:widowControl w:val="0"/>
        <w:numPr>
          <w:ilvl w:val="0"/>
          <w:numId w:val="14"/>
        </w:numPr>
        <w:tabs>
          <w:tab w:val="left" w:pos="747"/>
        </w:tabs>
        <w:spacing w:after="0" w:line="240" w:lineRule="auto"/>
        <w:ind w:left="740" w:hanging="360"/>
        <w:jc w:val="both"/>
        <w:rPr>
          <w:rFonts w:ascii="Times New Roman" w:eastAsia="Arial" w:hAnsi="Times New Roman" w:cs="Times New Roman"/>
          <w:sz w:val="28"/>
          <w:szCs w:val="28"/>
          <w:lang w:bidi="ru-RU"/>
        </w:rPr>
      </w:pPr>
      <w:bookmarkStart w:id="58" w:name="bookmark138"/>
      <w:bookmarkEnd w:id="58"/>
      <w:r w:rsidRPr="0010433D">
        <w:rPr>
          <w:rFonts w:ascii="Times New Roman" w:eastAsia="Arial" w:hAnsi="Times New Roman" w:cs="Times New Roman"/>
          <w:sz w:val="28"/>
          <w:szCs w:val="28"/>
          <w:lang w:bidi="ru-RU"/>
        </w:rPr>
        <w:t>формирование в секциях, клубах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C46B5" w:rsidRPr="0010433D" w:rsidRDefault="00CC46B5" w:rsidP="00CC46B5">
      <w:pPr>
        <w:widowControl w:val="0"/>
        <w:numPr>
          <w:ilvl w:val="0"/>
          <w:numId w:val="14"/>
        </w:numPr>
        <w:tabs>
          <w:tab w:val="left" w:pos="747"/>
        </w:tabs>
        <w:spacing w:after="0" w:line="240" w:lineRule="auto"/>
        <w:ind w:left="740" w:hanging="360"/>
        <w:jc w:val="both"/>
        <w:rPr>
          <w:rFonts w:ascii="Times New Roman" w:eastAsia="Arial" w:hAnsi="Times New Roman" w:cs="Times New Roman"/>
          <w:sz w:val="28"/>
          <w:szCs w:val="28"/>
          <w:lang w:bidi="ru-RU"/>
        </w:rPr>
      </w:pPr>
      <w:bookmarkStart w:id="59" w:name="bookmark139"/>
      <w:bookmarkEnd w:id="59"/>
      <w:r w:rsidRPr="0010433D">
        <w:rPr>
          <w:rFonts w:ascii="Times New Roman" w:eastAsia="Arial" w:hAnsi="Times New Roman" w:cs="Times New Roman"/>
          <w:sz w:val="28"/>
          <w:szCs w:val="28"/>
          <w:lang w:bidi="ru-RU"/>
        </w:rPr>
        <w:t>создание в детских объединениях традиций, задающих их членам определенные соци</w:t>
      </w:r>
      <w:r w:rsidRPr="0010433D">
        <w:rPr>
          <w:rFonts w:ascii="Times New Roman" w:eastAsia="Arial" w:hAnsi="Times New Roman" w:cs="Times New Roman"/>
          <w:sz w:val="28"/>
          <w:szCs w:val="28"/>
          <w:lang w:bidi="ru-RU"/>
        </w:rPr>
        <w:softHyphen/>
        <w:t>ально значимые формы поведения;</w:t>
      </w:r>
    </w:p>
    <w:p w:rsidR="00CC46B5" w:rsidRPr="0010433D" w:rsidRDefault="00CC46B5" w:rsidP="00CC46B5">
      <w:pPr>
        <w:widowControl w:val="0"/>
        <w:numPr>
          <w:ilvl w:val="0"/>
          <w:numId w:val="14"/>
        </w:numPr>
        <w:tabs>
          <w:tab w:val="left" w:pos="747"/>
        </w:tabs>
        <w:spacing w:after="0" w:line="240" w:lineRule="auto"/>
        <w:ind w:left="740" w:hanging="360"/>
        <w:jc w:val="both"/>
        <w:rPr>
          <w:rFonts w:ascii="Times New Roman" w:eastAsia="Arial" w:hAnsi="Times New Roman" w:cs="Times New Roman"/>
          <w:sz w:val="28"/>
          <w:szCs w:val="28"/>
          <w:lang w:bidi="ru-RU"/>
        </w:rPr>
      </w:pPr>
      <w:bookmarkStart w:id="60" w:name="bookmark140"/>
      <w:bookmarkEnd w:id="60"/>
      <w:r w:rsidRPr="0010433D">
        <w:rPr>
          <w:rFonts w:ascii="Times New Roman" w:eastAsia="Arial" w:hAnsi="Times New Roman" w:cs="Times New Roman"/>
          <w:sz w:val="28"/>
          <w:szCs w:val="28"/>
          <w:lang w:bidi="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C46B5" w:rsidRPr="0010433D" w:rsidRDefault="00CC46B5" w:rsidP="00CC46B5">
      <w:pPr>
        <w:widowControl w:val="0"/>
        <w:numPr>
          <w:ilvl w:val="0"/>
          <w:numId w:val="14"/>
        </w:numPr>
        <w:tabs>
          <w:tab w:val="left" w:pos="747"/>
        </w:tabs>
        <w:spacing w:after="0" w:line="240" w:lineRule="auto"/>
        <w:ind w:firstLine="380"/>
        <w:jc w:val="both"/>
        <w:rPr>
          <w:rFonts w:ascii="Times New Roman" w:eastAsia="Arial" w:hAnsi="Times New Roman" w:cs="Times New Roman"/>
          <w:sz w:val="28"/>
          <w:szCs w:val="28"/>
          <w:lang w:bidi="ru-RU"/>
        </w:rPr>
      </w:pPr>
      <w:bookmarkStart w:id="61" w:name="bookmark141"/>
      <w:bookmarkEnd w:id="61"/>
      <w:r w:rsidRPr="0010433D">
        <w:rPr>
          <w:rFonts w:ascii="Times New Roman" w:eastAsia="Arial" w:hAnsi="Times New Roman" w:cs="Times New Roman"/>
          <w:sz w:val="28"/>
          <w:szCs w:val="28"/>
          <w:lang w:bidi="ru-RU"/>
        </w:rPr>
        <w:t>поощрение педагогами детских инициатив и детского самоуправления.</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Внеурочная деятельность в МБОУ «Сентелекская СОШ» опирается на содержание начального, основ</w:t>
      </w:r>
      <w:r w:rsidRPr="0010433D">
        <w:rPr>
          <w:rFonts w:ascii="Times New Roman" w:eastAsia="Arial" w:hAnsi="Times New Roman" w:cs="Times New Roman"/>
          <w:sz w:val="28"/>
          <w:szCs w:val="28"/>
          <w:lang w:bidi="ru-RU"/>
        </w:rPr>
        <w:softHyphen/>
        <w:t>ного общего и среднего общего образования, интегрирует с ним, что позволяет сблизить про</w:t>
      </w:r>
      <w:r w:rsidRPr="0010433D">
        <w:rPr>
          <w:rFonts w:ascii="Times New Roman" w:eastAsia="Arial" w:hAnsi="Times New Roman" w:cs="Times New Roman"/>
          <w:sz w:val="28"/>
          <w:szCs w:val="28"/>
          <w:lang w:bidi="ru-RU"/>
        </w:rPr>
        <w:softHyphen/>
        <w:t>цессы воспитания, обучения и развития, и реализует индивидуальные потребности обучаю</w:t>
      </w:r>
      <w:r w:rsidRPr="0010433D">
        <w:rPr>
          <w:rFonts w:ascii="Times New Roman" w:eastAsia="Arial" w:hAnsi="Times New Roman" w:cs="Times New Roman"/>
          <w:sz w:val="28"/>
          <w:szCs w:val="28"/>
          <w:lang w:bidi="ru-RU"/>
        </w:rPr>
        <w:softHyphen/>
        <w:t>щихся путем предоставления широкого спектра занятий, способствующих развитию детей. В процессе совместной творческой деятельности учителя и обучающегося происходит станов</w:t>
      </w:r>
      <w:r w:rsidRPr="0010433D">
        <w:rPr>
          <w:rFonts w:ascii="Times New Roman" w:eastAsia="Arial" w:hAnsi="Times New Roman" w:cs="Times New Roman"/>
          <w:sz w:val="28"/>
          <w:szCs w:val="28"/>
          <w:lang w:bidi="ru-RU"/>
        </w:rPr>
        <w:softHyphen/>
        <w:t>ление личности ребенка.</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lastRenderedPageBreak/>
        <w:t>В школе реализуется оптимизационная модель организации внеурочной деятельности, которая предполагает, что в ее реализации принимают участие все педагогические работ</w:t>
      </w:r>
      <w:r w:rsidRPr="0010433D">
        <w:rPr>
          <w:rFonts w:ascii="Times New Roman" w:eastAsia="Arial" w:hAnsi="Times New Roman" w:cs="Times New Roman"/>
          <w:sz w:val="28"/>
          <w:szCs w:val="28"/>
          <w:lang w:bidi="ru-RU"/>
        </w:rPr>
        <w:softHyphen/>
        <w:t>ники. В каждом классе координирующую роль выполняет классный руководитель, который в соответствии со своими функциями и задачами:</w:t>
      </w:r>
    </w:p>
    <w:p w:rsidR="00CC46B5" w:rsidRPr="0010433D" w:rsidRDefault="00CC46B5" w:rsidP="00CC46B5">
      <w:pPr>
        <w:widowControl w:val="0"/>
        <w:numPr>
          <w:ilvl w:val="0"/>
          <w:numId w:val="14"/>
        </w:numPr>
        <w:tabs>
          <w:tab w:val="left" w:pos="747"/>
        </w:tabs>
        <w:spacing w:after="0" w:line="240" w:lineRule="auto"/>
        <w:ind w:left="740" w:hanging="360"/>
        <w:jc w:val="both"/>
        <w:rPr>
          <w:rFonts w:ascii="Times New Roman" w:eastAsia="Arial" w:hAnsi="Times New Roman" w:cs="Times New Roman"/>
          <w:sz w:val="28"/>
          <w:szCs w:val="28"/>
          <w:lang w:bidi="ru-RU"/>
        </w:rPr>
      </w:pPr>
      <w:bookmarkStart w:id="62" w:name="bookmark142"/>
      <w:bookmarkEnd w:id="62"/>
      <w:r w:rsidRPr="0010433D">
        <w:rPr>
          <w:rFonts w:ascii="Times New Roman" w:eastAsia="Arial" w:hAnsi="Times New Roman" w:cs="Times New Roman"/>
          <w:sz w:val="28"/>
          <w:szCs w:val="28"/>
          <w:lang w:bidi="ru-RU"/>
        </w:rPr>
        <w:t>взаимодействует с педагогическими работниками, а также с учебно-вспомогательным персоналом школы;</w:t>
      </w:r>
    </w:p>
    <w:p w:rsidR="00CC46B5" w:rsidRPr="0010433D" w:rsidRDefault="00CC46B5" w:rsidP="00CC46B5">
      <w:pPr>
        <w:widowControl w:val="0"/>
        <w:numPr>
          <w:ilvl w:val="0"/>
          <w:numId w:val="14"/>
        </w:numPr>
        <w:tabs>
          <w:tab w:val="left" w:pos="747"/>
        </w:tabs>
        <w:spacing w:after="0" w:line="240" w:lineRule="auto"/>
        <w:ind w:left="740" w:hanging="360"/>
        <w:jc w:val="both"/>
        <w:rPr>
          <w:rFonts w:ascii="Times New Roman" w:eastAsia="Arial" w:hAnsi="Times New Roman" w:cs="Times New Roman"/>
          <w:sz w:val="28"/>
          <w:szCs w:val="28"/>
          <w:lang w:bidi="ru-RU"/>
        </w:rPr>
      </w:pPr>
      <w:bookmarkStart w:id="63" w:name="bookmark143"/>
      <w:bookmarkEnd w:id="63"/>
      <w:proofErr w:type="gramStart"/>
      <w:r w:rsidRPr="0010433D">
        <w:rPr>
          <w:rFonts w:ascii="Times New Roman" w:eastAsia="Arial" w:hAnsi="Times New Roman" w:cs="Times New Roman"/>
          <w:sz w:val="28"/>
          <w:szCs w:val="28"/>
          <w:lang w:bidi="ru-RU"/>
        </w:rPr>
        <w:t>организует в классе образовательный процесс, оптимальный для развития положи</w:t>
      </w:r>
      <w:r w:rsidRPr="0010433D">
        <w:rPr>
          <w:rFonts w:ascii="Times New Roman" w:eastAsia="Arial" w:hAnsi="Times New Roman" w:cs="Times New Roman"/>
          <w:sz w:val="28"/>
          <w:szCs w:val="28"/>
          <w:lang w:bidi="ru-RU"/>
        </w:rPr>
        <w:softHyphen/>
        <w:t>тельного потенциала личности обучающихся в рамках деятельности общешкольного коллектива;</w:t>
      </w:r>
      <w:proofErr w:type="gramEnd"/>
    </w:p>
    <w:p w:rsidR="00CC46B5" w:rsidRPr="0010433D" w:rsidRDefault="00CC46B5" w:rsidP="00CC46B5">
      <w:pPr>
        <w:widowControl w:val="0"/>
        <w:numPr>
          <w:ilvl w:val="0"/>
          <w:numId w:val="14"/>
        </w:numPr>
        <w:tabs>
          <w:tab w:val="left" w:pos="747"/>
        </w:tabs>
        <w:spacing w:after="0" w:line="240" w:lineRule="auto"/>
        <w:ind w:left="740" w:hanging="360"/>
        <w:jc w:val="both"/>
        <w:rPr>
          <w:rFonts w:ascii="Times New Roman" w:eastAsia="Arial" w:hAnsi="Times New Roman" w:cs="Times New Roman"/>
          <w:sz w:val="28"/>
          <w:szCs w:val="28"/>
          <w:lang w:bidi="ru-RU"/>
        </w:rPr>
      </w:pPr>
      <w:bookmarkStart w:id="64" w:name="bookmark144"/>
      <w:bookmarkEnd w:id="64"/>
      <w:r w:rsidRPr="0010433D">
        <w:rPr>
          <w:rFonts w:ascii="Times New Roman" w:eastAsia="Arial" w:hAnsi="Times New Roman" w:cs="Times New Roman"/>
          <w:sz w:val="28"/>
          <w:szCs w:val="28"/>
          <w:lang w:bidi="ru-RU"/>
        </w:rPr>
        <w:t>организует систему отношений через разнообразные формы воспитывающей деятель</w:t>
      </w:r>
      <w:r w:rsidRPr="0010433D">
        <w:rPr>
          <w:rFonts w:ascii="Times New Roman" w:eastAsia="Arial" w:hAnsi="Times New Roman" w:cs="Times New Roman"/>
          <w:sz w:val="28"/>
          <w:szCs w:val="28"/>
          <w:lang w:bidi="ru-RU"/>
        </w:rPr>
        <w:softHyphen/>
        <w:t>ности коллектива класса;</w:t>
      </w:r>
    </w:p>
    <w:p w:rsidR="00CC46B5" w:rsidRPr="0010433D" w:rsidRDefault="00CC46B5" w:rsidP="00CC46B5">
      <w:pPr>
        <w:widowControl w:val="0"/>
        <w:numPr>
          <w:ilvl w:val="0"/>
          <w:numId w:val="14"/>
        </w:numPr>
        <w:tabs>
          <w:tab w:val="left" w:pos="747"/>
        </w:tabs>
        <w:spacing w:after="0" w:line="240" w:lineRule="auto"/>
        <w:ind w:firstLine="380"/>
        <w:jc w:val="both"/>
        <w:rPr>
          <w:rFonts w:ascii="Times New Roman" w:eastAsia="Arial" w:hAnsi="Times New Roman" w:cs="Times New Roman"/>
          <w:sz w:val="28"/>
          <w:szCs w:val="28"/>
          <w:lang w:bidi="ru-RU"/>
        </w:rPr>
      </w:pPr>
      <w:bookmarkStart w:id="65" w:name="bookmark145"/>
      <w:bookmarkEnd w:id="65"/>
      <w:r w:rsidRPr="0010433D">
        <w:rPr>
          <w:rFonts w:ascii="Times New Roman" w:eastAsia="Arial" w:hAnsi="Times New Roman" w:cs="Times New Roman"/>
          <w:sz w:val="28"/>
          <w:szCs w:val="28"/>
          <w:lang w:bidi="ru-RU"/>
        </w:rPr>
        <w:t xml:space="preserve">организует социально значимую, творческую деятельность </w:t>
      </w:r>
      <w:proofErr w:type="gramStart"/>
      <w:r w:rsidRPr="0010433D">
        <w:rPr>
          <w:rFonts w:ascii="Times New Roman" w:eastAsia="Arial" w:hAnsi="Times New Roman" w:cs="Times New Roman"/>
          <w:sz w:val="28"/>
          <w:szCs w:val="28"/>
          <w:lang w:bidi="ru-RU"/>
        </w:rPr>
        <w:t>обучающихся</w:t>
      </w:r>
      <w:proofErr w:type="gramEnd"/>
      <w:r w:rsidRPr="0010433D">
        <w:rPr>
          <w:rFonts w:ascii="Times New Roman" w:eastAsia="Arial" w:hAnsi="Times New Roman" w:cs="Times New Roman"/>
          <w:sz w:val="28"/>
          <w:szCs w:val="28"/>
          <w:lang w:bidi="ru-RU"/>
        </w:rPr>
        <w:t>.</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Реализация воспитательного потенциала курсов внеурочной деятельности происходит по следующим направлениям:</w:t>
      </w:r>
    </w:p>
    <w:tbl>
      <w:tblPr>
        <w:tblStyle w:val="af8"/>
        <w:tblW w:w="0" w:type="auto"/>
        <w:tblLook w:val="04A0" w:firstRow="1" w:lastRow="0" w:firstColumn="1" w:lastColumn="0" w:noHBand="0" w:noVBand="1"/>
      </w:tblPr>
      <w:tblGrid>
        <w:gridCol w:w="5130"/>
        <w:gridCol w:w="5131"/>
      </w:tblGrid>
      <w:tr w:rsidR="00CC46B5" w:rsidRPr="0010433D" w:rsidTr="00FF6F2D">
        <w:tc>
          <w:tcPr>
            <w:tcW w:w="5130" w:type="dxa"/>
            <w:vAlign w:val="bottom"/>
          </w:tcPr>
          <w:p w:rsidR="00CC46B5" w:rsidRPr="0010433D" w:rsidRDefault="00CC46B5" w:rsidP="00FF6F2D">
            <w:pPr>
              <w:jc w:val="center"/>
              <w:rPr>
                <w:rFonts w:ascii="Times New Roman" w:eastAsia="Cambria" w:hAnsi="Times New Roman" w:cs="Times New Roman"/>
                <w:sz w:val="28"/>
                <w:szCs w:val="28"/>
              </w:rPr>
            </w:pPr>
            <w:r w:rsidRPr="0010433D">
              <w:rPr>
                <w:rFonts w:ascii="Times New Roman" w:eastAsia="Cambria" w:hAnsi="Times New Roman" w:cs="Times New Roman"/>
                <w:sz w:val="28"/>
                <w:szCs w:val="28"/>
              </w:rPr>
              <w:t>Направления внеурочной деятельности</w:t>
            </w:r>
          </w:p>
        </w:tc>
        <w:tc>
          <w:tcPr>
            <w:tcW w:w="5131" w:type="dxa"/>
            <w:vAlign w:val="bottom"/>
          </w:tcPr>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Способ реализации, программа ВД</w:t>
            </w:r>
          </w:p>
        </w:tc>
      </w:tr>
      <w:tr w:rsidR="00CC46B5" w:rsidRPr="0010433D" w:rsidTr="00FF6F2D">
        <w:tc>
          <w:tcPr>
            <w:tcW w:w="5130" w:type="dxa"/>
            <w:vAlign w:val="bottom"/>
          </w:tcPr>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u w:val="single"/>
              </w:rPr>
              <w:t>Общеинтеллектуальное</w:t>
            </w:r>
          </w:p>
          <w:p w:rsidR="00CC46B5" w:rsidRPr="0010433D" w:rsidRDefault="00CC46B5" w:rsidP="00FF6F2D">
            <w:pPr>
              <w:jc w:val="both"/>
              <w:rPr>
                <w:rFonts w:ascii="Times New Roman" w:eastAsia="Cambria" w:hAnsi="Times New Roman" w:cs="Times New Roman"/>
                <w:sz w:val="28"/>
                <w:szCs w:val="28"/>
              </w:rPr>
            </w:pPr>
            <w:r w:rsidRPr="0010433D">
              <w:rPr>
                <w:rFonts w:ascii="Times New Roman" w:eastAsia="Arial" w:hAnsi="Times New Roman" w:cs="Times New Roman"/>
                <w:sz w:val="28"/>
                <w:szCs w:val="28"/>
              </w:rPr>
              <w:t>-</w:t>
            </w:r>
            <w:r w:rsidRPr="0010433D">
              <w:rPr>
                <w:rFonts w:ascii="Times New Roman" w:eastAsia="Cambria" w:hAnsi="Times New Roman" w:cs="Times New Roman"/>
                <w:sz w:val="28"/>
                <w:szCs w:val="28"/>
              </w:rPr>
              <w:t>направлена на передачу школьникам социально значимых знаний, развивающие их любознатель</w:t>
            </w:r>
            <w:r w:rsidRPr="0010433D">
              <w:rPr>
                <w:rFonts w:ascii="Times New Roman" w:eastAsia="Cambria" w:hAnsi="Times New Roman" w:cs="Times New Roman"/>
                <w:sz w:val="28"/>
                <w:szCs w:val="28"/>
              </w:rPr>
              <w:softHyphen/>
              <w:t>ность, позволяющие привлечь их внимание к эко</w:t>
            </w:r>
            <w:r w:rsidRPr="0010433D">
              <w:rPr>
                <w:rFonts w:ascii="Times New Roman" w:eastAsia="Cambria" w:hAnsi="Times New Roman" w:cs="Times New Roman"/>
                <w:sz w:val="28"/>
                <w:szCs w:val="28"/>
              </w:rPr>
              <w:softHyphen/>
              <w:t>номическим, политическим, экологическим, гума</w:t>
            </w:r>
            <w:r w:rsidRPr="0010433D">
              <w:rPr>
                <w:rFonts w:ascii="Times New Roman" w:eastAsia="Cambria" w:hAnsi="Times New Roman" w:cs="Times New Roman"/>
                <w:sz w:val="28"/>
                <w:szCs w:val="28"/>
              </w:rPr>
              <w:softHyphen/>
              <w:t>нитарным проблемам нашего общества, формиру</w:t>
            </w:r>
            <w:r w:rsidRPr="0010433D">
              <w:rPr>
                <w:rFonts w:ascii="Times New Roman" w:eastAsia="Cambria" w:hAnsi="Times New Roman" w:cs="Times New Roman"/>
                <w:sz w:val="28"/>
                <w:szCs w:val="28"/>
              </w:rPr>
              <w:softHyphen/>
              <w:t>ющие их гуманистическое мировоззрение и науч</w:t>
            </w:r>
            <w:r w:rsidRPr="0010433D">
              <w:rPr>
                <w:rFonts w:ascii="Times New Roman" w:eastAsia="Cambria" w:hAnsi="Times New Roman" w:cs="Times New Roman"/>
                <w:sz w:val="28"/>
                <w:szCs w:val="28"/>
              </w:rPr>
              <w:softHyphen/>
              <w:t>ную картину мира</w:t>
            </w:r>
          </w:p>
        </w:tc>
        <w:tc>
          <w:tcPr>
            <w:tcW w:w="5131" w:type="dxa"/>
          </w:tcPr>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«Занимательная математика»</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«Занимательная биология»</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«Живая география»</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«Занимательный немецкий»</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«Эрудит»</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«Занимательная грамматика»</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«Шахматы в школе»</w:t>
            </w:r>
          </w:p>
        </w:tc>
      </w:tr>
      <w:tr w:rsidR="00CC46B5" w:rsidRPr="0010433D" w:rsidTr="00FF6F2D">
        <w:tc>
          <w:tcPr>
            <w:tcW w:w="5130" w:type="dxa"/>
            <w:vAlign w:val="bottom"/>
          </w:tcPr>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u w:val="single"/>
              </w:rPr>
              <w:t>Социальное</w:t>
            </w:r>
          </w:p>
          <w:p w:rsidR="00CC46B5" w:rsidRPr="0010433D" w:rsidRDefault="00CC46B5" w:rsidP="00FF6F2D">
            <w:pPr>
              <w:jc w:val="both"/>
              <w:rPr>
                <w:rFonts w:ascii="Times New Roman" w:eastAsia="Cambria" w:hAnsi="Times New Roman" w:cs="Times New Roman"/>
                <w:sz w:val="28"/>
                <w:szCs w:val="28"/>
              </w:rPr>
            </w:pPr>
            <w:r w:rsidRPr="0010433D">
              <w:rPr>
                <w:rFonts w:ascii="Times New Roman" w:eastAsia="Arial" w:hAnsi="Times New Roman" w:cs="Times New Roman"/>
                <w:sz w:val="28"/>
                <w:szCs w:val="28"/>
              </w:rPr>
              <w:t xml:space="preserve">- </w:t>
            </w:r>
            <w:r w:rsidRPr="0010433D">
              <w:rPr>
                <w:rFonts w:ascii="Times New Roman" w:eastAsia="Cambria" w:hAnsi="Times New Roman" w:cs="Times New Roman"/>
                <w:sz w:val="28"/>
                <w:szCs w:val="28"/>
              </w:rPr>
              <w:t>направлено на формирование и развитие соци</w:t>
            </w:r>
            <w:r w:rsidRPr="0010433D">
              <w:rPr>
                <w:rFonts w:ascii="Times New Roman" w:eastAsia="Cambria" w:hAnsi="Times New Roman" w:cs="Times New Roman"/>
                <w:sz w:val="28"/>
                <w:szCs w:val="28"/>
              </w:rPr>
              <w:softHyphen/>
              <w:t>ально-адаптированной личности, способной про</w:t>
            </w:r>
            <w:r w:rsidRPr="0010433D">
              <w:rPr>
                <w:rFonts w:ascii="Times New Roman" w:eastAsia="Cambria" w:hAnsi="Times New Roman" w:cs="Times New Roman"/>
                <w:sz w:val="28"/>
                <w:szCs w:val="28"/>
              </w:rPr>
              <w:softHyphen/>
              <w:t>тивостоять жизненным трудностям, негативным факторам жизни</w:t>
            </w:r>
          </w:p>
        </w:tc>
        <w:tc>
          <w:tcPr>
            <w:tcW w:w="5131" w:type="dxa"/>
          </w:tcPr>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«Экология души»</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«Школа добрых дел»</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«Правовая азбука»</w:t>
            </w:r>
          </w:p>
          <w:p w:rsidR="00CC46B5" w:rsidRPr="0010433D" w:rsidRDefault="00CC46B5" w:rsidP="00FF6F2D">
            <w:pPr>
              <w:rPr>
                <w:rFonts w:ascii="Times New Roman" w:eastAsia="Cambria" w:hAnsi="Times New Roman" w:cs="Times New Roman"/>
                <w:sz w:val="28"/>
                <w:szCs w:val="28"/>
              </w:rPr>
            </w:pPr>
          </w:p>
        </w:tc>
      </w:tr>
      <w:tr w:rsidR="00CC46B5" w:rsidRPr="0010433D" w:rsidTr="00FF6F2D">
        <w:tc>
          <w:tcPr>
            <w:tcW w:w="5130" w:type="dxa"/>
            <w:vAlign w:val="bottom"/>
          </w:tcPr>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u w:val="single"/>
              </w:rPr>
              <w:t>Духовно-нравственное</w:t>
            </w:r>
          </w:p>
          <w:p w:rsidR="00CC46B5" w:rsidRPr="0010433D" w:rsidRDefault="00CC46B5" w:rsidP="00FF6F2D">
            <w:pPr>
              <w:jc w:val="both"/>
              <w:rPr>
                <w:rFonts w:ascii="Times New Roman" w:eastAsia="Cambria" w:hAnsi="Times New Roman" w:cs="Times New Roman"/>
                <w:sz w:val="28"/>
                <w:szCs w:val="28"/>
              </w:rPr>
            </w:pPr>
            <w:r w:rsidRPr="0010433D">
              <w:rPr>
                <w:rFonts w:ascii="Times New Roman" w:eastAsia="Arial" w:hAnsi="Times New Roman" w:cs="Times New Roman"/>
                <w:sz w:val="28"/>
                <w:szCs w:val="28"/>
              </w:rPr>
              <w:t xml:space="preserve">- </w:t>
            </w:r>
            <w:r w:rsidRPr="0010433D">
              <w:rPr>
                <w:rFonts w:ascii="Times New Roman" w:eastAsia="Cambria" w:hAnsi="Times New Roman" w:cs="Times New Roman"/>
                <w:sz w:val="28"/>
                <w:szCs w:val="28"/>
              </w:rPr>
              <w:t>направлено на развитие коммуникативных компе</w:t>
            </w:r>
            <w:r w:rsidRPr="0010433D">
              <w:rPr>
                <w:rFonts w:ascii="Times New Roman" w:eastAsia="Cambria" w:hAnsi="Times New Roman" w:cs="Times New Roman"/>
                <w:sz w:val="28"/>
                <w:szCs w:val="28"/>
              </w:rPr>
              <w:softHyphen/>
              <w:t>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c>
        <w:tc>
          <w:tcPr>
            <w:tcW w:w="5131" w:type="dxa"/>
          </w:tcPr>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«Капелька доброты»</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«Я – гражданин России»</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«Я и мое Отечество»</w:t>
            </w:r>
          </w:p>
          <w:p w:rsidR="00CC46B5" w:rsidRPr="0010433D" w:rsidRDefault="00CC46B5" w:rsidP="00FF6F2D">
            <w:pPr>
              <w:rPr>
                <w:rFonts w:ascii="Times New Roman" w:eastAsia="Cambria" w:hAnsi="Times New Roman" w:cs="Times New Roman"/>
                <w:sz w:val="28"/>
                <w:szCs w:val="28"/>
              </w:rPr>
            </w:pPr>
          </w:p>
        </w:tc>
      </w:tr>
      <w:tr w:rsidR="00CC46B5" w:rsidRPr="0010433D" w:rsidTr="00FF6F2D">
        <w:tc>
          <w:tcPr>
            <w:tcW w:w="5130" w:type="dxa"/>
          </w:tcPr>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u w:val="single"/>
              </w:rPr>
              <w:t>Спортивно-оздоровительное</w:t>
            </w:r>
          </w:p>
          <w:p w:rsidR="00CC46B5" w:rsidRPr="0010433D" w:rsidRDefault="00CC46B5" w:rsidP="00FF6F2D">
            <w:pPr>
              <w:jc w:val="both"/>
              <w:rPr>
                <w:rFonts w:ascii="Times New Roman" w:eastAsia="Cambria" w:hAnsi="Times New Roman" w:cs="Times New Roman"/>
                <w:sz w:val="28"/>
                <w:szCs w:val="28"/>
              </w:rPr>
            </w:pPr>
            <w:r w:rsidRPr="0010433D">
              <w:rPr>
                <w:rFonts w:ascii="Times New Roman" w:eastAsia="Arial" w:hAnsi="Times New Roman" w:cs="Times New Roman"/>
                <w:sz w:val="28"/>
                <w:szCs w:val="28"/>
              </w:rPr>
              <w:t xml:space="preserve">- </w:t>
            </w:r>
            <w:proofErr w:type="gramStart"/>
            <w:r w:rsidRPr="0010433D">
              <w:rPr>
                <w:rFonts w:ascii="Times New Roman" w:eastAsia="Cambria" w:hAnsi="Times New Roman" w:cs="Times New Roman"/>
                <w:sz w:val="28"/>
                <w:szCs w:val="28"/>
              </w:rPr>
              <w:t>направлена</w:t>
            </w:r>
            <w:proofErr w:type="gramEnd"/>
            <w:r w:rsidRPr="0010433D">
              <w:rPr>
                <w:rFonts w:ascii="Times New Roman" w:eastAsia="Cambria" w:hAnsi="Times New Roman" w:cs="Times New Roman"/>
                <w:sz w:val="28"/>
                <w:szCs w:val="28"/>
              </w:rPr>
              <w:t xml:space="preserve"> на физическое развитие школьников, развитие их ценностного отношения к своему здо</w:t>
            </w:r>
            <w:r w:rsidRPr="0010433D">
              <w:rPr>
                <w:rFonts w:ascii="Times New Roman" w:eastAsia="Cambria" w:hAnsi="Times New Roman" w:cs="Times New Roman"/>
                <w:sz w:val="28"/>
                <w:szCs w:val="28"/>
              </w:rPr>
              <w:softHyphen/>
              <w:t>ровью, побуждение к здоровому образу жизни, вос</w:t>
            </w:r>
            <w:r w:rsidRPr="0010433D">
              <w:rPr>
                <w:rFonts w:ascii="Times New Roman" w:eastAsia="Cambria" w:hAnsi="Times New Roman" w:cs="Times New Roman"/>
                <w:sz w:val="28"/>
                <w:szCs w:val="28"/>
              </w:rPr>
              <w:softHyphen/>
              <w:t xml:space="preserve">питание силы воли, ответственности, </w:t>
            </w:r>
            <w:r w:rsidRPr="0010433D">
              <w:rPr>
                <w:rFonts w:ascii="Times New Roman" w:eastAsia="Cambria" w:hAnsi="Times New Roman" w:cs="Times New Roman"/>
                <w:sz w:val="28"/>
                <w:szCs w:val="28"/>
              </w:rPr>
              <w:lastRenderedPageBreak/>
              <w:t>формирова</w:t>
            </w:r>
            <w:r w:rsidRPr="0010433D">
              <w:rPr>
                <w:rFonts w:ascii="Times New Roman" w:eastAsia="Cambria" w:hAnsi="Times New Roman" w:cs="Times New Roman"/>
                <w:sz w:val="28"/>
                <w:szCs w:val="28"/>
              </w:rPr>
              <w:softHyphen/>
              <w:t>ние установок на защиту слабых</w:t>
            </w:r>
          </w:p>
          <w:p w:rsidR="00CC46B5" w:rsidRPr="0010433D" w:rsidRDefault="00CC46B5" w:rsidP="00FF6F2D">
            <w:pPr>
              <w:jc w:val="both"/>
              <w:rPr>
                <w:rFonts w:ascii="Times New Roman" w:eastAsia="Cambria" w:hAnsi="Times New Roman" w:cs="Times New Roman"/>
                <w:sz w:val="28"/>
                <w:szCs w:val="28"/>
              </w:rPr>
            </w:pPr>
          </w:p>
        </w:tc>
        <w:tc>
          <w:tcPr>
            <w:tcW w:w="5131" w:type="dxa"/>
            <w:vAlign w:val="center"/>
          </w:tcPr>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lastRenderedPageBreak/>
              <w:t>«Веселая минутка»</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«Кладовая индивидуальных игр»</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 xml:space="preserve">«Если хочешь быть </w:t>
            </w:r>
            <w:proofErr w:type="gramStart"/>
            <w:r w:rsidRPr="0010433D">
              <w:rPr>
                <w:rFonts w:ascii="Times New Roman" w:eastAsia="Cambria" w:hAnsi="Times New Roman" w:cs="Times New Roman"/>
                <w:sz w:val="28"/>
                <w:szCs w:val="28"/>
              </w:rPr>
              <w:t>здоров</w:t>
            </w:r>
            <w:proofErr w:type="gramEnd"/>
            <w:r w:rsidRPr="0010433D">
              <w:rPr>
                <w:rFonts w:ascii="Times New Roman" w:eastAsia="Cambria" w:hAnsi="Times New Roman" w:cs="Times New Roman"/>
                <w:sz w:val="28"/>
                <w:szCs w:val="28"/>
              </w:rPr>
              <w:t>»</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«Легкая атлетика»</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«Волейбол»</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 xml:space="preserve">«Общая физическая подготовка на </w:t>
            </w:r>
            <w:r w:rsidRPr="0010433D">
              <w:rPr>
                <w:rFonts w:ascii="Times New Roman" w:eastAsia="Cambria" w:hAnsi="Times New Roman" w:cs="Times New Roman"/>
                <w:sz w:val="28"/>
                <w:szCs w:val="28"/>
              </w:rPr>
              <w:lastRenderedPageBreak/>
              <w:t>основе легкой атлетики»</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«Безопасность жизнедеятельности»</w:t>
            </w:r>
          </w:p>
          <w:p w:rsidR="00CC46B5" w:rsidRPr="0010433D" w:rsidRDefault="00CC46B5" w:rsidP="00FF6F2D">
            <w:pPr>
              <w:rPr>
                <w:rFonts w:ascii="Times New Roman" w:eastAsia="Cambria" w:hAnsi="Times New Roman" w:cs="Times New Roman"/>
                <w:sz w:val="28"/>
                <w:szCs w:val="28"/>
              </w:rPr>
            </w:pPr>
          </w:p>
        </w:tc>
      </w:tr>
      <w:tr w:rsidR="00CC46B5" w:rsidRPr="0010433D" w:rsidTr="00FF6F2D">
        <w:tc>
          <w:tcPr>
            <w:tcW w:w="5130" w:type="dxa"/>
            <w:vAlign w:val="bottom"/>
          </w:tcPr>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u w:val="single"/>
              </w:rPr>
              <w:lastRenderedPageBreak/>
              <w:t>Общекультурное</w:t>
            </w:r>
          </w:p>
          <w:p w:rsidR="00CC46B5" w:rsidRPr="0010433D" w:rsidRDefault="00CC46B5" w:rsidP="00FF6F2D">
            <w:pPr>
              <w:jc w:val="both"/>
              <w:rPr>
                <w:rFonts w:ascii="Times New Roman" w:eastAsia="Cambria" w:hAnsi="Times New Roman" w:cs="Times New Roman"/>
                <w:sz w:val="28"/>
                <w:szCs w:val="28"/>
              </w:rPr>
            </w:pPr>
            <w:r w:rsidRPr="0010433D">
              <w:rPr>
                <w:rFonts w:ascii="Times New Roman" w:eastAsia="Arial" w:hAnsi="Times New Roman" w:cs="Times New Roman"/>
                <w:sz w:val="28"/>
                <w:szCs w:val="28"/>
              </w:rPr>
              <w:t xml:space="preserve">- </w:t>
            </w:r>
            <w:r w:rsidRPr="0010433D">
              <w:rPr>
                <w:rFonts w:ascii="Times New Roman" w:eastAsia="Cambria" w:hAnsi="Times New Roman" w:cs="Times New Roman"/>
                <w:sz w:val="28"/>
                <w:szCs w:val="28"/>
              </w:rPr>
              <w:t>направлено на раскрытие их творческих способно</w:t>
            </w:r>
            <w:r w:rsidRPr="0010433D">
              <w:rPr>
                <w:rFonts w:ascii="Times New Roman" w:eastAsia="Cambria" w:hAnsi="Times New Roman" w:cs="Times New Roman"/>
                <w:sz w:val="28"/>
                <w:szCs w:val="28"/>
              </w:rPr>
              <w:softHyphen/>
              <w:t>стей, формирование чувства вкуса и умения це</w:t>
            </w:r>
            <w:r w:rsidRPr="0010433D">
              <w:rPr>
                <w:rFonts w:ascii="Times New Roman" w:eastAsia="Cambria" w:hAnsi="Times New Roman" w:cs="Times New Roman"/>
                <w:sz w:val="28"/>
                <w:szCs w:val="28"/>
              </w:rPr>
              <w:softHyphen/>
              <w:t>нить прекрасное, на воспитание ценностного от</w:t>
            </w:r>
            <w:r w:rsidRPr="0010433D">
              <w:rPr>
                <w:rFonts w:ascii="Times New Roman" w:eastAsia="Cambria" w:hAnsi="Times New Roman" w:cs="Times New Roman"/>
                <w:sz w:val="28"/>
                <w:szCs w:val="28"/>
              </w:rPr>
              <w:softHyphen/>
              <w:t>ношения школьников к культуре и их общее ду</w:t>
            </w:r>
            <w:r w:rsidRPr="0010433D">
              <w:rPr>
                <w:rFonts w:ascii="Times New Roman" w:eastAsia="Cambria" w:hAnsi="Times New Roman" w:cs="Times New Roman"/>
                <w:sz w:val="28"/>
                <w:szCs w:val="28"/>
              </w:rPr>
              <w:softHyphen/>
              <w:t>ховно-нравственное развитие</w:t>
            </w:r>
          </w:p>
        </w:tc>
        <w:tc>
          <w:tcPr>
            <w:tcW w:w="5131" w:type="dxa"/>
          </w:tcPr>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«В мире книг»</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«Юный музеевед»</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«Юный книголюб»</w:t>
            </w:r>
          </w:p>
          <w:p w:rsidR="00CC46B5" w:rsidRPr="0010433D" w:rsidRDefault="00CC46B5" w:rsidP="00FF6F2D">
            <w:pPr>
              <w:rPr>
                <w:rFonts w:ascii="Times New Roman" w:eastAsia="Cambria" w:hAnsi="Times New Roman" w:cs="Times New Roman"/>
                <w:sz w:val="28"/>
                <w:szCs w:val="28"/>
              </w:rPr>
            </w:pPr>
            <w:r w:rsidRPr="0010433D">
              <w:rPr>
                <w:rFonts w:ascii="Times New Roman" w:eastAsia="Cambria" w:hAnsi="Times New Roman" w:cs="Times New Roman"/>
                <w:sz w:val="28"/>
                <w:szCs w:val="28"/>
              </w:rPr>
              <w:t>«Природа и фантазия»</w:t>
            </w:r>
          </w:p>
        </w:tc>
      </w:tr>
    </w:tbl>
    <w:p w:rsidR="00CC46B5" w:rsidRPr="0010433D" w:rsidRDefault="00CC46B5" w:rsidP="00CC46B5">
      <w:pPr>
        <w:widowControl w:val="0"/>
        <w:spacing w:after="0"/>
        <w:jc w:val="both"/>
        <w:rPr>
          <w:rFonts w:ascii="Times New Roman" w:eastAsia="Arial" w:hAnsi="Times New Roman" w:cs="Times New Roman"/>
          <w:sz w:val="28"/>
          <w:szCs w:val="28"/>
          <w:lang w:bidi="ru-RU"/>
        </w:rPr>
      </w:pPr>
    </w:p>
    <w:p w:rsidR="00CC46B5" w:rsidRPr="00CC46B5" w:rsidRDefault="00CC46B5" w:rsidP="00CC46B5">
      <w:pPr>
        <w:keepNext/>
        <w:keepLines/>
        <w:widowControl w:val="0"/>
        <w:tabs>
          <w:tab w:val="left" w:pos="1085"/>
        </w:tabs>
        <w:spacing w:after="0" w:line="240" w:lineRule="auto"/>
        <w:jc w:val="both"/>
        <w:outlineLvl w:val="2"/>
        <w:rPr>
          <w:rFonts w:ascii="Times New Roman" w:eastAsia="Cambria" w:hAnsi="Times New Roman" w:cs="Times New Roman"/>
          <w:b/>
          <w:bCs/>
          <w:iCs/>
          <w:sz w:val="28"/>
          <w:szCs w:val="28"/>
          <w:lang w:bidi="ru-RU"/>
        </w:rPr>
      </w:pPr>
      <w:bookmarkStart w:id="66" w:name="bookmark146"/>
      <w:bookmarkStart w:id="67" w:name="bookmark147"/>
      <w:bookmarkStart w:id="68" w:name="bookmark149"/>
      <w:r w:rsidRPr="00CC46B5">
        <w:rPr>
          <w:rFonts w:ascii="Times New Roman" w:eastAsia="Cambria" w:hAnsi="Times New Roman" w:cs="Times New Roman"/>
          <w:b/>
          <w:bCs/>
          <w:iCs/>
          <w:sz w:val="28"/>
          <w:szCs w:val="28"/>
          <w:lang w:bidi="ru-RU"/>
        </w:rPr>
        <w:t>4.Модуль «Школьный урок»</w:t>
      </w:r>
      <w:bookmarkEnd w:id="66"/>
      <w:bookmarkEnd w:id="67"/>
      <w:bookmarkEnd w:id="68"/>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Реализация школьными педагогами воспитательного потенциала урока предполагает следующее:</w:t>
      </w:r>
    </w:p>
    <w:p w:rsidR="00CC46B5" w:rsidRPr="0010433D" w:rsidRDefault="00CC46B5" w:rsidP="00CC46B5">
      <w:pPr>
        <w:widowControl w:val="0"/>
        <w:numPr>
          <w:ilvl w:val="0"/>
          <w:numId w:val="14"/>
        </w:numPr>
        <w:tabs>
          <w:tab w:val="left" w:pos="744"/>
        </w:tabs>
        <w:spacing w:after="0" w:line="240" w:lineRule="auto"/>
        <w:ind w:left="740" w:hanging="360"/>
        <w:jc w:val="both"/>
        <w:rPr>
          <w:rFonts w:ascii="Times New Roman" w:eastAsia="Arial" w:hAnsi="Times New Roman" w:cs="Times New Roman"/>
          <w:sz w:val="28"/>
          <w:szCs w:val="28"/>
          <w:lang w:bidi="ru-RU"/>
        </w:rPr>
      </w:pPr>
      <w:bookmarkStart w:id="69" w:name="bookmark150"/>
      <w:bookmarkEnd w:id="69"/>
      <w:r w:rsidRPr="0010433D">
        <w:rPr>
          <w:rFonts w:ascii="Times New Roman" w:eastAsia="Arial" w:hAnsi="Times New Roman" w:cs="Times New Roman"/>
          <w:sz w:val="28"/>
          <w:szCs w:val="28"/>
          <w:lang w:bidi="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через использование занимательных элементов, исто</w:t>
      </w:r>
      <w:r w:rsidRPr="0010433D">
        <w:rPr>
          <w:rFonts w:ascii="Times New Roman" w:eastAsia="Arial" w:hAnsi="Times New Roman" w:cs="Times New Roman"/>
          <w:sz w:val="28"/>
          <w:szCs w:val="28"/>
          <w:lang w:bidi="ru-RU"/>
        </w:rPr>
        <w:softHyphen/>
        <w:t xml:space="preserve">рий из жизни великих ученых, писателей, ИКТ (программы-тренажеры, тесты, зачеты в приложении </w:t>
      </w:r>
      <w:proofErr w:type="spellStart"/>
      <w:r w:rsidRPr="0010433D">
        <w:rPr>
          <w:rFonts w:ascii="Times New Roman" w:eastAsia="Arial" w:hAnsi="Times New Roman" w:cs="Times New Roman"/>
          <w:sz w:val="28"/>
          <w:szCs w:val="28"/>
          <w:lang w:bidi="ru-RU"/>
        </w:rPr>
        <w:t>MicrosoftOfficeExcel</w:t>
      </w:r>
      <w:proofErr w:type="spellEnd"/>
      <w:r w:rsidRPr="0010433D">
        <w:rPr>
          <w:rFonts w:ascii="Times New Roman" w:eastAsia="Arial" w:hAnsi="Times New Roman" w:cs="Times New Roman"/>
          <w:sz w:val="28"/>
          <w:szCs w:val="28"/>
          <w:lang w:bidi="ru-RU"/>
        </w:rPr>
        <w:t>, мультимедийные презентации, научно-популяр</w:t>
      </w:r>
      <w:r w:rsidRPr="0010433D">
        <w:rPr>
          <w:rFonts w:ascii="Times New Roman" w:eastAsia="Arial" w:hAnsi="Times New Roman" w:cs="Times New Roman"/>
          <w:sz w:val="28"/>
          <w:szCs w:val="28"/>
          <w:lang w:bidi="ru-RU"/>
        </w:rPr>
        <w:softHyphen/>
        <w:t xml:space="preserve">ные передачи, фильмы, обучающие сайты, уроки онлайн, </w:t>
      </w:r>
      <w:proofErr w:type="spellStart"/>
      <w:r w:rsidRPr="0010433D">
        <w:rPr>
          <w:rFonts w:ascii="Times New Roman" w:eastAsia="Arial" w:hAnsi="Times New Roman" w:cs="Times New Roman"/>
          <w:sz w:val="28"/>
          <w:szCs w:val="28"/>
          <w:lang w:bidi="ru-RU"/>
        </w:rPr>
        <w:t>видеолекции</w:t>
      </w:r>
      <w:proofErr w:type="spellEnd"/>
      <w:r w:rsidRPr="0010433D">
        <w:rPr>
          <w:rFonts w:ascii="Times New Roman" w:eastAsia="Arial" w:hAnsi="Times New Roman" w:cs="Times New Roman"/>
          <w:sz w:val="28"/>
          <w:szCs w:val="28"/>
          <w:lang w:bidi="ru-RU"/>
        </w:rPr>
        <w:t>, онлайн-</w:t>
      </w:r>
      <w:proofErr w:type="spellStart"/>
      <w:r w:rsidRPr="0010433D">
        <w:rPr>
          <w:rFonts w:ascii="Times New Roman" w:eastAsia="Arial" w:hAnsi="Times New Roman" w:cs="Times New Roman"/>
          <w:sz w:val="28"/>
          <w:szCs w:val="28"/>
          <w:lang w:bidi="ru-RU"/>
        </w:rPr>
        <w:t>конф</w:t>
      </w:r>
      <w:proofErr w:type="gramStart"/>
      <w:r w:rsidRPr="0010433D">
        <w:rPr>
          <w:rFonts w:ascii="Times New Roman" w:eastAsia="Arial" w:hAnsi="Times New Roman" w:cs="Times New Roman"/>
          <w:sz w:val="28"/>
          <w:szCs w:val="28"/>
          <w:lang w:bidi="ru-RU"/>
        </w:rPr>
        <w:t>е</w:t>
      </w:r>
      <w:proofErr w:type="spellEnd"/>
      <w:r w:rsidRPr="0010433D">
        <w:rPr>
          <w:rFonts w:ascii="Times New Roman" w:eastAsia="Arial" w:hAnsi="Times New Roman" w:cs="Times New Roman"/>
          <w:sz w:val="28"/>
          <w:szCs w:val="28"/>
          <w:lang w:bidi="ru-RU"/>
        </w:rPr>
        <w:t>-</w:t>
      </w:r>
      <w:proofErr w:type="gramEnd"/>
      <w:r w:rsidRPr="0010433D">
        <w:rPr>
          <w:rFonts w:ascii="Times New Roman" w:eastAsia="Arial" w:hAnsi="Times New Roman" w:cs="Times New Roman"/>
          <w:sz w:val="28"/>
          <w:szCs w:val="28"/>
          <w:lang w:bidi="ru-RU"/>
        </w:rPr>
        <w:t xml:space="preserve"> </w:t>
      </w:r>
      <w:proofErr w:type="spellStart"/>
      <w:r w:rsidRPr="0010433D">
        <w:rPr>
          <w:rFonts w:ascii="Times New Roman" w:eastAsia="Arial" w:hAnsi="Times New Roman" w:cs="Times New Roman"/>
          <w:sz w:val="28"/>
          <w:szCs w:val="28"/>
          <w:lang w:bidi="ru-RU"/>
        </w:rPr>
        <w:t>ренции</w:t>
      </w:r>
      <w:proofErr w:type="spellEnd"/>
      <w:r w:rsidRPr="0010433D">
        <w:rPr>
          <w:rFonts w:ascii="Times New Roman" w:eastAsia="Arial" w:hAnsi="Times New Roman" w:cs="Times New Roman"/>
          <w:sz w:val="28"/>
          <w:szCs w:val="28"/>
          <w:lang w:bidi="ru-RU"/>
        </w:rPr>
        <w:t xml:space="preserve"> и др.);</w:t>
      </w:r>
    </w:p>
    <w:p w:rsidR="00CC46B5" w:rsidRPr="0010433D" w:rsidRDefault="00CC46B5" w:rsidP="00CC46B5">
      <w:pPr>
        <w:widowControl w:val="0"/>
        <w:numPr>
          <w:ilvl w:val="0"/>
          <w:numId w:val="14"/>
        </w:numPr>
        <w:tabs>
          <w:tab w:val="left" w:pos="744"/>
        </w:tabs>
        <w:spacing w:after="0" w:line="240" w:lineRule="auto"/>
        <w:ind w:left="740" w:hanging="360"/>
        <w:jc w:val="both"/>
        <w:rPr>
          <w:rFonts w:ascii="Times New Roman" w:eastAsia="Arial" w:hAnsi="Times New Roman" w:cs="Times New Roman"/>
          <w:sz w:val="28"/>
          <w:szCs w:val="28"/>
          <w:lang w:bidi="ru-RU"/>
        </w:rPr>
      </w:pPr>
      <w:bookmarkStart w:id="70" w:name="bookmark151"/>
      <w:bookmarkEnd w:id="70"/>
      <w:r w:rsidRPr="0010433D">
        <w:rPr>
          <w:rFonts w:ascii="Times New Roman" w:eastAsia="Arial" w:hAnsi="Times New Roman" w:cs="Times New Roman"/>
          <w:sz w:val="28"/>
          <w:szCs w:val="28"/>
          <w:lang w:bidi="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через знакомство и в последую</w:t>
      </w:r>
      <w:r w:rsidRPr="0010433D">
        <w:rPr>
          <w:rFonts w:ascii="Times New Roman" w:eastAsia="Arial" w:hAnsi="Times New Roman" w:cs="Times New Roman"/>
          <w:sz w:val="28"/>
          <w:szCs w:val="28"/>
          <w:lang w:bidi="ru-RU"/>
        </w:rPr>
        <w:softHyphen/>
        <w:t>щем соблюдение «Правил внутреннего распорядка обучающихся»;</w:t>
      </w:r>
    </w:p>
    <w:p w:rsidR="00CC46B5" w:rsidRPr="0010433D" w:rsidRDefault="00CC46B5" w:rsidP="00CC46B5">
      <w:pPr>
        <w:widowControl w:val="0"/>
        <w:numPr>
          <w:ilvl w:val="0"/>
          <w:numId w:val="14"/>
        </w:numPr>
        <w:tabs>
          <w:tab w:val="left" w:pos="744"/>
        </w:tabs>
        <w:spacing w:after="0" w:line="240" w:lineRule="auto"/>
        <w:ind w:left="740" w:hanging="360"/>
        <w:jc w:val="both"/>
        <w:rPr>
          <w:rFonts w:ascii="Times New Roman" w:eastAsia="Arial" w:hAnsi="Times New Roman" w:cs="Times New Roman"/>
          <w:sz w:val="28"/>
          <w:szCs w:val="28"/>
          <w:lang w:bidi="ru-RU"/>
        </w:rPr>
      </w:pPr>
      <w:bookmarkStart w:id="71" w:name="bookmark152"/>
      <w:bookmarkEnd w:id="71"/>
      <w:proofErr w:type="gramStart"/>
      <w:r w:rsidRPr="0010433D">
        <w:rPr>
          <w:rFonts w:ascii="Times New Roman" w:eastAsia="Arial" w:hAnsi="Times New Roman" w:cs="Times New Roman"/>
          <w:sz w:val="28"/>
          <w:szCs w:val="28"/>
          <w:lang w:bidi="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roofErr w:type="gramEnd"/>
    </w:p>
    <w:p w:rsidR="00CC46B5" w:rsidRPr="0010433D" w:rsidRDefault="00CC46B5" w:rsidP="00CC46B5">
      <w:pPr>
        <w:widowControl w:val="0"/>
        <w:numPr>
          <w:ilvl w:val="0"/>
          <w:numId w:val="14"/>
        </w:numPr>
        <w:tabs>
          <w:tab w:val="left" w:pos="744"/>
        </w:tabs>
        <w:spacing w:after="0" w:line="240" w:lineRule="auto"/>
        <w:ind w:left="740" w:hanging="360"/>
        <w:jc w:val="both"/>
        <w:rPr>
          <w:rFonts w:ascii="Times New Roman" w:eastAsia="Arial" w:hAnsi="Times New Roman" w:cs="Times New Roman"/>
          <w:sz w:val="28"/>
          <w:szCs w:val="28"/>
          <w:lang w:bidi="ru-RU"/>
        </w:rPr>
      </w:pPr>
      <w:bookmarkStart w:id="72" w:name="bookmark153"/>
      <w:bookmarkEnd w:id="72"/>
      <w:r w:rsidRPr="0010433D">
        <w:rPr>
          <w:rFonts w:ascii="Times New Roman" w:eastAsia="Arial" w:hAnsi="Times New Roman" w:cs="Times New Roman"/>
          <w:sz w:val="28"/>
          <w:szCs w:val="28"/>
          <w:lang w:bidi="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CC46B5" w:rsidRPr="0010433D" w:rsidRDefault="00CC46B5" w:rsidP="00CC46B5">
      <w:pPr>
        <w:widowControl w:val="0"/>
        <w:numPr>
          <w:ilvl w:val="0"/>
          <w:numId w:val="14"/>
        </w:numPr>
        <w:tabs>
          <w:tab w:val="left" w:pos="744"/>
        </w:tabs>
        <w:spacing w:after="0" w:line="240" w:lineRule="auto"/>
        <w:ind w:left="740" w:hanging="360"/>
        <w:jc w:val="both"/>
        <w:rPr>
          <w:rFonts w:ascii="Times New Roman" w:eastAsia="Arial" w:hAnsi="Times New Roman" w:cs="Times New Roman"/>
          <w:sz w:val="28"/>
          <w:szCs w:val="28"/>
          <w:lang w:bidi="ru-RU"/>
        </w:rPr>
      </w:pPr>
      <w:bookmarkStart w:id="73" w:name="bookmark154"/>
      <w:bookmarkEnd w:id="73"/>
      <w:r w:rsidRPr="0010433D">
        <w:rPr>
          <w:rFonts w:ascii="Times New Roman" w:eastAsia="Arial" w:hAnsi="Times New Roman" w:cs="Times New Roman"/>
          <w:sz w:val="28"/>
          <w:szCs w:val="28"/>
          <w:lang w:bidi="ru-RU"/>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CC46B5" w:rsidRPr="0010433D" w:rsidRDefault="00CC46B5" w:rsidP="00CC46B5">
      <w:pPr>
        <w:widowControl w:val="0"/>
        <w:numPr>
          <w:ilvl w:val="0"/>
          <w:numId w:val="14"/>
        </w:numPr>
        <w:tabs>
          <w:tab w:val="left" w:pos="744"/>
        </w:tabs>
        <w:spacing w:after="0" w:line="240" w:lineRule="auto"/>
        <w:ind w:left="740" w:hanging="360"/>
        <w:jc w:val="both"/>
        <w:rPr>
          <w:rFonts w:ascii="Times New Roman" w:eastAsia="Arial" w:hAnsi="Times New Roman" w:cs="Times New Roman"/>
          <w:sz w:val="28"/>
          <w:szCs w:val="28"/>
          <w:lang w:bidi="ru-RU"/>
        </w:rPr>
      </w:pPr>
      <w:bookmarkStart w:id="74" w:name="bookmark155"/>
      <w:bookmarkEnd w:id="74"/>
      <w:r w:rsidRPr="0010433D">
        <w:rPr>
          <w:rFonts w:ascii="Times New Roman" w:eastAsia="Arial" w:hAnsi="Times New Roman" w:cs="Times New Roman"/>
          <w:sz w:val="28"/>
          <w:szCs w:val="28"/>
          <w:lang w:bidi="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C46B5" w:rsidRPr="0010433D" w:rsidRDefault="00CC46B5" w:rsidP="00CC46B5">
      <w:pPr>
        <w:widowControl w:val="0"/>
        <w:numPr>
          <w:ilvl w:val="0"/>
          <w:numId w:val="14"/>
        </w:numPr>
        <w:tabs>
          <w:tab w:val="left" w:pos="744"/>
        </w:tabs>
        <w:spacing w:after="0" w:line="240" w:lineRule="auto"/>
        <w:ind w:left="740" w:hanging="360"/>
        <w:jc w:val="both"/>
        <w:rPr>
          <w:rFonts w:ascii="Times New Roman" w:eastAsia="Arial" w:hAnsi="Times New Roman" w:cs="Times New Roman"/>
          <w:sz w:val="28"/>
          <w:szCs w:val="28"/>
          <w:lang w:bidi="ru-RU"/>
        </w:rPr>
      </w:pPr>
      <w:bookmarkStart w:id="75" w:name="bookmark156"/>
      <w:bookmarkStart w:id="76" w:name="bookmark157"/>
      <w:bookmarkEnd w:id="75"/>
      <w:bookmarkEnd w:id="76"/>
      <w:proofErr w:type="gramStart"/>
      <w:r w:rsidRPr="0010433D">
        <w:rPr>
          <w:rFonts w:ascii="Times New Roman" w:eastAsia="Arial" w:hAnsi="Times New Roman" w:cs="Times New Roman"/>
          <w:sz w:val="28"/>
          <w:szCs w:val="28"/>
          <w:lang w:bidi="ru-RU"/>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w:t>
      </w:r>
      <w:r w:rsidRPr="0010433D">
        <w:rPr>
          <w:rFonts w:ascii="Times New Roman" w:eastAsia="Arial" w:hAnsi="Times New Roman" w:cs="Times New Roman"/>
          <w:sz w:val="28"/>
          <w:szCs w:val="28"/>
          <w:lang w:bidi="ru-RU"/>
        </w:rPr>
        <w:softHyphen/>
        <w:t>ской проблемы, навык генерирования и оформления собственных идей, навык уважи</w:t>
      </w:r>
      <w:r w:rsidRPr="0010433D">
        <w:rPr>
          <w:rFonts w:ascii="Times New Roman" w:eastAsia="Arial" w:hAnsi="Times New Roman" w:cs="Times New Roman"/>
          <w:sz w:val="28"/>
          <w:szCs w:val="28"/>
          <w:lang w:bidi="ru-RU"/>
        </w:rPr>
        <w:softHyphen/>
        <w:t>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CC46B5" w:rsidRPr="0010433D" w:rsidRDefault="00CC46B5" w:rsidP="00CC46B5">
      <w:pPr>
        <w:keepNext/>
        <w:keepLines/>
        <w:widowControl w:val="0"/>
        <w:tabs>
          <w:tab w:val="left" w:pos="1085"/>
        </w:tabs>
        <w:spacing w:after="0" w:line="240" w:lineRule="auto"/>
        <w:jc w:val="both"/>
        <w:outlineLvl w:val="2"/>
        <w:rPr>
          <w:rFonts w:ascii="Times New Roman" w:eastAsia="Cambria" w:hAnsi="Times New Roman" w:cs="Times New Roman"/>
          <w:b/>
          <w:bCs/>
          <w:i/>
          <w:iCs/>
          <w:sz w:val="28"/>
          <w:szCs w:val="28"/>
          <w:lang w:bidi="ru-RU"/>
        </w:rPr>
      </w:pPr>
      <w:bookmarkStart w:id="77" w:name="bookmark160"/>
      <w:bookmarkStart w:id="78" w:name="bookmark158"/>
      <w:bookmarkStart w:id="79" w:name="bookmark159"/>
      <w:bookmarkStart w:id="80" w:name="bookmark161"/>
      <w:bookmarkEnd w:id="77"/>
      <w:r>
        <w:rPr>
          <w:rFonts w:ascii="Times New Roman" w:eastAsia="Cambria" w:hAnsi="Times New Roman" w:cs="Times New Roman"/>
          <w:b/>
          <w:bCs/>
          <w:i/>
          <w:iCs/>
          <w:sz w:val="28"/>
          <w:szCs w:val="28"/>
          <w:lang w:bidi="ru-RU"/>
        </w:rPr>
        <w:t xml:space="preserve">5. </w:t>
      </w:r>
      <w:r w:rsidRPr="0010433D">
        <w:rPr>
          <w:rFonts w:ascii="Times New Roman" w:eastAsia="Cambria" w:hAnsi="Times New Roman" w:cs="Times New Roman"/>
          <w:b/>
          <w:bCs/>
          <w:i/>
          <w:iCs/>
          <w:sz w:val="28"/>
          <w:szCs w:val="28"/>
          <w:lang w:bidi="ru-RU"/>
        </w:rPr>
        <w:t>Модуль «Самоуправление»</w:t>
      </w:r>
      <w:bookmarkEnd w:id="78"/>
      <w:bookmarkEnd w:id="79"/>
      <w:bookmarkEnd w:id="80"/>
    </w:p>
    <w:p w:rsidR="00CC46B5" w:rsidRPr="0010433D" w:rsidRDefault="00CC46B5" w:rsidP="00CC46B5">
      <w:pPr>
        <w:keepNext/>
        <w:keepLines/>
        <w:widowControl w:val="0"/>
        <w:numPr>
          <w:ilvl w:val="0"/>
          <w:numId w:val="18"/>
        </w:numPr>
        <w:tabs>
          <w:tab w:val="left" w:pos="1315"/>
        </w:tabs>
        <w:spacing w:after="0" w:line="240" w:lineRule="auto"/>
        <w:ind w:firstLine="940"/>
        <w:jc w:val="both"/>
        <w:outlineLvl w:val="2"/>
        <w:rPr>
          <w:rFonts w:ascii="Times New Roman" w:eastAsia="Cambria" w:hAnsi="Times New Roman" w:cs="Times New Roman"/>
          <w:b/>
          <w:bCs/>
          <w:i/>
          <w:iCs/>
          <w:sz w:val="28"/>
          <w:szCs w:val="28"/>
          <w:lang w:bidi="ru-RU"/>
        </w:rPr>
      </w:pPr>
      <w:bookmarkStart w:id="81" w:name="bookmark164"/>
      <w:bookmarkStart w:id="82" w:name="bookmark162"/>
      <w:bookmarkStart w:id="83" w:name="bookmark163"/>
      <w:bookmarkStart w:id="84" w:name="bookmark165"/>
      <w:bookmarkEnd w:id="81"/>
      <w:r w:rsidRPr="0010433D">
        <w:rPr>
          <w:rFonts w:ascii="Times New Roman" w:eastAsia="Cambria" w:hAnsi="Times New Roman" w:cs="Times New Roman"/>
          <w:b/>
          <w:bCs/>
          <w:i/>
          <w:iCs/>
          <w:sz w:val="28"/>
          <w:szCs w:val="28"/>
          <w:lang w:bidi="ru-RU"/>
        </w:rPr>
        <w:t>На уровне школы:</w:t>
      </w:r>
      <w:bookmarkEnd w:id="82"/>
      <w:bookmarkEnd w:id="83"/>
      <w:bookmarkEnd w:id="84"/>
    </w:p>
    <w:p w:rsidR="00CC46B5" w:rsidRPr="0010433D" w:rsidRDefault="00CC46B5" w:rsidP="00CC46B5">
      <w:pPr>
        <w:widowControl w:val="0"/>
        <w:numPr>
          <w:ilvl w:val="0"/>
          <w:numId w:val="14"/>
        </w:numPr>
        <w:tabs>
          <w:tab w:val="left" w:pos="745"/>
        </w:tabs>
        <w:spacing w:after="0" w:line="240" w:lineRule="auto"/>
        <w:ind w:left="740" w:hanging="360"/>
        <w:jc w:val="both"/>
        <w:rPr>
          <w:rFonts w:ascii="Times New Roman" w:eastAsia="Arial" w:hAnsi="Times New Roman" w:cs="Times New Roman"/>
          <w:sz w:val="28"/>
          <w:szCs w:val="28"/>
          <w:lang w:bidi="ru-RU"/>
        </w:rPr>
      </w:pPr>
      <w:bookmarkStart w:id="85" w:name="bookmark166"/>
      <w:bookmarkEnd w:id="85"/>
      <w:r w:rsidRPr="0010433D">
        <w:rPr>
          <w:rFonts w:ascii="Times New Roman" w:eastAsia="Arial" w:hAnsi="Times New Roman" w:cs="Times New Roman"/>
          <w:sz w:val="28"/>
          <w:szCs w:val="28"/>
          <w:lang w:bidi="ru-RU"/>
        </w:rPr>
        <w:t>через детскую организацию и Ученический совет, в со</w:t>
      </w:r>
      <w:r w:rsidRPr="0010433D">
        <w:rPr>
          <w:rFonts w:ascii="Times New Roman" w:eastAsia="Arial" w:hAnsi="Times New Roman" w:cs="Times New Roman"/>
          <w:sz w:val="28"/>
          <w:szCs w:val="28"/>
          <w:lang w:bidi="ru-RU"/>
        </w:rPr>
        <w:softHyphen/>
        <w:t>став которого входят Президент ученического самоуправления, вице-президент и ли</w:t>
      </w:r>
      <w:r w:rsidRPr="0010433D">
        <w:rPr>
          <w:rFonts w:ascii="Times New Roman" w:eastAsia="Arial" w:hAnsi="Times New Roman" w:cs="Times New Roman"/>
          <w:sz w:val="28"/>
          <w:szCs w:val="28"/>
          <w:lang w:bidi="ru-RU"/>
        </w:rPr>
        <w:softHyphen/>
        <w:t>деры ученического самоуправления 8 - 11х классов.</w:t>
      </w:r>
    </w:p>
    <w:p w:rsidR="00CC46B5" w:rsidRPr="0010433D" w:rsidRDefault="00CC46B5" w:rsidP="00CC46B5">
      <w:pPr>
        <w:widowControl w:val="0"/>
        <w:numPr>
          <w:ilvl w:val="0"/>
          <w:numId w:val="14"/>
        </w:numPr>
        <w:tabs>
          <w:tab w:val="left" w:pos="745"/>
        </w:tabs>
        <w:spacing w:after="0" w:line="254" w:lineRule="auto"/>
        <w:ind w:left="740" w:hanging="360"/>
        <w:jc w:val="both"/>
        <w:rPr>
          <w:rFonts w:ascii="Times New Roman" w:eastAsia="Arial" w:hAnsi="Times New Roman" w:cs="Times New Roman"/>
          <w:sz w:val="28"/>
          <w:szCs w:val="28"/>
          <w:lang w:bidi="ru-RU"/>
        </w:rPr>
      </w:pPr>
      <w:bookmarkStart w:id="86" w:name="bookmark167"/>
      <w:bookmarkStart w:id="87" w:name="bookmark168"/>
      <w:bookmarkEnd w:id="86"/>
      <w:bookmarkEnd w:id="87"/>
      <w:r w:rsidRPr="0010433D">
        <w:rPr>
          <w:rFonts w:ascii="Times New Roman" w:eastAsia="Arial" w:hAnsi="Times New Roman" w:cs="Times New Roman"/>
          <w:sz w:val="28"/>
          <w:szCs w:val="28"/>
          <w:lang w:bidi="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CC46B5" w:rsidRPr="0010433D" w:rsidRDefault="00CC46B5" w:rsidP="00CC46B5">
      <w:pPr>
        <w:widowControl w:val="0"/>
        <w:numPr>
          <w:ilvl w:val="0"/>
          <w:numId w:val="14"/>
        </w:numPr>
        <w:tabs>
          <w:tab w:val="left" w:pos="745"/>
        </w:tabs>
        <w:spacing w:after="0" w:line="240" w:lineRule="auto"/>
        <w:ind w:left="740" w:hanging="360"/>
        <w:jc w:val="both"/>
        <w:rPr>
          <w:rFonts w:ascii="Times New Roman" w:eastAsia="Arial" w:hAnsi="Times New Roman" w:cs="Times New Roman"/>
          <w:sz w:val="28"/>
          <w:szCs w:val="28"/>
          <w:lang w:bidi="ru-RU"/>
        </w:rPr>
      </w:pPr>
      <w:bookmarkStart w:id="88" w:name="bookmark169"/>
      <w:bookmarkStart w:id="89" w:name="bookmark170"/>
      <w:bookmarkEnd w:id="88"/>
      <w:bookmarkEnd w:id="89"/>
      <w:r w:rsidRPr="0010433D">
        <w:rPr>
          <w:rFonts w:ascii="Times New Roman" w:eastAsia="Arial" w:hAnsi="Times New Roman" w:cs="Times New Roman"/>
          <w:sz w:val="28"/>
          <w:szCs w:val="28"/>
          <w:lang w:bidi="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(Школьная служба примирения).</w:t>
      </w:r>
    </w:p>
    <w:p w:rsidR="00CC46B5" w:rsidRPr="0010433D" w:rsidRDefault="00CC46B5" w:rsidP="00CC46B5">
      <w:pPr>
        <w:keepNext/>
        <w:keepLines/>
        <w:widowControl w:val="0"/>
        <w:numPr>
          <w:ilvl w:val="0"/>
          <w:numId w:val="18"/>
        </w:numPr>
        <w:tabs>
          <w:tab w:val="left" w:pos="1330"/>
        </w:tabs>
        <w:spacing w:after="0" w:line="240" w:lineRule="auto"/>
        <w:ind w:firstLine="940"/>
        <w:jc w:val="both"/>
        <w:outlineLvl w:val="2"/>
        <w:rPr>
          <w:rFonts w:ascii="Times New Roman" w:eastAsia="Cambria" w:hAnsi="Times New Roman" w:cs="Times New Roman"/>
          <w:b/>
          <w:bCs/>
          <w:i/>
          <w:iCs/>
          <w:sz w:val="28"/>
          <w:szCs w:val="28"/>
          <w:lang w:bidi="ru-RU"/>
        </w:rPr>
      </w:pPr>
      <w:bookmarkStart w:id="90" w:name="bookmark173"/>
      <w:bookmarkStart w:id="91" w:name="bookmark171"/>
      <w:bookmarkStart w:id="92" w:name="bookmark172"/>
      <w:bookmarkStart w:id="93" w:name="bookmark174"/>
      <w:bookmarkEnd w:id="90"/>
      <w:r w:rsidRPr="0010433D">
        <w:rPr>
          <w:rFonts w:ascii="Times New Roman" w:eastAsia="Cambria" w:hAnsi="Times New Roman" w:cs="Times New Roman"/>
          <w:b/>
          <w:bCs/>
          <w:i/>
          <w:iCs/>
          <w:sz w:val="28"/>
          <w:szCs w:val="28"/>
          <w:lang w:bidi="ru-RU"/>
        </w:rPr>
        <w:t>На уровне классов:</w:t>
      </w:r>
      <w:bookmarkEnd w:id="91"/>
      <w:bookmarkEnd w:id="92"/>
      <w:bookmarkEnd w:id="93"/>
    </w:p>
    <w:p w:rsidR="00CC46B5" w:rsidRPr="0010433D" w:rsidRDefault="00CC46B5" w:rsidP="00CC46B5">
      <w:pPr>
        <w:widowControl w:val="0"/>
        <w:numPr>
          <w:ilvl w:val="0"/>
          <w:numId w:val="14"/>
        </w:numPr>
        <w:tabs>
          <w:tab w:val="left" w:pos="745"/>
        </w:tabs>
        <w:spacing w:after="0" w:line="240" w:lineRule="auto"/>
        <w:ind w:left="740" w:hanging="360"/>
        <w:jc w:val="both"/>
        <w:rPr>
          <w:rFonts w:ascii="Times New Roman" w:eastAsia="Arial" w:hAnsi="Times New Roman" w:cs="Times New Roman"/>
          <w:sz w:val="28"/>
          <w:szCs w:val="28"/>
          <w:lang w:bidi="ru-RU"/>
        </w:rPr>
      </w:pPr>
      <w:bookmarkStart w:id="94" w:name="bookmark175"/>
      <w:bookmarkEnd w:id="94"/>
      <w:r w:rsidRPr="0010433D">
        <w:rPr>
          <w:rFonts w:ascii="Times New Roman" w:eastAsia="Arial" w:hAnsi="Times New Roman" w:cs="Times New Roman"/>
          <w:sz w:val="28"/>
          <w:szCs w:val="28"/>
          <w:lang w:bidi="ru-RU"/>
        </w:rPr>
        <w:t>через деятельность выборных по инициативе и предложениям учащихся класса лидеров: старосту класса, его заместителя, представляющих интересы класса в общешкольных делах</w:t>
      </w:r>
      <w:bookmarkStart w:id="95" w:name="_GoBack"/>
      <w:bookmarkEnd w:id="95"/>
      <w:r w:rsidRPr="0010433D">
        <w:rPr>
          <w:rFonts w:ascii="Times New Roman" w:eastAsia="Arial" w:hAnsi="Times New Roman" w:cs="Times New Roman"/>
          <w:sz w:val="28"/>
          <w:szCs w:val="28"/>
          <w:lang w:bidi="ru-RU"/>
        </w:rPr>
        <w:t xml:space="preserve"> и призванных координировать его работу с работой общешкольных органов самоуправления и классных руководителей;</w:t>
      </w:r>
    </w:p>
    <w:p w:rsidR="00CC46B5" w:rsidRPr="0010433D" w:rsidRDefault="00CC46B5" w:rsidP="00CC46B5">
      <w:pPr>
        <w:widowControl w:val="0"/>
        <w:numPr>
          <w:ilvl w:val="0"/>
          <w:numId w:val="14"/>
        </w:numPr>
        <w:tabs>
          <w:tab w:val="left" w:pos="745"/>
        </w:tabs>
        <w:spacing w:after="0" w:line="240" w:lineRule="auto"/>
        <w:ind w:left="740" w:hanging="360"/>
        <w:jc w:val="both"/>
        <w:rPr>
          <w:rFonts w:ascii="Times New Roman" w:eastAsia="Arial" w:hAnsi="Times New Roman" w:cs="Times New Roman"/>
          <w:sz w:val="28"/>
          <w:szCs w:val="28"/>
          <w:lang w:bidi="ru-RU"/>
        </w:rPr>
      </w:pPr>
      <w:bookmarkStart w:id="96" w:name="bookmark176"/>
      <w:bookmarkEnd w:id="96"/>
      <w:r w:rsidRPr="0010433D">
        <w:rPr>
          <w:rFonts w:ascii="Times New Roman" w:eastAsia="Arial" w:hAnsi="Times New Roman" w:cs="Times New Roman"/>
          <w:sz w:val="28"/>
          <w:szCs w:val="28"/>
          <w:lang w:bidi="ru-RU"/>
        </w:rPr>
        <w:t>через деятельность выборных органов самоуправления, отвечающих за различные направления работы класса: учебный сектор, сектор труда и экологии, сектор культурно-массовой работы, сектор спортивной работы.</w:t>
      </w:r>
    </w:p>
    <w:p w:rsidR="00CC46B5" w:rsidRPr="0010433D" w:rsidRDefault="00CC46B5" w:rsidP="00CC46B5">
      <w:pPr>
        <w:keepNext/>
        <w:keepLines/>
        <w:widowControl w:val="0"/>
        <w:tabs>
          <w:tab w:val="left" w:pos="1330"/>
        </w:tabs>
        <w:spacing w:after="0" w:line="240" w:lineRule="auto"/>
        <w:jc w:val="both"/>
        <w:outlineLvl w:val="2"/>
        <w:rPr>
          <w:rFonts w:ascii="Times New Roman" w:eastAsia="Cambria" w:hAnsi="Times New Roman" w:cs="Times New Roman"/>
          <w:b/>
          <w:bCs/>
          <w:i/>
          <w:iCs/>
          <w:sz w:val="28"/>
          <w:szCs w:val="28"/>
          <w:lang w:bidi="ru-RU"/>
        </w:rPr>
      </w:pPr>
      <w:bookmarkStart w:id="97" w:name="bookmark180"/>
      <w:bookmarkStart w:id="98" w:name="bookmark178"/>
      <w:bookmarkStart w:id="99" w:name="bookmark179"/>
      <w:bookmarkStart w:id="100" w:name="bookmark181"/>
      <w:bookmarkEnd w:id="97"/>
      <w:r w:rsidRPr="0010433D">
        <w:rPr>
          <w:rFonts w:ascii="Times New Roman" w:eastAsia="Cambria" w:hAnsi="Times New Roman" w:cs="Times New Roman"/>
          <w:b/>
          <w:bCs/>
          <w:i/>
          <w:iCs/>
          <w:sz w:val="28"/>
          <w:szCs w:val="28"/>
          <w:lang w:bidi="ru-RU"/>
        </w:rPr>
        <w:t>На индивидуальном уровне:</w:t>
      </w:r>
      <w:bookmarkEnd w:id="98"/>
      <w:bookmarkEnd w:id="99"/>
      <w:bookmarkEnd w:id="100"/>
    </w:p>
    <w:p w:rsidR="00CC46B5" w:rsidRPr="0010433D" w:rsidRDefault="00CC46B5" w:rsidP="00CC46B5">
      <w:pPr>
        <w:widowControl w:val="0"/>
        <w:numPr>
          <w:ilvl w:val="0"/>
          <w:numId w:val="14"/>
        </w:numPr>
        <w:tabs>
          <w:tab w:val="left" w:pos="745"/>
        </w:tabs>
        <w:spacing w:after="0" w:line="254" w:lineRule="auto"/>
        <w:ind w:left="740" w:hanging="360"/>
        <w:jc w:val="both"/>
        <w:rPr>
          <w:rFonts w:ascii="Times New Roman" w:eastAsia="Arial" w:hAnsi="Times New Roman" w:cs="Times New Roman"/>
          <w:sz w:val="28"/>
          <w:szCs w:val="28"/>
          <w:lang w:bidi="ru-RU"/>
        </w:rPr>
      </w:pPr>
      <w:bookmarkStart w:id="101" w:name="bookmark182"/>
      <w:bookmarkEnd w:id="101"/>
      <w:r w:rsidRPr="0010433D">
        <w:rPr>
          <w:rFonts w:ascii="Times New Roman" w:eastAsia="Arial" w:hAnsi="Times New Roman" w:cs="Times New Roman"/>
          <w:sz w:val="28"/>
          <w:szCs w:val="28"/>
          <w:lang w:bidi="ru-RU"/>
        </w:rPr>
        <w:t xml:space="preserve">через вовлечение школьников в планирование, организацию, проведение и анализ общешкольных и </w:t>
      </w:r>
      <w:proofErr w:type="spellStart"/>
      <w:r w:rsidRPr="0010433D">
        <w:rPr>
          <w:rFonts w:ascii="Times New Roman" w:eastAsia="Arial" w:hAnsi="Times New Roman" w:cs="Times New Roman"/>
          <w:sz w:val="28"/>
          <w:szCs w:val="28"/>
          <w:lang w:bidi="ru-RU"/>
        </w:rPr>
        <w:t>внутриклассных</w:t>
      </w:r>
      <w:proofErr w:type="spellEnd"/>
      <w:r w:rsidRPr="0010433D">
        <w:rPr>
          <w:rFonts w:ascii="Times New Roman" w:eastAsia="Arial" w:hAnsi="Times New Roman" w:cs="Times New Roman"/>
          <w:sz w:val="28"/>
          <w:szCs w:val="28"/>
          <w:lang w:bidi="ru-RU"/>
        </w:rPr>
        <w:t xml:space="preserve"> дел;</w:t>
      </w:r>
    </w:p>
    <w:p w:rsidR="00CC46B5" w:rsidRPr="0010433D" w:rsidRDefault="00CC46B5" w:rsidP="00CC46B5">
      <w:pPr>
        <w:widowControl w:val="0"/>
        <w:numPr>
          <w:ilvl w:val="0"/>
          <w:numId w:val="14"/>
        </w:numPr>
        <w:tabs>
          <w:tab w:val="left" w:pos="745"/>
        </w:tabs>
        <w:spacing w:after="0" w:line="240" w:lineRule="auto"/>
        <w:ind w:left="740" w:hanging="360"/>
        <w:jc w:val="both"/>
        <w:rPr>
          <w:rFonts w:ascii="Times New Roman" w:eastAsia="Arial" w:hAnsi="Times New Roman" w:cs="Times New Roman"/>
          <w:sz w:val="28"/>
          <w:szCs w:val="28"/>
          <w:lang w:bidi="ru-RU"/>
        </w:rPr>
      </w:pPr>
      <w:bookmarkStart w:id="102" w:name="bookmark183"/>
      <w:bookmarkEnd w:id="102"/>
      <w:r w:rsidRPr="0010433D">
        <w:rPr>
          <w:rFonts w:ascii="Times New Roman" w:eastAsia="Arial" w:hAnsi="Times New Roman" w:cs="Times New Roman"/>
          <w:sz w:val="28"/>
          <w:szCs w:val="28"/>
          <w:lang w:bidi="ru-RU"/>
        </w:rPr>
        <w:t xml:space="preserve">через реализацию школьниками, взявшими на себя соответствующую роль, функций по </w:t>
      </w:r>
      <w:proofErr w:type="gramStart"/>
      <w:r w:rsidRPr="0010433D">
        <w:rPr>
          <w:rFonts w:ascii="Times New Roman" w:eastAsia="Arial" w:hAnsi="Times New Roman" w:cs="Times New Roman"/>
          <w:sz w:val="28"/>
          <w:szCs w:val="28"/>
          <w:lang w:bidi="ru-RU"/>
        </w:rPr>
        <w:t>контролю за</w:t>
      </w:r>
      <w:proofErr w:type="gramEnd"/>
      <w:r w:rsidRPr="0010433D">
        <w:rPr>
          <w:rFonts w:ascii="Times New Roman" w:eastAsia="Arial" w:hAnsi="Times New Roman" w:cs="Times New Roman"/>
          <w:sz w:val="28"/>
          <w:szCs w:val="28"/>
          <w:lang w:bidi="ru-RU"/>
        </w:rPr>
        <w:t xml:space="preserve"> порядком и чистотой в классе, уходом за классной комнатой, комнатными растениями и т.п.</w:t>
      </w:r>
    </w:p>
    <w:p w:rsidR="00CC46B5" w:rsidRPr="0010433D" w:rsidRDefault="00CC46B5" w:rsidP="00CC46B5">
      <w:pPr>
        <w:keepNext/>
        <w:keepLines/>
        <w:widowControl w:val="0"/>
        <w:tabs>
          <w:tab w:val="left" w:pos="1114"/>
        </w:tabs>
        <w:spacing w:after="0" w:line="240" w:lineRule="auto"/>
        <w:jc w:val="both"/>
        <w:outlineLvl w:val="2"/>
        <w:rPr>
          <w:rFonts w:ascii="Times New Roman" w:eastAsia="Cambria" w:hAnsi="Times New Roman" w:cs="Times New Roman"/>
          <w:b/>
          <w:bCs/>
          <w:i/>
          <w:iCs/>
          <w:sz w:val="28"/>
          <w:szCs w:val="28"/>
          <w:lang w:bidi="ru-RU"/>
        </w:rPr>
      </w:pPr>
      <w:bookmarkStart w:id="103" w:name="bookmark186"/>
      <w:bookmarkStart w:id="104" w:name="bookmark184"/>
      <w:bookmarkStart w:id="105" w:name="bookmark185"/>
      <w:bookmarkStart w:id="106" w:name="bookmark187"/>
      <w:bookmarkEnd w:id="103"/>
      <w:r>
        <w:rPr>
          <w:rFonts w:ascii="Times New Roman" w:eastAsia="Cambria" w:hAnsi="Times New Roman" w:cs="Times New Roman"/>
          <w:b/>
          <w:bCs/>
          <w:i/>
          <w:iCs/>
          <w:sz w:val="28"/>
          <w:szCs w:val="28"/>
          <w:lang w:bidi="ru-RU"/>
        </w:rPr>
        <w:t xml:space="preserve">5. </w:t>
      </w:r>
      <w:r w:rsidRPr="0010433D">
        <w:rPr>
          <w:rFonts w:ascii="Times New Roman" w:eastAsia="Cambria" w:hAnsi="Times New Roman" w:cs="Times New Roman"/>
          <w:b/>
          <w:bCs/>
          <w:i/>
          <w:iCs/>
          <w:sz w:val="28"/>
          <w:szCs w:val="28"/>
          <w:lang w:bidi="ru-RU"/>
        </w:rPr>
        <w:t>Модуль «Детские общественные объединения»</w:t>
      </w:r>
      <w:bookmarkEnd w:id="104"/>
      <w:bookmarkEnd w:id="105"/>
      <w:bookmarkEnd w:id="106"/>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w:t>
      </w:r>
      <w:r w:rsidRPr="0010433D">
        <w:rPr>
          <w:rFonts w:ascii="Times New Roman" w:eastAsia="Arial" w:hAnsi="Times New Roman" w:cs="Times New Roman"/>
          <w:sz w:val="28"/>
          <w:szCs w:val="28"/>
          <w:lang w:bidi="ru-RU"/>
        </w:rPr>
        <w:softHyphen/>
        <w:t>лых, объединившихся на основе общности интересов для реализации общих целей, указан</w:t>
      </w:r>
      <w:r w:rsidRPr="0010433D">
        <w:rPr>
          <w:rFonts w:ascii="Times New Roman" w:eastAsia="Arial" w:hAnsi="Times New Roman" w:cs="Times New Roman"/>
          <w:sz w:val="28"/>
          <w:szCs w:val="28"/>
          <w:lang w:bidi="ru-RU"/>
        </w:rPr>
        <w:softHyphen/>
        <w:t xml:space="preserve">ных в уставе общественного объединения. </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t>В школе действует детская общественная организации «Союз молодежи», которая осуществляет свою деятельность в рамках детских объединений:</w:t>
      </w:r>
    </w:p>
    <w:tbl>
      <w:tblPr>
        <w:tblStyle w:val="af8"/>
        <w:tblW w:w="0" w:type="auto"/>
        <w:tblLook w:val="04A0" w:firstRow="1" w:lastRow="0" w:firstColumn="1" w:lastColumn="0" w:noHBand="0" w:noVBand="1"/>
      </w:tblPr>
      <w:tblGrid>
        <w:gridCol w:w="3397"/>
        <w:gridCol w:w="6864"/>
      </w:tblGrid>
      <w:tr w:rsidR="00CC46B5" w:rsidRPr="0010433D" w:rsidTr="00FF6F2D">
        <w:tc>
          <w:tcPr>
            <w:tcW w:w="3397" w:type="dxa"/>
            <w:vAlign w:val="bottom"/>
          </w:tcPr>
          <w:p w:rsidR="00CC46B5" w:rsidRPr="0010433D" w:rsidRDefault="00CC46B5" w:rsidP="00FF6F2D">
            <w:pPr>
              <w:jc w:val="center"/>
              <w:rPr>
                <w:rFonts w:ascii="Times New Roman" w:eastAsia="Cambria" w:hAnsi="Times New Roman" w:cs="Times New Roman"/>
                <w:sz w:val="28"/>
                <w:szCs w:val="28"/>
              </w:rPr>
            </w:pPr>
            <w:r w:rsidRPr="0010433D">
              <w:rPr>
                <w:rFonts w:ascii="Times New Roman" w:eastAsia="Cambria" w:hAnsi="Times New Roman" w:cs="Times New Roman"/>
                <w:sz w:val="28"/>
                <w:szCs w:val="28"/>
              </w:rPr>
              <w:t>Детские объединения</w:t>
            </w:r>
          </w:p>
        </w:tc>
        <w:tc>
          <w:tcPr>
            <w:tcW w:w="6864" w:type="dxa"/>
            <w:vAlign w:val="bottom"/>
          </w:tcPr>
          <w:p w:rsidR="00CC46B5" w:rsidRPr="0010433D" w:rsidRDefault="00CC46B5" w:rsidP="00FF6F2D">
            <w:pPr>
              <w:jc w:val="center"/>
              <w:rPr>
                <w:rFonts w:ascii="Times New Roman" w:eastAsia="Cambria" w:hAnsi="Times New Roman" w:cs="Times New Roman"/>
                <w:sz w:val="28"/>
                <w:szCs w:val="28"/>
              </w:rPr>
            </w:pPr>
            <w:r w:rsidRPr="0010433D">
              <w:rPr>
                <w:rFonts w:ascii="Times New Roman" w:eastAsia="Cambria" w:hAnsi="Times New Roman" w:cs="Times New Roman"/>
                <w:sz w:val="28"/>
                <w:szCs w:val="28"/>
              </w:rPr>
              <w:t>Цели и задачи</w:t>
            </w:r>
          </w:p>
        </w:tc>
      </w:tr>
      <w:tr w:rsidR="00CC46B5" w:rsidRPr="0010433D" w:rsidTr="00FF6F2D">
        <w:tc>
          <w:tcPr>
            <w:tcW w:w="3397" w:type="dxa"/>
          </w:tcPr>
          <w:p w:rsidR="00CC46B5" w:rsidRPr="0010433D" w:rsidRDefault="00CC46B5" w:rsidP="00FF6F2D">
            <w:pPr>
              <w:jc w:val="center"/>
              <w:rPr>
                <w:rFonts w:ascii="Times New Roman" w:eastAsia="Cambria" w:hAnsi="Times New Roman" w:cs="Times New Roman"/>
                <w:sz w:val="28"/>
                <w:szCs w:val="28"/>
              </w:rPr>
            </w:pPr>
            <w:r w:rsidRPr="0010433D">
              <w:rPr>
                <w:rFonts w:ascii="Times New Roman" w:eastAsia="Cambria" w:hAnsi="Times New Roman" w:cs="Times New Roman"/>
                <w:sz w:val="28"/>
                <w:szCs w:val="28"/>
              </w:rPr>
              <w:t>ВПК «Вымпел»</w:t>
            </w:r>
          </w:p>
        </w:tc>
        <w:tc>
          <w:tcPr>
            <w:tcW w:w="6864" w:type="dxa"/>
            <w:vAlign w:val="bottom"/>
          </w:tcPr>
          <w:p w:rsidR="00CC46B5" w:rsidRPr="0010433D" w:rsidRDefault="00CC46B5" w:rsidP="00CC46B5">
            <w:pPr>
              <w:widowControl w:val="0"/>
              <w:numPr>
                <w:ilvl w:val="0"/>
                <w:numId w:val="19"/>
              </w:numPr>
              <w:tabs>
                <w:tab w:val="left" w:pos="418"/>
              </w:tabs>
              <w:ind w:left="420" w:hanging="280"/>
              <w:rPr>
                <w:rFonts w:ascii="Times New Roman" w:eastAsia="Cambria" w:hAnsi="Times New Roman" w:cs="Times New Roman"/>
                <w:sz w:val="28"/>
                <w:szCs w:val="28"/>
              </w:rPr>
            </w:pPr>
            <w:r w:rsidRPr="0010433D">
              <w:rPr>
                <w:rFonts w:ascii="Times New Roman" w:eastAsia="Cambria" w:hAnsi="Times New Roman" w:cs="Times New Roman"/>
                <w:sz w:val="28"/>
                <w:szCs w:val="28"/>
              </w:rPr>
              <w:t>участие детей и подростков в общественно-значимой деятель</w:t>
            </w:r>
            <w:r w:rsidRPr="0010433D">
              <w:rPr>
                <w:rFonts w:ascii="Times New Roman" w:eastAsia="Cambria" w:hAnsi="Times New Roman" w:cs="Times New Roman"/>
                <w:sz w:val="28"/>
                <w:szCs w:val="28"/>
              </w:rPr>
              <w:softHyphen/>
              <w:t>ности;</w:t>
            </w:r>
          </w:p>
          <w:p w:rsidR="00CC46B5" w:rsidRPr="0010433D" w:rsidRDefault="00CC46B5" w:rsidP="00CC46B5">
            <w:pPr>
              <w:widowControl w:val="0"/>
              <w:numPr>
                <w:ilvl w:val="0"/>
                <w:numId w:val="19"/>
              </w:numPr>
              <w:tabs>
                <w:tab w:val="left" w:pos="433"/>
              </w:tabs>
              <w:ind w:left="420" w:hanging="280"/>
              <w:rPr>
                <w:rFonts w:ascii="Times New Roman" w:eastAsia="Cambria" w:hAnsi="Times New Roman" w:cs="Times New Roman"/>
                <w:sz w:val="28"/>
                <w:szCs w:val="28"/>
              </w:rPr>
            </w:pPr>
            <w:r w:rsidRPr="0010433D">
              <w:rPr>
                <w:rFonts w:ascii="Times New Roman" w:eastAsia="Cambria" w:hAnsi="Times New Roman" w:cs="Times New Roman"/>
                <w:sz w:val="28"/>
                <w:szCs w:val="28"/>
              </w:rPr>
              <w:t>оказание помощи престарелым, одиноким лю</w:t>
            </w:r>
            <w:r w:rsidRPr="0010433D">
              <w:rPr>
                <w:rFonts w:ascii="Times New Roman" w:eastAsia="Cambria" w:hAnsi="Times New Roman" w:cs="Times New Roman"/>
                <w:sz w:val="28"/>
                <w:szCs w:val="28"/>
              </w:rPr>
              <w:softHyphen/>
              <w:t>дям, ветеранам войны и труда.</w:t>
            </w:r>
          </w:p>
        </w:tc>
      </w:tr>
    </w:tbl>
    <w:p w:rsidR="00CC46B5" w:rsidRDefault="00CC46B5" w:rsidP="00CC46B5">
      <w:pPr>
        <w:widowControl w:val="0"/>
        <w:spacing w:after="0" w:line="240" w:lineRule="auto"/>
        <w:rPr>
          <w:rFonts w:ascii="Times New Roman" w:eastAsia="Cambria" w:hAnsi="Times New Roman" w:cs="Times New Roman"/>
          <w:sz w:val="28"/>
          <w:szCs w:val="28"/>
          <w:lang w:bidi="ru-RU"/>
        </w:rPr>
      </w:pPr>
    </w:p>
    <w:p w:rsidR="00CC46B5" w:rsidRPr="0010433D" w:rsidRDefault="00CC46B5" w:rsidP="00CC46B5">
      <w:pPr>
        <w:widowControl w:val="0"/>
        <w:spacing w:after="0" w:line="240" w:lineRule="auto"/>
        <w:rPr>
          <w:rFonts w:ascii="Times New Roman" w:eastAsia="Cambria" w:hAnsi="Times New Roman" w:cs="Times New Roman"/>
          <w:sz w:val="28"/>
          <w:szCs w:val="28"/>
          <w:lang w:bidi="ru-RU"/>
        </w:rPr>
      </w:pPr>
      <w:r>
        <w:rPr>
          <w:rFonts w:ascii="Times New Roman" w:eastAsia="Cambria" w:hAnsi="Times New Roman" w:cs="Times New Roman"/>
          <w:b/>
          <w:bCs/>
          <w:i/>
          <w:iCs/>
          <w:sz w:val="28"/>
          <w:szCs w:val="28"/>
          <w:lang w:bidi="ru-RU"/>
        </w:rPr>
        <w:t>6</w:t>
      </w:r>
      <w:r w:rsidRPr="0010433D">
        <w:rPr>
          <w:rFonts w:ascii="Times New Roman" w:eastAsia="Cambria" w:hAnsi="Times New Roman" w:cs="Times New Roman"/>
          <w:b/>
          <w:bCs/>
          <w:i/>
          <w:iCs/>
          <w:sz w:val="28"/>
          <w:szCs w:val="28"/>
          <w:lang w:bidi="ru-RU"/>
        </w:rPr>
        <w:t>. Модуль «Профориентация»</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lang w:bidi="ru-RU"/>
        </w:rPr>
        <w:lastRenderedPageBreak/>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w:t>
      </w:r>
      <w:r w:rsidRPr="0010433D">
        <w:rPr>
          <w:rFonts w:ascii="Times New Roman" w:eastAsia="Arial" w:hAnsi="Times New Roman" w:cs="Times New Roman"/>
          <w:sz w:val="28"/>
          <w:szCs w:val="28"/>
          <w:lang w:bidi="ru-RU"/>
        </w:rPr>
        <w:softHyphen/>
        <w:t>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w:t>
      </w:r>
      <w:r w:rsidRPr="0010433D">
        <w:rPr>
          <w:rFonts w:ascii="Times New Roman" w:eastAsia="Arial" w:hAnsi="Times New Roman" w:cs="Times New Roman"/>
          <w:sz w:val="28"/>
          <w:szCs w:val="28"/>
          <w:lang w:bidi="ru-RU"/>
        </w:rPr>
        <w:softHyphen/>
        <w:t xml:space="preserve">ному выбору своей будущей профессиональной деятельности. Создавая </w:t>
      </w:r>
      <w:proofErr w:type="spellStart"/>
      <w:r w:rsidRPr="0010433D">
        <w:rPr>
          <w:rFonts w:ascii="Times New Roman" w:eastAsia="Arial" w:hAnsi="Times New Roman" w:cs="Times New Roman"/>
          <w:sz w:val="28"/>
          <w:szCs w:val="28"/>
          <w:lang w:bidi="ru-RU"/>
        </w:rPr>
        <w:t>профориентационно</w:t>
      </w:r>
      <w:proofErr w:type="spellEnd"/>
      <w:r w:rsidRPr="0010433D">
        <w:rPr>
          <w:rFonts w:ascii="Times New Roman" w:eastAsia="Arial" w:hAnsi="Times New Roman" w:cs="Times New Roman"/>
          <w:sz w:val="28"/>
          <w:szCs w:val="28"/>
          <w:lang w:bidi="ru-RU"/>
        </w:rPr>
        <w:t xml:space="preserve"> значимые проблемные ситуации, формирующие готовность школьника к выбору, педагог ак</w:t>
      </w:r>
      <w:r w:rsidRPr="0010433D">
        <w:rPr>
          <w:rFonts w:ascii="Times New Roman" w:eastAsia="Arial" w:hAnsi="Times New Roman" w:cs="Times New Roman"/>
          <w:sz w:val="28"/>
          <w:szCs w:val="28"/>
          <w:lang w:bidi="ru-RU"/>
        </w:rPr>
        <w:softHyphen/>
        <w:t>туализирует его профессиональное самоопределение, позитивный взгляд на труд в постин</w:t>
      </w:r>
      <w:r w:rsidRPr="0010433D">
        <w:rPr>
          <w:rFonts w:ascii="Times New Roman" w:eastAsia="Arial" w:hAnsi="Times New Roman" w:cs="Times New Roman"/>
          <w:sz w:val="28"/>
          <w:szCs w:val="28"/>
          <w:lang w:bidi="ru-RU"/>
        </w:rPr>
        <w:softHyphen/>
        <w:t xml:space="preserve">дустриальном мире, охватывающий не только профессиональную, но и </w:t>
      </w:r>
      <w:proofErr w:type="spellStart"/>
      <w:r w:rsidRPr="0010433D">
        <w:rPr>
          <w:rFonts w:ascii="Times New Roman" w:eastAsia="Arial" w:hAnsi="Times New Roman" w:cs="Times New Roman"/>
          <w:sz w:val="28"/>
          <w:szCs w:val="28"/>
          <w:lang w:bidi="ru-RU"/>
        </w:rPr>
        <w:t>внепрофессионал</w:t>
      </w:r>
      <w:proofErr w:type="gramStart"/>
      <w:r w:rsidRPr="0010433D">
        <w:rPr>
          <w:rFonts w:ascii="Times New Roman" w:eastAsia="Arial" w:hAnsi="Times New Roman" w:cs="Times New Roman"/>
          <w:sz w:val="28"/>
          <w:szCs w:val="28"/>
          <w:lang w:bidi="ru-RU"/>
        </w:rPr>
        <w:t>ь</w:t>
      </w:r>
      <w:proofErr w:type="spellEnd"/>
      <w:r w:rsidRPr="0010433D">
        <w:rPr>
          <w:rFonts w:ascii="Times New Roman" w:eastAsia="Arial" w:hAnsi="Times New Roman" w:cs="Times New Roman"/>
          <w:sz w:val="28"/>
          <w:szCs w:val="28"/>
          <w:lang w:bidi="ru-RU"/>
        </w:rPr>
        <w:t>-</w:t>
      </w:r>
      <w:proofErr w:type="gramEnd"/>
      <w:r w:rsidRPr="0010433D">
        <w:rPr>
          <w:rFonts w:ascii="Times New Roman" w:eastAsia="Arial" w:hAnsi="Times New Roman" w:cs="Times New Roman"/>
          <w:sz w:val="28"/>
          <w:szCs w:val="28"/>
          <w:lang w:bidi="ru-RU"/>
        </w:rPr>
        <w:t xml:space="preserve"> </w:t>
      </w:r>
      <w:proofErr w:type="spellStart"/>
      <w:r w:rsidRPr="0010433D">
        <w:rPr>
          <w:rFonts w:ascii="Times New Roman" w:eastAsia="Arial" w:hAnsi="Times New Roman" w:cs="Times New Roman"/>
          <w:sz w:val="28"/>
          <w:szCs w:val="28"/>
          <w:lang w:bidi="ru-RU"/>
        </w:rPr>
        <w:t>ную</w:t>
      </w:r>
      <w:proofErr w:type="spellEnd"/>
      <w:r w:rsidRPr="0010433D">
        <w:rPr>
          <w:rFonts w:ascii="Times New Roman" w:eastAsia="Arial" w:hAnsi="Times New Roman" w:cs="Times New Roman"/>
          <w:sz w:val="28"/>
          <w:szCs w:val="28"/>
          <w:lang w:bidi="ru-RU"/>
        </w:rPr>
        <w:t xml:space="preserve"> составляющие такой деятельности.</w:t>
      </w:r>
    </w:p>
    <w:p w:rsidR="00CC46B5" w:rsidRPr="0010433D" w:rsidRDefault="00CC46B5" w:rsidP="00CC46B5">
      <w:pPr>
        <w:widowControl w:val="0"/>
        <w:spacing w:after="0"/>
        <w:jc w:val="both"/>
        <w:rPr>
          <w:rFonts w:ascii="Times New Roman" w:eastAsia="Arial" w:hAnsi="Times New Roman" w:cs="Times New Roman"/>
          <w:sz w:val="28"/>
          <w:szCs w:val="28"/>
          <w:lang w:bidi="ru-RU"/>
        </w:rPr>
      </w:pPr>
      <w:r w:rsidRPr="0010433D">
        <w:rPr>
          <w:rFonts w:ascii="Times New Roman" w:eastAsia="Arial" w:hAnsi="Times New Roman" w:cs="Times New Roman"/>
          <w:sz w:val="28"/>
          <w:szCs w:val="28"/>
          <w:u w:val="single"/>
          <w:lang w:bidi="ru-RU"/>
        </w:rPr>
        <w:t xml:space="preserve">Эта работа осуществляется </w:t>
      </w:r>
      <w:proofErr w:type="gramStart"/>
      <w:r w:rsidRPr="0010433D">
        <w:rPr>
          <w:rFonts w:ascii="Times New Roman" w:eastAsia="Arial" w:hAnsi="Times New Roman" w:cs="Times New Roman"/>
          <w:sz w:val="28"/>
          <w:szCs w:val="28"/>
          <w:u w:val="single"/>
          <w:lang w:bidi="ru-RU"/>
        </w:rPr>
        <w:t>через</w:t>
      </w:r>
      <w:proofErr w:type="gramEnd"/>
      <w:r w:rsidRPr="0010433D">
        <w:rPr>
          <w:rFonts w:ascii="Times New Roman" w:eastAsia="Arial" w:hAnsi="Times New Roman" w:cs="Times New Roman"/>
          <w:sz w:val="28"/>
          <w:szCs w:val="28"/>
          <w:u w:val="single"/>
          <w:lang w:bidi="ru-RU"/>
        </w:rPr>
        <w:t>:</w:t>
      </w:r>
    </w:p>
    <w:p w:rsidR="00CC46B5" w:rsidRPr="0010433D" w:rsidRDefault="00CC46B5" w:rsidP="00CC46B5">
      <w:pPr>
        <w:widowControl w:val="0"/>
        <w:numPr>
          <w:ilvl w:val="0"/>
          <w:numId w:val="14"/>
        </w:numPr>
        <w:tabs>
          <w:tab w:val="left" w:pos="743"/>
        </w:tabs>
        <w:spacing w:after="0" w:line="240" w:lineRule="auto"/>
        <w:ind w:left="740" w:hanging="360"/>
        <w:jc w:val="both"/>
        <w:rPr>
          <w:rFonts w:ascii="Times New Roman" w:eastAsia="Arial" w:hAnsi="Times New Roman" w:cs="Times New Roman"/>
          <w:sz w:val="28"/>
          <w:szCs w:val="28"/>
          <w:lang w:bidi="ru-RU"/>
        </w:rPr>
      </w:pPr>
      <w:bookmarkStart w:id="107" w:name="bookmark192"/>
      <w:bookmarkEnd w:id="107"/>
      <w:proofErr w:type="gramStart"/>
      <w:r w:rsidRPr="0010433D">
        <w:rPr>
          <w:rFonts w:ascii="Times New Roman" w:eastAsia="Arial" w:hAnsi="Times New Roman" w:cs="Times New Roman"/>
          <w:sz w:val="28"/>
          <w:szCs w:val="28"/>
          <w:lang w:bidi="ru-RU"/>
        </w:rPr>
        <w:t xml:space="preserve">участие в работе всероссийских </w:t>
      </w:r>
      <w:proofErr w:type="spellStart"/>
      <w:r w:rsidRPr="0010433D">
        <w:rPr>
          <w:rFonts w:ascii="Times New Roman" w:eastAsia="Arial" w:hAnsi="Times New Roman" w:cs="Times New Roman"/>
          <w:sz w:val="28"/>
          <w:szCs w:val="28"/>
          <w:lang w:bidi="ru-RU"/>
        </w:rPr>
        <w:t>профориентационных</w:t>
      </w:r>
      <w:proofErr w:type="spellEnd"/>
      <w:r w:rsidRPr="0010433D">
        <w:rPr>
          <w:rFonts w:ascii="Times New Roman" w:eastAsia="Arial" w:hAnsi="Times New Roman" w:cs="Times New Roman"/>
          <w:sz w:val="28"/>
          <w:szCs w:val="28"/>
          <w:lang w:bidi="ru-RU"/>
        </w:rPr>
        <w:t xml:space="preserve"> проектов, созданных в сети ин</w:t>
      </w:r>
      <w:r w:rsidRPr="0010433D">
        <w:rPr>
          <w:rFonts w:ascii="Times New Roman" w:eastAsia="Arial" w:hAnsi="Times New Roman" w:cs="Times New Roman"/>
          <w:sz w:val="28"/>
          <w:szCs w:val="28"/>
          <w:lang w:bidi="ru-RU"/>
        </w:rPr>
        <w:softHyphen/>
        <w:t>тернет: в открытых онлайн-уроках, реализуемых с учетом опыта цикла открытых уроков «</w:t>
      </w:r>
      <w:proofErr w:type="spellStart"/>
      <w:r w:rsidRPr="0010433D">
        <w:rPr>
          <w:rFonts w:ascii="Times New Roman" w:eastAsia="Arial" w:hAnsi="Times New Roman" w:cs="Times New Roman"/>
          <w:sz w:val="28"/>
          <w:szCs w:val="28"/>
          <w:lang w:bidi="ru-RU"/>
        </w:rPr>
        <w:t>ПроеКТОриЯ</w:t>
      </w:r>
      <w:proofErr w:type="spellEnd"/>
      <w:r w:rsidRPr="0010433D">
        <w:rPr>
          <w:rFonts w:ascii="Times New Roman" w:eastAsia="Arial" w:hAnsi="Times New Roman" w:cs="Times New Roman"/>
          <w:sz w:val="28"/>
          <w:szCs w:val="28"/>
          <w:lang w:bidi="ru-RU"/>
        </w:rPr>
        <w:t>», направленных на раннюю профориентацию, во Всероссийском проекте «Урок цифры», который развивает интерес школьников к программированию и др.;</w:t>
      </w:r>
      <w:proofErr w:type="gramEnd"/>
    </w:p>
    <w:p w:rsidR="00CC46B5" w:rsidRPr="0010433D" w:rsidRDefault="00CC46B5" w:rsidP="00CC46B5">
      <w:pPr>
        <w:widowControl w:val="0"/>
        <w:numPr>
          <w:ilvl w:val="0"/>
          <w:numId w:val="14"/>
        </w:numPr>
        <w:tabs>
          <w:tab w:val="left" w:pos="743"/>
        </w:tabs>
        <w:spacing w:after="0" w:line="240" w:lineRule="auto"/>
        <w:ind w:left="740" w:hanging="360"/>
        <w:jc w:val="both"/>
        <w:rPr>
          <w:rFonts w:ascii="Times New Roman" w:eastAsia="Arial" w:hAnsi="Times New Roman" w:cs="Times New Roman"/>
          <w:sz w:val="28"/>
          <w:szCs w:val="28"/>
          <w:lang w:bidi="ru-RU"/>
        </w:rPr>
      </w:pPr>
      <w:bookmarkStart w:id="108" w:name="bookmark193"/>
      <w:bookmarkEnd w:id="108"/>
      <w:r w:rsidRPr="0010433D">
        <w:rPr>
          <w:rFonts w:ascii="Times New Roman" w:eastAsia="Arial" w:hAnsi="Times New Roman" w:cs="Times New Roman"/>
          <w:sz w:val="28"/>
          <w:szCs w:val="28"/>
          <w:lang w:bidi="ru-RU"/>
        </w:rPr>
        <w:t>освоение школьниками основ профессии в рамках курсов по выбору «Профессиональное самоопределение» - 9 класс, «Индивидуальный учебный проект» - 10-классы;</w:t>
      </w:r>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09" w:name="bookmark194"/>
      <w:bookmarkStart w:id="110" w:name="bookmark195"/>
      <w:bookmarkEnd w:id="109"/>
      <w:bookmarkEnd w:id="110"/>
      <w:r w:rsidRPr="0010433D">
        <w:rPr>
          <w:rFonts w:ascii="Times New Roman" w:eastAsia="Arial" w:hAnsi="Times New Roman" w:cs="Times New Roman"/>
          <w:sz w:val="28"/>
          <w:szCs w:val="28"/>
          <w:lang w:bidi="ru-RU"/>
        </w:rPr>
        <w:t xml:space="preserve">циклы </w:t>
      </w:r>
      <w:proofErr w:type="spellStart"/>
      <w:r w:rsidRPr="0010433D">
        <w:rPr>
          <w:rFonts w:ascii="Times New Roman" w:eastAsia="Arial" w:hAnsi="Times New Roman" w:cs="Times New Roman"/>
          <w:sz w:val="28"/>
          <w:szCs w:val="28"/>
          <w:lang w:bidi="ru-RU"/>
        </w:rPr>
        <w:t>профориентационных</w:t>
      </w:r>
      <w:proofErr w:type="spellEnd"/>
      <w:r w:rsidRPr="0010433D">
        <w:rPr>
          <w:rFonts w:ascii="Times New Roman" w:eastAsia="Arial" w:hAnsi="Times New Roman" w:cs="Times New Roman"/>
          <w:sz w:val="28"/>
          <w:szCs w:val="28"/>
          <w:lang w:bidi="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11" w:name="bookmark196"/>
      <w:bookmarkEnd w:id="111"/>
      <w:proofErr w:type="spellStart"/>
      <w:r w:rsidRPr="0010433D">
        <w:rPr>
          <w:rFonts w:ascii="Times New Roman" w:eastAsia="Arial" w:hAnsi="Times New Roman" w:cs="Times New Roman"/>
          <w:sz w:val="28"/>
          <w:szCs w:val="28"/>
          <w:lang w:bidi="ru-RU"/>
        </w:rPr>
        <w:t>профориентационные</w:t>
      </w:r>
      <w:proofErr w:type="spellEnd"/>
      <w:r w:rsidRPr="0010433D">
        <w:rPr>
          <w:rFonts w:ascii="Times New Roman" w:eastAsia="Arial" w:hAnsi="Times New Roman" w:cs="Times New Roman"/>
          <w:sz w:val="28"/>
          <w:szCs w:val="28"/>
          <w:lang w:bidi="ru-RU"/>
        </w:rPr>
        <w:t xml:space="preserve"> игры: симуляции, деловые игры, </w:t>
      </w:r>
      <w:proofErr w:type="spellStart"/>
      <w:r w:rsidRPr="0010433D">
        <w:rPr>
          <w:rFonts w:ascii="Times New Roman" w:eastAsia="Arial" w:hAnsi="Times New Roman" w:cs="Times New Roman"/>
          <w:sz w:val="28"/>
          <w:szCs w:val="28"/>
          <w:lang w:bidi="ru-RU"/>
        </w:rPr>
        <w:t>квесты</w:t>
      </w:r>
      <w:proofErr w:type="spellEnd"/>
      <w:r w:rsidRPr="0010433D">
        <w:rPr>
          <w:rFonts w:ascii="Times New Roman" w:eastAsia="Arial" w:hAnsi="Times New Roman" w:cs="Times New Roman"/>
          <w:sz w:val="28"/>
          <w:szCs w:val="28"/>
          <w:lang w:bidi="ru-RU"/>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12" w:name="bookmark197"/>
      <w:bookmarkEnd w:id="112"/>
      <w:r w:rsidRPr="0010433D">
        <w:rPr>
          <w:rFonts w:ascii="Times New Roman" w:eastAsia="Arial" w:hAnsi="Times New Roman" w:cs="Times New Roman"/>
          <w:sz w:val="28"/>
          <w:szCs w:val="28"/>
          <w:lang w:bidi="ru-RU"/>
        </w:rPr>
        <w:t xml:space="preserve">посещение </w:t>
      </w:r>
      <w:proofErr w:type="spellStart"/>
      <w:r w:rsidRPr="0010433D">
        <w:rPr>
          <w:rFonts w:ascii="Times New Roman" w:eastAsia="Arial" w:hAnsi="Times New Roman" w:cs="Times New Roman"/>
          <w:sz w:val="28"/>
          <w:szCs w:val="28"/>
          <w:lang w:bidi="ru-RU"/>
        </w:rPr>
        <w:t>профориентационных</w:t>
      </w:r>
      <w:proofErr w:type="spellEnd"/>
      <w:r w:rsidRPr="0010433D">
        <w:rPr>
          <w:rFonts w:ascii="Times New Roman" w:eastAsia="Arial" w:hAnsi="Times New Roman" w:cs="Times New Roman"/>
          <w:sz w:val="28"/>
          <w:szCs w:val="28"/>
          <w:lang w:bidi="ru-RU"/>
        </w:rPr>
        <w:t xml:space="preserve"> выставок, ярмарок профессий, дней открытых дверей в сред</w:t>
      </w:r>
      <w:r w:rsidRPr="0010433D">
        <w:rPr>
          <w:rFonts w:ascii="Times New Roman" w:eastAsia="Arial" w:hAnsi="Times New Roman" w:cs="Times New Roman"/>
          <w:sz w:val="28"/>
          <w:szCs w:val="28"/>
          <w:lang w:bidi="ru-RU"/>
        </w:rPr>
        <w:softHyphen/>
        <w:t>них специальных учебных заведениях и вузах;</w:t>
      </w:r>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13" w:name="bookmark198"/>
      <w:bookmarkEnd w:id="113"/>
      <w:r w:rsidRPr="0010433D">
        <w:rPr>
          <w:rFonts w:ascii="Times New Roman" w:eastAsia="Arial" w:hAnsi="Times New Roman" w:cs="Times New Roman"/>
          <w:sz w:val="28"/>
          <w:szCs w:val="28"/>
          <w:lang w:bidi="ru-RU"/>
        </w:rPr>
        <w:t xml:space="preserve">совместное с педагогами изучение интернет ресурсов, посвященных выбору профессий, прохождение </w:t>
      </w:r>
      <w:proofErr w:type="spellStart"/>
      <w:r w:rsidRPr="0010433D">
        <w:rPr>
          <w:rFonts w:ascii="Times New Roman" w:eastAsia="Arial" w:hAnsi="Times New Roman" w:cs="Times New Roman"/>
          <w:sz w:val="28"/>
          <w:szCs w:val="28"/>
          <w:lang w:bidi="ru-RU"/>
        </w:rPr>
        <w:t>профориентационного</w:t>
      </w:r>
      <w:proofErr w:type="spellEnd"/>
      <w:r w:rsidRPr="0010433D">
        <w:rPr>
          <w:rFonts w:ascii="Times New Roman" w:eastAsia="Arial" w:hAnsi="Times New Roman" w:cs="Times New Roman"/>
          <w:sz w:val="28"/>
          <w:szCs w:val="28"/>
          <w:lang w:bidi="ru-RU"/>
        </w:rPr>
        <w:t xml:space="preserve"> онлайн-тестирования, прохождение онлайн курсов по интересующим профессиям и направлениям образования;</w:t>
      </w:r>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14" w:name="bookmark199"/>
      <w:bookmarkEnd w:id="114"/>
      <w:r w:rsidRPr="0010433D">
        <w:rPr>
          <w:rFonts w:ascii="Times New Roman" w:eastAsia="Arial" w:hAnsi="Times New Roman" w:cs="Times New Roman"/>
          <w:sz w:val="28"/>
          <w:szCs w:val="28"/>
          <w:lang w:bidi="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CC46B5" w:rsidRPr="0010433D" w:rsidRDefault="00CC46B5" w:rsidP="00CC46B5">
      <w:pPr>
        <w:keepNext/>
        <w:keepLines/>
        <w:widowControl w:val="0"/>
        <w:tabs>
          <w:tab w:val="left" w:pos="1085"/>
        </w:tabs>
        <w:spacing w:after="0" w:line="240" w:lineRule="auto"/>
        <w:jc w:val="both"/>
        <w:outlineLvl w:val="2"/>
        <w:rPr>
          <w:rFonts w:ascii="Times New Roman" w:eastAsia="Cambria" w:hAnsi="Times New Roman" w:cs="Times New Roman"/>
          <w:b/>
          <w:bCs/>
          <w:i/>
          <w:iCs/>
          <w:sz w:val="28"/>
          <w:szCs w:val="28"/>
          <w:lang w:bidi="ru-RU"/>
        </w:rPr>
      </w:pPr>
      <w:bookmarkStart w:id="115" w:name="bookmark202"/>
      <w:bookmarkStart w:id="116" w:name="bookmark200"/>
      <w:bookmarkStart w:id="117" w:name="bookmark201"/>
      <w:bookmarkStart w:id="118" w:name="bookmark203"/>
      <w:bookmarkEnd w:id="115"/>
      <w:r>
        <w:rPr>
          <w:rFonts w:ascii="Times New Roman" w:eastAsia="Cambria" w:hAnsi="Times New Roman" w:cs="Times New Roman"/>
          <w:b/>
          <w:bCs/>
          <w:i/>
          <w:iCs/>
          <w:sz w:val="28"/>
          <w:szCs w:val="28"/>
          <w:lang w:bidi="ru-RU"/>
        </w:rPr>
        <w:t>7</w:t>
      </w:r>
      <w:r w:rsidRPr="0010433D">
        <w:rPr>
          <w:rFonts w:ascii="Times New Roman" w:eastAsia="Cambria" w:hAnsi="Times New Roman" w:cs="Times New Roman"/>
          <w:b/>
          <w:bCs/>
          <w:i/>
          <w:iCs/>
          <w:sz w:val="28"/>
          <w:szCs w:val="28"/>
          <w:lang w:bidi="ru-RU"/>
        </w:rPr>
        <w:t>. Модуль «</w:t>
      </w:r>
      <w:proofErr w:type="gramStart"/>
      <w:r w:rsidRPr="0010433D">
        <w:rPr>
          <w:rFonts w:ascii="Times New Roman" w:eastAsia="Cambria" w:hAnsi="Times New Roman" w:cs="Times New Roman"/>
          <w:b/>
          <w:bCs/>
          <w:i/>
          <w:iCs/>
          <w:sz w:val="28"/>
          <w:szCs w:val="28"/>
          <w:lang w:bidi="ru-RU"/>
        </w:rPr>
        <w:t>Школьные</w:t>
      </w:r>
      <w:proofErr w:type="gramEnd"/>
      <w:r w:rsidRPr="0010433D">
        <w:rPr>
          <w:rFonts w:ascii="Times New Roman" w:eastAsia="Cambria" w:hAnsi="Times New Roman" w:cs="Times New Roman"/>
          <w:b/>
          <w:bCs/>
          <w:i/>
          <w:iCs/>
          <w:sz w:val="28"/>
          <w:szCs w:val="28"/>
          <w:lang w:bidi="ru-RU"/>
        </w:rPr>
        <w:t xml:space="preserve"> медиа»</w:t>
      </w:r>
      <w:bookmarkEnd w:id="116"/>
      <w:bookmarkEnd w:id="117"/>
      <w:bookmarkEnd w:id="118"/>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19" w:name="bookmark204"/>
      <w:bookmarkEnd w:id="119"/>
      <w:r w:rsidRPr="0010433D">
        <w:rPr>
          <w:rFonts w:ascii="Times New Roman" w:eastAsia="Arial" w:hAnsi="Times New Roman" w:cs="Times New Roman"/>
          <w:sz w:val="28"/>
          <w:szCs w:val="28"/>
          <w:u w:val="single"/>
          <w:lang w:bidi="ru-RU"/>
        </w:rPr>
        <w:t>«Школьный вестник»</w:t>
      </w:r>
      <w:r w:rsidRPr="0010433D">
        <w:rPr>
          <w:rFonts w:ascii="Times New Roman" w:eastAsia="Arial" w:hAnsi="Times New Roman" w:cs="Times New Roman"/>
          <w:sz w:val="28"/>
          <w:szCs w:val="28"/>
          <w:lang w:bidi="ru-RU"/>
        </w:rPr>
        <w:t xml:space="preserve"> - печатное издание, посвященное событиям школьной и вне</w:t>
      </w:r>
      <w:r w:rsidRPr="0010433D">
        <w:rPr>
          <w:rFonts w:ascii="Times New Roman" w:eastAsia="Arial" w:hAnsi="Times New Roman" w:cs="Times New Roman"/>
          <w:sz w:val="28"/>
          <w:szCs w:val="28"/>
          <w:lang w:bidi="ru-RU"/>
        </w:rPr>
        <w:softHyphen/>
        <w:t xml:space="preserve">школьной жизни. Периодичность издания газеты - 1 раз в четверть в течение учебного года в печатном и электронном </w:t>
      </w:r>
      <w:proofErr w:type="gramStart"/>
      <w:r w:rsidRPr="0010433D">
        <w:rPr>
          <w:rFonts w:ascii="Times New Roman" w:eastAsia="Arial" w:hAnsi="Times New Roman" w:cs="Times New Roman"/>
          <w:sz w:val="28"/>
          <w:szCs w:val="28"/>
          <w:lang w:bidi="ru-RU"/>
        </w:rPr>
        <w:t>вариантах</w:t>
      </w:r>
      <w:proofErr w:type="gramEnd"/>
      <w:r w:rsidRPr="0010433D">
        <w:rPr>
          <w:rFonts w:ascii="Times New Roman" w:eastAsia="Arial" w:hAnsi="Times New Roman" w:cs="Times New Roman"/>
          <w:sz w:val="28"/>
          <w:szCs w:val="28"/>
          <w:lang w:bidi="ru-RU"/>
        </w:rPr>
        <w:t xml:space="preserve"> (размещение на официальном сайте школы). Работа с печатным изданием строится на принципах демократизма, добро</w:t>
      </w:r>
      <w:r w:rsidRPr="0010433D">
        <w:rPr>
          <w:rFonts w:ascii="Times New Roman" w:eastAsia="Arial" w:hAnsi="Times New Roman" w:cs="Times New Roman"/>
          <w:sz w:val="28"/>
          <w:szCs w:val="28"/>
          <w:lang w:bidi="ru-RU"/>
        </w:rPr>
        <w:softHyphen/>
        <w:t xml:space="preserve">вольности, соблюдения прав участников образовательного процесса, этических норм. В состав разновозрастного объединения газеты входят: редактор школьной газеты, журналисты, корректор и дизайнер газеты. Редактор утверждает концепцию газеты, ее дизайн и </w:t>
      </w:r>
      <w:r w:rsidRPr="0010433D">
        <w:rPr>
          <w:rFonts w:ascii="Times New Roman" w:eastAsia="Arial" w:hAnsi="Times New Roman" w:cs="Times New Roman"/>
          <w:sz w:val="28"/>
          <w:szCs w:val="28"/>
          <w:lang w:bidi="ru-RU"/>
        </w:rPr>
        <w:lastRenderedPageBreak/>
        <w:t>направленность, несет ответственность за содержание газеты, соблюдение сроков ее выхода в печать, утверждает предлагаемые в газету статьи, рисунки и фото</w:t>
      </w:r>
      <w:r w:rsidRPr="0010433D">
        <w:rPr>
          <w:rFonts w:ascii="Times New Roman" w:eastAsia="Arial" w:hAnsi="Times New Roman" w:cs="Times New Roman"/>
          <w:sz w:val="28"/>
          <w:szCs w:val="28"/>
          <w:lang w:bidi="ru-RU"/>
        </w:rPr>
        <w:softHyphen/>
        <w:t>материалы. Журналисты занимаются подготовкой репортажей, пишут очерки, эссе, ведут журналистские расследования, интервью с интересными людьми и др. Коррек</w:t>
      </w:r>
      <w:r w:rsidRPr="0010433D">
        <w:rPr>
          <w:rFonts w:ascii="Times New Roman" w:eastAsia="Arial" w:hAnsi="Times New Roman" w:cs="Times New Roman"/>
          <w:sz w:val="28"/>
          <w:szCs w:val="28"/>
          <w:lang w:bidi="ru-RU"/>
        </w:rPr>
        <w:softHyphen/>
        <w:t xml:space="preserve">тор осуществляет проверку </w:t>
      </w:r>
      <w:proofErr w:type="gramStart"/>
      <w:r w:rsidRPr="0010433D">
        <w:rPr>
          <w:rFonts w:ascii="Times New Roman" w:eastAsia="Arial" w:hAnsi="Times New Roman" w:cs="Times New Roman"/>
          <w:sz w:val="28"/>
          <w:szCs w:val="28"/>
          <w:lang w:bidi="ru-RU"/>
        </w:rPr>
        <w:t>материалов, подготовленных в печать и передает</w:t>
      </w:r>
      <w:proofErr w:type="gramEnd"/>
      <w:r w:rsidRPr="0010433D">
        <w:rPr>
          <w:rFonts w:ascii="Times New Roman" w:eastAsia="Arial" w:hAnsi="Times New Roman" w:cs="Times New Roman"/>
          <w:sz w:val="28"/>
          <w:szCs w:val="28"/>
          <w:lang w:bidi="ru-RU"/>
        </w:rPr>
        <w:t xml:space="preserve"> дизай</w:t>
      </w:r>
      <w:r w:rsidRPr="0010433D">
        <w:rPr>
          <w:rFonts w:ascii="Times New Roman" w:eastAsia="Arial" w:hAnsi="Times New Roman" w:cs="Times New Roman"/>
          <w:sz w:val="28"/>
          <w:szCs w:val="28"/>
          <w:lang w:bidi="ru-RU"/>
        </w:rPr>
        <w:softHyphen/>
        <w:t>неру, который занимается размещением информации и последующей версткой газеты.</w:t>
      </w:r>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20" w:name="bookmark205"/>
      <w:bookmarkEnd w:id="120"/>
      <w:r w:rsidRPr="0010433D">
        <w:rPr>
          <w:rFonts w:ascii="Times New Roman" w:eastAsia="Arial" w:hAnsi="Times New Roman" w:cs="Times New Roman"/>
          <w:sz w:val="28"/>
          <w:szCs w:val="28"/>
          <w:u w:val="single"/>
          <w:lang w:bidi="ru-RU"/>
        </w:rPr>
        <w:t xml:space="preserve">Работа в социальных сетях в составе </w:t>
      </w:r>
      <w:r w:rsidRPr="0010433D">
        <w:rPr>
          <w:rFonts w:ascii="Times New Roman" w:eastAsia="Arial" w:hAnsi="Times New Roman" w:cs="Times New Roman"/>
          <w:i/>
          <w:iCs/>
          <w:sz w:val="28"/>
          <w:szCs w:val="28"/>
          <w:u w:val="single"/>
          <w:lang w:bidi="ru-RU"/>
        </w:rPr>
        <w:t xml:space="preserve">школьной </w:t>
      </w:r>
      <w:proofErr w:type="gramStart"/>
      <w:r w:rsidRPr="0010433D">
        <w:rPr>
          <w:rFonts w:ascii="Times New Roman" w:eastAsia="Arial" w:hAnsi="Times New Roman" w:cs="Times New Roman"/>
          <w:i/>
          <w:iCs/>
          <w:sz w:val="28"/>
          <w:szCs w:val="28"/>
          <w:u w:val="single"/>
          <w:lang w:bidi="ru-RU"/>
        </w:rPr>
        <w:t>интернет-группы</w:t>
      </w:r>
      <w:proofErr w:type="gramEnd"/>
      <w:r w:rsidRPr="0010433D">
        <w:rPr>
          <w:rFonts w:ascii="Times New Roman" w:eastAsia="Arial" w:hAnsi="Times New Roman" w:cs="Times New Roman"/>
          <w:i/>
          <w:iCs/>
          <w:sz w:val="28"/>
          <w:szCs w:val="28"/>
          <w:lang w:bidi="ru-RU"/>
        </w:rPr>
        <w:t xml:space="preserve"> -</w:t>
      </w:r>
      <w:r w:rsidRPr="0010433D">
        <w:rPr>
          <w:rFonts w:ascii="Times New Roman" w:eastAsia="Arial" w:hAnsi="Times New Roman" w:cs="Times New Roman"/>
          <w:sz w:val="28"/>
          <w:szCs w:val="28"/>
          <w:lang w:bidi="ru-RU"/>
        </w:rPr>
        <w:t xml:space="preserve"> разновозрастного сообщества школьников и педагогов с целью освещения деятельности образователь</w:t>
      </w:r>
      <w:r w:rsidRPr="0010433D">
        <w:rPr>
          <w:rFonts w:ascii="Times New Roman" w:eastAsia="Arial" w:hAnsi="Times New Roman" w:cs="Times New Roman"/>
          <w:sz w:val="28"/>
          <w:szCs w:val="28"/>
          <w:lang w:bidi="ru-RU"/>
        </w:rPr>
        <w:softHyphen/>
        <w:t>ной организации в информационном пространстве, привлечения внимания обще</w:t>
      </w:r>
      <w:r w:rsidRPr="0010433D">
        <w:rPr>
          <w:rFonts w:ascii="Times New Roman" w:eastAsia="Arial" w:hAnsi="Times New Roman" w:cs="Times New Roman"/>
          <w:sz w:val="28"/>
          <w:szCs w:val="28"/>
          <w:lang w:bidi="ru-RU"/>
        </w:rPr>
        <w:softHyphen/>
        <w:t>ственности к школе, информационного продвижения ее ценностей и организации вир</w:t>
      </w:r>
      <w:r w:rsidRPr="0010433D">
        <w:rPr>
          <w:rFonts w:ascii="Times New Roman" w:eastAsia="Arial" w:hAnsi="Times New Roman" w:cs="Times New Roman"/>
          <w:sz w:val="28"/>
          <w:szCs w:val="28"/>
          <w:lang w:bidi="ru-RU"/>
        </w:rPr>
        <w:softHyphen/>
        <w:t>туальной диалоговой площадки</w:t>
      </w:r>
      <w:bookmarkStart w:id="121" w:name="bookmark206"/>
      <w:bookmarkEnd w:id="121"/>
    </w:p>
    <w:p w:rsidR="00CC46B5" w:rsidRPr="0010433D" w:rsidRDefault="00CC46B5" w:rsidP="00CC46B5">
      <w:pPr>
        <w:widowControl w:val="0"/>
        <w:numPr>
          <w:ilvl w:val="0"/>
          <w:numId w:val="14"/>
        </w:numPr>
        <w:tabs>
          <w:tab w:val="left" w:pos="746"/>
        </w:tabs>
        <w:spacing w:after="0" w:line="240" w:lineRule="auto"/>
        <w:ind w:firstLine="380"/>
        <w:jc w:val="both"/>
        <w:rPr>
          <w:rFonts w:ascii="Times New Roman" w:eastAsia="Arial" w:hAnsi="Times New Roman" w:cs="Times New Roman"/>
          <w:sz w:val="28"/>
          <w:szCs w:val="28"/>
          <w:lang w:bidi="ru-RU"/>
        </w:rPr>
      </w:pPr>
      <w:bookmarkStart w:id="122" w:name="bookmark207"/>
      <w:bookmarkEnd w:id="122"/>
      <w:r w:rsidRPr="0010433D">
        <w:rPr>
          <w:rFonts w:ascii="Times New Roman" w:eastAsia="Arial" w:hAnsi="Times New Roman" w:cs="Times New Roman"/>
          <w:sz w:val="28"/>
          <w:szCs w:val="28"/>
          <w:u w:val="single"/>
          <w:lang w:bidi="ru-RU"/>
        </w:rPr>
        <w:t>Участие в конкурсах школьных средств массовой информации всех уровней.</w:t>
      </w:r>
    </w:p>
    <w:p w:rsidR="00CC46B5" w:rsidRPr="0010433D" w:rsidRDefault="00CC46B5" w:rsidP="00CC46B5">
      <w:pPr>
        <w:keepNext/>
        <w:keepLines/>
        <w:widowControl w:val="0"/>
        <w:tabs>
          <w:tab w:val="left" w:pos="1219"/>
        </w:tabs>
        <w:spacing w:after="0" w:line="240" w:lineRule="auto"/>
        <w:jc w:val="both"/>
        <w:outlineLvl w:val="2"/>
        <w:rPr>
          <w:rFonts w:ascii="Times New Roman" w:eastAsia="Cambria" w:hAnsi="Times New Roman" w:cs="Times New Roman"/>
          <w:b/>
          <w:bCs/>
          <w:i/>
          <w:iCs/>
          <w:sz w:val="28"/>
          <w:szCs w:val="28"/>
          <w:lang w:bidi="ru-RU"/>
        </w:rPr>
      </w:pPr>
      <w:bookmarkStart w:id="123" w:name="bookmark210"/>
      <w:bookmarkStart w:id="124" w:name="bookmark208"/>
      <w:bookmarkStart w:id="125" w:name="bookmark209"/>
      <w:bookmarkStart w:id="126" w:name="bookmark211"/>
      <w:bookmarkEnd w:id="123"/>
      <w:r>
        <w:rPr>
          <w:rFonts w:ascii="Times New Roman" w:eastAsia="Cambria" w:hAnsi="Times New Roman" w:cs="Times New Roman"/>
          <w:b/>
          <w:bCs/>
          <w:i/>
          <w:iCs/>
          <w:sz w:val="28"/>
          <w:szCs w:val="28"/>
          <w:lang w:bidi="ru-RU"/>
        </w:rPr>
        <w:t xml:space="preserve">8. </w:t>
      </w:r>
      <w:r w:rsidRPr="0010433D">
        <w:rPr>
          <w:rFonts w:ascii="Times New Roman" w:eastAsia="Cambria" w:hAnsi="Times New Roman" w:cs="Times New Roman"/>
          <w:b/>
          <w:bCs/>
          <w:i/>
          <w:iCs/>
          <w:sz w:val="28"/>
          <w:szCs w:val="28"/>
          <w:lang w:bidi="ru-RU"/>
        </w:rPr>
        <w:t>Модуль «Организация предметно-эстетической среды»</w:t>
      </w:r>
      <w:bookmarkEnd w:id="124"/>
      <w:bookmarkEnd w:id="125"/>
      <w:bookmarkEnd w:id="126"/>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27" w:name="bookmark212"/>
      <w:bookmarkEnd w:id="127"/>
      <w:r w:rsidRPr="0010433D">
        <w:rPr>
          <w:rFonts w:ascii="Times New Roman" w:eastAsia="Arial" w:hAnsi="Times New Roman" w:cs="Times New Roman"/>
          <w:sz w:val="28"/>
          <w:szCs w:val="28"/>
          <w:lang w:bidi="ru-RU"/>
        </w:rPr>
        <w:t>оформление интерьера школьных помещений (вестибюля, коридоров, рекреаций, за</w:t>
      </w:r>
      <w:r w:rsidRPr="0010433D">
        <w:rPr>
          <w:rFonts w:ascii="Times New Roman" w:eastAsia="Arial" w:hAnsi="Times New Roman" w:cs="Times New Roman"/>
          <w:sz w:val="28"/>
          <w:szCs w:val="28"/>
          <w:lang w:bidi="ru-RU"/>
        </w:rPr>
        <w:softHyphen/>
        <w:t xml:space="preserve">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10433D">
        <w:rPr>
          <w:rFonts w:ascii="Times New Roman" w:eastAsia="Arial" w:hAnsi="Times New Roman" w:cs="Times New Roman"/>
          <w:sz w:val="28"/>
          <w:szCs w:val="28"/>
          <w:lang w:bidi="ru-RU"/>
        </w:rPr>
        <w:t>внеучебные</w:t>
      </w:r>
      <w:proofErr w:type="spellEnd"/>
      <w:r w:rsidRPr="0010433D">
        <w:rPr>
          <w:rFonts w:ascii="Times New Roman" w:eastAsia="Arial" w:hAnsi="Times New Roman" w:cs="Times New Roman"/>
          <w:sz w:val="28"/>
          <w:szCs w:val="28"/>
          <w:lang w:bidi="ru-RU"/>
        </w:rPr>
        <w:t xml:space="preserve"> занятия;</w:t>
      </w:r>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28" w:name="bookmark213"/>
      <w:bookmarkEnd w:id="128"/>
      <w:proofErr w:type="gramStart"/>
      <w:r w:rsidRPr="0010433D">
        <w:rPr>
          <w:rFonts w:ascii="Times New Roman" w:eastAsia="Arial" w:hAnsi="Times New Roman" w:cs="Times New Roman"/>
          <w:sz w:val="28"/>
          <w:szCs w:val="28"/>
          <w:lang w:bidi="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29" w:name="bookmark214"/>
      <w:bookmarkEnd w:id="129"/>
      <w:r w:rsidRPr="0010433D">
        <w:rPr>
          <w:rFonts w:ascii="Times New Roman" w:eastAsia="Arial" w:hAnsi="Times New Roman" w:cs="Times New Roman"/>
          <w:sz w:val="28"/>
          <w:szCs w:val="28"/>
          <w:lang w:bidi="ru-RU"/>
        </w:rPr>
        <w:t>озеленение пришкольной территории, разбивка клумб, спортивных и игровых площадок, доступных и приспособленных для школьников разных возрастных категорий;</w:t>
      </w:r>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30" w:name="bookmark215"/>
      <w:bookmarkEnd w:id="130"/>
      <w:r w:rsidRPr="0010433D">
        <w:rPr>
          <w:rFonts w:ascii="Times New Roman" w:eastAsia="Arial" w:hAnsi="Times New Roman" w:cs="Times New Roman"/>
          <w:sz w:val="28"/>
          <w:szCs w:val="28"/>
          <w:lang w:bidi="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w:t>
      </w:r>
      <w:r w:rsidRPr="0010433D">
        <w:rPr>
          <w:rFonts w:ascii="Times New Roman" w:eastAsia="Arial" w:hAnsi="Times New Roman" w:cs="Times New Roman"/>
          <w:sz w:val="28"/>
          <w:szCs w:val="28"/>
          <w:lang w:bidi="ru-RU"/>
        </w:rPr>
        <w:softHyphen/>
        <w:t>зию и творческие способности, создающее повод для длительного общения классного руководителя со своими детьми;</w:t>
      </w:r>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31" w:name="bookmark216"/>
      <w:bookmarkEnd w:id="131"/>
      <w:proofErr w:type="gramStart"/>
      <w:r w:rsidRPr="0010433D">
        <w:rPr>
          <w:rFonts w:ascii="Times New Roman" w:eastAsia="Arial" w:hAnsi="Times New Roman" w:cs="Times New Roman"/>
          <w:sz w:val="28"/>
          <w:szCs w:val="28"/>
          <w:lang w:bidi="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w:t>
      </w:r>
      <w:r w:rsidRPr="0010433D">
        <w:rPr>
          <w:rFonts w:ascii="Times New Roman" w:eastAsia="Arial" w:hAnsi="Times New Roman" w:cs="Times New Roman"/>
          <w:sz w:val="28"/>
          <w:szCs w:val="28"/>
          <w:lang w:bidi="ru-RU"/>
        </w:rPr>
        <w:softHyphen/>
        <w:t>вок, собраний, конференций и т.п.);</w:t>
      </w:r>
      <w:proofErr w:type="gramEnd"/>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32" w:name="bookmark217"/>
      <w:bookmarkEnd w:id="132"/>
      <w:r w:rsidRPr="0010433D">
        <w:rPr>
          <w:rFonts w:ascii="Times New Roman" w:eastAsia="Arial" w:hAnsi="Times New Roman" w:cs="Times New Roman"/>
          <w:sz w:val="28"/>
          <w:szCs w:val="28"/>
          <w:lang w:bidi="ru-RU"/>
        </w:rPr>
        <w:t>регулярная организация и проведение конкурсов творческих проектов по благо</w:t>
      </w:r>
      <w:r w:rsidRPr="0010433D">
        <w:rPr>
          <w:rFonts w:ascii="Times New Roman" w:eastAsia="Arial" w:hAnsi="Times New Roman" w:cs="Times New Roman"/>
          <w:sz w:val="28"/>
          <w:szCs w:val="28"/>
          <w:lang w:bidi="ru-RU"/>
        </w:rPr>
        <w:softHyphen/>
        <w:t>устройству различных участков пришкольной территории (например, высадке куль</w:t>
      </w:r>
      <w:r w:rsidRPr="0010433D">
        <w:rPr>
          <w:rFonts w:ascii="Times New Roman" w:eastAsia="Arial" w:hAnsi="Times New Roman" w:cs="Times New Roman"/>
          <w:sz w:val="28"/>
          <w:szCs w:val="28"/>
          <w:lang w:bidi="ru-RU"/>
        </w:rPr>
        <w:softHyphen/>
        <w:t>турных растений);</w:t>
      </w:r>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33" w:name="bookmark218"/>
      <w:bookmarkEnd w:id="133"/>
      <w:r w:rsidRPr="0010433D">
        <w:rPr>
          <w:rFonts w:ascii="Times New Roman" w:eastAsia="Arial" w:hAnsi="Times New Roman" w:cs="Times New Roman"/>
          <w:sz w:val="28"/>
          <w:szCs w:val="28"/>
          <w:lang w:bidi="ru-RU"/>
        </w:rPr>
        <w:t>акцентирование внимания школьников посредством элементов предметно-эстетиче</w:t>
      </w:r>
      <w:r w:rsidRPr="0010433D">
        <w:rPr>
          <w:rFonts w:ascii="Times New Roman" w:eastAsia="Arial" w:hAnsi="Times New Roman" w:cs="Times New Roman"/>
          <w:sz w:val="28"/>
          <w:szCs w:val="28"/>
          <w:lang w:bidi="ru-RU"/>
        </w:rPr>
        <w:softHyphen/>
        <w:t>ской среды (стенды, плакаты) на важных для воспитания ценностях школы, ее традициях, правилах.</w:t>
      </w:r>
    </w:p>
    <w:p w:rsidR="00CC46B5" w:rsidRPr="0010433D" w:rsidRDefault="00CC46B5" w:rsidP="00CC46B5">
      <w:pPr>
        <w:keepNext/>
        <w:keepLines/>
        <w:widowControl w:val="0"/>
        <w:tabs>
          <w:tab w:val="left" w:pos="1221"/>
        </w:tabs>
        <w:spacing w:after="0" w:line="240" w:lineRule="auto"/>
        <w:jc w:val="both"/>
        <w:outlineLvl w:val="2"/>
        <w:rPr>
          <w:rFonts w:ascii="Times New Roman" w:eastAsia="Cambria" w:hAnsi="Times New Roman" w:cs="Times New Roman"/>
          <w:b/>
          <w:bCs/>
          <w:i/>
          <w:iCs/>
          <w:sz w:val="28"/>
          <w:szCs w:val="28"/>
          <w:lang w:bidi="ru-RU"/>
        </w:rPr>
      </w:pPr>
      <w:bookmarkStart w:id="134" w:name="bookmark221"/>
      <w:bookmarkStart w:id="135" w:name="bookmark219"/>
      <w:bookmarkStart w:id="136" w:name="bookmark220"/>
      <w:bookmarkStart w:id="137" w:name="bookmark222"/>
      <w:bookmarkEnd w:id="134"/>
      <w:r>
        <w:rPr>
          <w:rFonts w:ascii="Times New Roman" w:eastAsia="Cambria" w:hAnsi="Times New Roman" w:cs="Times New Roman"/>
          <w:b/>
          <w:bCs/>
          <w:i/>
          <w:iCs/>
          <w:sz w:val="28"/>
          <w:szCs w:val="28"/>
          <w:lang w:bidi="ru-RU"/>
        </w:rPr>
        <w:t xml:space="preserve">8. </w:t>
      </w:r>
      <w:r w:rsidRPr="0010433D">
        <w:rPr>
          <w:rFonts w:ascii="Times New Roman" w:eastAsia="Cambria" w:hAnsi="Times New Roman" w:cs="Times New Roman"/>
          <w:b/>
          <w:bCs/>
          <w:i/>
          <w:iCs/>
          <w:sz w:val="28"/>
          <w:szCs w:val="28"/>
          <w:lang w:bidi="ru-RU"/>
        </w:rPr>
        <w:t>Модуль «Работа с родителями»</w:t>
      </w:r>
      <w:bookmarkEnd w:id="135"/>
      <w:bookmarkEnd w:id="136"/>
      <w:bookmarkEnd w:id="137"/>
    </w:p>
    <w:p w:rsidR="00CC46B5" w:rsidRPr="0010433D" w:rsidRDefault="00CC46B5" w:rsidP="00CC46B5">
      <w:pPr>
        <w:keepNext/>
        <w:keepLines/>
        <w:widowControl w:val="0"/>
        <w:numPr>
          <w:ilvl w:val="0"/>
          <w:numId w:val="21"/>
        </w:numPr>
        <w:tabs>
          <w:tab w:val="left" w:pos="1288"/>
        </w:tabs>
        <w:spacing w:after="0" w:line="240" w:lineRule="auto"/>
        <w:ind w:firstLine="940"/>
        <w:jc w:val="both"/>
        <w:outlineLvl w:val="2"/>
        <w:rPr>
          <w:rFonts w:ascii="Times New Roman" w:eastAsia="Cambria" w:hAnsi="Times New Roman" w:cs="Times New Roman"/>
          <w:b/>
          <w:bCs/>
          <w:i/>
          <w:iCs/>
          <w:sz w:val="28"/>
          <w:szCs w:val="28"/>
          <w:lang w:bidi="ru-RU"/>
        </w:rPr>
      </w:pPr>
      <w:bookmarkStart w:id="138" w:name="bookmark230"/>
      <w:bookmarkStart w:id="139" w:name="bookmark228"/>
      <w:bookmarkStart w:id="140" w:name="bookmark229"/>
      <w:bookmarkStart w:id="141" w:name="bookmark231"/>
      <w:bookmarkEnd w:id="138"/>
      <w:r w:rsidRPr="0010433D">
        <w:rPr>
          <w:rFonts w:ascii="Times New Roman" w:eastAsia="Cambria" w:hAnsi="Times New Roman" w:cs="Times New Roman"/>
          <w:b/>
          <w:bCs/>
          <w:i/>
          <w:iCs/>
          <w:sz w:val="28"/>
          <w:szCs w:val="28"/>
          <w:lang w:bidi="ru-RU"/>
        </w:rPr>
        <w:t>На уровне школы:</w:t>
      </w:r>
      <w:bookmarkEnd w:id="139"/>
      <w:bookmarkEnd w:id="140"/>
      <w:bookmarkEnd w:id="141"/>
    </w:p>
    <w:p w:rsidR="00CC46B5" w:rsidRPr="0010433D" w:rsidRDefault="00CC46B5" w:rsidP="00CC46B5">
      <w:pPr>
        <w:widowControl w:val="0"/>
        <w:numPr>
          <w:ilvl w:val="0"/>
          <w:numId w:val="14"/>
        </w:numPr>
        <w:tabs>
          <w:tab w:val="left" w:pos="746"/>
        </w:tabs>
        <w:spacing w:after="0" w:line="240" w:lineRule="auto"/>
        <w:ind w:left="740" w:hanging="360"/>
        <w:jc w:val="both"/>
        <w:rPr>
          <w:rFonts w:ascii="Times New Roman" w:eastAsia="Arial" w:hAnsi="Times New Roman" w:cs="Times New Roman"/>
          <w:sz w:val="28"/>
          <w:szCs w:val="28"/>
          <w:lang w:bidi="ru-RU"/>
        </w:rPr>
      </w:pPr>
      <w:bookmarkStart w:id="142" w:name="bookmark232"/>
      <w:bookmarkEnd w:id="142"/>
      <w:r w:rsidRPr="0010433D">
        <w:rPr>
          <w:rFonts w:ascii="Times New Roman" w:eastAsia="Arial" w:hAnsi="Times New Roman" w:cs="Times New Roman"/>
          <w:sz w:val="28"/>
          <w:szCs w:val="28"/>
          <w:lang w:bidi="ru-RU"/>
        </w:rPr>
        <w:t>Управляющий совет школы, участвующий в управлении образовательной организа</w:t>
      </w:r>
      <w:r w:rsidRPr="0010433D">
        <w:rPr>
          <w:rFonts w:ascii="Times New Roman" w:eastAsia="Arial" w:hAnsi="Times New Roman" w:cs="Times New Roman"/>
          <w:sz w:val="28"/>
          <w:szCs w:val="28"/>
          <w:lang w:bidi="ru-RU"/>
        </w:rPr>
        <w:softHyphen/>
        <w:t>цией и решении вопросов воспитания и социализации их детей;</w:t>
      </w:r>
    </w:p>
    <w:p w:rsidR="00CC46B5" w:rsidRPr="0010433D" w:rsidRDefault="00CC46B5" w:rsidP="00CC46B5">
      <w:pPr>
        <w:widowControl w:val="0"/>
        <w:numPr>
          <w:ilvl w:val="0"/>
          <w:numId w:val="14"/>
        </w:numPr>
        <w:tabs>
          <w:tab w:val="left" w:pos="751"/>
        </w:tabs>
        <w:spacing w:after="0" w:line="240" w:lineRule="auto"/>
        <w:ind w:left="740" w:hanging="360"/>
        <w:jc w:val="both"/>
        <w:rPr>
          <w:rFonts w:ascii="Times New Roman" w:eastAsia="Arial" w:hAnsi="Times New Roman" w:cs="Times New Roman"/>
          <w:sz w:val="28"/>
          <w:szCs w:val="28"/>
          <w:lang w:bidi="ru-RU"/>
        </w:rPr>
      </w:pPr>
      <w:bookmarkStart w:id="143" w:name="bookmark233"/>
      <w:bookmarkStart w:id="144" w:name="bookmark234"/>
      <w:bookmarkStart w:id="145" w:name="bookmark235"/>
      <w:bookmarkEnd w:id="143"/>
      <w:bookmarkEnd w:id="144"/>
      <w:bookmarkEnd w:id="145"/>
      <w:r w:rsidRPr="0010433D">
        <w:rPr>
          <w:rFonts w:ascii="Times New Roman" w:eastAsia="Arial" w:hAnsi="Times New Roman" w:cs="Times New Roman"/>
          <w:sz w:val="28"/>
          <w:szCs w:val="28"/>
          <w:lang w:bidi="ru-RU"/>
        </w:rPr>
        <w:t>общешкольные родительские собрания, происходящие в режиме обсуждения наибо</w:t>
      </w:r>
      <w:r w:rsidRPr="0010433D">
        <w:rPr>
          <w:rFonts w:ascii="Times New Roman" w:eastAsia="Arial" w:hAnsi="Times New Roman" w:cs="Times New Roman"/>
          <w:sz w:val="28"/>
          <w:szCs w:val="28"/>
          <w:lang w:bidi="ru-RU"/>
        </w:rPr>
        <w:softHyphen/>
        <w:t>лее острых проблем обучения и воспитания обучающихся;</w:t>
      </w:r>
    </w:p>
    <w:p w:rsidR="00CC46B5" w:rsidRPr="0010433D" w:rsidRDefault="00CC46B5" w:rsidP="00CC46B5">
      <w:pPr>
        <w:widowControl w:val="0"/>
        <w:numPr>
          <w:ilvl w:val="0"/>
          <w:numId w:val="14"/>
        </w:numPr>
        <w:tabs>
          <w:tab w:val="left" w:pos="751"/>
        </w:tabs>
        <w:spacing w:after="0" w:line="240" w:lineRule="auto"/>
        <w:ind w:left="740" w:hanging="360"/>
        <w:jc w:val="both"/>
        <w:rPr>
          <w:rFonts w:ascii="Times New Roman" w:eastAsia="Arial" w:hAnsi="Times New Roman" w:cs="Times New Roman"/>
          <w:sz w:val="28"/>
          <w:szCs w:val="28"/>
          <w:lang w:bidi="ru-RU"/>
        </w:rPr>
      </w:pPr>
      <w:bookmarkStart w:id="146" w:name="bookmark236"/>
      <w:bookmarkEnd w:id="146"/>
      <w:r w:rsidRPr="0010433D">
        <w:rPr>
          <w:rFonts w:ascii="Times New Roman" w:eastAsia="Arial" w:hAnsi="Times New Roman" w:cs="Times New Roman"/>
          <w:sz w:val="28"/>
          <w:szCs w:val="28"/>
          <w:lang w:bidi="ru-RU"/>
        </w:rPr>
        <w:lastRenderedPageBreak/>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w:t>
      </w:r>
      <w:r w:rsidRPr="0010433D">
        <w:rPr>
          <w:rFonts w:ascii="Times New Roman" w:eastAsia="Arial" w:hAnsi="Times New Roman" w:cs="Times New Roman"/>
          <w:sz w:val="28"/>
          <w:szCs w:val="28"/>
          <w:lang w:bidi="ru-RU"/>
        </w:rPr>
        <w:softHyphen/>
        <w:t>ваться собственным творческим опытом и находками в деле воспитания детей;</w:t>
      </w:r>
    </w:p>
    <w:p w:rsidR="00CC46B5" w:rsidRPr="0010433D" w:rsidRDefault="00CC46B5" w:rsidP="00CC46B5">
      <w:pPr>
        <w:widowControl w:val="0"/>
        <w:numPr>
          <w:ilvl w:val="0"/>
          <w:numId w:val="14"/>
        </w:numPr>
        <w:tabs>
          <w:tab w:val="left" w:pos="751"/>
        </w:tabs>
        <w:spacing w:after="0" w:line="240" w:lineRule="auto"/>
        <w:ind w:left="740" w:hanging="360"/>
        <w:jc w:val="both"/>
        <w:rPr>
          <w:rFonts w:ascii="Times New Roman" w:eastAsia="Arial" w:hAnsi="Times New Roman" w:cs="Times New Roman"/>
          <w:sz w:val="28"/>
          <w:szCs w:val="28"/>
          <w:lang w:bidi="ru-RU"/>
        </w:rPr>
      </w:pPr>
      <w:bookmarkStart w:id="147" w:name="bookmark237"/>
      <w:bookmarkEnd w:id="147"/>
      <w:r w:rsidRPr="0010433D">
        <w:rPr>
          <w:rFonts w:ascii="Times New Roman" w:eastAsia="Arial" w:hAnsi="Times New Roman" w:cs="Times New Roman"/>
          <w:sz w:val="28"/>
          <w:szCs w:val="28"/>
          <w:lang w:bidi="ru-RU"/>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w:t>
      </w:r>
      <w:r w:rsidRPr="0010433D">
        <w:rPr>
          <w:rFonts w:ascii="Times New Roman" w:eastAsia="Arial" w:hAnsi="Times New Roman" w:cs="Times New Roman"/>
          <w:sz w:val="28"/>
          <w:szCs w:val="28"/>
          <w:lang w:bidi="ru-RU"/>
        </w:rPr>
        <w:softHyphen/>
        <w:t>логов и педагогов.</w:t>
      </w:r>
    </w:p>
    <w:p w:rsidR="00CC46B5" w:rsidRPr="0010433D" w:rsidRDefault="00CC46B5" w:rsidP="00CC46B5">
      <w:pPr>
        <w:keepNext/>
        <w:keepLines/>
        <w:widowControl w:val="0"/>
        <w:numPr>
          <w:ilvl w:val="0"/>
          <w:numId w:val="21"/>
        </w:numPr>
        <w:tabs>
          <w:tab w:val="left" w:pos="1348"/>
        </w:tabs>
        <w:spacing w:after="0" w:line="240" w:lineRule="auto"/>
        <w:ind w:firstLine="940"/>
        <w:jc w:val="both"/>
        <w:outlineLvl w:val="2"/>
        <w:rPr>
          <w:rFonts w:ascii="Times New Roman" w:eastAsia="Cambria" w:hAnsi="Times New Roman" w:cs="Times New Roman"/>
          <w:b/>
          <w:bCs/>
          <w:i/>
          <w:iCs/>
          <w:sz w:val="28"/>
          <w:szCs w:val="28"/>
          <w:lang w:bidi="ru-RU"/>
        </w:rPr>
      </w:pPr>
      <w:bookmarkStart w:id="148" w:name="bookmark240"/>
      <w:bookmarkStart w:id="149" w:name="bookmark238"/>
      <w:bookmarkStart w:id="150" w:name="bookmark239"/>
      <w:bookmarkStart w:id="151" w:name="bookmark241"/>
      <w:bookmarkEnd w:id="148"/>
      <w:r w:rsidRPr="0010433D">
        <w:rPr>
          <w:rFonts w:ascii="Times New Roman" w:eastAsia="Cambria" w:hAnsi="Times New Roman" w:cs="Times New Roman"/>
          <w:b/>
          <w:bCs/>
          <w:i/>
          <w:iCs/>
          <w:sz w:val="28"/>
          <w:szCs w:val="28"/>
          <w:lang w:bidi="ru-RU"/>
        </w:rPr>
        <w:t>На уровне классов:</w:t>
      </w:r>
      <w:bookmarkEnd w:id="149"/>
      <w:bookmarkEnd w:id="150"/>
      <w:bookmarkEnd w:id="151"/>
    </w:p>
    <w:p w:rsidR="00CC46B5" w:rsidRPr="0010433D" w:rsidRDefault="00CC46B5" w:rsidP="00CC46B5">
      <w:pPr>
        <w:widowControl w:val="0"/>
        <w:numPr>
          <w:ilvl w:val="0"/>
          <w:numId w:val="14"/>
        </w:numPr>
        <w:tabs>
          <w:tab w:val="left" w:pos="751"/>
        </w:tabs>
        <w:spacing w:after="0" w:line="240" w:lineRule="auto"/>
        <w:ind w:left="740" w:hanging="360"/>
        <w:jc w:val="both"/>
        <w:rPr>
          <w:rFonts w:ascii="Times New Roman" w:eastAsia="Arial" w:hAnsi="Times New Roman" w:cs="Times New Roman"/>
          <w:sz w:val="28"/>
          <w:szCs w:val="28"/>
          <w:lang w:bidi="ru-RU"/>
        </w:rPr>
      </w:pPr>
      <w:bookmarkStart w:id="152" w:name="bookmark242"/>
      <w:bookmarkEnd w:id="152"/>
      <w:r w:rsidRPr="0010433D">
        <w:rPr>
          <w:rFonts w:ascii="Times New Roman" w:eastAsia="Arial" w:hAnsi="Times New Roman" w:cs="Times New Roman"/>
          <w:sz w:val="28"/>
          <w:szCs w:val="28"/>
          <w:lang w:bidi="ru-RU"/>
        </w:rPr>
        <w:t>классный родительский комитет, участвующий в решении вопросов воспитания и со</w:t>
      </w:r>
      <w:r w:rsidRPr="0010433D">
        <w:rPr>
          <w:rFonts w:ascii="Times New Roman" w:eastAsia="Arial" w:hAnsi="Times New Roman" w:cs="Times New Roman"/>
          <w:sz w:val="28"/>
          <w:szCs w:val="28"/>
          <w:lang w:bidi="ru-RU"/>
        </w:rPr>
        <w:softHyphen/>
        <w:t>циализации детей их класса;</w:t>
      </w:r>
    </w:p>
    <w:p w:rsidR="00CC46B5" w:rsidRPr="0010433D" w:rsidRDefault="00CC46B5" w:rsidP="00CC46B5">
      <w:pPr>
        <w:widowControl w:val="0"/>
        <w:numPr>
          <w:ilvl w:val="0"/>
          <w:numId w:val="14"/>
        </w:numPr>
        <w:tabs>
          <w:tab w:val="left" w:pos="751"/>
        </w:tabs>
        <w:spacing w:after="0" w:line="240" w:lineRule="auto"/>
        <w:ind w:left="740" w:hanging="360"/>
        <w:jc w:val="both"/>
        <w:rPr>
          <w:rFonts w:ascii="Times New Roman" w:eastAsia="Arial" w:hAnsi="Times New Roman" w:cs="Times New Roman"/>
          <w:sz w:val="28"/>
          <w:szCs w:val="28"/>
          <w:lang w:bidi="ru-RU"/>
        </w:rPr>
      </w:pPr>
      <w:bookmarkStart w:id="153" w:name="bookmark243"/>
      <w:bookmarkStart w:id="154" w:name="bookmark244"/>
      <w:bookmarkEnd w:id="153"/>
      <w:bookmarkEnd w:id="154"/>
      <w:r w:rsidRPr="0010433D">
        <w:rPr>
          <w:rFonts w:ascii="Times New Roman" w:eastAsia="Arial" w:hAnsi="Times New Roman" w:cs="Times New Roman"/>
          <w:sz w:val="28"/>
          <w:szCs w:val="28"/>
          <w:lang w:bidi="ru-RU"/>
        </w:rPr>
        <w:t>классные родительские собрания (в том числе - дистанционные), происходящие в ре</w:t>
      </w:r>
      <w:r w:rsidRPr="0010433D">
        <w:rPr>
          <w:rFonts w:ascii="Times New Roman" w:eastAsia="Arial" w:hAnsi="Times New Roman" w:cs="Times New Roman"/>
          <w:sz w:val="28"/>
          <w:szCs w:val="28"/>
          <w:lang w:bidi="ru-RU"/>
        </w:rPr>
        <w:softHyphen/>
        <w:t xml:space="preserve">жиме обсуждения наиболее острых проблем обучения и </w:t>
      </w:r>
      <w:proofErr w:type="gramStart"/>
      <w:r w:rsidRPr="0010433D">
        <w:rPr>
          <w:rFonts w:ascii="Times New Roman" w:eastAsia="Arial" w:hAnsi="Times New Roman" w:cs="Times New Roman"/>
          <w:sz w:val="28"/>
          <w:szCs w:val="28"/>
          <w:lang w:bidi="ru-RU"/>
        </w:rPr>
        <w:t>воспитания</w:t>
      </w:r>
      <w:proofErr w:type="gramEnd"/>
      <w:r w:rsidRPr="0010433D">
        <w:rPr>
          <w:rFonts w:ascii="Times New Roman" w:eastAsia="Arial" w:hAnsi="Times New Roman" w:cs="Times New Roman"/>
          <w:sz w:val="28"/>
          <w:szCs w:val="28"/>
          <w:lang w:bidi="ru-RU"/>
        </w:rPr>
        <w:t xml:space="preserve"> обучающихся класса;</w:t>
      </w:r>
    </w:p>
    <w:p w:rsidR="00CC46B5" w:rsidRPr="0010433D" w:rsidRDefault="00CC46B5" w:rsidP="00CC46B5">
      <w:pPr>
        <w:widowControl w:val="0"/>
        <w:numPr>
          <w:ilvl w:val="0"/>
          <w:numId w:val="14"/>
        </w:numPr>
        <w:tabs>
          <w:tab w:val="left" w:pos="751"/>
        </w:tabs>
        <w:spacing w:after="0" w:line="240" w:lineRule="auto"/>
        <w:ind w:left="740" w:hanging="360"/>
        <w:jc w:val="both"/>
        <w:rPr>
          <w:rFonts w:ascii="Times New Roman" w:eastAsia="Arial" w:hAnsi="Times New Roman" w:cs="Times New Roman"/>
          <w:sz w:val="28"/>
          <w:szCs w:val="28"/>
          <w:lang w:bidi="ru-RU"/>
        </w:rPr>
      </w:pPr>
      <w:bookmarkStart w:id="155" w:name="bookmark245"/>
      <w:bookmarkEnd w:id="155"/>
      <w:r w:rsidRPr="0010433D">
        <w:rPr>
          <w:rFonts w:ascii="Times New Roman" w:eastAsia="Arial" w:hAnsi="Times New Roman" w:cs="Times New Roman"/>
          <w:sz w:val="28"/>
          <w:szCs w:val="28"/>
          <w:lang w:bidi="ru-RU"/>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CC46B5" w:rsidRPr="0010433D" w:rsidRDefault="00CC46B5" w:rsidP="00CC46B5">
      <w:pPr>
        <w:keepNext/>
        <w:keepLines/>
        <w:widowControl w:val="0"/>
        <w:numPr>
          <w:ilvl w:val="0"/>
          <w:numId w:val="21"/>
        </w:numPr>
        <w:tabs>
          <w:tab w:val="left" w:pos="1348"/>
        </w:tabs>
        <w:spacing w:after="0" w:line="240" w:lineRule="auto"/>
        <w:ind w:firstLine="940"/>
        <w:jc w:val="both"/>
        <w:outlineLvl w:val="2"/>
        <w:rPr>
          <w:rFonts w:ascii="Times New Roman" w:eastAsia="Cambria" w:hAnsi="Times New Roman" w:cs="Times New Roman"/>
          <w:b/>
          <w:bCs/>
          <w:i/>
          <w:iCs/>
          <w:sz w:val="28"/>
          <w:szCs w:val="28"/>
          <w:lang w:bidi="ru-RU"/>
        </w:rPr>
      </w:pPr>
      <w:bookmarkStart w:id="156" w:name="bookmark248"/>
      <w:bookmarkStart w:id="157" w:name="bookmark246"/>
      <w:bookmarkStart w:id="158" w:name="bookmark247"/>
      <w:bookmarkStart w:id="159" w:name="bookmark249"/>
      <w:bookmarkEnd w:id="156"/>
      <w:r w:rsidRPr="0010433D">
        <w:rPr>
          <w:rFonts w:ascii="Times New Roman" w:eastAsia="Cambria" w:hAnsi="Times New Roman" w:cs="Times New Roman"/>
          <w:b/>
          <w:bCs/>
          <w:i/>
          <w:iCs/>
          <w:sz w:val="28"/>
          <w:szCs w:val="28"/>
          <w:lang w:bidi="ru-RU"/>
        </w:rPr>
        <w:t>На индивидуальном уровне:</w:t>
      </w:r>
      <w:bookmarkEnd w:id="157"/>
      <w:bookmarkEnd w:id="158"/>
      <w:bookmarkEnd w:id="159"/>
    </w:p>
    <w:p w:rsidR="00CC46B5" w:rsidRPr="0010433D" w:rsidRDefault="00CC46B5" w:rsidP="00CC46B5">
      <w:pPr>
        <w:widowControl w:val="0"/>
        <w:numPr>
          <w:ilvl w:val="0"/>
          <w:numId w:val="14"/>
        </w:numPr>
        <w:tabs>
          <w:tab w:val="left" w:pos="751"/>
        </w:tabs>
        <w:spacing w:after="0" w:line="240" w:lineRule="auto"/>
        <w:ind w:left="740" w:hanging="360"/>
        <w:jc w:val="both"/>
        <w:rPr>
          <w:rFonts w:ascii="Times New Roman" w:eastAsia="Arial" w:hAnsi="Times New Roman" w:cs="Times New Roman"/>
          <w:sz w:val="28"/>
          <w:szCs w:val="28"/>
          <w:lang w:bidi="ru-RU"/>
        </w:rPr>
      </w:pPr>
      <w:bookmarkStart w:id="160" w:name="bookmark250"/>
      <w:bookmarkEnd w:id="160"/>
      <w:r w:rsidRPr="0010433D">
        <w:rPr>
          <w:rFonts w:ascii="Times New Roman" w:eastAsia="Arial" w:hAnsi="Times New Roman" w:cs="Times New Roman"/>
          <w:sz w:val="28"/>
          <w:szCs w:val="28"/>
          <w:lang w:bidi="ru-RU"/>
        </w:rPr>
        <w:t>работа специалистов по запросу родителей для решения острых конфликтных ситуа</w:t>
      </w:r>
      <w:r w:rsidRPr="0010433D">
        <w:rPr>
          <w:rFonts w:ascii="Times New Roman" w:eastAsia="Arial" w:hAnsi="Times New Roman" w:cs="Times New Roman"/>
          <w:sz w:val="28"/>
          <w:szCs w:val="28"/>
          <w:lang w:bidi="ru-RU"/>
        </w:rPr>
        <w:softHyphen/>
        <w:t>ций;</w:t>
      </w:r>
    </w:p>
    <w:p w:rsidR="00CC46B5" w:rsidRPr="0010433D" w:rsidRDefault="00CC46B5" w:rsidP="00CC46B5">
      <w:pPr>
        <w:widowControl w:val="0"/>
        <w:numPr>
          <w:ilvl w:val="0"/>
          <w:numId w:val="14"/>
        </w:numPr>
        <w:tabs>
          <w:tab w:val="left" w:pos="751"/>
        </w:tabs>
        <w:spacing w:after="0" w:line="240" w:lineRule="auto"/>
        <w:ind w:left="740" w:hanging="360"/>
        <w:jc w:val="both"/>
        <w:rPr>
          <w:rFonts w:ascii="Times New Roman" w:eastAsia="Arial" w:hAnsi="Times New Roman" w:cs="Times New Roman"/>
          <w:sz w:val="28"/>
          <w:szCs w:val="28"/>
          <w:lang w:bidi="ru-RU"/>
        </w:rPr>
      </w:pPr>
      <w:bookmarkStart w:id="161" w:name="bookmark251"/>
      <w:bookmarkEnd w:id="161"/>
      <w:r w:rsidRPr="0010433D">
        <w:rPr>
          <w:rFonts w:ascii="Times New Roman" w:eastAsia="Arial" w:hAnsi="Times New Roman" w:cs="Times New Roman"/>
          <w:sz w:val="28"/>
          <w:szCs w:val="28"/>
          <w:lang w:bidi="ru-RU"/>
        </w:rPr>
        <w:t>участие родителей в педагогических консилиумах, собираемых в случае возникнове</w:t>
      </w:r>
      <w:r w:rsidRPr="0010433D">
        <w:rPr>
          <w:rFonts w:ascii="Times New Roman" w:eastAsia="Arial" w:hAnsi="Times New Roman" w:cs="Times New Roman"/>
          <w:sz w:val="28"/>
          <w:szCs w:val="28"/>
          <w:lang w:bidi="ru-RU"/>
        </w:rPr>
        <w:softHyphen/>
        <w:t>ния острых проблем, связанных с обучением и воспитанием конкретного ребенка;</w:t>
      </w:r>
    </w:p>
    <w:p w:rsidR="00CC46B5" w:rsidRPr="0010433D" w:rsidRDefault="00CC46B5" w:rsidP="00CC46B5">
      <w:pPr>
        <w:widowControl w:val="0"/>
        <w:numPr>
          <w:ilvl w:val="0"/>
          <w:numId w:val="14"/>
        </w:numPr>
        <w:tabs>
          <w:tab w:val="left" w:pos="751"/>
        </w:tabs>
        <w:spacing w:after="0" w:line="240" w:lineRule="auto"/>
        <w:ind w:left="740" w:hanging="360"/>
        <w:jc w:val="both"/>
        <w:rPr>
          <w:rFonts w:ascii="Times New Roman" w:eastAsia="Arial" w:hAnsi="Times New Roman" w:cs="Times New Roman"/>
          <w:sz w:val="28"/>
          <w:szCs w:val="28"/>
          <w:lang w:bidi="ru-RU"/>
        </w:rPr>
      </w:pPr>
      <w:bookmarkStart w:id="162" w:name="bookmark252"/>
      <w:bookmarkEnd w:id="162"/>
      <w:r w:rsidRPr="0010433D">
        <w:rPr>
          <w:rFonts w:ascii="Times New Roman" w:eastAsia="Arial" w:hAnsi="Times New Roman" w:cs="Times New Roman"/>
          <w:sz w:val="28"/>
          <w:szCs w:val="28"/>
          <w:lang w:bidi="ru-RU"/>
        </w:rPr>
        <w:t>помощь со стороны родителей в подготовке и проведении общешкольных и внутр</w:t>
      </w:r>
      <w:proofErr w:type="gramStart"/>
      <w:r w:rsidRPr="0010433D">
        <w:rPr>
          <w:rFonts w:ascii="Times New Roman" w:eastAsia="Arial" w:hAnsi="Times New Roman" w:cs="Times New Roman"/>
          <w:sz w:val="28"/>
          <w:szCs w:val="28"/>
          <w:lang w:bidi="ru-RU"/>
        </w:rPr>
        <w:t>и-</w:t>
      </w:r>
      <w:proofErr w:type="gramEnd"/>
      <w:r w:rsidRPr="0010433D">
        <w:rPr>
          <w:rFonts w:ascii="Times New Roman" w:eastAsia="Arial" w:hAnsi="Times New Roman" w:cs="Times New Roman"/>
          <w:sz w:val="28"/>
          <w:szCs w:val="28"/>
          <w:lang w:bidi="ru-RU"/>
        </w:rPr>
        <w:t xml:space="preserve"> классных мероприятий воспитательной направленности;</w:t>
      </w:r>
    </w:p>
    <w:p w:rsidR="00CC46B5" w:rsidRPr="0010433D" w:rsidRDefault="00CC46B5" w:rsidP="00CC46B5">
      <w:pPr>
        <w:widowControl w:val="0"/>
        <w:numPr>
          <w:ilvl w:val="0"/>
          <w:numId w:val="14"/>
        </w:numPr>
        <w:tabs>
          <w:tab w:val="left" w:pos="751"/>
        </w:tabs>
        <w:spacing w:after="0" w:line="240" w:lineRule="auto"/>
        <w:ind w:left="740" w:hanging="360"/>
        <w:jc w:val="both"/>
        <w:rPr>
          <w:rFonts w:ascii="Times New Roman" w:eastAsia="Arial" w:hAnsi="Times New Roman" w:cs="Times New Roman"/>
          <w:sz w:val="28"/>
          <w:szCs w:val="28"/>
          <w:lang w:bidi="ru-RU"/>
        </w:rPr>
      </w:pPr>
      <w:bookmarkStart w:id="163" w:name="bookmark253"/>
      <w:bookmarkEnd w:id="163"/>
      <w:r w:rsidRPr="0010433D">
        <w:rPr>
          <w:rFonts w:ascii="Times New Roman" w:eastAsia="Arial" w:hAnsi="Times New Roman" w:cs="Times New Roman"/>
          <w:sz w:val="28"/>
          <w:szCs w:val="28"/>
          <w:lang w:bidi="ru-RU"/>
        </w:rPr>
        <w:t>индивидуальное консультирование c целью координации воспитательных усилий пе</w:t>
      </w:r>
      <w:r w:rsidRPr="0010433D">
        <w:rPr>
          <w:rFonts w:ascii="Times New Roman" w:eastAsia="Arial" w:hAnsi="Times New Roman" w:cs="Times New Roman"/>
          <w:sz w:val="28"/>
          <w:szCs w:val="28"/>
          <w:lang w:bidi="ru-RU"/>
        </w:rPr>
        <w:softHyphen/>
        <w:t>дагогов и родителей.</w:t>
      </w:r>
    </w:p>
    <w:p w:rsidR="00CC46B5" w:rsidRPr="0010433D" w:rsidRDefault="00CC46B5" w:rsidP="00CC46B5">
      <w:pPr>
        <w:widowControl w:val="0"/>
        <w:spacing w:after="280"/>
        <w:jc w:val="both"/>
        <w:rPr>
          <w:rFonts w:ascii="Times New Roman" w:eastAsia="Arial" w:hAnsi="Times New Roman" w:cs="Times New Roman"/>
          <w:sz w:val="28"/>
          <w:szCs w:val="28"/>
          <w:lang w:bidi="ru-RU"/>
        </w:rPr>
      </w:pPr>
    </w:p>
    <w:p w:rsidR="00637C44" w:rsidRDefault="00637C44" w:rsidP="00637C4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Результативность воспитательной работы представлена в таблице 5.</w:t>
      </w:r>
    </w:p>
    <w:p w:rsidR="00637C44" w:rsidRDefault="00637C44" w:rsidP="00637C4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5.</w:t>
      </w:r>
    </w:p>
    <w:tbl>
      <w:tblPr>
        <w:tblStyle w:val="1a"/>
        <w:tblW w:w="0" w:type="auto"/>
        <w:tblLook w:val="04A0" w:firstRow="1" w:lastRow="0" w:firstColumn="1" w:lastColumn="0" w:noHBand="0" w:noVBand="1"/>
      </w:tblPr>
      <w:tblGrid>
        <w:gridCol w:w="534"/>
        <w:gridCol w:w="3402"/>
        <w:gridCol w:w="1842"/>
        <w:gridCol w:w="4904"/>
      </w:tblGrid>
      <w:tr w:rsidR="00C01D57"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637C44" w:rsidRDefault="00637C4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Название мероприятия (конкурса)</w:t>
            </w:r>
          </w:p>
        </w:tc>
        <w:tc>
          <w:tcPr>
            <w:tcW w:w="1842" w:type="dxa"/>
            <w:tcBorders>
              <w:top w:val="single" w:sz="4" w:space="0" w:color="auto"/>
              <w:left w:val="single" w:sz="4" w:space="0" w:color="auto"/>
              <w:bottom w:val="single" w:sz="4" w:space="0" w:color="auto"/>
              <w:right w:val="single" w:sz="4" w:space="0" w:color="auto"/>
            </w:tcBorders>
            <w:hideMark/>
          </w:tcPr>
          <w:p w:rsidR="00637C44" w:rsidRDefault="00637C4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Участников</w:t>
            </w:r>
          </w:p>
        </w:tc>
        <w:tc>
          <w:tcPr>
            <w:tcW w:w="4904" w:type="dxa"/>
            <w:tcBorders>
              <w:top w:val="single" w:sz="4" w:space="0" w:color="auto"/>
              <w:left w:val="single" w:sz="4" w:space="0" w:color="auto"/>
              <w:bottom w:val="single" w:sz="4" w:space="0" w:color="auto"/>
              <w:right w:val="single" w:sz="4" w:space="0" w:color="auto"/>
            </w:tcBorders>
            <w:hideMark/>
          </w:tcPr>
          <w:p w:rsidR="00637C44" w:rsidRDefault="00637C4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Призеры</w:t>
            </w:r>
          </w:p>
        </w:tc>
      </w:tr>
      <w:tr w:rsidR="00C01D57" w:rsidTr="00637C44">
        <w:tc>
          <w:tcPr>
            <w:tcW w:w="534" w:type="dxa"/>
            <w:tcBorders>
              <w:top w:val="single" w:sz="4" w:space="0" w:color="auto"/>
              <w:left w:val="single" w:sz="4" w:space="0" w:color="auto"/>
              <w:bottom w:val="single" w:sz="4" w:space="0" w:color="auto"/>
              <w:right w:val="single" w:sz="4" w:space="0" w:color="auto"/>
            </w:tcBorders>
          </w:tcPr>
          <w:p w:rsidR="0063444A" w:rsidRDefault="006344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63444A" w:rsidRDefault="0063444A" w:rsidP="006344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Региональная патриотическая акция ко дню Победы «Мой герой 22»</w:t>
            </w:r>
          </w:p>
        </w:tc>
        <w:tc>
          <w:tcPr>
            <w:tcW w:w="1842" w:type="dxa"/>
            <w:tcBorders>
              <w:top w:val="single" w:sz="4" w:space="0" w:color="auto"/>
              <w:left w:val="single" w:sz="4" w:space="0" w:color="auto"/>
              <w:bottom w:val="single" w:sz="4" w:space="0" w:color="auto"/>
              <w:right w:val="single" w:sz="4" w:space="0" w:color="auto"/>
            </w:tcBorders>
          </w:tcPr>
          <w:p w:rsidR="0063444A" w:rsidRDefault="006344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904" w:type="dxa"/>
            <w:tcBorders>
              <w:top w:val="single" w:sz="4" w:space="0" w:color="auto"/>
              <w:left w:val="single" w:sz="4" w:space="0" w:color="auto"/>
              <w:bottom w:val="single" w:sz="4" w:space="0" w:color="auto"/>
              <w:right w:val="single" w:sz="4" w:space="0" w:color="auto"/>
            </w:tcBorders>
          </w:tcPr>
          <w:p w:rsidR="0063444A" w:rsidRDefault="006344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Диплом: Сухоручко Валерия, Мельник Софья</w:t>
            </w:r>
          </w:p>
        </w:tc>
      </w:tr>
      <w:tr w:rsidR="0063444A" w:rsidTr="00637C44">
        <w:tc>
          <w:tcPr>
            <w:tcW w:w="534" w:type="dxa"/>
            <w:tcBorders>
              <w:top w:val="single" w:sz="4" w:space="0" w:color="auto"/>
              <w:left w:val="single" w:sz="4" w:space="0" w:color="auto"/>
              <w:bottom w:val="single" w:sz="4" w:space="0" w:color="auto"/>
              <w:right w:val="single" w:sz="4" w:space="0" w:color="auto"/>
            </w:tcBorders>
          </w:tcPr>
          <w:p w:rsidR="0063444A" w:rsidRDefault="006344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63444A" w:rsidRDefault="0063444A" w:rsidP="006344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Акция «Окна победы»</w:t>
            </w:r>
          </w:p>
        </w:tc>
        <w:tc>
          <w:tcPr>
            <w:tcW w:w="1842" w:type="dxa"/>
            <w:tcBorders>
              <w:top w:val="single" w:sz="4" w:space="0" w:color="auto"/>
              <w:left w:val="single" w:sz="4" w:space="0" w:color="auto"/>
              <w:bottom w:val="single" w:sz="4" w:space="0" w:color="auto"/>
              <w:right w:val="single" w:sz="4" w:space="0" w:color="auto"/>
            </w:tcBorders>
          </w:tcPr>
          <w:p w:rsidR="0063444A" w:rsidRDefault="00CC46B5" w:rsidP="006344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4904" w:type="dxa"/>
            <w:tcBorders>
              <w:top w:val="single" w:sz="4" w:space="0" w:color="auto"/>
              <w:left w:val="single" w:sz="4" w:space="0" w:color="auto"/>
              <w:bottom w:val="single" w:sz="4" w:space="0" w:color="auto"/>
              <w:right w:val="single" w:sz="4" w:space="0" w:color="auto"/>
            </w:tcBorders>
          </w:tcPr>
          <w:p w:rsidR="0063444A" w:rsidRDefault="0063444A">
            <w:pPr>
              <w:jc w:val="center"/>
              <w:rPr>
                <w:rFonts w:ascii="Times New Roman" w:eastAsia="Times New Roman" w:hAnsi="Times New Roman" w:cs="Times New Roman"/>
                <w:color w:val="000000"/>
                <w:sz w:val="28"/>
                <w:szCs w:val="28"/>
              </w:rPr>
            </w:pPr>
          </w:p>
        </w:tc>
      </w:tr>
      <w:tr w:rsidR="0063444A" w:rsidTr="00637C44">
        <w:tc>
          <w:tcPr>
            <w:tcW w:w="534" w:type="dxa"/>
            <w:tcBorders>
              <w:top w:val="single" w:sz="4" w:space="0" w:color="auto"/>
              <w:left w:val="single" w:sz="4" w:space="0" w:color="auto"/>
              <w:bottom w:val="single" w:sz="4" w:space="0" w:color="auto"/>
              <w:right w:val="single" w:sz="4" w:space="0" w:color="auto"/>
            </w:tcBorders>
          </w:tcPr>
          <w:p w:rsidR="0063444A" w:rsidRDefault="006344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63444A" w:rsidRDefault="0063444A" w:rsidP="006344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Акция «Бессмертный полк»</w:t>
            </w:r>
          </w:p>
        </w:tc>
        <w:tc>
          <w:tcPr>
            <w:tcW w:w="1842" w:type="dxa"/>
            <w:tcBorders>
              <w:top w:val="single" w:sz="4" w:space="0" w:color="auto"/>
              <w:left w:val="single" w:sz="4" w:space="0" w:color="auto"/>
              <w:bottom w:val="single" w:sz="4" w:space="0" w:color="auto"/>
              <w:right w:val="single" w:sz="4" w:space="0" w:color="auto"/>
            </w:tcBorders>
          </w:tcPr>
          <w:p w:rsidR="0063444A" w:rsidRDefault="00CC46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p>
        </w:tc>
        <w:tc>
          <w:tcPr>
            <w:tcW w:w="4904" w:type="dxa"/>
            <w:tcBorders>
              <w:top w:val="single" w:sz="4" w:space="0" w:color="auto"/>
              <w:left w:val="single" w:sz="4" w:space="0" w:color="auto"/>
              <w:bottom w:val="single" w:sz="4" w:space="0" w:color="auto"/>
              <w:right w:val="single" w:sz="4" w:space="0" w:color="auto"/>
            </w:tcBorders>
          </w:tcPr>
          <w:p w:rsidR="0063444A" w:rsidRDefault="0063444A">
            <w:pPr>
              <w:jc w:val="center"/>
              <w:rPr>
                <w:rFonts w:ascii="Times New Roman" w:eastAsia="Times New Roman" w:hAnsi="Times New Roman" w:cs="Times New Roman"/>
                <w:color w:val="000000"/>
                <w:sz w:val="28"/>
                <w:szCs w:val="28"/>
              </w:rPr>
            </w:pPr>
          </w:p>
        </w:tc>
      </w:tr>
      <w:tr w:rsidR="0063444A" w:rsidTr="00637C44">
        <w:tc>
          <w:tcPr>
            <w:tcW w:w="534" w:type="dxa"/>
            <w:tcBorders>
              <w:top w:val="single" w:sz="4" w:space="0" w:color="auto"/>
              <w:left w:val="single" w:sz="4" w:space="0" w:color="auto"/>
              <w:bottom w:val="single" w:sz="4" w:space="0" w:color="auto"/>
              <w:right w:val="single" w:sz="4" w:space="0" w:color="auto"/>
            </w:tcBorders>
          </w:tcPr>
          <w:p w:rsidR="0063444A" w:rsidRDefault="006344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63444A" w:rsidRDefault="0063444A" w:rsidP="0063444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Акция «Георгиевская лента»</w:t>
            </w:r>
          </w:p>
        </w:tc>
        <w:tc>
          <w:tcPr>
            <w:tcW w:w="1842" w:type="dxa"/>
            <w:tcBorders>
              <w:top w:val="single" w:sz="4" w:space="0" w:color="auto"/>
              <w:left w:val="single" w:sz="4" w:space="0" w:color="auto"/>
              <w:bottom w:val="single" w:sz="4" w:space="0" w:color="auto"/>
              <w:right w:val="single" w:sz="4" w:space="0" w:color="auto"/>
            </w:tcBorders>
          </w:tcPr>
          <w:p w:rsidR="0063444A" w:rsidRDefault="00CC46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904" w:type="dxa"/>
            <w:tcBorders>
              <w:top w:val="single" w:sz="4" w:space="0" w:color="auto"/>
              <w:left w:val="single" w:sz="4" w:space="0" w:color="auto"/>
              <w:bottom w:val="single" w:sz="4" w:space="0" w:color="auto"/>
              <w:right w:val="single" w:sz="4" w:space="0" w:color="auto"/>
            </w:tcBorders>
          </w:tcPr>
          <w:p w:rsidR="0063444A" w:rsidRDefault="0063444A">
            <w:pPr>
              <w:jc w:val="center"/>
              <w:rPr>
                <w:rFonts w:ascii="Times New Roman" w:eastAsia="Times New Roman" w:hAnsi="Times New Roman" w:cs="Times New Roman"/>
                <w:color w:val="000000"/>
                <w:sz w:val="28"/>
                <w:szCs w:val="28"/>
              </w:rPr>
            </w:pPr>
          </w:p>
        </w:tc>
      </w:tr>
      <w:tr w:rsidR="00C01D57"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52161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 чтецов «Герои России»</w:t>
            </w:r>
          </w:p>
        </w:tc>
        <w:tc>
          <w:tcPr>
            <w:tcW w:w="1842" w:type="dxa"/>
            <w:tcBorders>
              <w:top w:val="single" w:sz="4" w:space="0" w:color="auto"/>
              <w:left w:val="single" w:sz="4" w:space="0" w:color="auto"/>
              <w:bottom w:val="single" w:sz="4" w:space="0" w:color="auto"/>
              <w:right w:val="single" w:sz="4" w:space="0" w:color="auto"/>
            </w:tcBorders>
            <w:hideMark/>
          </w:tcPr>
          <w:p w:rsidR="00637C44" w:rsidRDefault="00CC46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4904" w:type="dxa"/>
            <w:tcBorders>
              <w:top w:val="single" w:sz="4" w:space="0" w:color="auto"/>
              <w:left w:val="single" w:sz="4" w:space="0" w:color="auto"/>
              <w:bottom w:val="single" w:sz="4" w:space="0" w:color="auto"/>
              <w:right w:val="single" w:sz="4" w:space="0" w:color="auto"/>
            </w:tcBorders>
            <w:hideMark/>
          </w:tcPr>
          <w:p w:rsidR="00521617" w:rsidRDefault="0052161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Призеры:</w:t>
            </w:r>
          </w:p>
          <w:p w:rsidR="00521617" w:rsidRDefault="0052161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место Половинкина Полина</w:t>
            </w:r>
          </w:p>
          <w:p w:rsidR="00521617" w:rsidRDefault="0052161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место: </w:t>
            </w:r>
            <w:proofErr w:type="spellStart"/>
            <w:r>
              <w:rPr>
                <w:rFonts w:ascii="Times New Roman" w:eastAsia="Times New Roman" w:hAnsi="Times New Roman" w:cs="Times New Roman"/>
                <w:color w:val="000000"/>
                <w:sz w:val="28"/>
                <w:szCs w:val="28"/>
              </w:rPr>
              <w:t>Епанчинцева</w:t>
            </w:r>
            <w:proofErr w:type="spellEnd"/>
            <w:r>
              <w:rPr>
                <w:rFonts w:ascii="Times New Roman" w:eastAsia="Times New Roman" w:hAnsi="Times New Roman" w:cs="Times New Roman"/>
                <w:color w:val="000000"/>
                <w:sz w:val="28"/>
                <w:szCs w:val="28"/>
              </w:rPr>
              <w:t xml:space="preserve"> Галина;</w:t>
            </w:r>
          </w:p>
          <w:p w:rsidR="00637C44" w:rsidRDefault="00637C44">
            <w:pPr>
              <w:rPr>
                <w:rFonts w:ascii="Times New Roman" w:eastAsia="Times New Roman" w:hAnsi="Times New Roman" w:cs="Times New Roman"/>
                <w:color w:val="000000"/>
                <w:sz w:val="28"/>
                <w:szCs w:val="28"/>
              </w:rPr>
            </w:pPr>
          </w:p>
        </w:tc>
      </w:tr>
      <w:tr w:rsidR="00C01D57"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637C44" w:rsidRDefault="00521617" w:rsidP="0052161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  рисунков</w:t>
            </w:r>
            <w:r w:rsidR="00637C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День Матери</w:t>
            </w:r>
            <w:r w:rsidR="00637C44">
              <w:rPr>
                <w:rFonts w:ascii="Times New Roman" w:eastAsia="Times New Roman" w:hAnsi="Times New Roman" w:cs="Times New Roman"/>
                <w:color w:val="000000"/>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637C44" w:rsidRDefault="00CC46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00637C44">
              <w:rPr>
                <w:rFonts w:ascii="Times New Roman" w:eastAsia="Times New Roman" w:hAnsi="Times New Roman" w:cs="Times New Roman"/>
                <w:color w:val="000000"/>
                <w:sz w:val="28"/>
                <w:szCs w:val="28"/>
              </w:rPr>
              <w:t>учеников</w:t>
            </w:r>
          </w:p>
        </w:tc>
        <w:tc>
          <w:tcPr>
            <w:tcW w:w="4904" w:type="dxa"/>
            <w:tcBorders>
              <w:top w:val="single" w:sz="4" w:space="0" w:color="auto"/>
              <w:left w:val="single" w:sz="4" w:space="0" w:color="auto"/>
              <w:bottom w:val="single" w:sz="4" w:space="0" w:color="auto"/>
              <w:right w:val="single" w:sz="4" w:space="0" w:color="auto"/>
            </w:tcBorders>
            <w:hideMark/>
          </w:tcPr>
          <w:p w:rsidR="00637C44" w:rsidRDefault="00637C44" w:rsidP="00521617">
            <w:pPr>
              <w:rPr>
                <w:rFonts w:ascii="Times New Roman" w:eastAsia="Times New Roman" w:hAnsi="Times New Roman" w:cs="Times New Roman"/>
                <w:color w:val="000000"/>
                <w:sz w:val="28"/>
                <w:szCs w:val="28"/>
              </w:rPr>
            </w:pPr>
          </w:p>
        </w:tc>
      </w:tr>
      <w:tr w:rsidR="00C01D57"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7827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p>
        </w:tc>
        <w:tc>
          <w:tcPr>
            <w:tcW w:w="3402" w:type="dxa"/>
            <w:tcBorders>
              <w:top w:val="single" w:sz="4" w:space="0" w:color="auto"/>
              <w:left w:val="single" w:sz="4" w:space="0" w:color="auto"/>
              <w:bottom w:val="single" w:sz="4" w:space="0" w:color="auto"/>
              <w:right w:val="single" w:sz="4" w:space="0" w:color="auto"/>
            </w:tcBorders>
            <w:hideMark/>
          </w:tcPr>
          <w:p w:rsidR="00637C44" w:rsidRDefault="00521617" w:rsidP="0052161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637C44">
              <w:rPr>
                <w:rFonts w:ascii="Times New Roman" w:eastAsia="Times New Roman" w:hAnsi="Times New Roman" w:cs="Times New Roman"/>
                <w:color w:val="000000"/>
                <w:sz w:val="28"/>
                <w:szCs w:val="28"/>
              </w:rPr>
              <w:t>онкурс стихотворений</w:t>
            </w:r>
            <w:r>
              <w:rPr>
                <w:rFonts w:ascii="Times New Roman" w:eastAsia="Times New Roman" w:hAnsi="Times New Roman" w:cs="Times New Roman"/>
                <w:color w:val="000000"/>
                <w:sz w:val="28"/>
                <w:szCs w:val="28"/>
              </w:rPr>
              <w:t xml:space="preserve"> «Самая любимая мама»</w:t>
            </w:r>
          </w:p>
        </w:tc>
        <w:tc>
          <w:tcPr>
            <w:tcW w:w="1842" w:type="dxa"/>
            <w:tcBorders>
              <w:top w:val="single" w:sz="4" w:space="0" w:color="auto"/>
              <w:left w:val="single" w:sz="4" w:space="0" w:color="auto"/>
              <w:bottom w:val="single" w:sz="4" w:space="0" w:color="auto"/>
              <w:right w:val="single" w:sz="4" w:space="0" w:color="auto"/>
            </w:tcBorders>
            <w:hideMark/>
          </w:tcPr>
          <w:p w:rsidR="00637C44" w:rsidRDefault="0052161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637C44">
              <w:rPr>
                <w:rFonts w:ascii="Times New Roman" w:eastAsia="Times New Roman" w:hAnsi="Times New Roman" w:cs="Times New Roman"/>
                <w:color w:val="000000"/>
                <w:sz w:val="28"/>
                <w:szCs w:val="28"/>
              </w:rPr>
              <w:t xml:space="preserve"> участника</w:t>
            </w:r>
          </w:p>
        </w:tc>
        <w:tc>
          <w:tcPr>
            <w:tcW w:w="4904" w:type="dxa"/>
            <w:tcBorders>
              <w:top w:val="single" w:sz="4" w:space="0" w:color="auto"/>
              <w:left w:val="single" w:sz="4" w:space="0" w:color="auto"/>
              <w:bottom w:val="single" w:sz="4" w:space="0" w:color="auto"/>
              <w:right w:val="single" w:sz="4" w:space="0" w:color="auto"/>
            </w:tcBorders>
            <w:hideMark/>
          </w:tcPr>
          <w:p w:rsidR="00521617" w:rsidRDefault="00521617" w:rsidP="00782774">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Немцева</w:t>
            </w:r>
            <w:proofErr w:type="spellEnd"/>
            <w:r>
              <w:rPr>
                <w:rFonts w:ascii="Times New Roman" w:eastAsia="Times New Roman" w:hAnsi="Times New Roman" w:cs="Times New Roman"/>
                <w:color w:val="000000"/>
                <w:sz w:val="28"/>
                <w:szCs w:val="28"/>
              </w:rPr>
              <w:t xml:space="preserve"> Оксана – 1 место;</w:t>
            </w:r>
          </w:p>
          <w:p w:rsidR="00521617" w:rsidRDefault="00521617" w:rsidP="00782774">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Боженова</w:t>
            </w:r>
            <w:proofErr w:type="spellEnd"/>
            <w:r>
              <w:rPr>
                <w:rFonts w:ascii="Times New Roman" w:eastAsia="Times New Roman" w:hAnsi="Times New Roman" w:cs="Times New Roman"/>
                <w:color w:val="000000"/>
                <w:sz w:val="28"/>
                <w:szCs w:val="28"/>
              </w:rPr>
              <w:t xml:space="preserve"> Олеся – 2 место;</w:t>
            </w:r>
          </w:p>
          <w:p w:rsidR="00521617" w:rsidRDefault="00521617" w:rsidP="007827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Ушакова Лиза – 3 место.</w:t>
            </w:r>
          </w:p>
        </w:tc>
      </w:tr>
      <w:tr w:rsidR="00C01D57" w:rsidTr="00521617">
        <w:tc>
          <w:tcPr>
            <w:tcW w:w="534" w:type="dxa"/>
            <w:tcBorders>
              <w:top w:val="single" w:sz="4" w:space="0" w:color="auto"/>
              <w:left w:val="single" w:sz="4" w:space="0" w:color="auto"/>
              <w:bottom w:val="single" w:sz="4" w:space="0" w:color="auto"/>
              <w:right w:val="single" w:sz="4" w:space="0" w:color="auto"/>
            </w:tcBorders>
          </w:tcPr>
          <w:p w:rsidR="00637C44" w:rsidRDefault="0052161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402" w:type="dxa"/>
            <w:tcBorders>
              <w:top w:val="single" w:sz="4" w:space="0" w:color="auto"/>
              <w:left w:val="single" w:sz="4" w:space="0" w:color="auto"/>
              <w:bottom w:val="single" w:sz="4" w:space="0" w:color="auto"/>
              <w:right w:val="single" w:sz="4" w:space="0" w:color="auto"/>
            </w:tcBorders>
          </w:tcPr>
          <w:p w:rsidR="00637C44" w:rsidRDefault="0052161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 мастерства «Творим чудеса»</w:t>
            </w:r>
          </w:p>
        </w:tc>
        <w:tc>
          <w:tcPr>
            <w:tcW w:w="1842" w:type="dxa"/>
            <w:tcBorders>
              <w:top w:val="single" w:sz="4" w:space="0" w:color="auto"/>
              <w:left w:val="single" w:sz="4" w:space="0" w:color="auto"/>
              <w:bottom w:val="single" w:sz="4" w:space="0" w:color="auto"/>
              <w:right w:val="single" w:sz="4" w:space="0" w:color="auto"/>
            </w:tcBorders>
          </w:tcPr>
          <w:p w:rsidR="00637C44" w:rsidRDefault="00637C44" w:rsidP="00782774">
            <w:pPr>
              <w:rPr>
                <w:rFonts w:ascii="Times New Roman" w:eastAsia="Times New Roman" w:hAnsi="Times New Roman" w:cs="Times New Roman"/>
                <w:color w:val="000000"/>
                <w:sz w:val="28"/>
                <w:szCs w:val="28"/>
              </w:rPr>
            </w:pPr>
          </w:p>
        </w:tc>
        <w:tc>
          <w:tcPr>
            <w:tcW w:w="4904" w:type="dxa"/>
            <w:tcBorders>
              <w:top w:val="single" w:sz="4" w:space="0" w:color="auto"/>
              <w:left w:val="single" w:sz="4" w:space="0" w:color="auto"/>
              <w:bottom w:val="single" w:sz="4" w:space="0" w:color="auto"/>
              <w:right w:val="single" w:sz="4" w:space="0" w:color="auto"/>
            </w:tcBorders>
          </w:tcPr>
          <w:p w:rsidR="00637C44" w:rsidRDefault="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Пастухова Алина – 1 место;</w:t>
            </w:r>
          </w:p>
          <w:p w:rsidR="00C01D57" w:rsidRDefault="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Ушакова Лиза – 2 место;</w:t>
            </w:r>
          </w:p>
          <w:p w:rsidR="00C01D57" w:rsidRDefault="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Плотников Слава – 3 место.</w:t>
            </w:r>
          </w:p>
        </w:tc>
      </w:tr>
      <w:tr w:rsidR="00C01D57"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402" w:type="dxa"/>
            <w:tcBorders>
              <w:top w:val="single" w:sz="4" w:space="0" w:color="auto"/>
              <w:left w:val="single" w:sz="4" w:space="0" w:color="auto"/>
              <w:bottom w:val="single" w:sz="4" w:space="0" w:color="auto"/>
              <w:right w:val="single" w:sz="4" w:space="0" w:color="auto"/>
            </w:tcBorders>
            <w:hideMark/>
          </w:tcPr>
          <w:p w:rsidR="00637C44" w:rsidRDefault="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 «Украсим елку к новому году»</w:t>
            </w:r>
          </w:p>
        </w:tc>
        <w:tc>
          <w:tcPr>
            <w:tcW w:w="1842" w:type="dxa"/>
            <w:tcBorders>
              <w:top w:val="single" w:sz="4" w:space="0" w:color="auto"/>
              <w:left w:val="single" w:sz="4" w:space="0" w:color="auto"/>
              <w:bottom w:val="single" w:sz="4" w:space="0" w:color="auto"/>
              <w:right w:val="single" w:sz="4" w:space="0" w:color="auto"/>
            </w:tcBorders>
            <w:hideMark/>
          </w:tcPr>
          <w:p w:rsidR="00637C44" w:rsidRDefault="00CC46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637C44">
              <w:rPr>
                <w:rFonts w:ascii="Times New Roman" w:eastAsia="Times New Roman" w:hAnsi="Times New Roman" w:cs="Times New Roman"/>
                <w:color w:val="000000"/>
                <w:sz w:val="28"/>
                <w:szCs w:val="28"/>
              </w:rPr>
              <w:t xml:space="preserve"> учеников</w:t>
            </w:r>
          </w:p>
        </w:tc>
        <w:tc>
          <w:tcPr>
            <w:tcW w:w="4904" w:type="dxa"/>
            <w:tcBorders>
              <w:top w:val="single" w:sz="4" w:space="0" w:color="auto"/>
              <w:left w:val="single" w:sz="4" w:space="0" w:color="auto"/>
              <w:bottom w:val="single" w:sz="4" w:space="0" w:color="auto"/>
              <w:right w:val="single" w:sz="4" w:space="0" w:color="auto"/>
            </w:tcBorders>
            <w:hideMark/>
          </w:tcPr>
          <w:p w:rsidR="00C01D57" w:rsidRDefault="00C01D57" w:rsidP="00C01D57">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Боженова</w:t>
            </w:r>
            <w:proofErr w:type="spellEnd"/>
            <w:r>
              <w:rPr>
                <w:rFonts w:ascii="Times New Roman" w:eastAsia="Times New Roman" w:hAnsi="Times New Roman" w:cs="Times New Roman"/>
                <w:color w:val="000000"/>
                <w:sz w:val="28"/>
                <w:szCs w:val="28"/>
              </w:rPr>
              <w:t xml:space="preserve"> Олеся – 1 место;</w:t>
            </w:r>
          </w:p>
          <w:p w:rsidR="00C01D57" w:rsidRDefault="00C01D57" w:rsidP="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Пастухова Алина – 2 место;</w:t>
            </w:r>
          </w:p>
          <w:p w:rsidR="00637C44" w:rsidRDefault="00C01D57" w:rsidP="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Бородина Анна – 3 место</w:t>
            </w:r>
          </w:p>
        </w:tc>
      </w:tr>
      <w:tr w:rsidR="00C01D57" w:rsidTr="00637C44">
        <w:tc>
          <w:tcPr>
            <w:tcW w:w="534" w:type="dxa"/>
            <w:tcBorders>
              <w:top w:val="single" w:sz="4" w:space="0" w:color="auto"/>
              <w:left w:val="single" w:sz="4" w:space="0" w:color="auto"/>
              <w:bottom w:val="single" w:sz="4" w:space="0" w:color="auto"/>
              <w:right w:val="single" w:sz="4" w:space="0" w:color="auto"/>
            </w:tcBorders>
          </w:tcPr>
          <w:p w:rsidR="00C01D57" w:rsidRDefault="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402" w:type="dxa"/>
            <w:tcBorders>
              <w:top w:val="single" w:sz="4" w:space="0" w:color="auto"/>
              <w:left w:val="single" w:sz="4" w:space="0" w:color="auto"/>
              <w:bottom w:val="single" w:sz="4" w:space="0" w:color="auto"/>
              <w:right w:val="single" w:sz="4" w:space="0" w:color="auto"/>
            </w:tcBorders>
          </w:tcPr>
          <w:p w:rsidR="00C01D57" w:rsidRDefault="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 «У кого елка красивее»</w:t>
            </w:r>
          </w:p>
        </w:tc>
        <w:tc>
          <w:tcPr>
            <w:tcW w:w="1842" w:type="dxa"/>
            <w:tcBorders>
              <w:top w:val="single" w:sz="4" w:space="0" w:color="auto"/>
              <w:left w:val="single" w:sz="4" w:space="0" w:color="auto"/>
              <w:bottom w:val="single" w:sz="4" w:space="0" w:color="auto"/>
              <w:right w:val="single" w:sz="4" w:space="0" w:color="auto"/>
            </w:tcBorders>
          </w:tcPr>
          <w:p w:rsidR="00C01D57" w:rsidRDefault="00CC46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4904" w:type="dxa"/>
            <w:tcBorders>
              <w:top w:val="single" w:sz="4" w:space="0" w:color="auto"/>
              <w:left w:val="single" w:sz="4" w:space="0" w:color="auto"/>
              <w:bottom w:val="single" w:sz="4" w:space="0" w:color="auto"/>
              <w:right w:val="single" w:sz="4" w:space="0" w:color="auto"/>
            </w:tcBorders>
          </w:tcPr>
          <w:p w:rsidR="00C01D57" w:rsidRDefault="00C01D57" w:rsidP="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Яковлева Ксения – 1 место;</w:t>
            </w:r>
          </w:p>
          <w:p w:rsidR="00C01D57" w:rsidRDefault="00C01D57" w:rsidP="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Пастухова Алина – 2 место;</w:t>
            </w:r>
          </w:p>
          <w:p w:rsidR="00C01D57" w:rsidRDefault="00C01D57" w:rsidP="00C01D57">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Боженова</w:t>
            </w:r>
            <w:proofErr w:type="spellEnd"/>
            <w:r>
              <w:rPr>
                <w:rFonts w:ascii="Times New Roman" w:eastAsia="Times New Roman" w:hAnsi="Times New Roman" w:cs="Times New Roman"/>
                <w:color w:val="000000"/>
                <w:sz w:val="28"/>
                <w:szCs w:val="28"/>
              </w:rPr>
              <w:t xml:space="preserve"> Олеся– 3 место</w:t>
            </w:r>
          </w:p>
        </w:tc>
      </w:tr>
      <w:tr w:rsidR="00C01D57" w:rsidTr="00637C44">
        <w:tc>
          <w:tcPr>
            <w:tcW w:w="534" w:type="dxa"/>
            <w:tcBorders>
              <w:top w:val="single" w:sz="4" w:space="0" w:color="auto"/>
              <w:left w:val="single" w:sz="4" w:space="0" w:color="auto"/>
              <w:bottom w:val="single" w:sz="4" w:space="0" w:color="auto"/>
              <w:right w:val="single" w:sz="4" w:space="0" w:color="auto"/>
            </w:tcBorders>
          </w:tcPr>
          <w:p w:rsidR="00C01D57" w:rsidRDefault="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402" w:type="dxa"/>
            <w:tcBorders>
              <w:top w:val="single" w:sz="4" w:space="0" w:color="auto"/>
              <w:left w:val="single" w:sz="4" w:space="0" w:color="auto"/>
              <w:bottom w:val="single" w:sz="4" w:space="0" w:color="auto"/>
              <w:right w:val="single" w:sz="4" w:space="0" w:color="auto"/>
            </w:tcBorders>
          </w:tcPr>
          <w:p w:rsidR="00C01D57" w:rsidRDefault="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Фотоконкурс «Экскурсия в зимний лес»</w:t>
            </w:r>
          </w:p>
        </w:tc>
        <w:tc>
          <w:tcPr>
            <w:tcW w:w="1842" w:type="dxa"/>
            <w:tcBorders>
              <w:top w:val="single" w:sz="4" w:space="0" w:color="auto"/>
              <w:left w:val="single" w:sz="4" w:space="0" w:color="auto"/>
              <w:bottom w:val="single" w:sz="4" w:space="0" w:color="auto"/>
              <w:right w:val="single" w:sz="4" w:space="0" w:color="auto"/>
            </w:tcBorders>
          </w:tcPr>
          <w:p w:rsidR="00C01D57" w:rsidRDefault="00CC46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4904" w:type="dxa"/>
            <w:tcBorders>
              <w:top w:val="single" w:sz="4" w:space="0" w:color="auto"/>
              <w:left w:val="single" w:sz="4" w:space="0" w:color="auto"/>
              <w:bottom w:val="single" w:sz="4" w:space="0" w:color="auto"/>
              <w:right w:val="single" w:sz="4" w:space="0" w:color="auto"/>
            </w:tcBorders>
          </w:tcPr>
          <w:p w:rsidR="00C01D57" w:rsidRDefault="00C01D57" w:rsidP="00C01D57">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Боженова</w:t>
            </w:r>
            <w:proofErr w:type="spellEnd"/>
            <w:r>
              <w:rPr>
                <w:rFonts w:ascii="Times New Roman" w:eastAsia="Times New Roman" w:hAnsi="Times New Roman" w:cs="Times New Roman"/>
                <w:color w:val="000000"/>
                <w:sz w:val="28"/>
                <w:szCs w:val="28"/>
              </w:rPr>
              <w:t xml:space="preserve"> Олеся, Пастухова Алина – 1 место;</w:t>
            </w:r>
          </w:p>
          <w:p w:rsidR="00C01D57" w:rsidRDefault="00C01D57" w:rsidP="00C01D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Яковлева Ксения – 2 место;</w:t>
            </w:r>
          </w:p>
          <w:p w:rsidR="00C01D57" w:rsidRDefault="00C01D57" w:rsidP="00C01D57">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Немцева</w:t>
            </w:r>
            <w:proofErr w:type="spellEnd"/>
            <w:r>
              <w:rPr>
                <w:rFonts w:ascii="Times New Roman" w:eastAsia="Times New Roman" w:hAnsi="Times New Roman" w:cs="Times New Roman"/>
                <w:color w:val="000000"/>
                <w:sz w:val="28"/>
                <w:szCs w:val="28"/>
              </w:rPr>
              <w:t xml:space="preserve"> Оксана – 3 место</w:t>
            </w:r>
          </w:p>
        </w:tc>
      </w:tr>
    </w:tbl>
    <w:p w:rsidR="00637C44" w:rsidRDefault="00637C44" w:rsidP="00637C44">
      <w:pPr>
        <w:suppressAutoHyphens/>
        <w:spacing w:after="0" w:line="240" w:lineRule="auto"/>
        <w:ind w:firstLine="567"/>
        <w:jc w:val="both"/>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3.3.Качество предметной подготовки.</w:t>
      </w:r>
    </w:p>
    <w:p w:rsidR="00637C44" w:rsidRDefault="00637C44" w:rsidP="00637C44">
      <w:pPr>
        <w:suppressAutoHyphens/>
        <w:spacing w:after="0" w:line="240" w:lineRule="auto"/>
        <w:ind w:firstLine="567"/>
        <w:jc w:val="both"/>
        <w:rPr>
          <w:rFonts w:ascii="Times New Roman" w:eastAsia="Arial" w:hAnsi="Times New Roman" w:cs="Times New Roman"/>
          <w:b/>
          <w:sz w:val="28"/>
          <w:szCs w:val="28"/>
          <w:lang w:eastAsia="ar-SA"/>
        </w:rPr>
      </w:pPr>
    </w:p>
    <w:p w:rsidR="00637C44" w:rsidRDefault="00637C44" w:rsidP="00637C44">
      <w:pPr>
        <w:spacing w:after="0" w:line="240" w:lineRule="auto"/>
        <w:ind w:right="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Соответствие качества подготовки учащихся и выпускников требованиям ФК</w:t>
      </w:r>
      <w:r w:rsidR="00FF6F2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ГОС и ФГОС.</w:t>
      </w:r>
    </w:p>
    <w:p w:rsidR="00637C44" w:rsidRDefault="00637C44" w:rsidP="00637C44">
      <w:pPr>
        <w:spacing w:after="0" w:line="240" w:lineRule="auto"/>
        <w:ind w:right="34"/>
        <w:jc w:val="both"/>
        <w:rPr>
          <w:rFonts w:ascii="Times New Roman" w:eastAsia="Times New Roman" w:hAnsi="Times New Roman" w:cs="Times New Roman"/>
          <w:b/>
          <w:sz w:val="24"/>
          <w:szCs w:val="24"/>
        </w:rPr>
      </w:pPr>
    </w:p>
    <w:p w:rsidR="00637C44" w:rsidRPr="00FF6F2D" w:rsidRDefault="00F5541F" w:rsidP="00637C44">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 xml:space="preserve">Учащихся, проходивших </w:t>
      </w:r>
      <w:proofErr w:type="gramStart"/>
      <w:r w:rsidRPr="00FF6F2D">
        <w:rPr>
          <w:rFonts w:ascii="Times New Roman" w:eastAsia="Times New Roman" w:hAnsi="Times New Roman" w:cs="Times New Roman"/>
          <w:sz w:val="28"/>
          <w:szCs w:val="28"/>
        </w:rPr>
        <w:t>государственную</w:t>
      </w:r>
      <w:proofErr w:type="gramEnd"/>
      <w:r w:rsidR="00637C44" w:rsidRPr="00FF6F2D">
        <w:rPr>
          <w:rFonts w:ascii="Times New Roman" w:eastAsia="Times New Roman" w:hAnsi="Times New Roman" w:cs="Times New Roman"/>
          <w:sz w:val="28"/>
          <w:szCs w:val="28"/>
        </w:rPr>
        <w:t xml:space="preserve"> итогов</w:t>
      </w:r>
      <w:r w:rsidRPr="00FF6F2D">
        <w:rPr>
          <w:rFonts w:ascii="Times New Roman" w:eastAsia="Times New Roman" w:hAnsi="Times New Roman" w:cs="Times New Roman"/>
          <w:sz w:val="28"/>
          <w:szCs w:val="28"/>
        </w:rPr>
        <w:t>ую</w:t>
      </w:r>
      <w:r w:rsidR="00637C44" w:rsidRPr="00FF6F2D">
        <w:rPr>
          <w:rFonts w:ascii="Times New Roman" w:eastAsia="Times New Roman" w:hAnsi="Times New Roman" w:cs="Times New Roman"/>
          <w:sz w:val="28"/>
          <w:szCs w:val="28"/>
        </w:rPr>
        <w:t>аттестаци</w:t>
      </w:r>
      <w:r w:rsidRPr="00FF6F2D">
        <w:rPr>
          <w:rFonts w:ascii="Times New Roman" w:eastAsia="Times New Roman" w:hAnsi="Times New Roman" w:cs="Times New Roman"/>
          <w:sz w:val="28"/>
          <w:szCs w:val="28"/>
        </w:rPr>
        <w:t>ю</w:t>
      </w:r>
      <w:r w:rsidR="00637C44" w:rsidRPr="00FF6F2D">
        <w:rPr>
          <w:rFonts w:ascii="Times New Roman" w:eastAsia="Times New Roman" w:hAnsi="Times New Roman" w:cs="Times New Roman"/>
          <w:sz w:val="28"/>
          <w:szCs w:val="28"/>
        </w:rPr>
        <w:t xml:space="preserve">  в 20</w:t>
      </w:r>
      <w:r w:rsidRPr="00FF6F2D">
        <w:rPr>
          <w:rFonts w:ascii="Times New Roman" w:eastAsia="Times New Roman" w:hAnsi="Times New Roman" w:cs="Times New Roman"/>
          <w:sz w:val="28"/>
          <w:szCs w:val="28"/>
        </w:rPr>
        <w:t>2</w:t>
      </w:r>
      <w:r w:rsidR="00CC46B5" w:rsidRPr="00FF6F2D">
        <w:rPr>
          <w:rFonts w:ascii="Times New Roman" w:eastAsia="Times New Roman" w:hAnsi="Times New Roman" w:cs="Times New Roman"/>
          <w:sz w:val="28"/>
          <w:szCs w:val="28"/>
        </w:rPr>
        <w:t>1</w:t>
      </w:r>
      <w:r w:rsidR="00637C44" w:rsidRPr="00FF6F2D">
        <w:rPr>
          <w:rFonts w:ascii="Times New Roman" w:eastAsia="Times New Roman" w:hAnsi="Times New Roman" w:cs="Times New Roman"/>
          <w:sz w:val="28"/>
          <w:szCs w:val="28"/>
        </w:rPr>
        <w:t xml:space="preserve"> году  в форме ЕГЭ</w:t>
      </w:r>
      <w:r w:rsidR="005E561F" w:rsidRPr="00FF6F2D">
        <w:rPr>
          <w:rFonts w:ascii="Times New Roman" w:eastAsia="Times New Roman" w:hAnsi="Times New Roman" w:cs="Times New Roman"/>
          <w:sz w:val="28"/>
          <w:szCs w:val="28"/>
        </w:rPr>
        <w:t xml:space="preserve"> -2 </w:t>
      </w:r>
      <w:r w:rsidRPr="00FF6F2D">
        <w:rPr>
          <w:rFonts w:ascii="Times New Roman" w:eastAsia="Times New Roman" w:hAnsi="Times New Roman" w:cs="Times New Roman"/>
          <w:sz w:val="28"/>
          <w:szCs w:val="28"/>
        </w:rPr>
        <w:t>.</w:t>
      </w:r>
    </w:p>
    <w:p w:rsidR="00FF6F2D" w:rsidRPr="00FF6F2D" w:rsidRDefault="00FF6F2D" w:rsidP="00637C44">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Обществознание – 1 ученик – 64 б;</w:t>
      </w:r>
    </w:p>
    <w:p w:rsidR="00FF6F2D" w:rsidRPr="00FF6F2D" w:rsidRDefault="00FF6F2D" w:rsidP="00637C44">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Математика профильная – 1 ученик – 33 б;</w:t>
      </w:r>
    </w:p>
    <w:p w:rsidR="00FF6F2D" w:rsidRPr="00FF6F2D" w:rsidRDefault="00FF6F2D" w:rsidP="00637C44">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Математика ГВЭ – 1 ученик – 3;</w:t>
      </w:r>
    </w:p>
    <w:p w:rsidR="00FF6F2D" w:rsidRPr="00FF6F2D" w:rsidRDefault="00FF6F2D" w:rsidP="00637C44">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Русский язык – 1 ученик – 76 б;</w:t>
      </w:r>
    </w:p>
    <w:p w:rsidR="00FF6F2D" w:rsidRPr="00FF6F2D" w:rsidRDefault="00FF6F2D" w:rsidP="00637C44">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Русский язык ГВЭ – 1 ученик – 4.</w:t>
      </w:r>
    </w:p>
    <w:p w:rsidR="00637C44" w:rsidRPr="00FF6F2D" w:rsidRDefault="00637C44" w:rsidP="00637C44">
      <w:pPr>
        <w:spacing w:after="0" w:line="240" w:lineRule="auto"/>
        <w:ind w:right="34"/>
        <w:jc w:val="both"/>
        <w:rPr>
          <w:rFonts w:ascii="Times New Roman" w:eastAsia="Times New Roman" w:hAnsi="Times New Roman" w:cs="Times New Roman"/>
          <w:sz w:val="28"/>
          <w:szCs w:val="28"/>
        </w:rPr>
      </w:pPr>
    </w:p>
    <w:p w:rsidR="00F5541F" w:rsidRPr="00FF6F2D" w:rsidRDefault="00F5541F" w:rsidP="00F5541F">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Учащихся, проходивших государстве</w:t>
      </w:r>
      <w:r w:rsidR="005E561F" w:rsidRPr="00FF6F2D">
        <w:rPr>
          <w:rFonts w:ascii="Times New Roman" w:eastAsia="Times New Roman" w:hAnsi="Times New Roman" w:cs="Times New Roman"/>
          <w:sz w:val="28"/>
          <w:szCs w:val="28"/>
        </w:rPr>
        <w:t>нную итоговую аттестацию  в 2021</w:t>
      </w:r>
      <w:r w:rsidRPr="00FF6F2D">
        <w:rPr>
          <w:rFonts w:ascii="Times New Roman" w:eastAsia="Times New Roman" w:hAnsi="Times New Roman" w:cs="Times New Roman"/>
          <w:sz w:val="28"/>
          <w:szCs w:val="28"/>
        </w:rPr>
        <w:t xml:space="preserve"> году  в форме ОГЭ,</w:t>
      </w:r>
      <w:r w:rsidR="005E561F" w:rsidRPr="00FF6F2D">
        <w:rPr>
          <w:rFonts w:ascii="Times New Roman" w:eastAsia="Times New Roman" w:hAnsi="Times New Roman" w:cs="Times New Roman"/>
          <w:sz w:val="28"/>
          <w:szCs w:val="28"/>
        </w:rPr>
        <w:t xml:space="preserve"> </w:t>
      </w:r>
      <w:r w:rsidR="00FF6F2D" w:rsidRPr="00FF6F2D">
        <w:rPr>
          <w:rFonts w:ascii="Times New Roman" w:eastAsia="Times New Roman" w:hAnsi="Times New Roman" w:cs="Times New Roman"/>
          <w:sz w:val="28"/>
          <w:szCs w:val="28"/>
        </w:rPr>
        <w:t>12</w:t>
      </w:r>
      <w:r w:rsidRPr="00FF6F2D">
        <w:rPr>
          <w:rFonts w:ascii="Times New Roman" w:eastAsia="Times New Roman" w:hAnsi="Times New Roman" w:cs="Times New Roman"/>
          <w:sz w:val="28"/>
          <w:szCs w:val="28"/>
        </w:rPr>
        <w:t>.</w:t>
      </w:r>
    </w:p>
    <w:p w:rsidR="00FF6F2D" w:rsidRPr="00FF6F2D" w:rsidRDefault="00FF6F2D" w:rsidP="00F5541F">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Математика -12 учеников:</w:t>
      </w:r>
    </w:p>
    <w:p w:rsidR="00FF6F2D" w:rsidRPr="00FF6F2D" w:rsidRDefault="00FF6F2D" w:rsidP="00F5541F">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«5» - 0;</w:t>
      </w:r>
    </w:p>
    <w:p w:rsidR="00FF6F2D" w:rsidRPr="00FF6F2D" w:rsidRDefault="00FF6F2D" w:rsidP="00F5541F">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«4» - 3;</w:t>
      </w:r>
    </w:p>
    <w:p w:rsidR="00FF6F2D" w:rsidRPr="00FF6F2D" w:rsidRDefault="00FF6F2D" w:rsidP="00F5541F">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«3» -9.</w:t>
      </w:r>
    </w:p>
    <w:p w:rsidR="00FF6F2D" w:rsidRDefault="00FF6F2D" w:rsidP="00F5541F">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Качество -25%, успеваемость – 100%</w:t>
      </w:r>
    </w:p>
    <w:p w:rsidR="00FF6F2D" w:rsidRPr="00FF6F2D" w:rsidRDefault="00FF6F2D" w:rsidP="00F5541F">
      <w:pPr>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 язык – 12 учеников:</w:t>
      </w:r>
    </w:p>
    <w:p w:rsidR="00FF6F2D" w:rsidRPr="00FF6F2D" w:rsidRDefault="00FF6F2D" w:rsidP="00FF6F2D">
      <w:pPr>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D49D1">
        <w:rPr>
          <w:rFonts w:ascii="Times New Roman" w:eastAsia="Times New Roman" w:hAnsi="Times New Roman" w:cs="Times New Roman"/>
          <w:sz w:val="28"/>
          <w:szCs w:val="28"/>
        </w:rPr>
        <w:t>5» - 1</w:t>
      </w:r>
      <w:r w:rsidRPr="00FF6F2D">
        <w:rPr>
          <w:rFonts w:ascii="Times New Roman" w:eastAsia="Times New Roman" w:hAnsi="Times New Roman" w:cs="Times New Roman"/>
          <w:sz w:val="28"/>
          <w:szCs w:val="28"/>
        </w:rPr>
        <w:t>;</w:t>
      </w:r>
    </w:p>
    <w:p w:rsidR="00FF6F2D" w:rsidRPr="00FF6F2D" w:rsidRDefault="00FF6F2D" w:rsidP="00FF6F2D">
      <w:pPr>
        <w:spacing w:after="0" w:line="240" w:lineRule="auto"/>
        <w:ind w:right="34"/>
        <w:jc w:val="both"/>
        <w:rPr>
          <w:rFonts w:ascii="Times New Roman" w:eastAsia="Times New Roman" w:hAnsi="Times New Roman" w:cs="Times New Roman"/>
          <w:sz w:val="28"/>
          <w:szCs w:val="28"/>
        </w:rPr>
      </w:pPr>
      <w:r w:rsidRPr="00FF6F2D">
        <w:rPr>
          <w:rFonts w:ascii="Times New Roman" w:eastAsia="Times New Roman" w:hAnsi="Times New Roman" w:cs="Times New Roman"/>
          <w:sz w:val="28"/>
          <w:szCs w:val="28"/>
        </w:rPr>
        <w:t xml:space="preserve">«4» - </w:t>
      </w:r>
      <w:r w:rsidR="003D49D1">
        <w:rPr>
          <w:rFonts w:ascii="Times New Roman" w:eastAsia="Times New Roman" w:hAnsi="Times New Roman" w:cs="Times New Roman"/>
          <w:sz w:val="28"/>
          <w:szCs w:val="28"/>
        </w:rPr>
        <w:t>5</w:t>
      </w:r>
      <w:r w:rsidRPr="00FF6F2D">
        <w:rPr>
          <w:rFonts w:ascii="Times New Roman" w:eastAsia="Times New Roman" w:hAnsi="Times New Roman" w:cs="Times New Roman"/>
          <w:sz w:val="28"/>
          <w:szCs w:val="28"/>
        </w:rPr>
        <w:t>;</w:t>
      </w:r>
    </w:p>
    <w:p w:rsidR="00FF6F2D" w:rsidRPr="00FF6F2D" w:rsidRDefault="003D49D1" w:rsidP="00FF6F2D">
      <w:pPr>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-5</w:t>
      </w:r>
      <w:r w:rsidR="00FF6F2D" w:rsidRPr="00FF6F2D">
        <w:rPr>
          <w:rFonts w:ascii="Times New Roman" w:eastAsia="Times New Roman" w:hAnsi="Times New Roman" w:cs="Times New Roman"/>
          <w:sz w:val="28"/>
          <w:szCs w:val="28"/>
        </w:rPr>
        <w:t>.</w:t>
      </w:r>
    </w:p>
    <w:p w:rsidR="00FF6F2D" w:rsidRDefault="003D49D1" w:rsidP="00FF6F2D">
      <w:pPr>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-50%, успеваемость – 91,6</w:t>
      </w:r>
      <w:r w:rsidR="00FF6F2D" w:rsidRPr="00FF6F2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5541F" w:rsidRPr="00FF6F2D" w:rsidRDefault="00F5541F" w:rsidP="00F5541F">
      <w:pPr>
        <w:spacing w:after="0" w:line="240" w:lineRule="auto"/>
        <w:ind w:right="34"/>
        <w:jc w:val="both"/>
        <w:rPr>
          <w:rFonts w:ascii="Times New Roman" w:eastAsia="Times New Roman" w:hAnsi="Times New Roman" w:cs="Times New Roman"/>
          <w:sz w:val="28"/>
          <w:szCs w:val="28"/>
        </w:rPr>
      </w:pPr>
    </w:p>
    <w:p w:rsidR="00F5541F" w:rsidRPr="003D49D1" w:rsidRDefault="00F5541F" w:rsidP="00F5541F">
      <w:pPr>
        <w:spacing w:after="0" w:line="240" w:lineRule="auto"/>
        <w:ind w:right="34"/>
        <w:jc w:val="both"/>
        <w:rPr>
          <w:rFonts w:ascii="Times New Roman" w:eastAsia="Times New Roman" w:hAnsi="Times New Roman" w:cs="Times New Roman"/>
          <w:sz w:val="28"/>
          <w:szCs w:val="28"/>
        </w:rPr>
      </w:pPr>
      <w:r w:rsidRPr="003D49D1">
        <w:rPr>
          <w:rFonts w:ascii="Times New Roman" w:eastAsia="Times New Roman" w:hAnsi="Times New Roman" w:cs="Times New Roman"/>
          <w:sz w:val="28"/>
          <w:szCs w:val="28"/>
        </w:rPr>
        <w:t>Учащихся, не пошедших государств</w:t>
      </w:r>
      <w:r w:rsidR="005E561F" w:rsidRPr="003D49D1">
        <w:rPr>
          <w:rFonts w:ascii="Times New Roman" w:eastAsia="Times New Roman" w:hAnsi="Times New Roman" w:cs="Times New Roman"/>
          <w:sz w:val="28"/>
          <w:szCs w:val="28"/>
        </w:rPr>
        <w:t xml:space="preserve">енную итоговую аттестацию </w:t>
      </w:r>
      <w:r w:rsidR="00FF6F2D" w:rsidRPr="003D49D1">
        <w:rPr>
          <w:rFonts w:ascii="Times New Roman" w:eastAsia="Times New Roman" w:hAnsi="Times New Roman" w:cs="Times New Roman"/>
          <w:sz w:val="28"/>
          <w:szCs w:val="28"/>
        </w:rPr>
        <w:t xml:space="preserve"> в форме ОГВ в 2021 году  – 1 ученик.</w:t>
      </w:r>
    </w:p>
    <w:p w:rsidR="00637C44" w:rsidRPr="003D49D1" w:rsidRDefault="00637C44" w:rsidP="00637C44">
      <w:pPr>
        <w:shd w:val="clear" w:color="auto" w:fill="FFFFFF"/>
        <w:spacing w:after="0" w:line="240" w:lineRule="auto"/>
        <w:jc w:val="both"/>
        <w:rPr>
          <w:rFonts w:ascii="Times New Roman" w:eastAsia="Times New Roman" w:hAnsi="Times New Roman" w:cs="Times New Roman"/>
          <w:sz w:val="24"/>
          <w:szCs w:val="24"/>
        </w:rPr>
      </w:pPr>
    </w:p>
    <w:p w:rsidR="00637C44" w:rsidRDefault="00637C44" w:rsidP="00637C4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Проанализировав  результаты внутреннего мониторинга по каждому уровню образования, можно сделать следующие выводы:</w:t>
      </w:r>
    </w:p>
    <w:p w:rsidR="00637C44" w:rsidRDefault="00637C44" w:rsidP="00637C44">
      <w:pPr>
        <w:shd w:val="clear" w:color="auto" w:fill="FFFFFF"/>
        <w:spacing w:after="0" w:line="240"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8"/>
          <w:szCs w:val="28"/>
        </w:rPr>
        <w:t xml:space="preserve">. По начальным классам </w:t>
      </w:r>
      <w:r>
        <w:rPr>
          <w:rFonts w:ascii="Times New Roman" w:eastAsia="Times New Roman" w:hAnsi="Times New Roman" w:cs="Times New Roman"/>
          <w:sz w:val="28"/>
          <w:szCs w:val="28"/>
        </w:rPr>
        <w:t>п</w:t>
      </w:r>
      <w:r w:rsidR="007E3199">
        <w:rPr>
          <w:rFonts w:ascii="Times New Roman" w:eastAsia="Times New Roman" w:hAnsi="Times New Roman" w:cs="Times New Roman"/>
          <w:sz w:val="28"/>
          <w:szCs w:val="28"/>
        </w:rPr>
        <w:t>р</w:t>
      </w:r>
      <w:r w:rsidR="003D49D1">
        <w:rPr>
          <w:rFonts w:ascii="Times New Roman" w:eastAsia="Times New Roman" w:hAnsi="Times New Roman" w:cs="Times New Roman"/>
          <w:sz w:val="28"/>
          <w:szCs w:val="28"/>
        </w:rPr>
        <w:t>оцент успеваемости составил 91,1</w:t>
      </w:r>
      <w:r w:rsidR="00AD03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качество – </w:t>
      </w:r>
      <w:r w:rsidR="003D49D1">
        <w:rPr>
          <w:rFonts w:ascii="Times New Roman" w:eastAsia="Times New Roman" w:hAnsi="Times New Roman" w:cs="Times New Roman"/>
          <w:sz w:val="28"/>
          <w:szCs w:val="28"/>
        </w:rPr>
        <w:t>35,5</w:t>
      </w:r>
      <w:r>
        <w:rPr>
          <w:rFonts w:ascii="Times New Roman" w:eastAsia="Times New Roman" w:hAnsi="Times New Roman" w:cs="Times New Roman"/>
          <w:sz w:val="28"/>
          <w:szCs w:val="28"/>
        </w:rPr>
        <w:t xml:space="preserve"> %. По итогам прошлого учебного года качество обучения в н</w:t>
      </w:r>
      <w:r w:rsidR="003D49D1">
        <w:rPr>
          <w:rFonts w:ascii="Times New Roman" w:eastAsia="Times New Roman" w:hAnsi="Times New Roman" w:cs="Times New Roman"/>
          <w:sz w:val="28"/>
          <w:szCs w:val="28"/>
        </w:rPr>
        <w:t>ачальных классах составляло 32,7</w:t>
      </w:r>
      <w:r>
        <w:rPr>
          <w:rFonts w:ascii="Times New Roman" w:eastAsia="Times New Roman" w:hAnsi="Times New Roman" w:cs="Times New Roman"/>
          <w:sz w:val="28"/>
          <w:szCs w:val="28"/>
        </w:rPr>
        <w:t>%</w:t>
      </w:r>
      <w:r w:rsidR="007E3199">
        <w:rPr>
          <w:rFonts w:ascii="Times New Roman" w:eastAsia="Times New Roman" w:hAnsi="Times New Roman" w:cs="Times New Roman"/>
          <w:spacing w:val="-1"/>
          <w:sz w:val="28"/>
          <w:szCs w:val="28"/>
        </w:rPr>
        <w:t xml:space="preserve">, </w:t>
      </w:r>
      <w:r w:rsidR="003D49D1">
        <w:rPr>
          <w:rFonts w:ascii="Times New Roman" w:eastAsia="Times New Roman" w:hAnsi="Times New Roman" w:cs="Times New Roman"/>
          <w:spacing w:val="-1"/>
          <w:sz w:val="28"/>
          <w:szCs w:val="28"/>
        </w:rPr>
        <w:t>успеваемость – 96,7</w:t>
      </w:r>
      <w:r>
        <w:rPr>
          <w:rFonts w:ascii="Times New Roman" w:eastAsia="Times New Roman" w:hAnsi="Times New Roman" w:cs="Times New Roman"/>
          <w:spacing w:val="-1"/>
          <w:sz w:val="28"/>
          <w:szCs w:val="28"/>
        </w:rPr>
        <w:t>%.</w:t>
      </w:r>
    </w:p>
    <w:p w:rsidR="00637C44" w:rsidRDefault="00637C44" w:rsidP="00637C44">
      <w:pPr>
        <w:shd w:val="clear" w:color="auto" w:fill="FFFFFF"/>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pacing w:val="-1"/>
          <w:sz w:val="28"/>
          <w:szCs w:val="28"/>
        </w:rPr>
        <w:t xml:space="preserve">2. В </w:t>
      </w:r>
      <w:r>
        <w:rPr>
          <w:rFonts w:ascii="Times New Roman" w:eastAsia="Times New Roman" w:hAnsi="Times New Roman" w:cs="Times New Roman"/>
          <w:bCs/>
          <w:spacing w:val="-1"/>
          <w:sz w:val="28"/>
          <w:szCs w:val="28"/>
        </w:rPr>
        <w:t xml:space="preserve">среднем </w:t>
      </w:r>
      <w:r>
        <w:rPr>
          <w:rFonts w:ascii="Times New Roman" w:eastAsia="Times New Roman" w:hAnsi="Times New Roman" w:cs="Times New Roman"/>
          <w:spacing w:val="-1"/>
          <w:sz w:val="28"/>
          <w:szCs w:val="28"/>
        </w:rPr>
        <w:t xml:space="preserve">звене процент успеваемости составляет </w:t>
      </w:r>
      <w:r w:rsidR="001C4ED3">
        <w:rPr>
          <w:rFonts w:ascii="Times New Roman" w:eastAsia="Times New Roman" w:hAnsi="Times New Roman" w:cs="Times New Roman"/>
          <w:spacing w:val="-1"/>
          <w:sz w:val="28"/>
          <w:szCs w:val="28"/>
        </w:rPr>
        <w:t xml:space="preserve">100 </w:t>
      </w:r>
      <w:r>
        <w:rPr>
          <w:rFonts w:ascii="Times New Roman" w:eastAsia="Times New Roman" w:hAnsi="Times New Roman" w:cs="Times New Roman"/>
          <w:spacing w:val="-1"/>
          <w:sz w:val="28"/>
          <w:szCs w:val="28"/>
        </w:rPr>
        <w:t>%, про</w:t>
      </w:r>
      <w:r w:rsidR="00CB2710">
        <w:rPr>
          <w:rFonts w:ascii="Times New Roman" w:eastAsia="Times New Roman" w:hAnsi="Times New Roman" w:cs="Times New Roman"/>
          <w:spacing w:val="-1"/>
          <w:sz w:val="28"/>
          <w:szCs w:val="28"/>
        </w:rPr>
        <w:t>цент качества – 1</w:t>
      </w:r>
      <w:r w:rsidR="003D49D1">
        <w:rPr>
          <w:rFonts w:ascii="Times New Roman" w:eastAsia="Times New Roman" w:hAnsi="Times New Roman" w:cs="Times New Roman"/>
          <w:spacing w:val="-1"/>
          <w:sz w:val="28"/>
          <w:szCs w:val="28"/>
        </w:rPr>
        <w:t>3,5</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 xml:space="preserve">. По итогам прошлого учебного года качество обучения на второй ступени обучения составило </w:t>
      </w:r>
      <w:r w:rsidR="00CB2710">
        <w:rPr>
          <w:rFonts w:ascii="Times New Roman" w:eastAsia="Times New Roman" w:hAnsi="Times New Roman" w:cs="Times New Roman"/>
          <w:sz w:val="28"/>
          <w:szCs w:val="28"/>
        </w:rPr>
        <w:t>18,</w:t>
      </w:r>
      <w:r w:rsidR="003D49D1">
        <w:rPr>
          <w:rFonts w:ascii="Times New Roman" w:eastAsia="Times New Roman" w:hAnsi="Times New Roman" w:cs="Times New Roman"/>
          <w:sz w:val="28"/>
          <w:szCs w:val="28"/>
        </w:rPr>
        <w:t>6</w:t>
      </w:r>
      <w:r>
        <w:rPr>
          <w:rFonts w:ascii="Times New Roman" w:eastAsia="Times New Roman" w:hAnsi="Times New Roman" w:cs="Times New Roman"/>
          <w:spacing w:val="-1"/>
          <w:sz w:val="28"/>
          <w:szCs w:val="28"/>
        </w:rPr>
        <w:t xml:space="preserve"> %, успеваемость </w:t>
      </w:r>
      <w:r w:rsidR="00CB2710">
        <w:rPr>
          <w:rFonts w:ascii="Times New Roman" w:eastAsia="Times New Roman" w:hAnsi="Times New Roman" w:cs="Times New Roman"/>
          <w:spacing w:val="-1"/>
          <w:sz w:val="28"/>
          <w:szCs w:val="28"/>
        </w:rPr>
        <w:t>100</w:t>
      </w:r>
      <w:r>
        <w:rPr>
          <w:rFonts w:ascii="Times New Roman" w:eastAsia="Times New Roman" w:hAnsi="Times New Roman" w:cs="Times New Roman"/>
          <w:spacing w:val="-1"/>
          <w:sz w:val="28"/>
          <w:szCs w:val="28"/>
        </w:rPr>
        <w:t>%.</w:t>
      </w:r>
    </w:p>
    <w:p w:rsidR="00637C44" w:rsidRDefault="00637C44" w:rsidP="00637C44">
      <w:pPr>
        <w:shd w:val="clear" w:color="auto" w:fill="FFFFFF"/>
        <w:tabs>
          <w:tab w:val="left" w:pos="917"/>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3. В </w:t>
      </w:r>
      <w:r>
        <w:rPr>
          <w:rFonts w:ascii="Times New Roman" w:eastAsia="Times New Roman" w:hAnsi="Times New Roman" w:cs="Times New Roman"/>
          <w:spacing w:val="-1"/>
          <w:sz w:val="28"/>
          <w:szCs w:val="28"/>
        </w:rPr>
        <w:t xml:space="preserve">10 -11 </w:t>
      </w:r>
      <w:r>
        <w:rPr>
          <w:rFonts w:ascii="Times New Roman" w:eastAsia="Times New Roman" w:hAnsi="Times New Roman" w:cs="Times New Roman"/>
          <w:bCs/>
          <w:spacing w:val="-1"/>
          <w:sz w:val="28"/>
          <w:szCs w:val="28"/>
        </w:rPr>
        <w:t xml:space="preserve">классах </w:t>
      </w:r>
      <w:r>
        <w:rPr>
          <w:rFonts w:ascii="Times New Roman" w:eastAsia="Times New Roman" w:hAnsi="Times New Roman" w:cs="Times New Roman"/>
          <w:spacing w:val="-1"/>
          <w:sz w:val="28"/>
          <w:szCs w:val="28"/>
        </w:rPr>
        <w:t xml:space="preserve">при  100%  успеваемости процент обучающихся на «4» и «5» составил </w:t>
      </w:r>
      <w:r w:rsidR="003D49D1">
        <w:rPr>
          <w:rFonts w:ascii="Times New Roman" w:eastAsia="Times New Roman" w:hAnsi="Times New Roman" w:cs="Times New Roman"/>
          <w:spacing w:val="-1"/>
          <w:sz w:val="28"/>
          <w:szCs w:val="28"/>
        </w:rPr>
        <w:t>17,6</w:t>
      </w:r>
      <w:r w:rsidR="00CB2710">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По итогам прошлого учебного года качество обучения на трет</w:t>
      </w:r>
      <w:r w:rsidR="00CB2710">
        <w:rPr>
          <w:rFonts w:ascii="Times New Roman" w:eastAsia="Times New Roman" w:hAnsi="Times New Roman" w:cs="Times New Roman"/>
          <w:sz w:val="28"/>
          <w:szCs w:val="28"/>
        </w:rPr>
        <w:t>ье</w:t>
      </w:r>
      <w:r w:rsidR="003D49D1">
        <w:rPr>
          <w:rFonts w:ascii="Times New Roman" w:eastAsia="Times New Roman" w:hAnsi="Times New Roman" w:cs="Times New Roman"/>
          <w:sz w:val="28"/>
          <w:szCs w:val="28"/>
        </w:rPr>
        <w:t>м уровне обучения составило 20</w:t>
      </w:r>
      <w:r w:rsidR="00CB2710">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pacing w:val="-1"/>
          <w:sz w:val="28"/>
          <w:szCs w:val="28"/>
        </w:rPr>
        <w:t>%</w:t>
      </w:r>
      <w:r>
        <w:rPr>
          <w:rFonts w:ascii="Times New Roman" w:eastAsia="Times New Roman" w:hAnsi="Times New Roman" w:cs="Times New Roman"/>
          <w:color w:val="000000" w:themeColor="text1"/>
          <w:sz w:val="28"/>
          <w:szCs w:val="28"/>
        </w:rPr>
        <w:t>, успеваемость – 100%.</w:t>
      </w:r>
    </w:p>
    <w:p w:rsidR="00637C44" w:rsidRDefault="00637C44" w:rsidP="00637C44">
      <w:pPr>
        <w:shd w:val="clear" w:color="auto" w:fill="FFFFFF"/>
        <w:tabs>
          <w:tab w:val="left" w:pos="917"/>
        </w:tabs>
        <w:spacing w:after="0" w:line="240" w:lineRule="auto"/>
        <w:ind w:left="1068"/>
        <w:jc w:val="both"/>
        <w:rPr>
          <w:rFonts w:ascii="Times New Roman" w:eastAsia="Times New Roman" w:hAnsi="Times New Roman" w:cs="Times New Roman"/>
          <w:color w:val="000000" w:themeColor="text1"/>
          <w:sz w:val="28"/>
          <w:szCs w:val="28"/>
        </w:rPr>
      </w:pPr>
    </w:p>
    <w:p w:rsidR="00637C44" w:rsidRDefault="00637C44" w:rsidP="00637C44">
      <w:pPr>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Локальные акты школы, регламентирующие текущий контроль успеваемости и промежуточной аттестации учащихся, классные журналы, план ВШК с графиком контрольной диагностики по четвертям, приказы, аналитические справки в наличии и соответствуют предъявляемым требованиям.</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Согласно плану работы в школе осуществляются различные виды контроля: классно-обобщающий, тематический, персональный контроль, что позволяет оказать методическую помощь учителям, направляя их деятельность на достижение конечных результатов. Основными направлениями контроля является: выполнение всеобуча, состояние преподавания отдельных предметов, качество знаний и умений учащихся, качество ведения школьной документации, выполнение учебных программ и практической части, подготовка учащихся к выпускным и переводным экзаменам. На основе годового плана разрабатывается план на неделю, где уточняются субъект и объект контроля, сроки и методы контроля. Проведение контроля завершается составлением справки и приказа. По итогам контроля принимаются управленческие решения. Ведутся протоколы педагогических Советов,  совещаний при директоре, родительских собраний, методических объединений, Управляющего совета. </w:t>
      </w:r>
    </w:p>
    <w:p w:rsidR="00637C44" w:rsidRDefault="00637C44" w:rsidP="00637C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и промежуточная аттестация ведутся по плану, в соответствии с положениями: </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текущем контроле и промежуточной аттестации;</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внутр</w:t>
      </w:r>
      <w:r w:rsidR="00F5541F">
        <w:rPr>
          <w:rFonts w:ascii="Times New Roman" w:hAnsi="Times New Roman" w:cs="Times New Roman"/>
          <w:sz w:val="28"/>
          <w:szCs w:val="28"/>
        </w:rPr>
        <w:t>иучрежденческом контроле</w:t>
      </w:r>
      <w:r>
        <w:rPr>
          <w:rFonts w:ascii="Times New Roman" w:hAnsi="Times New Roman" w:cs="Times New Roman"/>
          <w:sz w:val="28"/>
          <w:szCs w:val="28"/>
        </w:rPr>
        <w:t>.</w:t>
      </w:r>
    </w:p>
    <w:p w:rsidR="00637C44" w:rsidRDefault="00637C44" w:rsidP="00637C44">
      <w:pPr>
        <w:shd w:val="clear" w:color="auto" w:fill="FFFFFF"/>
        <w:tabs>
          <w:tab w:val="left" w:pos="917"/>
        </w:tabs>
        <w:spacing w:after="0" w:line="240" w:lineRule="auto"/>
        <w:ind w:left="1068"/>
        <w:jc w:val="both"/>
        <w:rPr>
          <w:rFonts w:ascii="Times New Roman" w:eastAsia="Times New Roman" w:hAnsi="Times New Roman" w:cs="Times New Roman"/>
          <w:sz w:val="24"/>
          <w:szCs w:val="24"/>
        </w:rPr>
      </w:pPr>
    </w:p>
    <w:p w:rsidR="00637C44" w:rsidRDefault="00637C44" w:rsidP="00637C4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Результаты качества </w:t>
      </w:r>
      <w:proofErr w:type="gramStart"/>
      <w:r>
        <w:rPr>
          <w:rFonts w:ascii="Times New Roman" w:eastAsia="Times New Roman" w:hAnsi="Times New Roman" w:cs="Times New Roman"/>
          <w:b/>
          <w:sz w:val="28"/>
          <w:szCs w:val="28"/>
        </w:rPr>
        <w:t>обучения  по предметам</w:t>
      </w:r>
      <w:proofErr w:type="gramEnd"/>
      <w:r>
        <w:rPr>
          <w:rFonts w:ascii="Times New Roman" w:eastAsia="Times New Roman" w:hAnsi="Times New Roman" w:cs="Times New Roman"/>
          <w:b/>
          <w:sz w:val="28"/>
          <w:szCs w:val="28"/>
        </w:rPr>
        <w:t xml:space="preserve"> представлены в таблице 6:</w:t>
      </w:r>
    </w:p>
    <w:p w:rsidR="00637C44" w:rsidRDefault="00637C44" w:rsidP="00637C4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6.</w:t>
      </w:r>
    </w:p>
    <w:p w:rsidR="00637C44" w:rsidRDefault="00637C44" w:rsidP="00637C44">
      <w:pPr>
        <w:spacing w:after="0" w:line="240" w:lineRule="auto"/>
        <w:jc w:val="both"/>
        <w:rPr>
          <w:rFonts w:ascii="Times New Roman" w:eastAsia="Times New Roman" w:hAnsi="Times New Roman" w:cs="Times New Roman"/>
          <w:b/>
          <w:sz w:val="24"/>
          <w:szCs w:val="24"/>
        </w:rPr>
      </w:pPr>
    </w:p>
    <w:tbl>
      <w:tblPr>
        <w:tblStyle w:val="1a"/>
        <w:tblW w:w="0" w:type="auto"/>
        <w:tblLook w:val="04A0" w:firstRow="1" w:lastRow="0" w:firstColumn="1" w:lastColumn="0" w:noHBand="0" w:noVBand="1"/>
      </w:tblPr>
      <w:tblGrid>
        <w:gridCol w:w="458"/>
        <w:gridCol w:w="2267"/>
        <w:gridCol w:w="1325"/>
        <w:gridCol w:w="1326"/>
        <w:gridCol w:w="1326"/>
        <w:gridCol w:w="1326"/>
        <w:gridCol w:w="1327"/>
        <w:gridCol w:w="1327"/>
      </w:tblGrid>
      <w:tr w:rsidR="00637C44" w:rsidTr="00637C44">
        <w:tc>
          <w:tcPr>
            <w:tcW w:w="458"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w:t>
            </w:r>
          </w:p>
        </w:tc>
        <w:tc>
          <w:tcPr>
            <w:tcW w:w="2651" w:type="dxa"/>
            <w:gridSpan w:val="2"/>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w:t>
            </w:r>
            <w:r w:rsidR="003D49D1">
              <w:rPr>
                <w:rFonts w:ascii="Times New Roman" w:eastAsia="Times New Roman" w:hAnsi="Times New Roman" w:cs="Times New Roman"/>
                <w:b/>
                <w:sz w:val="24"/>
                <w:szCs w:val="24"/>
              </w:rPr>
              <w:t>9</w:t>
            </w:r>
          </w:p>
        </w:tc>
        <w:tc>
          <w:tcPr>
            <w:tcW w:w="2652" w:type="dxa"/>
            <w:gridSpan w:val="2"/>
            <w:tcBorders>
              <w:top w:val="single" w:sz="4" w:space="0" w:color="auto"/>
              <w:left w:val="single" w:sz="4" w:space="0" w:color="auto"/>
              <w:bottom w:val="single" w:sz="4" w:space="0" w:color="auto"/>
              <w:right w:val="single" w:sz="4" w:space="0" w:color="auto"/>
            </w:tcBorders>
            <w:hideMark/>
          </w:tcPr>
          <w:p w:rsidR="00637C44" w:rsidRDefault="00637C44" w:rsidP="007E3199">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3D49D1">
              <w:rPr>
                <w:rFonts w:ascii="Times New Roman" w:eastAsia="Times New Roman" w:hAnsi="Times New Roman" w:cs="Times New Roman"/>
                <w:b/>
                <w:sz w:val="24"/>
                <w:szCs w:val="24"/>
              </w:rPr>
              <w:t>20</w:t>
            </w:r>
          </w:p>
        </w:tc>
        <w:tc>
          <w:tcPr>
            <w:tcW w:w="2654" w:type="dxa"/>
            <w:gridSpan w:val="2"/>
            <w:tcBorders>
              <w:top w:val="single" w:sz="4" w:space="0" w:color="auto"/>
              <w:left w:val="single" w:sz="4" w:space="0" w:color="auto"/>
              <w:bottom w:val="single" w:sz="4" w:space="0" w:color="auto"/>
              <w:right w:val="single" w:sz="4" w:space="0" w:color="auto"/>
            </w:tcBorders>
            <w:hideMark/>
          </w:tcPr>
          <w:p w:rsidR="00637C44" w:rsidRDefault="00CB2710">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3D49D1">
              <w:rPr>
                <w:rFonts w:ascii="Times New Roman" w:eastAsia="Times New Roman" w:hAnsi="Times New Roman" w:cs="Times New Roman"/>
                <w:b/>
                <w:sz w:val="24"/>
                <w:szCs w:val="24"/>
              </w:rPr>
              <w:t>1</w:t>
            </w:r>
          </w:p>
        </w:tc>
      </w:tr>
      <w:tr w:rsidR="00637C44" w:rsidTr="00637C44">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eastAsia="Times New Roman" w:hAnsi="Times New Roman" w:cs="Times New Roman"/>
                <w:b/>
                <w:sz w:val="24"/>
                <w:szCs w:val="24"/>
              </w:rPr>
            </w:pPr>
          </w:p>
        </w:tc>
        <w:tc>
          <w:tcPr>
            <w:tcW w:w="1325"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Кач</w:t>
            </w:r>
            <w:proofErr w:type="spellEnd"/>
            <w:r>
              <w:rPr>
                <w:rFonts w:ascii="Times New Roman" w:eastAsia="Times New Roman" w:hAnsi="Times New Roman" w:cs="Times New Roman"/>
                <w:b/>
                <w:sz w:val="24"/>
                <w:szCs w:val="24"/>
              </w:rPr>
              <w:t>-во</w:t>
            </w:r>
          </w:p>
        </w:tc>
        <w:tc>
          <w:tcPr>
            <w:tcW w:w="1326"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Успев-</w:t>
            </w:r>
            <w:proofErr w:type="spellStart"/>
            <w:r>
              <w:rPr>
                <w:rFonts w:ascii="Times New Roman" w:eastAsia="Times New Roman" w:hAnsi="Times New Roman" w:cs="Times New Roman"/>
                <w:b/>
                <w:sz w:val="24"/>
                <w:szCs w:val="24"/>
              </w:rPr>
              <w:t>ть</w:t>
            </w:r>
            <w:proofErr w:type="spellEnd"/>
          </w:p>
        </w:tc>
        <w:tc>
          <w:tcPr>
            <w:tcW w:w="1326"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Кач</w:t>
            </w:r>
            <w:proofErr w:type="spellEnd"/>
            <w:r>
              <w:rPr>
                <w:rFonts w:ascii="Times New Roman" w:eastAsia="Times New Roman" w:hAnsi="Times New Roman" w:cs="Times New Roman"/>
                <w:b/>
                <w:sz w:val="24"/>
                <w:szCs w:val="24"/>
              </w:rPr>
              <w:t>-во</w:t>
            </w:r>
          </w:p>
        </w:tc>
        <w:tc>
          <w:tcPr>
            <w:tcW w:w="1326"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Успев-</w:t>
            </w:r>
            <w:proofErr w:type="spellStart"/>
            <w:r>
              <w:rPr>
                <w:rFonts w:ascii="Times New Roman" w:eastAsia="Times New Roman" w:hAnsi="Times New Roman" w:cs="Times New Roman"/>
                <w:b/>
                <w:sz w:val="24"/>
                <w:szCs w:val="24"/>
              </w:rPr>
              <w:t>ть</w:t>
            </w:r>
            <w:proofErr w:type="spellEnd"/>
          </w:p>
        </w:tc>
        <w:tc>
          <w:tcPr>
            <w:tcW w:w="1327"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Кач</w:t>
            </w:r>
            <w:proofErr w:type="spellEnd"/>
            <w:r>
              <w:rPr>
                <w:rFonts w:ascii="Times New Roman" w:eastAsia="Times New Roman" w:hAnsi="Times New Roman" w:cs="Times New Roman"/>
                <w:b/>
                <w:sz w:val="24"/>
                <w:szCs w:val="24"/>
              </w:rPr>
              <w:t>-во</w:t>
            </w:r>
          </w:p>
        </w:tc>
        <w:tc>
          <w:tcPr>
            <w:tcW w:w="1327"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Успев-</w:t>
            </w:r>
            <w:proofErr w:type="spellStart"/>
            <w:r>
              <w:rPr>
                <w:rFonts w:ascii="Times New Roman" w:eastAsia="Times New Roman" w:hAnsi="Times New Roman" w:cs="Times New Roman"/>
                <w:b/>
                <w:sz w:val="24"/>
                <w:szCs w:val="24"/>
              </w:rPr>
              <w:t>ть</w:t>
            </w:r>
            <w:proofErr w:type="spellEnd"/>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1325" w:type="dxa"/>
            <w:tcBorders>
              <w:top w:val="single" w:sz="4" w:space="0" w:color="auto"/>
              <w:left w:val="single" w:sz="4" w:space="0" w:color="auto"/>
              <w:bottom w:val="single" w:sz="4" w:space="0" w:color="auto"/>
              <w:right w:val="single" w:sz="4" w:space="0" w:color="auto"/>
            </w:tcBorders>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94E6B">
              <w:rPr>
                <w:rFonts w:ascii="Times New Roman" w:eastAsia="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Геометрия</w:t>
            </w:r>
          </w:p>
        </w:tc>
        <w:tc>
          <w:tcPr>
            <w:tcW w:w="1325" w:type="dxa"/>
            <w:tcBorders>
              <w:top w:val="single" w:sz="4" w:space="0" w:color="auto"/>
              <w:left w:val="single" w:sz="4" w:space="0" w:color="auto"/>
              <w:bottom w:val="single" w:sz="4" w:space="0" w:color="auto"/>
              <w:right w:val="single" w:sz="4" w:space="0" w:color="auto"/>
            </w:tcBorders>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D49D1">
              <w:rPr>
                <w:rFonts w:ascii="Times New Roman" w:eastAsia="Times New Roman" w:hAnsi="Times New Roman" w:cs="Times New Roman"/>
                <w:sz w:val="24"/>
                <w:szCs w:val="24"/>
              </w:rPr>
              <w:t>0,5</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68,6</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050DE" w:rsidTr="00CB2710">
        <w:tc>
          <w:tcPr>
            <w:tcW w:w="458" w:type="dxa"/>
            <w:tcBorders>
              <w:top w:val="single" w:sz="4" w:space="0" w:color="auto"/>
              <w:left w:val="single" w:sz="4" w:space="0" w:color="auto"/>
              <w:bottom w:val="single" w:sz="4" w:space="0" w:color="auto"/>
              <w:right w:val="single" w:sz="4" w:space="0" w:color="auto"/>
            </w:tcBorders>
            <w:hideMark/>
          </w:tcPr>
          <w:p w:rsidR="00C050DE" w:rsidRDefault="00C050DE"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7" w:type="dxa"/>
            <w:tcBorders>
              <w:top w:val="single" w:sz="4" w:space="0" w:color="auto"/>
              <w:left w:val="single" w:sz="4" w:space="0" w:color="auto"/>
              <w:bottom w:val="single" w:sz="4" w:space="0" w:color="auto"/>
              <w:right w:val="single" w:sz="4" w:space="0" w:color="auto"/>
            </w:tcBorders>
            <w:hideMark/>
          </w:tcPr>
          <w:p w:rsidR="00C050DE" w:rsidRDefault="00C050DE"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325" w:type="dxa"/>
            <w:tcBorders>
              <w:top w:val="single" w:sz="4" w:space="0" w:color="auto"/>
              <w:left w:val="single" w:sz="4" w:space="0" w:color="auto"/>
              <w:bottom w:val="single" w:sz="4" w:space="0" w:color="auto"/>
              <w:right w:val="single" w:sz="4" w:space="0" w:color="auto"/>
            </w:tcBorders>
            <w:hideMark/>
          </w:tcPr>
          <w:p w:rsidR="00C050DE" w:rsidRDefault="003D49D1"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326" w:type="dxa"/>
            <w:tcBorders>
              <w:top w:val="single" w:sz="4" w:space="0" w:color="auto"/>
              <w:left w:val="single" w:sz="4" w:space="0" w:color="auto"/>
              <w:bottom w:val="single" w:sz="4" w:space="0" w:color="auto"/>
              <w:right w:val="single" w:sz="4" w:space="0" w:color="auto"/>
            </w:tcBorders>
            <w:hideMark/>
          </w:tcPr>
          <w:p w:rsidR="00C050DE" w:rsidRDefault="00A94E6B"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326" w:type="dxa"/>
            <w:tcBorders>
              <w:top w:val="single" w:sz="4" w:space="0" w:color="auto"/>
              <w:left w:val="single" w:sz="4" w:space="0" w:color="auto"/>
              <w:bottom w:val="single" w:sz="4" w:space="0" w:color="auto"/>
              <w:right w:val="single" w:sz="4" w:space="0" w:color="auto"/>
            </w:tcBorders>
          </w:tcPr>
          <w:p w:rsidR="00C050DE" w:rsidRDefault="00A94E6B"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tcW w:w="1326" w:type="dxa"/>
            <w:tcBorders>
              <w:top w:val="single" w:sz="4" w:space="0" w:color="auto"/>
              <w:left w:val="single" w:sz="4" w:space="0" w:color="auto"/>
              <w:bottom w:val="single" w:sz="4" w:space="0" w:color="auto"/>
              <w:right w:val="single" w:sz="4" w:space="0" w:color="auto"/>
            </w:tcBorders>
          </w:tcPr>
          <w:p w:rsidR="00C050DE" w:rsidRDefault="00C050DE"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050DE" w:rsidRDefault="00A94E6B"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62,6</w:t>
            </w:r>
          </w:p>
        </w:tc>
        <w:tc>
          <w:tcPr>
            <w:tcW w:w="1327" w:type="dxa"/>
            <w:tcBorders>
              <w:top w:val="single" w:sz="4" w:space="0" w:color="auto"/>
              <w:left w:val="single" w:sz="4" w:space="0" w:color="auto"/>
              <w:bottom w:val="single" w:sz="4" w:space="0" w:color="auto"/>
              <w:right w:val="single" w:sz="4" w:space="0" w:color="auto"/>
            </w:tcBorders>
          </w:tcPr>
          <w:p w:rsidR="00C050DE" w:rsidRDefault="00C050DE"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050DE" w:rsidTr="00CB2710">
        <w:tc>
          <w:tcPr>
            <w:tcW w:w="458" w:type="dxa"/>
            <w:tcBorders>
              <w:top w:val="single" w:sz="4" w:space="0" w:color="auto"/>
              <w:left w:val="single" w:sz="4" w:space="0" w:color="auto"/>
              <w:bottom w:val="single" w:sz="4" w:space="0" w:color="auto"/>
              <w:right w:val="single" w:sz="4" w:space="0" w:color="auto"/>
            </w:tcBorders>
            <w:hideMark/>
          </w:tcPr>
          <w:p w:rsidR="00C050DE" w:rsidRDefault="00C050DE"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67" w:type="dxa"/>
            <w:tcBorders>
              <w:top w:val="single" w:sz="4" w:space="0" w:color="auto"/>
              <w:left w:val="single" w:sz="4" w:space="0" w:color="auto"/>
              <w:bottom w:val="single" w:sz="4" w:space="0" w:color="auto"/>
              <w:right w:val="single" w:sz="4" w:space="0" w:color="auto"/>
            </w:tcBorders>
            <w:hideMark/>
          </w:tcPr>
          <w:p w:rsidR="00C050DE" w:rsidRDefault="00C050DE"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литература</w:t>
            </w:r>
          </w:p>
        </w:tc>
        <w:tc>
          <w:tcPr>
            <w:tcW w:w="1325" w:type="dxa"/>
            <w:tcBorders>
              <w:top w:val="single" w:sz="4" w:space="0" w:color="auto"/>
              <w:left w:val="single" w:sz="4" w:space="0" w:color="auto"/>
              <w:bottom w:val="single" w:sz="4" w:space="0" w:color="auto"/>
              <w:right w:val="single" w:sz="4" w:space="0" w:color="auto"/>
            </w:tcBorders>
            <w:hideMark/>
          </w:tcPr>
          <w:p w:rsidR="00C050DE" w:rsidRDefault="003D49D1"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326" w:type="dxa"/>
            <w:tcBorders>
              <w:top w:val="single" w:sz="4" w:space="0" w:color="auto"/>
              <w:left w:val="single" w:sz="4" w:space="0" w:color="auto"/>
              <w:bottom w:val="single" w:sz="4" w:space="0" w:color="auto"/>
              <w:right w:val="single" w:sz="4" w:space="0" w:color="auto"/>
            </w:tcBorders>
            <w:hideMark/>
          </w:tcPr>
          <w:p w:rsidR="00C050DE" w:rsidRDefault="00A94E6B"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050DE" w:rsidRDefault="00A94E6B"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86,0</w:t>
            </w:r>
          </w:p>
        </w:tc>
        <w:tc>
          <w:tcPr>
            <w:tcW w:w="1326" w:type="dxa"/>
            <w:tcBorders>
              <w:top w:val="single" w:sz="4" w:space="0" w:color="auto"/>
              <w:left w:val="single" w:sz="4" w:space="0" w:color="auto"/>
              <w:bottom w:val="single" w:sz="4" w:space="0" w:color="auto"/>
              <w:right w:val="single" w:sz="4" w:space="0" w:color="auto"/>
            </w:tcBorders>
          </w:tcPr>
          <w:p w:rsidR="00C050DE" w:rsidRDefault="00C050DE"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050DE" w:rsidRDefault="00A94E6B"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c>
          <w:tcPr>
            <w:tcW w:w="1327" w:type="dxa"/>
            <w:tcBorders>
              <w:top w:val="single" w:sz="4" w:space="0" w:color="auto"/>
              <w:left w:val="single" w:sz="4" w:space="0" w:color="auto"/>
              <w:bottom w:val="single" w:sz="4" w:space="0" w:color="auto"/>
              <w:right w:val="single" w:sz="4" w:space="0" w:color="auto"/>
            </w:tcBorders>
          </w:tcPr>
          <w:p w:rsidR="00C050DE" w:rsidRDefault="00C050DE"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3D49D1">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97,6</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49D1">
              <w:rPr>
                <w:rFonts w:ascii="Times New Roman" w:eastAsia="Times New Roman" w:hAnsi="Times New Roman" w:cs="Times New Roman"/>
                <w:sz w:val="24"/>
                <w:szCs w:val="24"/>
              </w:rPr>
              <w:t>0,7</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52,8</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59,3</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67,7</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56,5</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050DE">
              <w:rPr>
                <w:rFonts w:ascii="Times New Roman" w:eastAsia="Times New Roman" w:hAnsi="Times New Roman" w:cs="Times New Roman"/>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46,4</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050DE">
              <w:rPr>
                <w:rFonts w:ascii="Times New Roman" w:eastAsia="Times New Roman" w:hAnsi="Times New Roman" w:cs="Times New Roman"/>
                <w:sz w:val="24"/>
                <w:szCs w:val="24"/>
              </w:rPr>
              <w:t>3</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94E6B">
              <w:rPr>
                <w:rFonts w:ascii="Times New Roman" w:eastAsia="Times New Roman" w:hAnsi="Times New Roman" w:cs="Times New Roman"/>
                <w:sz w:val="24"/>
                <w:szCs w:val="24"/>
              </w:rPr>
              <w:t>0,6</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050DE">
              <w:rPr>
                <w:rFonts w:ascii="Times New Roman" w:eastAsia="Times New Roman" w:hAnsi="Times New Roman" w:cs="Times New Roman"/>
                <w:sz w:val="24"/>
                <w:szCs w:val="24"/>
              </w:rPr>
              <w:t>4</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47,6</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050DE">
              <w:rPr>
                <w:rFonts w:ascii="Times New Roman" w:eastAsia="Times New Roman" w:hAnsi="Times New Roman" w:cs="Times New Roman"/>
                <w:sz w:val="24"/>
                <w:szCs w:val="24"/>
              </w:rPr>
              <w:t>5</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43,6</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050DE">
              <w:rPr>
                <w:rFonts w:ascii="Times New Roman" w:eastAsia="Times New Roman" w:hAnsi="Times New Roman" w:cs="Times New Roman"/>
                <w:sz w:val="24"/>
                <w:szCs w:val="24"/>
              </w:rPr>
              <w:t>6</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ОБЖ</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050DE">
              <w:rPr>
                <w:rFonts w:ascii="Times New Roman" w:eastAsia="Times New Roman" w:hAnsi="Times New Roman" w:cs="Times New Roman"/>
                <w:sz w:val="24"/>
                <w:szCs w:val="24"/>
              </w:rPr>
              <w:t>7</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050DE">
              <w:rPr>
                <w:rFonts w:ascii="Times New Roman" w:eastAsia="Times New Roman" w:hAnsi="Times New Roman" w:cs="Times New Roman"/>
                <w:sz w:val="24"/>
                <w:szCs w:val="24"/>
              </w:rPr>
              <w:t>8</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93,0</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050DE">
              <w:rPr>
                <w:rFonts w:ascii="Times New Roman" w:eastAsia="Times New Roman" w:hAnsi="Times New Roman" w:cs="Times New Roman"/>
                <w:sz w:val="24"/>
                <w:szCs w:val="24"/>
              </w:rPr>
              <w:t>9</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(М)</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(Д)</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94,4</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050DE">
              <w:rPr>
                <w:rFonts w:ascii="Times New Roman" w:eastAsia="Times New Roman" w:hAnsi="Times New Roman" w:cs="Times New Roman"/>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39,3</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47,4</w:t>
            </w:r>
          </w:p>
        </w:tc>
        <w:tc>
          <w:tcPr>
            <w:tcW w:w="1327" w:type="dxa"/>
            <w:tcBorders>
              <w:top w:val="single" w:sz="4" w:space="0" w:color="auto"/>
              <w:left w:val="single" w:sz="4" w:space="0" w:color="auto"/>
              <w:bottom w:val="single" w:sz="4" w:space="0" w:color="auto"/>
              <w:right w:val="single" w:sz="4" w:space="0" w:color="auto"/>
            </w:tcBorders>
          </w:tcPr>
          <w:p w:rsidR="00CB2710" w:rsidRDefault="00C050DE"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B2710" w:rsidTr="00CB2710">
        <w:tc>
          <w:tcPr>
            <w:tcW w:w="458"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050DE">
              <w:rPr>
                <w:rFonts w:ascii="Times New Roman" w:eastAsia="Times New Roman" w:hAnsi="Times New Roman" w:cs="Times New Roman"/>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МХК</w:t>
            </w:r>
          </w:p>
        </w:tc>
        <w:tc>
          <w:tcPr>
            <w:tcW w:w="1325" w:type="dxa"/>
            <w:tcBorders>
              <w:top w:val="single" w:sz="4" w:space="0" w:color="auto"/>
              <w:left w:val="single" w:sz="4" w:space="0" w:color="auto"/>
              <w:bottom w:val="single" w:sz="4" w:space="0" w:color="auto"/>
              <w:right w:val="single" w:sz="4" w:space="0" w:color="auto"/>
            </w:tcBorders>
            <w:hideMark/>
          </w:tcPr>
          <w:p w:rsidR="00CB2710" w:rsidRDefault="003D49D1"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60,2</w:t>
            </w:r>
          </w:p>
        </w:tc>
        <w:tc>
          <w:tcPr>
            <w:tcW w:w="1326" w:type="dxa"/>
            <w:tcBorders>
              <w:top w:val="single" w:sz="4" w:space="0" w:color="auto"/>
              <w:left w:val="single" w:sz="4" w:space="0" w:color="auto"/>
              <w:bottom w:val="single" w:sz="4" w:space="0" w:color="auto"/>
              <w:right w:val="single" w:sz="4" w:space="0" w:color="auto"/>
            </w:tcBorders>
            <w:hideMark/>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A94E6B"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rsidR="00CB2710" w:rsidRDefault="00CB2710" w:rsidP="00CB2710">
            <w:pPr>
              <w:spacing w:after="200" w:line="276" w:lineRule="auto"/>
              <w:jc w:val="both"/>
              <w:rPr>
                <w:rFonts w:ascii="Times New Roman" w:eastAsia="Times New Roman" w:hAnsi="Times New Roman" w:cs="Times New Roman"/>
                <w:sz w:val="24"/>
                <w:szCs w:val="24"/>
              </w:rPr>
            </w:pPr>
          </w:p>
        </w:tc>
      </w:tr>
      <w:tr w:rsidR="00C050DE" w:rsidTr="00CB2710">
        <w:tc>
          <w:tcPr>
            <w:tcW w:w="458" w:type="dxa"/>
            <w:tcBorders>
              <w:top w:val="single" w:sz="4" w:space="0" w:color="auto"/>
              <w:left w:val="single" w:sz="4" w:space="0" w:color="auto"/>
              <w:bottom w:val="single" w:sz="4" w:space="0" w:color="auto"/>
              <w:right w:val="single" w:sz="4" w:space="0" w:color="auto"/>
            </w:tcBorders>
            <w:hideMark/>
          </w:tcPr>
          <w:p w:rsidR="00C050DE" w:rsidRDefault="00C050DE"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7" w:type="dxa"/>
            <w:tcBorders>
              <w:top w:val="single" w:sz="4" w:space="0" w:color="auto"/>
              <w:left w:val="single" w:sz="4" w:space="0" w:color="auto"/>
              <w:bottom w:val="single" w:sz="4" w:space="0" w:color="auto"/>
              <w:right w:val="single" w:sz="4" w:space="0" w:color="auto"/>
            </w:tcBorders>
            <w:hideMark/>
          </w:tcPr>
          <w:p w:rsidR="00C050DE" w:rsidRDefault="00C050DE"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Английский язык как второй иностранный </w:t>
            </w:r>
          </w:p>
        </w:tc>
        <w:tc>
          <w:tcPr>
            <w:tcW w:w="1325" w:type="dxa"/>
            <w:tcBorders>
              <w:top w:val="single" w:sz="4" w:space="0" w:color="auto"/>
              <w:left w:val="single" w:sz="4" w:space="0" w:color="auto"/>
              <w:bottom w:val="single" w:sz="4" w:space="0" w:color="auto"/>
              <w:right w:val="single" w:sz="4" w:space="0" w:color="auto"/>
            </w:tcBorders>
            <w:hideMark/>
          </w:tcPr>
          <w:p w:rsidR="00C050DE" w:rsidRDefault="00A94E6B"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326" w:type="dxa"/>
            <w:tcBorders>
              <w:top w:val="single" w:sz="4" w:space="0" w:color="auto"/>
              <w:left w:val="single" w:sz="4" w:space="0" w:color="auto"/>
              <w:bottom w:val="single" w:sz="4" w:space="0" w:color="auto"/>
              <w:right w:val="single" w:sz="4" w:space="0" w:color="auto"/>
            </w:tcBorders>
            <w:hideMark/>
          </w:tcPr>
          <w:p w:rsidR="00C050DE" w:rsidRDefault="00A94E6B"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tcPr>
          <w:p w:rsidR="00C050DE" w:rsidRDefault="00A94E6B"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326" w:type="dxa"/>
            <w:tcBorders>
              <w:top w:val="single" w:sz="4" w:space="0" w:color="auto"/>
              <w:left w:val="single" w:sz="4" w:space="0" w:color="auto"/>
              <w:bottom w:val="single" w:sz="4" w:space="0" w:color="auto"/>
              <w:right w:val="single" w:sz="4" w:space="0" w:color="auto"/>
            </w:tcBorders>
          </w:tcPr>
          <w:p w:rsidR="00C050DE" w:rsidRDefault="00E2009C"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C050DE" w:rsidRDefault="00A94E6B"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327" w:type="dxa"/>
            <w:tcBorders>
              <w:top w:val="single" w:sz="4" w:space="0" w:color="auto"/>
              <w:left w:val="single" w:sz="4" w:space="0" w:color="auto"/>
              <w:bottom w:val="single" w:sz="4" w:space="0" w:color="auto"/>
              <w:right w:val="single" w:sz="4" w:space="0" w:color="auto"/>
            </w:tcBorders>
          </w:tcPr>
          <w:p w:rsidR="00C050DE" w:rsidRDefault="00C050DE" w:rsidP="00CB2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637C44" w:rsidRDefault="00637C44" w:rsidP="00637C44">
      <w:pPr>
        <w:spacing w:after="0" w:line="240" w:lineRule="auto"/>
        <w:jc w:val="right"/>
        <w:rPr>
          <w:rFonts w:ascii="Times New Roman" w:eastAsia="Times New Roman" w:hAnsi="Times New Roman" w:cs="Times New Roman"/>
          <w:sz w:val="24"/>
          <w:szCs w:val="24"/>
        </w:rPr>
      </w:pPr>
    </w:p>
    <w:p w:rsidR="00637C44" w:rsidRDefault="00637C44" w:rsidP="00637C44">
      <w:pPr>
        <w:spacing w:after="0" w:line="240" w:lineRule="auto"/>
        <w:jc w:val="both"/>
        <w:rPr>
          <w:rFonts w:ascii="Times New Roman" w:eastAsia="Times New Roman" w:hAnsi="Times New Roman" w:cs="Times New Roman"/>
          <w:sz w:val="24"/>
          <w:szCs w:val="24"/>
        </w:rPr>
      </w:pPr>
    </w:p>
    <w:p w:rsidR="00637C44" w:rsidRPr="00A36467" w:rsidRDefault="00637C44" w:rsidP="00637C44">
      <w:pPr>
        <w:spacing w:after="0" w:line="240" w:lineRule="auto"/>
        <w:jc w:val="both"/>
        <w:rPr>
          <w:rFonts w:ascii="Times New Roman" w:eastAsia="Times New Roman" w:hAnsi="Times New Roman" w:cs="Times New Roman"/>
          <w:b/>
          <w:sz w:val="24"/>
          <w:szCs w:val="24"/>
        </w:rPr>
      </w:pPr>
      <w:r w:rsidRPr="00A36467">
        <w:rPr>
          <w:rFonts w:ascii="Times New Roman" w:eastAsia="Times New Roman" w:hAnsi="Times New Roman" w:cs="Times New Roman"/>
          <w:b/>
          <w:sz w:val="28"/>
          <w:szCs w:val="28"/>
        </w:rPr>
        <w:t xml:space="preserve">Результаты качества </w:t>
      </w:r>
      <w:proofErr w:type="gramStart"/>
      <w:r w:rsidRPr="00A36467">
        <w:rPr>
          <w:rFonts w:ascii="Times New Roman" w:eastAsia="Times New Roman" w:hAnsi="Times New Roman" w:cs="Times New Roman"/>
          <w:b/>
          <w:sz w:val="28"/>
          <w:szCs w:val="28"/>
        </w:rPr>
        <w:t>обучения  по предметам</w:t>
      </w:r>
      <w:proofErr w:type="gramEnd"/>
      <w:r w:rsidRPr="00A36467">
        <w:rPr>
          <w:rFonts w:ascii="Times New Roman" w:eastAsia="Times New Roman" w:hAnsi="Times New Roman" w:cs="Times New Roman"/>
          <w:b/>
          <w:sz w:val="28"/>
          <w:szCs w:val="28"/>
        </w:rPr>
        <w:t xml:space="preserve"> в начальной школе представлены в таблице 7:</w:t>
      </w:r>
    </w:p>
    <w:p w:rsidR="00637C44" w:rsidRPr="00A36467" w:rsidRDefault="00637C44" w:rsidP="00637C44">
      <w:pPr>
        <w:spacing w:after="0" w:line="240" w:lineRule="auto"/>
        <w:jc w:val="right"/>
        <w:rPr>
          <w:rFonts w:ascii="Times New Roman" w:eastAsia="Times New Roman" w:hAnsi="Times New Roman" w:cs="Times New Roman"/>
          <w:sz w:val="24"/>
          <w:szCs w:val="24"/>
        </w:rPr>
      </w:pPr>
      <w:r w:rsidRPr="00A36467">
        <w:rPr>
          <w:rFonts w:ascii="Times New Roman" w:eastAsia="Times New Roman" w:hAnsi="Times New Roman" w:cs="Times New Roman"/>
          <w:sz w:val="24"/>
          <w:szCs w:val="24"/>
        </w:rPr>
        <w:t>Таблица 7</w:t>
      </w:r>
    </w:p>
    <w:p w:rsidR="00637C44" w:rsidRPr="00A36467" w:rsidRDefault="00637C44" w:rsidP="00637C44">
      <w:pPr>
        <w:spacing w:after="0" w:line="240" w:lineRule="auto"/>
        <w:jc w:val="right"/>
        <w:rPr>
          <w:rFonts w:ascii="Times New Roman" w:eastAsia="Times New Roman" w:hAnsi="Times New Roman" w:cs="Times New Roman"/>
          <w:sz w:val="24"/>
          <w:szCs w:val="24"/>
        </w:rPr>
      </w:pPr>
    </w:p>
    <w:tbl>
      <w:tblPr>
        <w:tblStyle w:val="1a"/>
        <w:tblW w:w="0" w:type="auto"/>
        <w:tblLook w:val="04A0" w:firstRow="1" w:lastRow="0" w:firstColumn="1" w:lastColumn="0" w:noHBand="0" w:noVBand="1"/>
      </w:tblPr>
      <w:tblGrid>
        <w:gridCol w:w="458"/>
        <w:gridCol w:w="2267"/>
        <w:gridCol w:w="1325"/>
        <w:gridCol w:w="1326"/>
        <w:gridCol w:w="1326"/>
        <w:gridCol w:w="1326"/>
        <w:gridCol w:w="1327"/>
        <w:gridCol w:w="1327"/>
      </w:tblGrid>
      <w:tr w:rsidR="00637C44" w:rsidRPr="00A36467" w:rsidTr="00637C44">
        <w:tc>
          <w:tcPr>
            <w:tcW w:w="458" w:type="dxa"/>
            <w:vMerge w:val="restart"/>
            <w:tcBorders>
              <w:top w:val="single" w:sz="4" w:space="0" w:color="auto"/>
              <w:left w:val="single" w:sz="4" w:space="0" w:color="auto"/>
              <w:bottom w:val="single" w:sz="4" w:space="0" w:color="auto"/>
              <w:right w:val="single" w:sz="4" w:space="0" w:color="auto"/>
            </w:tcBorders>
            <w:hideMark/>
          </w:tcPr>
          <w:p w:rsidR="00637C44" w:rsidRPr="00A36467" w:rsidRDefault="00637C44">
            <w:pPr>
              <w:spacing w:after="200" w:line="276" w:lineRule="auto"/>
              <w:jc w:val="both"/>
              <w:rPr>
                <w:rFonts w:ascii="Times New Roman" w:eastAsia="Times New Roman" w:hAnsi="Times New Roman" w:cs="Times New Roman"/>
                <w:b/>
                <w:sz w:val="24"/>
                <w:szCs w:val="24"/>
              </w:rPr>
            </w:pPr>
            <w:r w:rsidRPr="00A36467">
              <w:rPr>
                <w:rFonts w:ascii="Times New Roman" w:eastAsia="Times New Roman" w:hAnsi="Times New Roman" w:cs="Times New Roman"/>
                <w:b/>
                <w:sz w:val="24"/>
                <w:szCs w:val="24"/>
              </w:rPr>
              <w:t>№</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37C44" w:rsidRPr="00A36467" w:rsidRDefault="00637C44">
            <w:pPr>
              <w:spacing w:after="200" w:line="276" w:lineRule="auto"/>
              <w:jc w:val="both"/>
              <w:rPr>
                <w:rFonts w:ascii="Times New Roman" w:eastAsia="Times New Roman" w:hAnsi="Times New Roman" w:cs="Times New Roman"/>
                <w:b/>
                <w:sz w:val="24"/>
                <w:szCs w:val="24"/>
              </w:rPr>
            </w:pPr>
            <w:r w:rsidRPr="00A36467">
              <w:rPr>
                <w:rFonts w:ascii="Times New Roman" w:eastAsia="Times New Roman" w:hAnsi="Times New Roman" w:cs="Times New Roman"/>
                <w:b/>
                <w:sz w:val="24"/>
                <w:szCs w:val="24"/>
              </w:rPr>
              <w:t>Предмет</w:t>
            </w:r>
          </w:p>
        </w:tc>
        <w:tc>
          <w:tcPr>
            <w:tcW w:w="2651" w:type="dxa"/>
            <w:gridSpan w:val="2"/>
            <w:tcBorders>
              <w:top w:val="single" w:sz="4" w:space="0" w:color="auto"/>
              <w:left w:val="single" w:sz="4" w:space="0" w:color="auto"/>
              <w:bottom w:val="single" w:sz="4" w:space="0" w:color="auto"/>
              <w:right w:val="single" w:sz="4" w:space="0" w:color="auto"/>
            </w:tcBorders>
            <w:hideMark/>
          </w:tcPr>
          <w:p w:rsidR="00637C44" w:rsidRPr="00A36467" w:rsidRDefault="00637C44">
            <w:pPr>
              <w:spacing w:after="200" w:line="276" w:lineRule="auto"/>
              <w:jc w:val="center"/>
              <w:rPr>
                <w:rFonts w:ascii="Times New Roman" w:eastAsia="Times New Roman" w:hAnsi="Times New Roman" w:cs="Times New Roman"/>
                <w:b/>
                <w:sz w:val="24"/>
                <w:szCs w:val="24"/>
              </w:rPr>
            </w:pPr>
            <w:r w:rsidRPr="00A36467">
              <w:rPr>
                <w:rFonts w:ascii="Times New Roman" w:eastAsia="Times New Roman" w:hAnsi="Times New Roman" w:cs="Times New Roman"/>
                <w:b/>
                <w:sz w:val="24"/>
                <w:szCs w:val="24"/>
              </w:rPr>
              <w:t>20</w:t>
            </w:r>
            <w:r w:rsidR="00A36467">
              <w:rPr>
                <w:rFonts w:ascii="Times New Roman" w:eastAsia="Times New Roman" w:hAnsi="Times New Roman" w:cs="Times New Roman"/>
                <w:b/>
                <w:sz w:val="24"/>
                <w:szCs w:val="24"/>
              </w:rPr>
              <w:t>19</w:t>
            </w:r>
          </w:p>
        </w:tc>
        <w:tc>
          <w:tcPr>
            <w:tcW w:w="2652" w:type="dxa"/>
            <w:gridSpan w:val="2"/>
            <w:tcBorders>
              <w:top w:val="single" w:sz="4" w:space="0" w:color="auto"/>
              <w:left w:val="single" w:sz="4" w:space="0" w:color="auto"/>
              <w:bottom w:val="single" w:sz="4" w:space="0" w:color="auto"/>
              <w:right w:val="single" w:sz="4" w:space="0" w:color="auto"/>
            </w:tcBorders>
            <w:hideMark/>
          </w:tcPr>
          <w:p w:rsidR="00637C44" w:rsidRPr="00A36467" w:rsidRDefault="00637C44" w:rsidP="00A24D72">
            <w:pPr>
              <w:spacing w:after="200" w:line="276" w:lineRule="auto"/>
              <w:jc w:val="center"/>
              <w:rPr>
                <w:rFonts w:ascii="Times New Roman" w:eastAsia="Times New Roman" w:hAnsi="Times New Roman" w:cs="Times New Roman"/>
                <w:b/>
                <w:sz w:val="24"/>
                <w:szCs w:val="24"/>
              </w:rPr>
            </w:pPr>
            <w:r w:rsidRPr="00A36467">
              <w:rPr>
                <w:rFonts w:ascii="Times New Roman" w:eastAsia="Times New Roman" w:hAnsi="Times New Roman" w:cs="Times New Roman"/>
                <w:b/>
                <w:sz w:val="24"/>
                <w:szCs w:val="24"/>
              </w:rPr>
              <w:t>20</w:t>
            </w:r>
            <w:r w:rsidR="00A36467">
              <w:rPr>
                <w:rFonts w:ascii="Times New Roman" w:eastAsia="Times New Roman" w:hAnsi="Times New Roman" w:cs="Times New Roman"/>
                <w:b/>
                <w:sz w:val="24"/>
                <w:szCs w:val="24"/>
              </w:rPr>
              <w:t>20</w:t>
            </w:r>
          </w:p>
        </w:tc>
        <w:tc>
          <w:tcPr>
            <w:tcW w:w="2654" w:type="dxa"/>
            <w:gridSpan w:val="2"/>
            <w:tcBorders>
              <w:top w:val="single" w:sz="4" w:space="0" w:color="auto"/>
              <w:left w:val="single" w:sz="4" w:space="0" w:color="auto"/>
              <w:bottom w:val="single" w:sz="4" w:space="0" w:color="auto"/>
              <w:right w:val="single" w:sz="4" w:space="0" w:color="auto"/>
            </w:tcBorders>
            <w:hideMark/>
          </w:tcPr>
          <w:p w:rsidR="00637C44" w:rsidRPr="00A36467" w:rsidRDefault="00637C44" w:rsidP="00A24D72">
            <w:pPr>
              <w:spacing w:after="200" w:line="276" w:lineRule="auto"/>
              <w:jc w:val="center"/>
              <w:rPr>
                <w:rFonts w:ascii="Times New Roman" w:eastAsia="Times New Roman" w:hAnsi="Times New Roman" w:cs="Times New Roman"/>
                <w:b/>
                <w:sz w:val="24"/>
                <w:szCs w:val="24"/>
              </w:rPr>
            </w:pPr>
            <w:r w:rsidRPr="00A36467">
              <w:rPr>
                <w:rFonts w:ascii="Times New Roman" w:eastAsia="Times New Roman" w:hAnsi="Times New Roman" w:cs="Times New Roman"/>
                <w:b/>
                <w:sz w:val="24"/>
                <w:szCs w:val="24"/>
              </w:rPr>
              <w:t>20</w:t>
            </w:r>
            <w:r w:rsidR="00A36467">
              <w:rPr>
                <w:rFonts w:ascii="Times New Roman" w:eastAsia="Times New Roman" w:hAnsi="Times New Roman" w:cs="Times New Roman"/>
                <w:b/>
                <w:sz w:val="24"/>
                <w:szCs w:val="24"/>
              </w:rPr>
              <w:t>21</w:t>
            </w:r>
          </w:p>
        </w:tc>
      </w:tr>
      <w:tr w:rsidR="00637C44" w:rsidRPr="00A36467" w:rsidTr="00637C44">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Pr="00A36467" w:rsidRDefault="00637C44">
            <w:pP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Pr="00A36467" w:rsidRDefault="00637C44">
            <w:pPr>
              <w:rPr>
                <w:rFonts w:ascii="Times New Roman" w:eastAsia="Times New Roman" w:hAnsi="Times New Roman" w:cs="Times New Roman"/>
                <w:b/>
                <w:sz w:val="24"/>
                <w:szCs w:val="24"/>
              </w:rPr>
            </w:pPr>
          </w:p>
        </w:tc>
        <w:tc>
          <w:tcPr>
            <w:tcW w:w="1325" w:type="dxa"/>
            <w:tcBorders>
              <w:top w:val="single" w:sz="4" w:space="0" w:color="auto"/>
              <w:left w:val="single" w:sz="4" w:space="0" w:color="auto"/>
              <w:bottom w:val="single" w:sz="4" w:space="0" w:color="auto"/>
              <w:right w:val="single" w:sz="4" w:space="0" w:color="auto"/>
            </w:tcBorders>
            <w:hideMark/>
          </w:tcPr>
          <w:p w:rsidR="00637C44" w:rsidRPr="00A36467" w:rsidRDefault="00637C44">
            <w:pPr>
              <w:spacing w:after="200" w:line="276" w:lineRule="auto"/>
              <w:jc w:val="center"/>
              <w:rPr>
                <w:rFonts w:ascii="Times New Roman" w:eastAsia="Times New Roman" w:hAnsi="Times New Roman" w:cs="Times New Roman"/>
                <w:b/>
                <w:sz w:val="24"/>
                <w:szCs w:val="24"/>
              </w:rPr>
            </w:pPr>
            <w:proofErr w:type="spellStart"/>
            <w:r w:rsidRPr="00A36467">
              <w:rPr>
                <w:rFonts w:ascii="Times New Roman" w:eastAsia="Times New Roman" w:hAnsi="Times New Roman" w:cs="Times New Roman"/>
                <w:b/>
                <w:sz w:val="24"/>
                <w:szCs w:val="24"/>
              </w:rPr>
              <w:t>Кач</w:t>
            </w:r>
            <w:proofErr w:type="spellEnd"/>
            <w:r w:rsidRPr="00A36467">
              <w:rPr>
                <w:rFonts w:ascii="Times New Roman" w:eastAsia="Times New Roman" w:hAnsi="Times New Roman" w:cs="Times New Roman"/>
                <w:b/>
                <w:sz w:val="24"/>
                <w:szCs w:val="24"/>
              </w:rPr>
              <w:t>-во</w:t>
            </w:r>
          </w:p>
        </w:tc>
        <w:tc>
          <w:tcPr>
            <w:tcW w:w="1326" w:type="dxa"/>
            <w:tcBorders>
              <w:top w:val="single" w:sz="4" w:space="0" w:color="auto"/>
              <w:left w:val="single" w:sz="4" w:space="0" w:color="auto"/>
              <w:bottom w:val="single" w:sz="4" w:space="0" w:color="auto"/>
              <w:right w:val="single" w:sz="4" w:space="0" w:color="auto"/>
            </w:tcBorders>
            <w:hideMark/>
          </w:tcPr>
          <w:p w:rsidR="00637C44" w:rsidRPr="00A36467" w:rsidRDefault="00637C44">
            <w:pPr>
              <w:spacing w:after="200" w:line="276" w:lineRule="auto"/>
              <w:jc w:val="center"/>
              <w:rPr>
                <w:rFonts w:ascii="Times New Roman" w:eastAsia="Times New Roman" w:hAnsi="Times New Roman" w:cs="Times New Roman"/>
                <w:b/>
                <w:sz w:val="24"/>
                <w:szCs w:val="24"/>
              </w:rPr>
            </w:pPr>
            <w:r w:rsidRPr="00A36467">
              <w:rPr>
                <w:rFonts w:ascii="Times New Roman" w:eastAsia="Times New Roman" w:hAnsi="Times New Roman" w:cs="Times New Roman"/>
                <w:b/>
                <w:sz w:val="24"/>
                <w:szCs w:val="24"/>
              </w:rPr>
              <w:t>Успев-</w:t>
            </w:r>
            <w:proofErr w:type="spellStart"/>
            <w:r w:rsidRPr="00A36467">
              <w:rPr>
                <w:rFonts w:ascii="Times New Roman" w:eastAsia="Times New Roman" w:hAnsi="Times New Roman" w:cs="Times New Roman"/>
                <w:b/>
                <w:sz w:val="24"/>
                <w:szCs w:val="24"/>
              </w:rPr>
              <w:t>ть</w:t>
            </w:r>
            <w:proofErr w:type="spellEnd"/>
          </w:p>
        </w:tc>
        <w:tc>
          <w:tcPr>
            <w:tcW w:w="1326" w:type="dxa"/>
            <w:tcBorders>
              <w:top w:val="single" w:sz="4" w:space="0" w:color="auto"/>
              <w:left w:val="single" w:sz="4" w:space="0" w:color="auto"/>
              <w:bottom w:val="single" w:sz="4" w:space="0" w:color="auto"/>
              <w:right w:val="single" w:sz="4" w:space="0" w:color="auto"/>
            </w:tcBorders>
            <w:hideMark/>
          </w:tcPr>
          <w:p w:rsidR="00637C44" w:rsidRPr="00A36467" w:rsidRDefault="00637C44">
            <w:pPr>
              <w:spacing w:after="200" w:line="276" w:lineRule="auto"/>
              <w:jc w:val="center"/>
              <w:rPr>
                <w:rFonts w:ascii="Times New Roman" w:eastAsia="Times New Roman" w:hAnsi="Times New Roman" w:cs="Times New Roman"/>
                <w:b/>
                <w:sz w:val="24"/>
                <w:szCs w:val="24"/>
              </w:rPr>
            </w:pPr>
            <w:proofErr w:type="spellStart"/>
            <w:r w:rsidRPr="00A36467">
              <w:rPr>
                <w:rFonts w:ascii="Times New Roman" w:eastAsia="Times New Roman" w:hAnsi="Times New Roman" w:cs="Times New Roman"/>
                <w:b/>
                <w:sz w:val="24"/>
                <w:szCs w:val="24"/>
              </w:rPr>
              <w:t>Кач</w:t>
            </w:r>
            <w:proofErr w:type="spellEnd"/>
            <w:r w:rsidRPr="00A36467">
              <w:rPr>
                <w:rFonts w:ascii="Times New Roman" w:eastAsia="Times New Roman" w:hAnsi="Times New Roman" w:cs="Times New Roman"/>
                <w:b/>
                <w:sz w:val="24"/>
                <w:szCs w:val="24"/>
              </w:rPr>
              <w:t>-во</w:t>
            </w:r>
          </w:p>
        </w:tc>
        <w:tc>
          <w:tcPr>
            <w:tcW w:w="1326" w:type="dxa"/>
            <w:tcBorders>
              <w:top w:val="single" w:sz="4" w:space="0" w:color="auto"/>
              <w:left w:val="single" w:sz="4" w:space="0" w:color="auto"/>
              <w:bottom w:val="single" w:sz="4" w:space="0" w:color="auto"/>
              <w:right w:val="single" w:sz="4" w:space="0" w:color="auto"/>
            </w:tcBorders>
            <w:hideMark/>
          </w:tcPr>
          <w:p w:rsidR="00637C44" w:rsidRPr="00A36467" w:rsidRDefault="00637C44">
            <w:pPr>
              <w:spacing w:after="200" w:line="276" w:lineRule="auto"/>
              <w:jc w:val="center"/>
              <w:rPr>
                <w:rFonts w:ascii="Times New Roman" w:eastAsia="Times New Roman" w:hAnsi="Times New Roman" w:cs="Times New Roman"/>
                <w:b/>
                <w:sz w:val="24"/>
                <w:szCs w:val="24"/>
              </w:rPr>
            </w:pPr>
            <w:r w:rsidRPr="00A36467">
              <w:rPr>
                <w:rFonts w:ascii="Times New Roman" w:eastAsia="Times New Roman" w:hAnsi="Times New Roman" w:cs="Times New Roman"/>
                <w:b/>
                <w:sz w:val="24"/>
                <w:szCs w:val="24"/>
              </w:rPr>
              <w:t>Успев-</w:t>
            </w:r>
            <w:proofErr w:type="spellStart"/>
            <w:r w:rsidRPr="00A36467">
              <w:rPr>
                <w:rFonts w:ascii="Times New Roman" w:eastAsia="Times New Roman" w:hAnsi="Times New Roman" w:cs="Times New Roman"/>
                <w:b/>
                <w:sz w:val="24"/>
                <w:szCs w:val="24"/>
              </w:rPr>
              <w:t>ть</w:t>
            </w:r>
            <w:proofErr w:type="spellEnd"/>
          </w:p>
        </w:tc>
        <w:tc>
          <w:tcPr>
            <w:tcW w:w="1327" w:type="dxa"/>
            <w:tcBorders>
              <w:top w:val="single" w:sz="4" w:space="0" w:color="auto"/>
              <w:left w:val="single" w:sz="4" w:space="0" w:color="auto"/>
              <w:bottom w:val="single" w:sz="4" w:space="0" w:color="auto"/>
              <w:right w:val="single" w:sz="4" w:space="0" w:color="auto"/>
            </w:tcBorders>
            <w:hideMark/>
          </w:tcPr>
          <w:p w:rsidR="00637C44" w:rsidRPr="00A36467" w:rsidRDefault="00637C44">
            <w:pPr>
              <w:spacing w:after="200" w:line="276" w:lineRule="auto"/>
              <w:jc w:val="center"/>
              <w:rPr>
                <w:rFonts w:ascii="Times New Roman" w:eastAsia="Times New Roman" w:hAnsi="Times New Roman" w:cs="Times New Roman"/>
                <w:b/>
                <w:sz w:val="24"/>
                <w:szCs w:val="24"/>
              </w:rPr>
            </w:pPr>
            <w:proofErr w:type="spellStart"/>
            <w:r w:rsidRPr="00A36467">
              <w:rPr>
                <w:rFonts w:ascii="Times New Roman" w:eastAsia="Times New Roman" w:hAnsi="Times New Roman" w:cs="Times New Roman"/>
                <w:b/>
                <w:sz w:val="24"/>
                <w:szCs w:val="24"/>
              </w:rPr>
              <w:t>Кач</w:t>
            </w:r>
            <w:proofErr w:type="spellEnd"/>
            <w:r w:rsidRPr="00A36467">
              <w:rPr>
                <w:rFonts w:ascii="Times New Roman" w:eastAsia="Times New Roman" w:hAnsi="Times New Roman" w:cs="Times New Roman"/>
                <w:b/>
                <w:sz w:val="24"/>
                <w:szCs w:val="24"/>
              </w:rPr>
              <w:t>-во</w:t>
            </w:r>
          </w:p>
        </w:tc>
        <w:tc>
          <w:tcPr>
            <w:tcW w:w="1327" w:type="dxa"/>
            <w:tcBorders>
              <w:top w:val="single" w:sz="4" w:space="0" w:color="auto"/>
              <w:left w:val="single" w:sz="4" w:space="0" w:color="auto"/>
              <w:bottom w:val="single" w:sz="4" w:space="0" w:color="auto"/>
              <w:right w:val="single" w:sz="4" w:space="0" w:color="auto"/>
            </w:tcBorders>
            <w:hideMark/>
          </w:tcPr>
          <w:p w:rsidR="00637C44" w:rsidRPr="00A36467" w:rsidRDefault="00637C44">
            <w:pPr>
              <w:spacing w:after="200" w:line="276" w:lineRule="auto"/>
              <w:jc w:val="center"/>
              <w:rPr>
                <w:rFonts w:ascii="Times New Roman" w:eastAsia="Times New Roman" w:hAnsi="Times New Roman" w:cs="Times New Roman"/>
                <w:b/>
                <w:sz w:val="24"/>
                <w:szCs w:val="24"/>
              </w:rPr>
            </w:pPr>
            <w:r w:rsidRPr="00A36467">
              <w:rPr>
                <w:rFonts w:ascii="Times New Roman" w:eastAsia="Times New Roman" w:hAnsi="Times New Roman" w:cs="Times New Roman"/>
                <w:b/>
                <w:sz w:val="24"/>
                <w:szCs w:val="24"/>
              </w:rPr>
              <w:t>Успев-</w:t>
            </w:r>
            <w:proofErr w:type="spellStart"/>
            <w:r w:rsidRPr="00A36467">
              <w:rPr>
                <w:rFonts w:ascii="Times New Roman" w:eastAsia="Times New Roman" w:hAnsi="Times New Roman" w:cs="Times New Roman"/>
                <w:b/>
                <w:sz w:val="24"/>
                <w:szCs w:val="24"/>
              </w:rPr>
              <w:t>ть</w:t>
            </w:r>
            <w:proofErr w:type="spellEnd"/>
          </w:p>
        </w:tc>
      </w:tr>
      <w:tr w:rsidR="00E2009C" w:rsidTr="00637C44">
        <w:tc>
          <w:tcPr>
            <w:tcW w:w="458"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325" w:type="dxa"/>
            <w:tcBorders>
              <w:top w:val="single" w:sz="4" w:space="0" w:color="auto"/>
              <w:left w:val="single" w:sz="4" w:space="0" w:color="auto"/>
              <w:bottom w:val="single" w:sz="4" w:space="0" w:color="auto"/>
              <w:right w:val="single" w:sz="4" w:space="0" w:color="auto"/>
            </w:tcBorders>
            <w:hideMark/>
          </w:tcPr>
          <w:p w:rsidR="00E2009C" w:rsidRDefault="00A36467"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A36467"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A36467"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6467">
              <w:rPr>
                <w:rFonts w:ascii="Times New Roman" w:eastAsia="Times New Roman" w:hAnsi="Times New Roman" w:cs="Times New Roman"/>
                <w:sz w:val="24"/>
                <w:szCs w:val="24"/>
              </w:rPr>
              <w:t>6</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E2009C" w:rsidTr="00637C44">
        <w:tc>
          <w:tcPr>
            <w:tcW w:w="458"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325" w:type="dxa"/>
            <w:tcBorders>
              <w:top w:val="single" w:sz="4" w:space="0" w:color="auto"/>
              <w:left w:val="single" w:sz="4" w:space="0" w:color="auto"/>
              <w:bottom w:val="single" w:sz="4" w:space="0" w:color="auto"/>
              <w:right w:val="single" w:sz="4" w:space="0" w:color="auto"/>
            </w:tcBorders>
            <w:hideMark/>
          </w:tcPr>
          <w:p w:rsidR="00E2009C" w:rsidRDefault="00A36467"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A36467"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36467">
              <w:rPr>
                <w:rFonts w:ascii="Times New Roman" w:eastAsia="Times New Roman" w:hAnsi="Times New Roman" w:cs="Times New Roman"/>
                <w:sz w:val="24"/>
                <w:szCs w:val="24"/>
              </w:rPr>
              <w:t>96</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E2009C" w:rsidTr="00637C44">
        <w:tc>
          <w:tcPr>
            <w:tcW w:w="458"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w:t>
            </w:r>
          </w:p>
        </w:tc>
        <w:tc>
          <w:tcPr>
            <w:tcW w:w="1325" w:type="dxa"/>
            <w:tcBorders>
              <w:top w:val="single" w:sz="4" w:space="0" w:color="auto"/>
              <w:left w:val="single" w:sz="4" w:space="0" w:color="auto"/>
              <w:bottom w:val="single" w:sz="4" w:space="0" w:color="auto"/>
              <w:right w:val="single" w:sz="4" w:space="0" w:color="auto"/>
            </w:tcBorders>
            <w:hideMark/>
          </w:tcPr>
          <w:p w:rsidR="00E2009C" w:rsidRDefault="00A36467"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A36467" w:rsidRDefault="00A36467"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2009C" w:rsidTr="00637C44">
        <w:tc>
          <w:tcPr>
            <w:tcW w:w="458"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1325" w:type="dxa"/>
            <w:tcBorders>
              <w:top w:val="single" w:sz="4" w:space="0" w:color="auto"/>
              <w:left w:val="single" w:sz="4" w:space="0" w:color="auto"/>
              <w:bottom w:val="single" w:sz="4" w:space="0" w:color="auto"/>
              <w:right w:val="single" w:sz="4" w:space="0" w:color="auto"/>
            </w:tcBorders>
            <w:hideMark/>
          </w:tcPr>
          <w:p w:rsidR="00E2009C" w:rsidRDefault="00E2009C" w:rsidP="00771C3C">
            <w:pPr>
              <w:tabs>
                <w:tab w:val="left" w:pos="885"/>
              </w:tab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6467">
              <w:rPr>
                <w:rFonts w:ascii="Times New Roman" w:eastAsia="Times New Roman" w:hAnsi="Times New Roman" w:cs="Times New Roman"/>
                <w:sz w:val="24"/>
                <w:szCs w:val="24"/>
              </w:rPr>
              <w:t>0,9</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6467">
              <w:rPr>
                <w:rFonts w:ascii="Times New Roman" w:eastAsia="Times New Roman" w:hAnsi="Times New Roman" w:cs="Times New Roman"/>
                <w:sz w:val="24"/>
                <w:szCs w:val="24"/>
              </w:rPr>
              <w:t>3,0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6467">
              <w:rPr>
                <w:rFonts w:ascii="Times New Roman" w:eastAsia="Times New Roman" w:hAnsi="Times New Roman" w:cs="Times New Roman"/>
                <w:sz w:val="24"/>
                <w:szCs w:val="24"/>
              </w:rPr>
              <w:t>8,0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2009C" w:rsidTr="00637C44">
        <w:tc>
          <w:tcPr>
            <w:tcW w:w="458"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w:t>
            </w:r>
          </w:p>
        </w:tc>
        <w:tc>
          <w:tcPr>
            <w:tcW w:w="1325"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36467">
              <w:rPr>
                <w:rFonts w:ascii="Times New Roman" w:eastAsia="Times New Roman" w:hAnsi="Times New Roman" w:cs="Times New Roman"/>
                <w:sz w:val="24"/>
                <w:szCs w:val="24"/>
              </w:rPr>
              <w:t>7,0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36467">
              <w:rPr>
                <w:rFonts w:ascii="Times New Roman" w:eastAsia="Times New Roman" w:hAnsi="Times New Roman" w:cs="Times New Roman"/>
                <w:sz w:val="24"/>
                <w:szCs w:val="24"/>
              </w:rPr>
              <w:t>9,0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A36467" w:rsidP="00A24D72">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2009C" w:rsidTr="00637C44">
        <w:tc>
          <w:tcPr>
            <w:tcW w:w="458"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26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1325"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6467">
              <w:rPr>
                <w:rFonts w:ascii="Times New Roman" w:eastAsia="Times New Roman" w:hAnsi="Times New Roman" w:cs="Times New Roman"/>
                <w:sz w:val="24"/>
                <w:szCs w:val="24"/>
              </w:rPr>
              <w:t>0,9</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6467">
              <w:rPr>
                <w:rFonts w:ascii="Times New Roman" w:eastAsia="Times New Roman" w:hAnsi="Times New Roman" w:cs="Times New Roman"/>
                <w:sz w:val="24"/>
                <w:szCs w:val="24"/>
              </w:rPr>
              <w:t>3,0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6467">
              <w:rPr>
                <w:rFonts w:ascii="Times New Roman" w:eastAsia="Times New Roman" w:hAnsi="Times New Roman" w:cs="Times New Roman"/>
                <w:sz w:val="24"/>
                <w:szCs w:val="24"/>
              </w:rPr>
              <w:t>5,0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2009C" w:rsidTr="00637C44">
        <w:tc>
          <w:tcPr>
            <w:tcW w:w="458"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6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325"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6467">
              <w:rPr>
                <w:rFonts w:ascii="Times New Roman" w:eastAsia="Times New Roman" w:hAnsi="Times New Roman" w:cs="Times New Roman"/>
                <w:sz w:val="24"/>
                <w:szCs w:val="24"/>
              </w:rPr>
              <w:t>6,0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2009C" w:rsidTr="00637C44">
        <w:tc>
          <w:tcPr>
            <w:tcW w:w="458"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6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Окружающий мир</w:t>
            </w:r>
          </w:p>
        </w:tc>
        <w:tc>
          <w:tcPr>
            <w:tcW w:w="1325" w:type="dxa"/>
            <w:tcBorders>
              <w:top w:val="single" w:sz="4" w:space="0" w:color="auto"/>
              <w:left w:val="single" w:sz="4" w:space="0" w:color="auto"/>
              <w:bottom w:val="single" w:sz="4" w:space="0" w:color="auto"/>
              <w:right w:val="single" w:sz="4" w:space="0" w:color="auto"/>
            </w:tcBorders>
            <w:hideMark/>
          </w:tcPr>
          <w:p w:rsidR="00E2009C" w:rsidRDefault="00A36467"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36467">
              <w:rPr>
                <w:rFonts w:ascii="Times New Roman" w:eastAsia="Times New Roman" w:hAnsi="Times New Roman" w:cs="Times New Roman"/>
                <w:sz w:val="24"/>
                <w:szCs w:val="24"/>
              </w:rPr>
              <w:t>6,0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A36467"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p w:rsidR="00E2009C" w:rsidRDefault="00E2009C" w:rsidP="00771C3C">
            <w:pPr>
              <w:spacing w:after="200" w:line="276" w:lineRule="auto"/>
              <w:jc w:val="both"/>
              <w:rPr>
                <w:rFonts w:ascii="Times New Roman" w:eastAsia="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E2009C"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1327" w:type="dxa"/>
            <w:tcBorders>
              <w:top w:val="single" w:sz="4" w:space="0" w:color="auto"/>
              <w:left w:val="single" w:sz="4" w:space="0" w:color="auto"/>
              <w:bottom w:val="single" w:sz="4" w:space="0" w:color="auto"/>
              <w:right w:val="single" w:sz="4" w:space="0" w:color="auto"/>
            </w:tcBorders>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E2009C" w:rsidTr="00637C44">
        <w:tc>
          <w:tcPr>
            <w:tcW w:w="458"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6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ОРКСЭ</w:t>
            </w:r>
          </w:p>
        </w:tc>
        <w:tc>
          <w:tcPr>
            <w:tcW w:w="1325" w:type="dxa"/>
            <w:tcBorders>
              <w:top w:val="single" w:sz="4" w:space="0" w:color="auto"/>
              <w:left w:val="single" w:sz="4" w:space="0" w:color="auto"/>
              <w:bottom w:val="single" w:sz="4" w:space="0" w:color="auto"/>
              <w:right w:val="single" w:sz="4" w:space="0" w:color="auto"/>
            </w:tcBorders>
            <w:hideMark/>
          </w:tcPr>
          <w:p w:rsidR="00E2009C" w:rsidRDefault="00A36467"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A36467"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66,6</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2009C" w:rsidTr="00637C44">
        <w:tc>
          <w:tcPr>
            <w:tcW w:w="458" w:type="dxa"/>
            <w:tcBorders>
              <w:top w:val="single" w:sz="4" w:space="0" w:color="auto"/>
              <w:left w:val="single" w:sz="4" w:space="0" w:color="auto"/>
              <w:bottom w:val="single" w:sz="4" w:space="0" w:color="auto"/>
              <w:right w:val="single" w:sz="4" w:space="0" w:color="auto"/>
            </w:tcBorders>
            <w:hideMark/>
          </w:tcPr>
          <w:p w:rsidR="00E2009C" w:rsidRDefault="00E200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67" w:type="dxa"/>
            <w:tcBorders>
              <w:top w:val="single" w:sz="4" w:space="0" w:color="auto"/>
              <w:left w:val="single" w:sz="4" w:space="0" w:color="auto"/>
              <w:bottom w:val="single" w:sz="4" w:space="0" w:color="auto"/>
              <w:right w:val="single" w:sz="4" w:space="0" w:color="auto"/>
            </w:tcBorders>
            <w:hideMark/>
          </w:tcPr>
          <w:p w:rsidR="00E2009C" w:rsidRDefault="00E200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325" w:type="dxa"/>
            <w:tcBorders>
              <w:top w:val="single" w:sz="4" w:space="0" w:color="auto"/>
              <w:left w:val="single" w:sz="4" w:space="0" w:color="auto"/>
              <w:bottom w:val="single" w:sz="4" w:space="0" w:color="auto"/>
              <w:right w:val="single" w:sz="4" w:space="0" w:color="auto"/>
            </w:tcBorders>
            <w:hideMark/>
          </w:tcPr>
          <w:p w:rsidR="00E2009C" w:rsidRDefault="00A36467"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A36467"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A36467"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A364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2009C" w:rsidTr="00637C44">
        <w:tc>
          <w:tcPr>
            <w:tcW w:w="458" w:type="dxa"/>
            <w:tcBorders>
              <w:top w:val="single" w:sz="4" w:space="0" w:color="auto"/>
              <w:left w:val="single" w:sz="4" w:space="0" w:color="auto"/>
              <w:bottom w:val="single" w:sz="4" w:space="0" w:color="auto"/>
              <w:right w:val="single" w:sz="4" w:space="0" w:color="auto"/>
            </w:tcBorders>
            <w:hideMark/>
          </w:tcPr>
          <w:p w:rsidR="00E2009C" w:rsidRDefault="00E200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7" w:type="dxa"/>
            <w:tcBorders>
              <w:top w:val="single" w:sz="4" w:space="0" w:color="auto"/>
              <w:left w:val="single" w:sz="4" w:space="0" w:color="auto"/>
              <w:bottom w:val="single" w:sz="4" w:space="0" w:color="auto"/>
              <w:right w:val="single" w:sz="4" w:space="0" w:color="auto"/>
            </w:tcBorders>
            <w:hideMark/>
          </w:tcPr>
          <w:p w:rsidR="00E2009C" w:rsidRDefault="00E200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литература</w:t>
            </w:r>
          </w:p>
        </w:tc>
        <w:tc>
          <w:tcPr>
            <w:tcW w:w="1325" w:type="dxa"/>
            <w:tcBorders>
              <w:top w:val="single" w:sz="4" w:space="0" w:color="auto"/>
              <w:left w:val="single" w:sz="4" w:space="0" w:color="auto"/>
              <w:bottom w:val="single" w:sz="4" w:space="0" w:color="auto"/>
              <w:right w:val="single" w:sz="4" w:space="0" w:color="auto"/>
            </w:tcBorders>
            <w:hideMark/>
          </w:tcPr>
          <w:p w:rsidR="00E2009C" w:rsidRDefault="00A36467"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A36467"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6467">
              <w:rPr>
                <w:rFonts w:ascii="Times New Roman" w:eastAsia="Times New Roman" w:hAnsi="Times New Roman" w:cs="Times New Roman"/>
                <w:sz w:val="24"/>
                <w:szCs w:val="24"/>
              </w:rPr>
              <w:t>5,0</w:t>
            </w:r>
          </w:p>
        </w:tc>
        <w:tc>
          <w:tcPr>
            <w:tcW w:w="1326" w:type="dxa"/>
            <w:tcBorders>
              <w:top w:val="single" w:sz="4" w:space="0" w:color="auto"/>
              <w:left w:val="single" w:sz="4" w:space="0" w:color="auto"/>
              <w:bottom w:val="single" w:sz="4" w:space="0" w:color="auto"/>
              <w:right w:val="single" w:sz="4" w:space="0" w:color="auto"/>
            </w:tcBorders>
            <w:hideMark/>
          </w:tcPr>
          <w:p w:rsidR="00E2009C" w:rsidRDefault="00E2009C"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A364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68,0</w:t>
            </w:r>
          </w:p>
        </w:tc>
        <w:tc>
          <w:tcPr>
            <w:tcW w:w="1327" w:type="dxa"/>
            <w:tcBorders>
              <w:top w:val="single" w:sz="4" w:space="0" w:color="auto"/>
              <w:left w:val="single" w:sz="4" w:space="0" w:color="auto"/>
              <w:bottom w:val="single" w:sz="4" w:space="0" w:color="auto"/>
              <w:right w:val="single" w:sz="4" w:space="0" w:color="auto"/>
            </w:tcBorders>
            <w:hideMark/>
          </w:tcPr>
          <w:p w:rsidR="00E2009C" w:rsidRDefault="00E200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A36467" w:rsidTr="00637C44">
        <w:tc>
          <w:tcPr>
            <w:tcW w:w="458" w:type="dxa"/>
            <w:tcBorders>
              <w:top w:val="single" w:sz="4" w:space="0" w:color="auto"/>
              <w:left w:val="single" w:sz="4" w:space="0" w:color="auto"/>
              <w:bottom w:val="single" w:sz="4" w:space="0" w:color="auto"/>
              <w:right w:val="single" w:sz="4" w:space="0" w:color="auto"/>
            </w:tcBorders>
            <w:hideMark/>
          </w:tcPr>
          <w:p w:rsidR="00A36467" w:rsidRDefault="00A364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67" w:type="dxa"/>
            <w:tcBorders>
              <w:top w:val="single" w:sz="4" w:space="0" w:color="auto"/>
              <w:left w:val="single" w:sz="4" w:space="0" w:color="auto"/>
              <w:bottom w:val="single" w:sz="4" w:space="0" w:color="auto"/>
              <w:right w:val="single" w:sz="4" w:space="0" w:color="auto"/>
            </w:tcBorders>
            <w:hideMark/>
          </w:tcPr>
          <w:p w:rsidR="00A36467" w:rsidRDefault="00A364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w:t>
            </w:r>
          </w:p>
        </w:tc>
        <w:tc>
          <w:tcPr>
            <w:tcW w:w="1325" w:type="dxa"/>
            <w:tcBorders>
              <w:top w:val="single" w:sz="4" w:space="0" w:color="auto"/>
              <w:left w:val="single" w:sz="4" w:space="0" w:color="auto"/>
              <w:bottom w:val="single" w:sz="4" w:space="0" w:color="auto"/>
              <w:right w:val="single" w:sz="4" w:space="0" w:color="auto"/>
            </w:tcBorders>
            <w:hideMark/>
          </w:tcPr>
          <w:p w:rsidR="00A36467" w:rsidRDefault="00A36467"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1326" w:type="dxa"/>
            <w:tcBorders>
              <w:top w:val="single" w:sz="4" w:space="0" w:color="auto"/>
              <w:left w:val="single" w:sz="4" w:space="0" w:color="auto"/>
              <w:bottom w:val="single" w:sz="4" w:space="0" w:color="auto"/>
              <w:right w:val="single" w:sz="4" w:space="0" w:color="auto"/>
            </w:tcBorders>
            <w:hideMark/>
          </w:tcPr>
          <w:p w:rsidR="00A36467" w:rsidRDefault="00A36467"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c>
          <w:tcPr>
            <w:tcW w:w="1326" w:type="dxa"/>
            <w:tcBorders>
              <w:top w:val="single" w:sz="4" w:space="0" w:color="auto"/>
              <w:left w:val="single" w:sz="4" w:space="0" w:color="auto"/>
              <w:bottom w:val="single" w:sz="4" w:space="0" w:color="auto"/>
              <w:right w:val="single" w:sz="4" w:space="0" w:color="auto"/>
            </w:tcBorders>
            <w:hideMark/>
          </w:tcPr>
          <w:p w:rsidR="00A36467" w:rsidRDefault="00A36467"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54,7</w:t>
            </w:r>
          </w:p>
        </w:tc>
        <w:tc>
          <w:tcPr>
            <w:tcW w:w="1326" w:type="dxa"/>
            <w:tcBorders>
              <w:top w:val="single" w:sz="4" w:space="0" w:color="auto"/>
              <w:left w:val="single" w:sz="4" w:space="0" w:color="auto"/>
              <w:bottom w:val="single" w:sz="4" w:space="0" w:color="auto"/>
              <w:right w:val="single" w:sz="4" w:space="0" w:color="auto"/>
            </w:tcBorders>
            <w:hideMark/>
          </w:tcPr>
          <w:p w:rsidR="00A36467" w:rsidRDefault="00A36467" w:rsidP="00771C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p>
        </w:tc>
        <w:tc>
          <w:tcPr>
            <w:tcW w:w="1327" w:type="dxa"/>
            <w:tcBorders>
              <w:top w:val="single" w:sz="4" w:space="0" w:color="auto"/>
              <w:left w:val="single" w:sz="4" w:space="0" w:color="auto"/>
              <w:bottom w:val="single" w:sz="4" w:space="0" w:color="auto"/>
              <w:right w:val="single" w:sz="4" w:space="0" w:color="auto"/>
            </w:tcBorders>
            <w:hideMark/>
          </w:tcPr>
          <w:p w:rsidR="00A36467" w:rsidRDefault="00A364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45,4</w:t>
            </w:r>
          </w:p>
        </w:tc>
        <w:tc>
          <w:tcPr>
            <w:tcW w:w="1327" w:type="dxa"/>
            <w:tcBorders>
              <w:top w:val="single" w:sz="4" w:space="0" w:color="auto"/>
              <w:left w:val="single" w:sz="4" w:space="0" w:color="auto"/>
              <w:bottom w:val="single" w:sz="4" w:space="0" w:color="auto"/>
              <w:right w:val="single" w:sz="4" w:space="0" w:color="auto"/>
            </w:tcBorders>
            <w:hideMark/>
          </w:tcPr>
          <w:p w:rsidR="00A36467" w:rsidRDefault="00A364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637C44" w:rsidRDefault="00637C44" w:rsidP="00637C44">
      <w:pPr>
        <w:spacing w:after="0" w:line="240" w:lineRule="auto"/>
        <w:jc w:val="right"/>
        <w:rPr>
          <w:rFonts w:ascii="Times New Roman" w:eastAsia="Times New Roman" w:hAnsi="Times New Roman" w:cs="Times New Roman"/>
          <w:sz w:val="24"/>
          <w:szCs w:val="24"/>
        </w:rPr>
      </w:pP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Итоги учебно-воспитательной работы по годам представлены в таблице 8</w:t>
      </w:r>
      <w:r>
        <w:rPr>
          <w:rFonts w:ascii="Times New Roman" w:eastAsia="Times New Roman" w:hAnsi="Times New Roman" w:cs="Times New Roman"/>
          <w:sz w:val="28"/>
          <w:szCs w:val="28"/>
        </w:rPr>
        <w:t>:</w:t>
      </w:r>
    </w:p>
    <w:p w:rsidR="00637C44" w:rsidRDefault="00637C44" w:rsidP="00637C4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8.</w:t>
      </w:r>
    </w:p>
    <w:p w:rsidR="00637C44" w:rsidRDefault="00637C44" w:rsidP="00637C44">
      <w:pPr>
        <w:spacing w:after="0" w:line="240" w:lineRule="auto"/>
        <w:jc w:val="both"/>
        <w:rPr>
          <w:rFonts w:ascii="Times New Roman" w:eastAsia="Times New Roman" w:hAnsi="Times New Roman" w:cs="Times New Roman"/>
          <w:sz w:val="24"/>
          <w:szCs w:val="24"/>
        </w:rPr>
      </w:pPr>
    </w:p>
    <w:tbl>
      <w:tblPr>
        <w:tblStyle w:val="1a"/>
        <w:tblW w:w="0" w:type="auto"/>
        <w:tblLook w:val="04A0" w:firstRow="1" w:lastRow="0" w:firstColumn="1" w:lastColumn="0" w:noHBand="0" w:noVBand="1"/>
      </w:tblPr>
      <w:tblGrid>
        <w:gridCol w:w="534"/>
        <w:gridCol w:w="3738"/>
        <w:gridCol w:w="2136"/>
        <w:gridCol w:w="2137"/>
        <w:gridCol w:w="2137"/>
      </w:tblGrid>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637C44">
              <w:rPr>
                <w:rFonts w:ascii="Times New Roman" w:eastAsia="Times New Roman" w:hAnsi="Times New Roman" w:cs="Times New Roman"/>
                <w:sz w:val="24"/>
                <w:szCs w:val="24"/>
              </w:rPr>
              <w:t xml:space="preserve"> уч. год</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rsidP="00A24D72">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r w:rsidR="00637C44">
              <w:rPr>
                <w:rFonts w:ascii="Times New Roman" w:eastAsia="Times New Roman" w:hAnsi="Times New Roman" w:cs="Times New Roman"/>
                <w:sz w:val="24"/>
                <w:szCs w:val="24"/>
              </w:rPr>
              <w:t>уч. год</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rsidP="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637C44">
              <w:rPr>
                <w:rFonts w:ascii="Times New Roman" w:eastAsia="Times New Roman" w:hAnsi="Times New Roman" w:cs="Times New Roman"/>
                <w:sz w:val="24"/>
                <w:szCs w:val="24"/>
              </w:rPr>
              <w:t xml:space="preserve"> уч. год</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Учащихся в начале учебного года</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24D72">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2009C">
              <w:rPr>
                <w:rFonts w:ascii="Times New Roman" w:eastAsia="Times New Roman" w:hAnsi="Times New Roman" w:cs="Times New Roman"/>
                <w:sz w:val="24"/>
                <w:szCs w:val="24"/>
              </w:rPr>
              <w:t>50</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36467">
              <w:rPr>
                <w:rFonts w:ascii="Times New Roman" w:eastAsia="Times New Roman" w:hAnsi="Times New Roman" w:cs="Times New Roman"/>
                <w:sz w:val="24"/>
                <w:szCs w:val="24"/>
              </w:rPr>
              <w:t>61</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Прибыло учащихся</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Выбыло учащихся</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Учащихся в конце учебного года</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2009C">
              <w:rPr>
                <w:rFonts w:ascii="Times New Roman" w:eastAsia="Times New Roman" w:hAnsi="Times New Roman" w:cs="Times New Roman"/>
                <w:sz w:val="24"/>
                <w:szCs w:val="24"/>
              </w:rPr>
              <w:t>53</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Учащихся на «отлично»</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E2009C" w:rsidP="00A24D72">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24D72">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Учащихся, имеющих одну «4», остальные «5»</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на «4» и «5»</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Учащихся, имеющих одну «3», остальные «4» и «5»</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успевают</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Второгодников</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37" w:type="dxa"/>
            <w:tcBorders>
              <w:top w:val="single" w:sz="4" w:space="0" w:color="auto"/>
              <w:left w:val="single" w:sz="4" w:space="0" w:color="auto"/>
              <w:bottom w:val="single" w:sz="4" w:space="0" w:color="auto"/>
              <w:right w:val="single" w:sz="4" w:space="0" w:color="auto"/>
            </w:tcBorders>
          </w:tcPr>
          <w:p w:rsidR="00637C44"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 успеваемости</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rsidP="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r>
      <w:tr w:rsidR="00637C44" w:rsidTr="00637C44">
        <w:tc>
          <w:tcPr>
            <w:tcW w:w="534"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738" w:type="dxa"/>
            <w:tcBorders>
              <w:top w:val="single" w:sz="4" w:space="0" w:color="auto"/>
              <w:left w:val="single" w:sz="4" w:space="0" w:color="auto"/>
              <w:bottom w:val="single" w:sz="4" w:space="0" w:color="auto"/>
              <w:right w:val="single" w:sz="4" w:space="0" w:color="auto"/>
            </w:tcBorders>
            <w:hideMark/>
          </w:tcPr>
          <w:p w:rsidR="00637C44" w:rsidRDefault="00637C44">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 качества</w:t>
            </w:r>
          </w:p>
        </w:tc>
        <w:tc>
          <w:tcPr>
            <w:tcW w:w="2136"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A3646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137" w:type="dxa"/>
            <w:tcBorders>
              <w:top w:val="single" w:sz="4" w:space="0" w:color="auto"/>
              <w:left w:val="single" w:sz="4" w:space="0" w:color="auto"/>
              <w:bottom w:val="single" w:sz="4" w:space="0" w:color="auto"/>
              <w:right w:val="single" w:sz="4" w:space="0" w:color="auto"/>
            </w:tcBorders>
            <w:hideMark/>
          </w:tcPr>
          <w:p w:rsidR="00637C44" w:rsidRDefault="00E2009C">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r>
    </w:tbl>
    <w:p w:rsidR="00637C44" w:rsidRDefault="00637C44" w:rsidP="00637C44">
      <w:pPr>
        <w:spacing w:after="0" w:line="240" w:lineRule="auto"/>
        <w:jc w:val="both"/>
        <w:rPr>
          <w:rFonts w:ascii="Times New Roman" w:eastAsia="Times New Roman" w:hAnsi="Times New Roman" w:cs="Times New Roman"/>
          <w:sz w:val="24"/>
          <w:szCs w:val="24"/>
        </w:rPr>
      </w:pPr>
    </w:p>
    <w:p w:rsidR="008F389B" w:rsidRPr="008F389B" w:rsidRDefault="008F389B" w:rsidP="008F389B">
      <w:pPr>
        <w:spacing w:after="0" w:line="240" w:lineRule="auto"/>
        <w:jc w:val="center"/>
        <w:rPr>
          <w:rFonts w:ascii="Times New Roman" w:hAnsi="Times New Roman" w:cs="Times New Roman"/>
          <w:b/>
          <w:sz w:val="28"/>
          <w:szCs w:val="28"/>
        </w:rPr>
      </w:pPr>
      <w:r w:rsidRPr="008F389B">
        <w:rPr>
          <w:rFonts w:ascii="Times New Roman" w:hAnsi="Times New Roman" w:cs="Times New Roman"/>
          <w:b/>
          <w:sz w:val="28"/>
          <w:szCs w:val="28"/>
        </w:rPr>
        <w:t>Результаты ВПР в 20</w:t>
      </w:r>
      <w:r>
        <w:rPr>
          <w:rFonts w:ascii="Times New Roman" w:hAnsi="Times New Roman" w:cs="Times New Roman"/>
          <w:b/>
          <w:sz w:val="28"/>
          <w:szCs w:val="28"/>
        </w:rPr>
        <w:t>2</w:t>
      </w:r>
      <w:r w:rsidR="009A167E">
        <w:rPr>
          <w:rFonts w:ascii="Times New Roman" w:hAnsi="Times New Roman" w:cs="Times New Roman"/>
          <w:b/>
          <w:sz w:val="28"/>
          <w:szCs w:val="28"/>
        </w:rPr>
        <w:t>1</w:t>
      </w:r>
      <w:r w:rsidRPr="008F389B">
        <w:rPr>
          <w:rFonts w:ascii="Times New Roman" w:hAnsi="Times New Roman" w:cs="Times New Roman"/>
          <w:b/>
          <w:sz w:val="28"/>
          <w:szCs w:val="28"/>
        </w:rPr>
        <w:t xml:space="preserve"> году</w:t>
      </w:r>
    </w:p>
    <w:p w:rsidR="008F389B" w:rsidRPr="008F389B" w:rsidRDefault="008F389B" w:rsidP="008F389B">
      <w:pPr>
        <w:spacing w:after="0" w:line="240" w:lineRule="auto"/>
        <w:jc w:val="center"/>
        <w:rPr>
          <w:rFonts w:ascii="Times New Roman" w:hAnsi="Times New Roman" w:cs="Times New Roman"/>
          <w:b/>
          <w:sz w:val="28"/>
          <w:szCs w:val="28"/>
        </w:rPr>
      </w:pPr>
      <w:r w:rsidRPr="008F389B">
        <w:rPr>
          <w:rFonts w:ascii="Times New Roman" w:hAnsi="Times New Roman" w:cs="Times New Roman"/>
          <w:b/>
          <w:sz w:val="28"/>
          <w:szCs w:val="28"/>
        </w:rPr>
        <w:t xml:space="preserve">по </w:t>
      </w:r>
      <w:r>
        <w:rPr>
          <w:rFonts w:ascii="Times New Roman" w:hAnsi="Times New Roman" w:cs="Times New Roman"/>
          <w:b/>
          <w:sz w:val="28"/>
          <w:szCs w:val="28"/>
        </w:rPr>
        <w:t>классам</w:t>
      </w:r>
    </w:p>
    <w:p w:rsidR="00A43B8F" w:rsidRPr="00B203BF" w:rsidRDefault="00B203BF" w:rsidP="00A43B8F">
      <w:pPr>
        <w:spacing w:after="0" w:line="240" w:lineRule="auto"/>
        <w:jc w:val="center"/>
        <w:rPr>
          <w:rFonts w:ascii="Times New Roman" w:hAnsi="Times New Roman" w:cs="Times New Roman"/>
          <w:sz w:val="28"/>
          <w:szCs w:val="28"/>
        </w:rPr>
      </w:pPr>
      <w:r w:rsidRPr="00B203BF">
        <w:rPr>
          <w:rFonts w:ascii="Times New Roman" w:hAnsi="Times New Roman" w:cs="Times New Roman"/>
          <w:sz w:val="28"/>
          <w:szCs w:val="28"/>
        </w:rPr>
        <w:t xml:space="preserve">                                                                                                                      Таблица 9</w:t>
      </w:r>
    </w:p>
    <w:p w:rsidR="00A43B8F" w:rsidRPr="00A43B8F" w:rsidRDefault="00A43B8F" w:rsidP="00A43B8F">
      <w:pPr>
        <w:spacing w:after="0" w:line="240" w:lineRule="auto"/>
        <w:jc w:val="center"/>
        <w:rPr>
          <w:rFonts w:ascii="Times New Roman" w:hAnsi="Times New Roman" w:cs="Times New Roman"/>
          <w:b/>
          <w:sz w:val="24"/>
          <w:szCs w:val="24"/>
        </w:rPr>
      </w:pPr>
      <w:r w:rsidRPr="00A43B8F">
        <w:rPr>
          <w:rFonts w:ascii="Times New Roman" w:hAnsi="Times New Roman" w:cs="Times New Roman"/>
          <w:b/>
          <w:sz w:val="24"/>
          <w:szCs w:val="24"/>
        </w:rPr>
        <w:t>5 класс</w:t>
      </w:r>
    </w:p>
    <w:tbl>
      <w:tblPr>
        <w:tblStyle w:val="af8"/>
        <w:tblW w:w="0" w:type="auto"/>
        <w:tblLook w:val="04A0" w:firstRow="1" w:lastRow="0" w:firstColumn="1" w:lastColumn="0" w:noHBand="0" w:noVBand="1"/>
      </w:tblPr>
      <w:tblGrid>
        <w:gridCol w:w="1666"/>
        <w:gridCol w:w="1417"/>
        <w:gridCol w:w="1997"/>
        <w:gridCol w:w="690"/>
        <w:gridCol w:w="705"/>
        <w:gridCol w:w="704"/>
        <w:gridCol w:w="686"/>
        <w:gridCol w:w="1170"/>
        <w:gridCol w:w="1647"/>
      </w:tblGrid>
      <w:tr w:rsidR="00A43B8F" w:rsidRPr="00A43B8F" w:rsidTr="00771C3C">
        <w:tc>
          <w:tcPr>
            <w:tcW w:w="1666"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Предмет</w:t>
            </w:r>
          </w:p>
        </w:tc>
        <w:tc>
          <w:tcPr>
            <w:tcW w:w="141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 учащихся в классе</w:t>
            </w:r>
          </w:p>
        </w:tc>
        <w:tc>
          <w:tcPr>
            <w:tcW w:w="199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Количество/Доля учащихся, выполнявших работу</w:t>
            </w:r>
          </w:p>
        </w:tc>
        <w:tc>
          <w:tcPr>
            <w:tcW w:w="2785" w:type="dxa"/>
            <w:gridSpan w:val="4"/>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Оценка</w:t>
            </w:r>
          </w:p>
        </w:tc>
        <w:tc>
          <w:tcPr>
            <w:tcW w:w="1170"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Качество</w:t>
            </w:r>
          </w:p>
        </w:tc>
        <w:tc>
          <w:tcPr>
            <w:tcW w:w="164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Успеваемость</w:t>
            </w:r>
          </w:p>
        </w:tc>
      </w:tr>
      <w:tr w:rsidR="00A43B8F" w:rsidRPr="00A43B8F" w:rsidTr="00771C3C">
        <w:tc>
          <w:tcPr>
            <w:tcW w:w="1666" w:type="dxa"/>
            <w:vMerge/>
          </w:tcPr>
          <w:p w:rsidR="00A43B8F" w:rsidRPr="00A43B8F" w:rsidRDefault="00A43B8F" w:rsidP="00A43B8F">
            <w:pPr>
              <w:rPr>
                <w:rFonts w:ascii="Times New Roman" w:hAnsi="Times New Roman" w:cs="Times New Roman"/>
                <w:sz w:val="24"/>
                <w:szCs w:val="24"/>
              </w:rPr>
            </w:pPr>
          </w:p>
        </w:tc>
        <w:tc>
          <w:tcPr>
            <w:tcW w:w="1417" w:type="dxa"/>
            <w:vMerge/>
          </w:tcPr>
          <w:p w:rsidR="00A43B8F" w:rsidRPr="00A43B8F" w:rsidRDefault="00A43B8F" w:rsidP="00A43B8F">
            <w:pPr>
              <w:jc w:val="center"/>
              <w:rPr>
                <w:rFonts w:ascii="Times New Roman" w:hAnsi="Times New Roman" w:cs="Times New Roman"/>
                <w:sz w:val="24"/>
                <w:szCs w:val="24"/>
              </w:rPr>
            </w:pPr>
          </w:p>
        </w:tc>
        <w:tc>
          <w:tcPr>
            <w:tcW w:w="1997" w:type="dxa"/>
            <w:vMerge/>
          </w:tcPr>
          <w:p w:rsidR="00A43B8F" w:rsidRPr="00A43B8F" w:rsidRDefault="00A43B8F" w:rsidP="00A43B8F">
            <w:pPr>
              <w:jc w:val="center"/>
              <w:rPr>
                <w:rFonts w:ascii="Times New Roman" w:hAnsi="Times New Roman" w:cs="Times New Roman"/>
                <w:sz w:val="24"/>
                <w:szCs w:val="24"/>
              </w:rPr>
            </w:pPr>
          </w:p>
        </w:tc>
        <w:tc>
          <w:tcPr>
            <w:tcW w:w="690"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2</w:t>
            </w:r>
          </w:p>
        </w:tc>
        <w:tc>
          <w:tcPr>
            <w:tcW w:w="705"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3</w:t>
            </w:r>
          </w:p>
        </w:tc>
        <w:tc>
          <w:tcPr>
            <w:tcW w:w="704"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4</w:t>
            </w:r>
          </w:p>
        </w:tc>
        <w:tc>
          <w:tcPr>
            <w:tcW w:w="686"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5</w:t>
            </w:r>
          </w:p>
        </w:tc>
        <w:tc>
          <w:tcPr>
            <w:tcW w:w="1170" w:type="dxa"/>
            <w:vMerge/>
          </w:tcPr>
          <w:p w:rsidR="00A43B8F" w:rsidRPr="00A43B8F" w:rsidRDefault="00A43B8F" w:rsidP="00A43B8F">
            <w:pPr>
              <w:jc w:val="center"/>
              <w:rPr>
                <w:rFonts w:ascii="Times New Roman" w:hAnsi="Times New Roman" w:cs="Times New Roman"/>
                <w:sz w:val="24"/>
                <w:szCs w:val="24"/>
              </w:rPr>
            </w:pPr>
          </w:p>
        </w:tc>
        <w:tc>
          <w:tcPr>
            <w:tcW w:w="1647" w:type="dxa"/>
            <w:vMerge/>
          </w:tcPr>
          <w:p w:rsidR="00A43B8F" w:rsidRPr="00A43B8F" w:rsidRDefault="00A43B8F" w:rsidP="00A43B8F">
            <w:pPr>
              <w:jc w:val="center"/>
              <w:rPr>
                <w:rFonts w:ascii="Times New Roman" w:hAnsi="Times New Roman" w:cs="Times New Roman"/>
                <w:sz w:val="24"/>
                <w:szCs w:val="24"/>
              </w:rPr>
            </w:pPr>
          </w:p>
        </w:tc>
      </w:tr>
      <w:tr w:rsidR="00A43B8F" w:rsidRPr="00A43B8F" w:rsidTr="00771C3C">
        <w:tc>
          <w:tcPr>
            <w:tcW w:w="1666" w:type="dxa"/>
          </w:tcPr>
          <w:p w:rsidR="00A43B8F" w:rsidRPr="00A43B8F" w:rsidRDefault="00FC6855" w:rsidP="009A167E">
            <w:pPr>
              <w:rPr>
                <w:rFonts w:ascii="Times New Roman" w:hAnsi="Times New Roman" w:cs="Times New Roman"/>
                <w:sz w:val="24"/>
                <w:szCs w:val="24"/>
              </w:rPr>
            </w:pPr>
            <w:r>
              <w:rPr>
                <w:rFonts w:ascii="Times New Roman" w:hAnsi="Times New Roman" w:cs="Times New Roman"/>
                <w:sz w:val="24"/>
                <w:szCs w:val="24"/>
              </w:rPr>
              <w:lastRenderedPageBreak/>
              <w:t>Биология</w:t>
            </w:r>
          </w:p>
        </w:tc>
        <w:tc>
          <w:tcPr>
            <w:tcW w:w="141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w:t>
            </w:r>
            <w:r w:rsidR="00771C3C">
              <w:rPr>
                <w:rFonts w:ascii="Times New Roman" w:hAnsi="Times New Roman" w:cs="Times New Roman"/>
                <w:sz w:val="24"/>
                <w:szCs w:val="24"/>
              </w:rPr>
              <w:t>3</w:t>
            </w:r>
          </w:p>
        </w:tc>
        <w:tc>
          <w:tcPr>
            <w:tcW w:w="199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w:t>
            </w:r>
            <w:r w:rsidR="00FC6855">
              <w:rPr>
                <w:rFonts w:ascii="Times New Roman" w:hAnsi="Times New Roman" w:cs="Times New Roman"/>
                <w:sz w:val="24"/>
                <w:szCs w:val="24"/>
              </w:rPr>
              <w:t>3</w:t>
            </w:r>
          </w:p>
        </w:tc>
        <w:tc>
          <w:tcPr>
            <w:tcW w:w="690"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705" w:type="dxa"/>
          </w:tcPr>
          <w:p w:rsidR="00A43B8F"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8</w:t>
            </w:r>
          </w:p>
        </w:tc>
        <w:tc>
          <w:tcPr>
            <w:tcW w:w="704" w:type="dxa"/>
          </w:tcPr>
          <w:p w:rsidR="00A43B8F" w:rsidRPr="00A43B8F" w:rsidRDefault="00FC6855" w:rsidP="00FC6855">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tcPr>
          <w:p w:rsidR="00A43B8F"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tcPr>
          <w:p w:rsidR="00A43B8F"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38,4</w:t>
            </w:r>
          </w:p>
        </w:tc>
        <w:tc>
          <w:tcPr>
            <w:tcW w:w="16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r w:rsidR="00FC6855" w:rsidRPr="00A43B8F" w:rsidTr="00771C3C">
        <w:tc>
          <w:tcPr>
            <w:tcW w:w="1666" w:type="dxa"/>
          </w:tcPr>
          <w:p w:rsidR="00FC6855" w:rsidRPr="00A43B8F" w:rsidRDefault="00FC6855" w:rsidP="00A43B8F">
            <w:pPr>
              <w:rPr>
                <w:rFonts w:ascii="Times New Roman" w:hAnsi="Times New Roman" w:cs="Times New Roman"/>
                <w:sz w:val="24"/>
                <w:szCs w:val="24"/>
              </w:rPr>
            </w:pPr>
            <w:r>
              <w:rPr>
                <w:rFonts w:ascii="Times New Roman" w:hAnsi="Times New Roman" w:cs="Times New Roman"/>
                <w:sz w:val="24"/>
                <w:szCs w:val="24"/>
              </w:rPr>
              <w:t>История</w:t>
            </w:r>
          </w:p>
        </w:tc>
        <w:tc>
          <w:tcPr>
            <w:tcW w:w="1417" w:type="dxa"/>
          </w:tcPr>
          <w:p w:rsidR="00FC6855"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13</w:t>
            </w:r>
          </w:p>
        </w:tc>
        <w:tc>
          <w:tcPr>
            <w:tcW w:w="1997" w:type="dxa"/>
          </w:tcPr>
          <w:p w:rsidR="00FC6855"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13</w:t>
            </w:r>
          </w:p>
        </w:tc>
        <w:tc>
          <w:tcPr>
            <w:tcW w:w="690" w:type="dxa"/>
          </w:tcPr>
          <w:p w:rsidR="00FC6855"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2</w:t>
            </w:r>
          </w:p>
        </w:tc>
        <w:tc>
          <w:tcPr>
            <w:tcW w:w="705" w:type="dxa"/>
          </w:tcPr>
          <w:p w:rsidR="00FC6855" w:rsidRDefault="00FC6855" w:rsidP="00A43B8F">
            <w:pPr>
              <w:jc w:val="center"/>
              <w:rPr>
                <w:rFonts w:ascii="Times New Roman" w:hAnsi="Times New Roman" w:cs="Times New Roman"/>
                <w:sz w:val="24"/>
                <w:szCs w:val="24"/>
              </w:rPr>
            </w:pPr>
            <w:r>
              <w:rPr>
                <w:rFonts w:ascii="Times New Roman" w:hAnsi="Times New Roman" w:cs="Times New Roman"/>
                <w:sz w:val="24"/>
                <w:szCs w:val="24"/>
              </w:rPr>
              <w:t>4</w:t>
            </w:r>
          </w:p>
        </w:tc>
        <w:tc>
          <w:tcPr>
            <w:tcW w:w="704" w:type="dxa"/>
          </w:tcPr>
          <w:p w:rsidR="00FC6855" w:rsidRDefault="00FC6855" w:rsidP="00A43B8F">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tcPr>
          <w:p w:rsidR="00FC6855"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FC6855" w:rsidRDefault="00FC6855" w:rsidP="00A43B8F">
            <w:pPr>
              <w:jc w:val="center"/>
              <w:rPr>
                <w:rFonts w:ascii="Times New Roman" w:hAnsi="Times New Roman" w:cs="Times New Roman"/>
                <w:sz w:val="24"/>
                <w:szCs w:val="24"/>
              </w:rPr>
            </w:pPr>
            <w:r>
              <w:rPr>
                <w:rFonts w:ascii="Times New Roman" w:hAnsi="Times New Roman" w:cs="Times New Roman"/>
                <w:sz w:val="24"/>
                <w:szCs w:val="24"/>
              </w:rPr>
              <w:t>69,2</w:t>
            </w:r>
          </w:p>
        </w:tc>
        <w:tc>
          <w:tcPr>
            <w:tcW w:w="1647" w:type="dxa"/>
          </w:tcPr>
          <w:p w:rsidR="00FC6855"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100</w:t>
            </w:r>
          </w:p>
        </w:tc>
      </w:tr>
    </w:tbl>
    <w:p w:rsidR="00A43B8F" w:rsidRPr="00A43B8F" w:rsidRDefault="00A43B8F" w:rsidP="00A43B8F">
      <w:pPr>
        <w:spacing w:after="0" w:line="240" w:lineRule="auto"/>
        <w:jc w:val="center"/>
        <w:rPr>
          <w:rFonts w:ascii="Times New Roman" w:hAnsi="Times New Roman" w:cs="Times New Roman"/>
          <w:sz w:val="24"/>
          <w:szCs w:val="24"/>
        </w:rPr>
      </w:pPr>
    </w:p>
    <w:p w:rsidR="00A43B8F" w:rsidRPr="00A43B8F" w:rsidRDefault="00A43B8F" w:rsidP="00A43B8F">
      <w:pPr>
        <w:spacing w:after="0" w:line="240" w:lineRule="auto"/>
        <w:jc w:val="center"/>
        <w:rPr>
          <w:rFonts w:ascii="Times New Roman" w:hAnsi="Times New Roman" w:cs="Times New Roman"/>
          <w:b/>
          <w:sz w:val="24"/>
          <w:szCs w:val="24"/>
        </w:rPr>
      </w:pPr>
      <w:r w:rsidRPr="00A43B8F">
        <w:rPr>
          <w:rFonts w:ascii="Times New Roman" w:hAnsi="Times New Roman" w:cs="Times New Roman"/>
          <w:b/>
          <w:sz w:val="24"/>
          <w:szCs w:val="24"/>
        </w:rPr>
        <w:t>6 класс</w:t>
      </w:r>
    </w:p>
    <w:tbl>
      <w:tblPr>
        <w:tblStyle w:val="af8"/>
        <w:tblW w:w="0" w:type="auto"/>
        <w:tblLook w:val="04A0" w:firstRow="1" w:lastRow="0" w:firstColumn="1" w:lastColumn="0" w:noHBand="0" w:noVBand="1"/>
      </w:tblPr>
      <w:tblGrid>
        <w:gridCol w:w="1941"/>
        <w:gridCol w:w="1417"/>
        <w:gridCol w:w="1997"/>
        <w:gridCol w:w="632"/>
        <w:gridCol w:w="629"/>
        <w:gridCol w:w="626"/>
        <w:gridCol w:w="625"/>
        <w:gridCol w:w="1168"/>
        <w:gridCol w:w="1647"/>
      </w:tblGrid>
      <w:tr w:rsidR="00A43B8F" w:rsidRPr="00A43B8F" w:rsidTr="00A43B8F">
        <w:tc>
          <w:tcPr>
            <w:tcW w:w="1941"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Предмет</w:t>
            </w:r>
          </w:p>
        </w:tc>
        <w:tc>
          <w:tcPr>
            <w:tcW w:w="141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 учащихся в классе</w:t>
            </w:r>
          </w:p>
        </w:tc>
        <w:tc>
          <w:tcPr>
            <w:tcW w:w="199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Количество/Доля учащихся, выполнявших работу</w:t>
            </w:r>
          </w:p>
        </w:tc>
        <w:tc>
          <w:tcPr>
            <w:tcW w:w="2512" w:type="dxa"/>
            <w:gridSpan w:val="4"/>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Оценка</w:t>
            </w:r>
          </w:p>
        </w:tc>
        <w:tc>
          <w:tcPr>
            <w:tcW w:w="1168"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Качество</w:t>
            </w:r>
          </w:p>
        </w:tc>
        <w:tc>
          <w:tcPr>
            <w:tcW w:w="164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Успеваемость</w:t>
            </w:r>
          </w:p>
        </w:tc>
      </w:tr>
      <w:tr w:rsidR="00A43B8F" w:rsidRPr="00A43B8F" w:rsidTr="00A43B8F">
        <w:tc>
          <w:tcPr>
            <w:tcW w:w="1941" w:type="dxa"/>
            <w:vMerge/>
          </w:tcPr>
          <w:p w:rsidR="00A43B8F" w:rsidRPr="00A43B8F" w:rsidRDefault="00A43B8F" w:rsidP="00A43B8F">
            <w:pPr>
              <w:rPr>
                <w:rFonts w:ascii="Times New Roman" w:hAnsi="Times New Roman" w:cs="Times New Roman"/>
                <w:sz w:val="24"/>
                <w:szCs w:val="24"/>
              </w:rPr>
            </w:pPr>
          </w:p>
        </w:tc>
        <w:tc>
          <w:tcPr>
            <w:tcW w:w="1417" w:type="dxa"/>
            <w:vMerge/>
          </w:tcPr>
          <w:p w:rsidR="00A43B8F" w:rsidRPr="00A43B8F" w:rsidRDefault="00A43B8F" w:rsidP="00A43B8F">
            <w:pPr>
              <w:jc w:val="center"/>
              <w:rPr>
                <w:rFonts w:ascii="Times New Roman" w:hAnsi="Times New Roman" w:cs="Times New Roman"/>
                <w:sz w:val="24"/>
                <w:szCs w:val="24"/>
              </w:rPr>
            </w:pPr>
          </w:p>
        </w:tc>
        <w:tc>
          <w:tcPr>
            <w:tcW w:w="1997" w:type="dxa"/>
            <w:vMerge/>
          </w:tcPr>
          <w:p w:rsidR="00A43B8F" w:rsidRPr="00A43B8F" w:rsidRDefault="00A43B8F" w:rsidP="00A43B8F">
            <w:pPr>
              <w:jc w:val="center"/>
              <w:rPr>
                <w:rFonts w:ascii="Times New Roman" w:hAnsi="Times New Roman" w:cs="Times New Roman"/>
                <w:sz w:val="24"/>
                <w:szCs w:val="24"/>
              </w:rPr>
            </w:pPr>
          </w:p>
        </w:tc>
        <w:tc>
          <w:tcPr>
            <w:tcW w:w="632"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2</w:t>
            </w:r>
          </w:p>
        </w:tc>
        <w:tc>
          <w:tcPr>
            <w:tcW w:w="629"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3</w:t>
            </w:r>
          </w:p>
        </w:tc>
        <w:tc>
          <w:tcPr>
            <w:tcW w:w="626"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4</w:t>
            </w:r>
          </w:p>
        </w:tc>
        <w:tc>
          <w:tcPr>
            <w:tcW w:w="625"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5</w:t>
            </w:r>
          </w:p>
        </w:tc>
        <w:tc>
          <w:tcPr>
            <w:tcW w:w="1168" w:type="dxa"/>
            <w:vMerge/>
          </w:tcPr>
          <w:p w:rsidR="00A43B8F" w:rsidRPr="00A43B8F" w:rsidRDefault="00A43B8F" w:rsidP="00A43B8F">
            <w:pPr>
              <w:jc w:val="center"/>
              <w:rPr>
                <w:rFonts w:ascii="Times New Roman" w:hAnsi="Times New Roman" w:cs="Times New Roman"/>
                <w:sz w:val="24"/>
                <w:szCs w:val="24"/>
              </w:rPr>
            </w:pPr>
          </w:p>
        </w:tc>
        <w:tc>
          <w:tcPr>
            <w:tcW w:w="1647" w:type="dxa"/>
            <w:vMerge/>
          </w:tcPr>
          <w:p w:rsidR="00A43B8F" w:rsidRPr="00A43B8F" w:rsidRDefault="00A43B8F" w:rsidP="00A43B8F">
            <w:pPr>
              <w:jc w:val="center"/>
              <w:rPr>
                <w:rFonts w:ascii="Times New Roman" w:hAnsi="Times New Roman" w:cs="Times New Roman"/>
                <w:sz w:val="24"/>
                <w:szCs w:val="24"/>
              </w:rPr>
            </w:pPr>
          </w:p>
        </w:tc>
      </w:tr>
      <w:tr w:rsidR="00A43B8F" w:rsidRPr="00A43B8F" w:rsidTr="00A43B8F">
        <w:tc>
          <w:tcPr>
            <w:tcW w:w="1941" w:type="dxa"/>
          </w:tcPr>
          <w:p w:rsidR="00A43B8F" w:rsidRPr="00A43B8F" w:rsidRDefault="00A43B8F" w:rsidP="00A43B8F">
            <w:pPr>
              <w:rPr>
                <w:rFonts w:ascii="Times New Roman" w:hAnsi="Times New Roman" w:cs="Times New Roman"/>
                <w:sz w:val="24"/>
                <w:szCs w:val="24"/>
              </w:rPr>
            </w:pPr>
            <w:r w:rsidRPr="00A43B8F">
              <w:rPr>
                <w:rFonts w:ascii="Times New Roman" w:hAnsi="Times New Roman" w:cs="Times New Roman"/>
                <w:sz w:val="24"/>
                <w:szCs w:val="24"/>
              </w:rPr>
              <w:t>История</w:t>
            </w:r>
          </w:p>
        </w:tc>
        <w:tc>
          <w:tcPr>
            <w:tcW w:w="141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15</w:t>
            </w:r>
          </w:p>
        </w:tc>
        <w:tc>
          <w:tcPr>
            <w:tcW w:w="199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w:t>
            </w:r>
            <w:r w:rsidR="0012773B">
              <w:rPr>
                <w:rFonts w:ascii="Times New Roman" w:hAnsi="Times New Roman" w:cs="Times New Roman"/>
                <w:sz w:val="24"/>
                <w:szCs w:val="24"/>
              </w:rPr>
              <w:t>4</w:t>
            </w:r>
          </w:p>
        </w:tc>
        <w:tc>
          <w:tcPr>
            <w:tcW w:w="632"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629"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9</w:t>
            </w:r>
          </w:p>
        </w:tc>
        <w:tc>
          <w:tcPr>
            <w:tcW w:w="626" w:type="dxa"/>
          </w:tcPr>
          <w:p w:rsidR="00A43B8F" w:rsidRPr="00A43B8F" w:rsidRDefault="0012773B" w:rsidP="00A43B8F">
            <w:pPr>
              <w:jc w:val="center"/>
              <w:rPr>
                <w:rFonts w:ascii="Times New Roman" w:hAnsi="Times New Roman" w:cs="Times New Roman"/>
                <w:sz w:val="24"/>
                <w:szCs w:val="24"/>
              </w:rPr>
            </w:pPr>
            <w:r>
              <w:rPr>
                <w:rFonts w:ascii="Times New Roman" w:hAnsi="Times New Roman" w:cs="Times New Roman"/>
                <w:sz w:val="24"/>
                <w:szCs w:val="24"/>
              </w:rPr>
              <w:t>3</w:t>
            </w:r>
          </w:p>
        </w:tc>
        <w:tc>
          <w:tcPr>
            <w:tcW w:w="625" w:type="dxa"/>
          </w:tcPr>
          <w:p w:rsidR="00A43B8F" w:rsidRPr="00A43B8F" w:rsidRDefault="0012773B" w:rsidP="00A43B8F">
            <w:pPr>
              <w:jc w:val="center"/>
              <w:rPr>
                <w:rFonts w:ascii="Times New Roman" w:hAnsi="Times New Roman" w:cs="Times New Roman"/>
                <w:sz w:val="24"/>
                <w:szCs w:val="24"/>
              </w:rPr>
            </w:pPr>
            <w:r>
              <w:rPr>
                <w:rFonts w:ascii="Times New Roman" w:hAnsi="Times New Roman" w:cs="Times New Roman"/>
                <w:sz w:val="24"/>
                <w:szCs w:val="24"/>
              </w:rPr>
              <w:t>2</w:t>
            </w:r>
          </w:p>
        </w:tc>
        <w:tc>
          <w:tcPr>
            <w:tcW w:w="1168" w:type="dxa"/>
          </w:tcPr>
          <w:p w:rsidR="00A43B8F" w:rsidRPr="00A43B8F" w:rsidRDefault="0012773B" w:rsidP="00A43B8F">
            <w:pPr>
              <w:jc w:val="center"/>
              <w:rPr>
                <w:rFonts w:ascii="Times New Roman" w:hAnsi="Times New Roman" w:cs="Times New Roman"/>
                <w:sz w:val="24"/>
                <w:szCs w:val="24"/>
              </w:rPr>
            </w:pPr>
            <w:r>
              <w:rPr>
                <w:rFonts w:ascii="Times New Roman" w:hAnsi="Times New Roman" w:cs="Times New Roman"/>
                <w:sz w:val="24"/>
                <w:szCs w:val="24"/>
              </w:rPr>
              <w:t>35,7</w:t>
            </w:r>
          </w:p>
        </w:tc>
        <w:tc>
          <w:tcPr>
            <w:tcW w:w="16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r w:rsidR="00A43B8F" w:rsidRPr="00A43B8F" w:rsidTr="00A43B8F">
        <w:tc>
          <w:tcPr>
            <w:tcW w:w="1941" w:type="dxa"/>
          </w:tcPr>
          <w:p w:rsidR="00A43B8F" w:rsidRPr="00A43B8F" w:rsidRDefault="00A43B8F" w:rsidP="00A43B8F">
            <w:pPr>
              <w:rPr>
                <w:rFonts w:ascii="Times New Roman" w:hAnsi="Times New Roman" w:cs="Times New Roman"/>
                <w:sz w:val="24"/>
                <w:szCs w:val="24"/>
              </w:rPr>
            </w:pPr>
            <w:r w:rsidRPr="00A43B8F">
              <w:rPr>
                <w:rFonts w:ascii="Times New Roman" w:hAnsi="Times New Roman" w:cs="Times New Roman"/>
                <w:sz w:val="24"/>
                <w:szCs w:val="24"/>
              </w:rPr>
              <w:t>Биология</w:t>
            </w:r>
          </w:p>
        </w:tc>
        <w:tc>
          <w:tcPr>
            <w:tcW w:w="141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15</w:t>
            </w:r>
          </w:p>
        </w:tc>
        <w:tc>
          <w:tcPr>
            <w:tcW w:w="1997" w:type="dxa"/>
          </w:tcPr>
          <w:p w:rsidR="00A43B8F" w:rsidRPr="00A43B8F" w:rsidRDefault="00A43B8F" w:rsidP="00FC6855">
            <w:pPr>
              <w:jc w:val="center"/>
              <w:rPr>
                <w:rFonts w:ascii="Times New Roman" w:hAnsi="Times New Roman" w:cs="Times New Roman"/>
                <w:sz w:val="24"/>
                <w:szCs w:val="24"/>
              </w:rPr>
            </w:pPr>
            <w:r w:rsidRPr="00A43B8F">
              <w:rPr>
                <w:rFonts w:ascii="Times New Roman" w:hAnsi="Times New Roman" w:cs="Times New Roman"/>
                <w:sz w:val="24"/>
                <w:szCs w:val="24"/>
              </w:rPr>
              <w:t>1</w:t>
            </w:r>
            <w:r w:rsidR="00FC6855">
              <w:rPr>
                <w:rFonts w:ascii="Times New Roman" w:hAnsi="Times New Roman" w:cs="Times New Roman"/>
                <w:sz w:val="24"/>
                <w:szCs w:val="24"/>
              </w:rPr>
              <w:t>3</w:t>
            </w:r>
          </w:p>
        </w:tc>
        <w:tc>
          <w:tcPr>
            <w:tcW w:w="632" w:type="dxa"/>
          </w:tcPr>
          <w:p w:rsidR="00A43B8F" w:rsidRPr="00A43B8F" w:rsidRDefault="0012773B"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629" w:type="dxa"/>
          </w:tcPr>
          <w:p w:rsidR="00A43B8F"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10</w:t>
            </w:r>
          </w:p>
        </w:tc>
        <w:tc>
          <w:tcPr>
            <w:tcW w:w="626" w:type="dxa"/>
          </w:tcPr>
          <w:p w:rsidR="00A43B8F"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625" w:type="dxa"/>
          </w:tcPr>
          <w:p w:rsidR="00A43B8F" w:rsidRPr="00A43B8F" w:rsidRDefault="0012773B" w:rsidP="00A43B8F">
            <w:pPr>
              <w:jc w:val="center"/>
              <w:rPr>
                <w:rFonts w:ascii="Times New Roman" w:hAnsi="Times New Roman" w:cs="Times New Roman"/>
                <w:sz w:val="24"/>
                <w:szCs w:val="24"/>
              </w:rPr>
            </w:pPr>
            <w:r>
              <w:rPr>
                <w:rFonts w:ascii="Times New Roman" w:hAnsi="Times New Roman" w:cs="Times New Roman"/>
                <w:sz w:val="24"/>
                <w:szCs w:val="24"/>
              </w:rPr>
              <w:t>2</w:t>
            </w:r>
          </w:p>
        </w:tc>
        <w:tc>
          <w:tcPr>
            <w:tcW w:w="1168" w:type="dxa"/>
          </w:tcPr>
          <w:p w:rsidR="00A43B8F"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23,1</w:t>
            </w:r>
          </w:p>
        </w:tc>
        <w:tc>
          <w:tcPr>
            <w:tcW w:w="1647" w:type="dxa"/>
          </w:tcPr>
          <w:p w:rsidR="00A43B8F" w:rsidRPr="00A43B8F" w:rsidRDefault="0012773B" w:rsidP="00A43B8F">
            <w:pPr>
              <w:jc w:val="center"/>
              <w:rPr>
                <w:rFonts w:ascii="Times New Roman" w:hAnsi="Times New Roman" w:cs="Times New Roman"/>
                <w:sz w:val="24"/>
                <w:szCs w:val="24"/>
              </w:rPr>
            </w:pPr>
            <w:r>
              <w:rPr>
                <w:rFonts w:ascii="Times New Roman" w:hAnsi="Times New Roman" w:cs="Times New Roman"/>
                <w:sz w:val="24"/>
                <w:szCs w:val="24"/>
              </w:rPr>
              <w:t>100</w:t>
            </w:r>
          </w:p>
        </w:tc>
      </w:tr>
    </w:tbl>
    <w:p w:rsidR="0012773B" w:rsidRDefault="0012773B" w:rsidP="00A43B8F">
      <w:pPr>
        <w:spacing w:after="0" w:line="240" w:lineRule="auto"/>
        <w:jc w:val="center"/>
        <w:rPr>
          <w:rFonts w:ascii="Times New Roman" w:hAnsi="Times New Roman" w:cs="Times New Roman"/>
          <w:b/>
          <w:sz w:val="24"/>
          <w:szCs w:val="24"/>
        </w:rPr>
      </w:pPr>
    </w:p>
    <w:p w:rsidR="00A43B8F" w:rsidRPr="00A43B8F" w:rsidRDefault="00A43B8F" w:rsidP="00A43B8F">
      <w:pPr>
        <w:spacing w:after="0" w:line="240" w:lineRule="auto"/>
        <w:jc w:val="center"/>
        <w:rPr>
          <w:rFonts w:ascii="Times New Roman" w:hAnsi="Times New Roman" w:cs="Times New Roman"/>
          <w:sz w:val="24"/>
          <w:szCs w:val="24"/>
        </w:rPr>
      </w:pPr>
      <w:r w:rsidRPr="00A43B8F">
        <w:rPr>
          <w:rFonts w:ascii="Times New Roman" w:hAnsi="Times New Roman" w:cs="Times New Roman"/>
          <w:b/>
          <w:sz w:val="24"/>
          <w:szCs w:val="24"/>
        </w:rPr>
        <w:t>7 класс</w:t>
      </w:r>
    </w:p>
    <w:tbl>
      <w:tblPr>
        <w:tblStyle w:val="af8"/>
        <w:tblW w:w="0" w:type="auto"/>
        <w:tblLook w:val="04A0" w:firstRow="1" w:lastRow="0" w:firstColumn="1" w:lastColumn="0" w:noHBand="0" w:noVBand="1"/>
      </w:tblPr>
      <w:tblGrid>
        <w:gridCol w:w="1941"/>
        <w:gridCol w:w="1417"/>
        <w:gridCol w:w="1997"/>
        <w:gridCol w:w="632"/>
        <w:gridCol w:w="629"/>
        <w:gridCol w:w="626"/>
        <w:gridCol w:w="625"/>
        <w:gridCol w:w="1168"/>
        <w:gridCol w:w="1647"/>
      </w:tblGrid>
      <w:tr w:rsidR="00A43B8F" w:rsidRPr="00A43B8F" w:rsidTr="00A43B8F">
        <w:tc>
          <w:tcPr>
            <w:tcW w:w="1941"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Предмет</w:t>
            </w:r>
          </w:p>
        </w:tc>
        <w:tc>
          <w:tcPr>
            <w:tcW w:w="141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 учащихся в классе</w:t>
            </w:r>
          </w:p>
        </w:tc>
        <w:tc>
          <w:tcPr>
            <w:tcW w:w="199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Количество/Доля учащихся, выполнявших работу</w:t>
            </w:r>
          </w:p>
        </w:tc>
        <w:tc>
          <w:tcPr>
            <w:tcW w:w="2512" w:type="dxa"/>
            <w:gridSpan w:val="4"/>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Оценка</w:t>
            </w:r>
          </w:p>
        </w:tc>
        <w:tc>
          <w:tcPr>
            <w:tcW w:w="1168"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Качество</w:t>
            </w:r>
          </w:p>
        </w:tc>
        <w:tc>
          <w:tcPr>
            <w:tcW w:w="164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Успеваемость</w:t>
            </w:r>
          </w:p>
        </w:tc>
      </w:tr>
      <w:tr w:rsidR="00A43B8F" w:rsidRPr="00A43B8F" w:rsidTr="00A43B8F">
        <w:tc>
          <w:tcPr>
            <w:tcW w:w="1941" w:type="dxa"/>
            <w:vMerge/>
          </w:tcPr>
          <w:p w:rsidR="00A43B8F" w:rsidRPr="00A43B8F" w:rsidRDefault="00A43B8F" w:rsidP="00A43B8F">
            <w:pPr>
              <w:rPr>
                <w:rFonts w:ascii="Times New Roman" w:hAnsi="Times New Roman" w:cs="Times New Roman"/>
                <w:sz w:val="24"/>
                <w:szCs w:val="24"/>
              </w:rPr>
            </w:pPr>
          </w:p>
        </w:tc>
        <w:tc>
          <w:tcPr>
            <w:tcW w:w="1417" w:type="dxa"/>
            <w:vMerge/>
          </w:tcPr>
          <w:p w:rsidR="00A43B8F" w:rsidRPr="00A43B8F" w:rsidRDefault="00A43B8F" w:rsidP="00A43B8F">
            <w:pPr>
              <w:jc w:val="center"/>
              <w:rPr>
                <w:rFonts w:ascii="Times New Roman" w:hAnsi="Times New Roman" w:cs="Times New Roman"/>
                <w:sz w:val="24"/>
                <w:szCs w:val="24"/>
              </w:rPr>
            </w:pPr>
          </w:p>
        </w:tc>
        <w:tc>
          <w:tcPr>
            <w:tcW w:w="1997" w:type="dxa"/>
            <w:vMerge/>
          </w:tcPr>
          <w:p w:rsidR="00A43B8F" w:rsidRPr="00A43B8F" w:rsidRDefault="00A43B8F" w:rsidP="00A43B8F">
            <w:pPr>
              <w:jc w:val="center"/>
              <w:rPr>
                <w:rFonts w:ascii="Times New Roman" w:hAnsi="Times New Roman" w:cs="Times New Roman"/>
                <w:sz w:val="24"/>
                <w:szCs w:val="24"/>
              </w:rPr>
            </w:pPr>
          </w:p>
        </w:tc>
        <w:tc>
          <w:tcPr>
            <w:tcW w:w="632"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2</w:t>
            </w:r>
          </w:p>
        </w:tc>
        <w:tc>
          <w:tcPr>
            <w:tcW w:w="629"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3</w:t>
            </w:r>
          </w:p>
        </w:tc>
        <w:tc>
          <w:tcPr>
            <w:tcW w:w="626"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4</w:t>
            </w:r>
          </w:p>
        </w:tc>
        <w:tc>
          <w:tcPr>
            <w:tcW w:w="625"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5</w:t>
            </w:r>
          </w:p>
        </w:tc>
        <w:tc>
          <w:tcPr>
            <w:tcW w:w="1168" w:type="dxa"/>
            <w:vMerge/>
          </w:tcPr>
          <w:p w:rsidR="00A43B8F" w:rsidRPr="00A43B8F" w:rsidRDefault="00A43B8F" w:rsidP="00A43B8F">
            <w:pPr>
              <w:jc w:val="center"/>
              <w:rPr>
                <w:rFonts w:ascii="Times New Roman" w:hAnsi="Times New Roman" w:cs="Times New Roman"/>
                <w:sz w:val="24"/>
                <w:szCs w:val="24"/>
              </w:rPr>
            </w:pPr>
          </w:p>
        </w:tc>
        <w:tc>
          <w:tcPr>
            <w:tcW w:w="1647" w:type="dxa"/>
            <w:vMerge/>
          </w:tcPr>
          <w:p w:rsidR="00A43B8F" w:rsidRPr="00A43B8F" w:rsidRDefault="00A43B8F" w:rsidP="00A43B8F">
            <w:pPr>
              <w:jc w:val="center"/>
              <w:rPr>
                <w:rFonts w:ascii="Times New Roman" w:hAnsi="Times New Roman" w:cs="Times New Roman"/>
                <w:sz w:val="24"/>
                <w:szCs w:val="24"/>
              </w:rPr>
            </w:pPr>
          </w:p>
        </w:tc>
      </w:tr>
      <w:tr w:rsidR="00A43B8F" w:rsidRPr="00A43B8F" w:rsidTr="00A43B8F">
        <w:tc>
          <w:tcPr>
            <w:tcW w:w="1941" w:type="dxa"/>
          </w:tcPr>
          <w:p w:rsidR="00A43B8F" w:rsidRPr="00A43B8F" w:rsidRDefault="00A43B8F" w:rsidP="00A43B8F">
            <w:pPr>
              <w:rPr>
                <w:rFonts w:ascii="Times New Roman" w:hAnsi="Times New Roman" w:cs="Times New Roman"/>
                <w:sz w:val="24"/>
                <w:szCs w:val="24"/>
              </w:rPr>
            </w:pPr>
            <w:r w:rsidRPr="00A43B8F">
              <w:rPr>
                <w:rFonts w:ascii="Times New Roman" w:hAnsi="Times New Roman" w:cs="Times New Roman"/>
                <w:sz w:val="24"/>
                <w:szCs w:val="24"/>
              </w:rPr>
              <w:t>Биология</w:t>
            </w:r>
          </w:p>
        </w:tc>
        <w:tc>
          <w:tcPr>
            <w:tcW w:w="141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w:t>
            </w:r>
            <w:r w:rsidR="00FC6855">
              <w:rPr>
                <w:rFonts w:ascii="Times New Roman" w:hAnsi="Times New Roman" w:cs="Times New Roman"/>
                <w:sz w:val="24"/>
                <w:szCs w:val="24"/>
              </w:rPr>
              <w:t>2</w:t>
            </w:r>
          </w:p>
        </w:tc>
        <w:tc>
          <w:tcPr>
            <w:tcW w:w="1997" w:type="dxa"/>
          </w:tcPr>
          <w:p w:rsidR="00A43B8F" w:rsidRPr="00A43B8F" w:rsidRDefault="00A43B8F" w:rsidP="00FC6855">
            <w:pPr>
              <w:jc w:val="center"/>
              <w:rPr>
                <w:rFonts w:ascii="Times New Roman" w:hAnsi="Times New Roman" w:cs="Times New Roman"/>
                <w:sz w:val="24"/>
                <w:szCs w:val="24"/>
              </w:rPr>
            </w:pPr>
            <w:r w:rsidRPr="00A43B8F">
              <w:rPr>
                <w:rFonts w:ascii="Times New Roman" w:hAnsi="Times New Roman" w:cs="Times New Roman"/>
                <w:sz w:val="24"/>
                <w:szCs w:val="24"/>
              </w:rPr>
              <w:t>1</w:t>
            </w:r>
            <w:r w:rsidR="00FC6855">
              <w:rPr>
                <w:rFonts w:ascii="Times New Roman" w:hAnsi="Times New Roman" w:cs="Times New Roman"/>
                <w:sz w:val="24"/>
                <w:szCs w:val="24"/>
              </w:rPr>
              <w:t>1</w:t>
            </w:r>
          </w:p>
        </w:tc>
        <w:tc>
          <w:tcPr>
            <w:tcW w:w="632" w:type="dxa"/>
          </w:tcPr>
          <w:p w:rsidR="00A43B8F" w:rsidRPr="00A43B8F" w:rsidRDefault="0012773B"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629" w:type="dxa"/>
          </w:tcPr>
          <w:p w:rsidR="00A43B8F"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7</w:t>
            </w:r>
          </w:p>
        </w:tc>
        <w:tc>
          <w:tcPr>
            <w:tcW w:w="626" w:type="dxa"/>
          </w:tcPr>
          <w:p w:rsidR="00A43B8F"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4</w:t>
            </w:r>
          </w:p>
        </w:tc>
        <w:tc>
          <w:tcPr>
            <w:tcW w:w="625"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1168" w:type="dxa"/>
          </w:tcPr>
          <w:p w:rsidR="00A43B8F" w:rsidRPr="00A43B8F" w:rsidRDefault="00FC6855" w:rsidP="00FC6855">
            <w:pPr>
              <w:jc w:val="center"/>
              <w:rPr>
                <w:rFonts w:ascii="Times New Roman" w:hAnsi="Times New Roman" w:cs="Times New Roman"/>
                <w:sz w:val="24"/>
                <w:szCs w:val="24"/>
              </w:rPr>
            </w:pPr>
            <w:r>
              <w:rPr>
                <w:rFonts w:ascii="Times New Roman" w:hAnsi="Times New Roman" w:cs="Times New Roman"/>
                <w:sz w:val="24"/>
                <w:szCs w:val="24"/>
              </w:rPr>
              <w:t>36,3</w:t>
            </w:r>
          </w:p>
        </w:tc>
        <w:tc>
          <w:tcPr>
            <w:tcW w:w="1647" w:type="dxa"/>
          </w:tcPr>
          <w:p w:rsidR="00A43B8F" w:rsidRPr="00A43B8F" w:rsidRDefault="0012773B" w:rsidP="00A43B8F">
            <w:pPr>
              <w:jc w:val="center"/>
              <w:rPr>
                <w:rFonts w:ascii="Times New Roman" w:hAnsi="Times New Roman" w:cs="Times New Roman"/>
                <w:sz w:val="24"/>
                <w:szCs w:val="24"/>
              </w:rPr>
            </w:pPr>
            <w:r>
              <w:rPr>
                <w:rFonts w:ascii="Times New Roman" w:hAnsi="Times New Roman" w:cs="Times New Roman"/>
                <w:sz w:val="24"/>
                <w:szCs w:val="24"/>
              </w:rPr>
              <w:t>100</w:t>
            </w:r>
          </w:p>
        </w:tc>
      </w:tr>
      <w:tr w:rsidR="00A43B8F" w:rsidRPr="00A43B8F" w:rsidTr="00A43B8F">
        <w:tc>
          <w:tcPr>
            <w:tcW w:w="1941" w:type="dxa"/>
          </w:tcPr>
          <w:p w:rsidR="00A43B8F" w:rsidRPr="00A43B8F" w:rsidRDefault="00A43B8F" w:rsidP="00A43B8F">
            <w:pPr>
              <w:rPr>
                <w:rFonts w:ascii="Times New Roman" w:hAnsi="Times New Roman" w:cs="Times New Roman"/>
                <w:sz w:val="24"/>
                <w:szCs w:val="24"/>
              </w:rPr>
            </w:pPr>
            <w:r w:rsidRPr="00A43B8F">
              <w:rPr>
                <w:rFonts w:ascii="Times New Roman" w:hAnsi="Times New Roman" w:cs="Times New Roman"/>
                <w:sz w:val="24"/>
                <w:szCs w:val="24"/>
              </w:rPr>
              <w:t>Обществознание</w:t>
            </w:r>
          </w:p>
        </w:tc>
        <w:tc>
          <w:tcPr>
            <w:tcW w:w="141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w:t>
            </w:r>
            <w:r w:rsidR="00FC6855">
              <w:rPr>
                <w:rFonts w:ascii="Times New Roman" w:hAnsi="Times New Roman" w:cs="Times New Roman"/>
                <w:sz w:val="24"/>
                <w:szCs w:val="24"/>
              </w:rPr>
              <w:t>2</w:t>
            </w:r>
          </w:p>
        </w:tc>
        <w:tc>
          <w:tcPr>
            <w:tcW w:w="1997" w:type="dxa"/>
          </w:tcPr>
          <w:p w:rsidR="00A43B8F" w:rsidRPr="00A43B8F" w:rsidRDefault="00A43B8F" w:rsidP="00FC6855">
            <w:pPr>
              <w:jc w:val="center"/>
              <w:rPr>
                <w:rFonts w:ascii="Times New Roman" w:hAnsi="Times New Roman" w:cs="Times New Roman"/>
                <w:sz w:val="24"/>
                <w:szCs w:val="24"/>
              </w:rPr>
            </w:pPr>
            <w:r w:rsidRPr="00A43B8F">
              <w:rPr>
                <w:rFonts w:ascii="Times New Roman" w:hAnsi="Times New Roman" w:cs="Times New Roman"/>
                <w:sz w:val="24"/>
                <w:szCs w:val="24"/>
              </w:rPr>
              <w:t>1</w:t>
            </w:r>
            <w:r w:rsidR="00FC6855">
              <w:rPr>
                <w:rFonts w:ascii="Times New Roman" w:hAnsi="Times New Roman" w:cs="Times New Roman"/>
                <w:sz w:val="24"/>
                <w:szCs w:val="24"/>
              </w:rPr>
              <w:t>2</w:t>
            </w:r>
          </w:p>
        </w:tc>
        <w:tc>
          <w:tcPr>
            <w:tcW w:w="632" w:type="dxa"/>
          </w:tcPr>
          <w:p w:rsidR="00A43B8F"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629" w:type="dxa"/>
          </w:tcPr>
          <w:p w:rsidR="00A43B8F"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8</w:t>
            </w:r>
          </w:p>
        </w:tc>
        <w:tc>
          <w:tcPr>
            <w:tcW w:w="626"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4</w:t>
            </w:r>
          </w:p>
        </w:tc>
        <w:tc>
          <w:tcPr>
            <w:tcW w:w="625" w:type="dxa"/>
          </w:tcPr>
          <w:p w:rsidR="00A43B8F" w:rsidRPr="00A43B8F" w:rsidRDefault="008F389B"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1168" w:type="dxa"/>
          </w:tcPr>
          <w:p w:rsidR="00A43B8F" w:rsidRPr="00A43B8F" w:rsidRDefault="00FC6855" w:rsidP="00FC6855">
            <w:pPr>
              <w:jc w:val="center"/>
              <w:rPr>
                <w:rFonts w:ascii="Times New Roman" w:hAnsi="Times New Roman" w:cs="Times New Roman"/>
                <w:sz w:val="24"/>
                <w:szCs w:val="24"/>
              </w:rPr>
            </w:pPr>
            <w:r>
              <w:rPr>
                <w:rFonts w:ascii="Times New Roman" w:hAnsi="Times New Roman" w:cs="Times New Roman"/>
                <w:sz w:val="24"/>
                <w:szCs w:val="24"/>
              </w:rPr>
              <w:t>33,3</w:t>
            </w:r>
          </w:p>
        </w:tc>
        <w:tc>
          <w:tcPr>
            <w:tcW w:w="16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r w:rsidR="00FC6855" w:rsidRPr="00A43B8F" w:rsidTr="00A43B8F">
        <w:tc>
          <w:tcPr>
            <w:tcW w:w="1941" w:type="dxa"/>
          </w:tcPr>
          <w:p w:rsidR="00FC6855" w:rsidRPr="00A43B8F" w:rsidRDefault="00FC6855" w:rsidP="00A43B8F">
            <w:pPr>
              <w:rPr>
                <w:rFonts w:ascii="Times New Roman" w:hAnsi="Times New Roman" w:cs="Times New Roman"/>
                <w:sz w:val="24"/>
                <w:szCs w:val="24"/>
              </w:rPr>
            </w:pPr>
            <w:r>
              <w:rPr>
                <w:rFonts w:ascii="Times New Roman" w:hAnsi="Times New Roman" w:cs="Times New Roman"/>
                <w:sz w:val="24"/>
                <w:szCs w:val="24"/>
              </w:rPr>
              <w:t>История</w:t>
            </w:r>
          </w:p>
        </w:tc>
        <w:tc>
          <w:tcPr>
            <w:tcW w:w="1417" w:type="dxa"/>
          </w:tcPr>
          <w:p w:rsidR="00FC6855"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12</w:t>
            </w:r>
          </w:p>
        </w:tc>
        <w:tc>
          <w:tcPr>
            <w:tcW w:w="1997" w:type="dxa"/>
          </w:tcPr>
          <w:p w:rsidR="00FC6855" w:rsidRPr="00A43B8F" w:rsidRDefault="00FC6855" w:rsidP="00FC6855">
            <w:pPr>
              <w:jc w:val="center"/>
              <w:rPr>
                <w:rFonts w:ascii="Times New Roman" w:hAnsi="Times New Roman" w:cs="Times New Roman"/>
                <w:sz w:val="24"/>
                <w:szCs w:val="24"/>
              </w:rPr>
            </w:pPr>
            <w:r>
              <w:rPr>
                <w:rFonts w:ascii="Times New Roman" w:hAnsi="Times New Roman" w:cs="Times New Roman"/>
                <w:sz w:val="24"/>
                <w:szCs w:val="24"/>
              </w:rPr>
              <w:t>11</w:t>
            </w:r>
          </w:p>
        </w:tc>
        <w:tc>
          <w:tcPr>
            <w:tcW w:w="632" w:type="dxa"/>
          </w:tcPr>
          <w:p w:rsidR="00FC6855" w:rsidRDefault="00FC6855"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629" w:type="dxa"/>
          </w:tcPr>
          <w:p w:rsidR="00FC6855" w:rsidRDefault="00FC6855" w:rsidP="00A43B8F">
            <w:pPr>
              <w:jc w:val="center"/>
              <w:rPr>
                <w:rFonts w:ascii="Times New Roman" w:hAnsi="Times New Roman" w:cs="Times New Roman"/>
                <w:sz w:val="24"/>
                <w:szCs w:val="24"/>
              </w:rPr>
            </w:pPr>
            <w:r>
              <w:rPr>
                <w:rFonts w:ascii="Times New Roman" w:hAnsi="Times New Roman" w:cs="Times New Roman"/>
                <w:sz w:val="24"/>
                <w:szCs w:val="24"/>
              </w:rPr>
              <w:t>6</w:t>
            </w:r>
          </w:p>
        </w:tc>
        <w:tc>
          <w:tcPr>
            <w:tcW w:w="626" w:type="dxa"/>
          </w:tcPr>
          <w:p w:rsidR="00FC6855"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5</w:t>
            </w:r>
          </w:p>
        </w:tc>
        <w:tc>
          <w:tcPr>
            <w:tcW w:w="625" w:type="dxa"/>
          </w:tcPr>
          <w:p w:rsidR="00FC6855" w:rsidRDefault="00FC6855"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1168" w:type="dxa"/>
          </w:tcPr>
          <w:p w:rsidR="00FC6855" w:rsidRDefault="00FC6855" w:rsidP="00FC6855">
            <w:pPr>
              <w:jc w:val="center"/>
              <w:rPr>
                <w:rFonts w:ascii="Times New Roman" w:hAnsi="Times New Roman" w:cs="Times New Roman"/>
                <w:sz w:val="24"/>
                <w:szCs w:val="24"/>
              </w:rPr>
            </w:pPr>
            <w:r>
              <w:rPr>
                <w:rFonts w:ascii="Times New Roman" w:hAnsi="Times New Roman" w:cs="Times New Roman"/>
                <w:sz w:val="24"/>
                <w:szCs w:val="24"/>
              </w:rPr>
              <w:t>45,4</w:t>
            </w:r>
          </w:p>
        </w:tc>
        <w:tc>
          <w:tcPr>
            <w:tcW w:w="1647" w:type="dxa"/>
          </w:tcPr>
          <w:p w:rsidR="00FC6855" w:rsidRPr="00A43B8F" w:rsidRDefault="00FC6855" w:rsidP="00A43B8F">
            <w:pPr>
              <w:jc w:val="center"/>
              <w:rPr>
                <w:rFonts w:ascii="Times New Roman" w:hAnsi="Times New Roman" w:cs="Times New Roman"/>
                <w:sz w:val="24"/>
                <w:szCs w:val="24"/>
              </w:rPr>
            </w:pPr>
            <w:r>
              <w:rPr>
                <w:rFonts w:ascii="Times New Roman" w:hAnsi="Times New Roman" w:cs="Times New Roman"/>
                <w:sz w:val="24"/>
                <w:szCs w:val="24"/>
              </w:rPr>
              <w:t>100</w:t>
            </w:r>
          </w:p>
        </w:tc>
      </w:tr>
    </w:tbl>
    <w:p w:rsidR="00A43B8F" w:rsidRDefault="00A43B8F" w:rsidP="00A43B8F">
      <w:pPr>
        <w:spacing w:after="0" w:line="240" w:lineRule="auto"/>
        <w:jc w:val="center"/>
        <w:rPr>
          <w:rFonts w:ascii="Times New Roman" w:hAnsi="Times New Roman" w:cs="Times New Roman"/>
          <w:sz w:val="24"/>
          <w:szCs w:val="24"/>
        </w:rPr>
      </w:pPr>
    </w:p>
    <w:p w:rsidR="008F389B" w:rsidRPr="00A43B8F" w:rsidRDefault="008F389B" w:rsidP="008F389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A43B8F">
        <w:rPr>
          <w:rFonts w:ascii="Times New Roman" w:hAnsi="Times New Roman" w:cs="Times New Roman"/>
          <w:b/>
          <w:sz w:val="24"/>
          <w:szCs w:val="24"/>
        </w:rPr>
        <w:t xml:space="preserve"> класс</w:t>
      </w:r>
    </w:p>
    <w:tbl>
      <w:tblPr>
        <w:tblStyle w:val="af8"/>
        <w:tblW w:w="0" w:type="auto"/>
        <w:tblLook w:val="04A0" w:firstRow="1" w:lastRow="0" w:firstColumn="1" w:lastColumn="0" w:noHBand="0" w:noVBand="1"/>
      </w:tblPr>
      <w:tblGrid>
        <w:gridCol w:w="1941"/>
        <w:gridCol w:w="1417"/>
        <w:gridCol w:w="1997"/>
        <w:gridCol w:w="632"/>
        <w:gridCol w:w="629"/>
        <w:gridCol w:w="626"/>
        <w:gridCol w:w="625"/>
        <w:gridCol w:w="1168"/>
        <w:gridCol w:w="1647"/>
      </w:tblGrid>
      <w:tr w:rsidR="008F389B" w:rsidRPr="00A43B8F" w:rsidTr="00624A78">
        <w:tc>
          <w:tcPr>
            <w:tcW w:w="1941" w:type="dxa"/>
            <w:vMerge w:val="restart"/>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Предмет</w:t>
            </w:r>
          </w:p>
        </w:tc>
        <w:tc>
          <w:tcPr>
            <w:tcW w:w="1417" w:type="dxa"/>
            <w:vMerge w:val="restart"/>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Количество учащихся в классе</w:t>
            </w:r>
          </w:p>
        </w:tc>
        <w:tc>
          <w:tcPr>
            <w:tcW w:w="1997" w:type="dxa"/>
            <w:vMerge w:val="restart"/>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Количество/Доля учащихся, выполнявших работу</w:t>
            </w:r>
          </w:p>
        </w:tc>
        <w:tc>
          <w:tcPr>
            <w:tcW w:w="2512" w:type="dxa"/>
            <w:gridSpan w:val="4"/>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Оценка</w:t>
            </w:r>
          </w:p>
        </w:tc>
        <w:tc>
          <w:tcPr>
            <w:tcW w:w="1168" w:type="dxa"/>
            <w:vMerge w:val="restart"/>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Качество</w:t>
            </w:r>
          </w:p>
        </w:tc>
        <w:tc>
          <w:tcPr>
            <w:tcW w:w="1647" w:type="dxa"/>
            <w:vMerge w:val="restart"/>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Успеваемость</w:t>
            </w:r>
          </w:p>
        </w:tc>
      </w:tr>
      <w:tr w:rsidR="008F389B" w:rsidRPr="00A43B8F" w:rsidTr="00624A78">
        <w:tc>
          <w:tcPr>
            <w:tcW w:w="1941" w:type="dxa"/>
            <w:vMerge/>
          </w:tcPr>
          <w:p w:rsidR="008F389B" w:rsidRPr="00A43B8F" w:rsidRDefault="008F389B" w:rsidP="00624A78">
            <w:pPr>
              <w:rPr>
                <w:rFonts w:ascii="Times New Roman" w:hAnsi="Times New Roman" w:cs="Times New Roman"/>
                <w:sz w:val="24"/>
                <w:szCs w:val="24"/>
              </w:rPr>
            </w:pPr>
          </w:p>
        </w:tc>
        <w:tc>
          <w:tcPr>
            <w:tcW w:w="1417" w:type="dxa"/>
            <w:vMerge/>
          </w:tcPr>
          <w:p w:rsidR="008F389B" w:rsidRPr="00A43B8F" w:rsidRDefault="008F389B" w:rsidP="00624A78">
            <w:pPr>
              <w:jc w:val="center"/>
              <w:rPr>
                <w:rFonts w:ascii="Times New Roman" w:hAnsi="Times New Roman" w:cs="Times New Roman"/>
                <w:sz w:val="24"/>
                <w:szCs w:val="24"/>
              </w:rPr>
            </w:pPr>
          </w:p>
        </w:tc>
        <w:tc>
          <w:tcPr>
            <w:tcW w:w="1997" w:type="dxa"/>
            <w:vMerge/>
          </w:tcPr>
          <w:p w:rsidR="008F389B" w:rsidRPr="00A43B8F" w:rsidRDefault="008F389B" w:rsidP="00624A78">
            <w:pPr>
              <w:jc w:val="center"/>
              <w:rPr>
                <w:rFonts w:ascii="Times New Roman" w:hAnsi="Times New Roman" w:cs="Times New Roman"/>
                <w:sz w:val="24"/>
                <w:szCs w:val="24"/>
              </w:rPr>
            </w:pPr>
          </w:p>
        </w:tc>
        <w:tc>
          <w:tcPr>
            <w:tcW w:w="632" w:type="dxa"/>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2</w:t>
            </w:r>
          </w:p>
        </w:tc>
        <w:tc>
          <w:tcPr>
            <w:tcW w:w="629" w:type="dxa"/>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3</w:t>
            </w:r>
          </w:p>
        </w:tc>
        <w:tc>
          <w:tcPr>
            <w:tcW w:w="626" w:type="dxa"/>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4</w:t>
            </w:r>
          </w:p>
        </w:tc>
        <w:tc>
          <w:tcPr>
            <w:tcW w:w="625" w:type="dxa"/>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5</w:t>
            </w:r>
          </w:p>
        </w:tc>
        <w:tc>
          <w:tcPr>
            <w:tcW w:w="1168" w:type="dxa"/>
            <w:vMerge/>
          </w:tcPr>
          <w:p w:rsidR="008F389B" w:rsidRPr="00A43B8F" w:rsidRDefault="008F389B" w:rsidP="00624A78">
            <w:pPr>
              <w:jc w:val="center"/>
              <w:rPr>
                <w:rFonts w:ascii="Times New Roman" w:hAnsi="Times New Roman" w:cs="Times New Roman"/>
                <w:sz w:val="24"/>
                <w:szCs w:val="24"/>
              </w:rPr>
            </w:pPr>
          </w:p>
        </w:tc>
        <w:tc>
          <w:tcPr>
            <w:tcW w:w="1647" w:type="dxa"/>
            <w:vMerge/>
          </w:tcPr>
          <w:p w:rsidR="008F389B" w:rsidRPr="00A43B8F" w:rsidRDefault="008F389B" w:rsidP="00624A78">
            <w:pPr>
              <w:jc w:val="center"/>
              <w:rPr>
                <w:rFonts w:ascii="Times New Roman" w:hAnsi="Times New Roman" w:cs="Times New Roman"/>
                <w:sz w:val="24"/>
                <w:szCs w:val="24"/>
              </w:rPr>
            </w:pPr>
          </w:p>
        </w:tc>
      </w:tr>
      <w:tr w:rsidR="008F389B" w:rsidRPr="00A43B8F" w:rsidTr="00624A78">
        <w:tc>
          <w:tcPr>
            <w:tcW w:w="1941" w:type="dxa"/>
          </w:tcPr>
          <w:p w:rsidR="008F389B" w:rsidRPr="00A43B8F" w:rsidRDefault="008F389B" w:rsidP="00624A78">
            <w:pPr>
              <w:rPr>
                <w:rFonts w:ascii="Times New Roman" w:hAnsi="Times New Roman" w:cs="Times New Roman"/>
                <w:sz w:val="24"/>
                <w:szCs w:val="24"/>
              </w:rPr>
            </w:pPr>
            <w:r w:rsidRPr="00A43B8F">
              <w:rPr>
                <w:rFonts w:ascii="Times New Roman" w:hAnsi="Times New Roman" w:cs="Times New Roman"/>
                <w:sz w:val="24"/>
                <w:szCs w:val="24"/>
              </w:rPr>
              <w:t>История</w:t>
            </w:r>
          </w:p>
        </w:tc>
        <w:tc>
          <w:tcPr>
            <w:tcW w:w="1417" w:type="dxa"/>
          </w:tcPr>
          <w:p w:rsidR="008F389B" w:rsidRPr="00A43B8F" w:rsidRDefault="008F389B" w:rsidP="00624A78">
            <w:pPr>
              <w:jc w:val="center"/>
              <w:rPr>
                <w:rFonts w:ascii="Times New Roman" w:hAnsi="Times New Roman" w:cs="Times New Roman"/>
                <w:sz w:val="24"/>
                <w:szCs w:val="24"/>
              </w:rPr>
            </w:pPr>
            <w:r>
              <w:rPr>
                <w:rFonts w:ascii="Times New Roman" w:hAnsi="Times New Roman" w:cs="Times New Roman"/>
                <w:sz w:val="24"/>
                <w:szCs w:val="24"/>
              </w:rPr>
              <w:t>15</w:t>
            </w:r>
          </w:p>
        </w:tc>
        <w:tc>
          <w:tcPr>
            <w:tcW w:w="1997" w:type="dxa"/>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1</w:t>
            </w:r>
            <w:r>
              <w:rPr>
                <w:rFonts w:ascii="Times New Roman" w:hAnsi="Times New Roman" w:cs="Times New Roman"/>
                <w:sz w:val="24"/>
                <w:szCs w:val="24"/>
              </w:rPr>
              <w:t>4</w:t>
            </w:r>
          </w:p>
        </w:tc>
        <w:tc>
          <w:tcPr>
            <w:tcW w:w="632" w:type="dxa"/>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629" w:type="dxa"/>
          </w:tcPr>
          <w:p w:rsidR="008F389B" w:rsidRPr="00A43B8F" w:rsidRDefault="00FC6855" w:rsidP="00624A78">
            <w:pPr>
              <w:jc w:val="center"/>
              <w:rPr>
                <w:rFonts w:ascii="Times New Roman" w:hAnsi="Times New Roman" w:cs="Times New Roman"/>
                <w:sz w:val="24"/>
                <w:szCs w:val="24"/>
              </w:rPr>
            </w:pPr>
            <w:r>
              <w:rPr>
                <w:rFonts w:ascii="Times New Roman" w:hAnsi="Times New Roman" w:cs="Times New Roman"/>
                <w:sz w:val="24"/>
                <w:szCs w:val="24"/>
              </w:rPr>
              <w:t>7</w:t>
            </w:r>
          </w:p>
        </w:tc>
        <w:tc>
          <w:tcPr>
            <w:tcW w:w="626" w:type="dxa"/>
          </w:tcPr>
          <w:p w:rsidR="008F389B" w:rsidRPr="00A43B8F" w:rsidRDefault="008E08FC" w:rsidP="00624A78">
            <w:pPr>
              <w:jc w:val="center"/>
              <w:rPr>
                <w:rFonts w:ascii="Times New Roman" w:hAnsi="Times New Roman" w:cs="Times New Roman"/>
                <w:sz w:val="24"/>
                <w:szCs w:val="24"/>
              </w:rPr>
            </w:pPr>
            <w:r>
              <w:rPr>
                <w:rFonts w:ascii="Times New Roman" w:hAnsi="Times New Roman" w:cs="Times New Roman"/>
                <w:sz w:val="24"/>
                <w:szCs w:val="24"/>
              </w:rPr>
              <w:t>4</w:t>
            </w:r>
          </w:p>
        </w:tc>
        <w:tc>
          <w:tcPr>
            <w:tcW w:w="625" w:type="dxa"/>
          </w:tcPr>
          <w:p w:rsidR="008F389B" w:rsidRPr="00A43B8F" w:rsidRDefault="00FC6855" w:rsidP="00624A78">
            <w:pPr>
              <w:jc w:val="center"/>
              <w:rPr>
                <w:rFonts w:ascii="Times New Roman" w:hAnsi="Times New Roman" w:cs="Times New Roman"/>
                <w:sz w:val="24"/>
                <w:szCs w:val="24"/>
              </w:rPr>
            </w:pPr>
            <w:r>
              <w:rPr>
                <w:rFonts w:ascii="Times New Roman" w:hAnsi="Times New Roman" w:cs="Times New Roman"/>
                <w:sz w:val="24"/>
                <w:szCs w:val="24"/>
              </w:rPr>
              <w:t>3</w:t>
            </w:r>
          </w:p>
        </w:tc>
        <w:tc>
          <w:tcPr>
            <w:tcW w:w="1168" w:type="dxa"/>
          </w:tcPr>
          <w:p w:rsidR="008F389B" w:rsidRPr="00A43B8F" w:rsidRDefault="00FC6855" w:rsidP="008F389B">
            <w:pPr>
              <w:jc w:val="center"/>
              <w:rPr>
                <w:rFonts w:ascii="Times New Roman" w:hAnsi="Times New Roman" w:cs="Times New Roman"/>
                <w:sz w:val="24"/>
                <w:szCs w:val="24"/>
              </w:rPr>
            </w:pPr>
            <w:r>
              <w:rPr>
                <w:rFonts w:ascii="Times New Roman" w:hAnsi="Times New Roman" w:cs="Times New Roman"/>
                <w:sz w:val="24"/>
                <w:szCs w:val="24"/>
              </w:rPr>
              <w:t>50</w:t>
            </w:r>
          </w:p>
        </w:tc>
        <w:tc>
          <w:tcPr>
            <w:tcW w:w="1647" w:type="dxa"/>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r w:rsidR="008F389B" w:rsidRPr="00A43B8F" w:rsidTr="00624A78">
        <w:tc>
          <w:tcPr>
            <w:tcW w:w="1941" w:type="dxa"/>
          </w:tcPr>
          <w:p w:rsidR="008F389B" w:rsidRPr="00A43B8F" w:rsidRDefault="008F389B" w:rsidP="00624A78">
            <w:pPr>
              <w:rPr>
                <w:rFonts w:ascii="Times New Roman" w:hAnsi="Times New Roman" w:cs="Times New Roman"/>
                <w:sz w:val="24"/>
                <w:szCs w:val="24"/>
              </w:rPr>
            </w:pPr>
            <w:r w:rsidRPr="00A43B8F">
              <w:rPr>
                <w:rFonts w:ascii="Times New Roman" w:hAnsi="Times New Roman" w:cs="Times New Roman"/>
                <w:sz w:val="24"/>
                <w:szCs w:val="24"/>
              </w:rPr>
              <w:t>Биология</w:t>
            </w:r>
          </w:p>
        </w:tc>
        <w:tc>
          <w:tcPr>
            <w:tcW w:w="1417" w:type="dxa"/>
          </w:tcPr>
          <w:p w:rsidR="008F389B" w:rsidRPr="00A43B8F" w:rsidRDefault="008F389B" w:rsidP="008F389B">
            <w:pPr>
              <w:jc w:val="center"/>
              <w:rPr>
                <w:rFonts w:ascii="Times New Roman" w:hAnsi="Times New Roman" w:cs="Times New Roman"/>
                <w:sz w:val="24"/>
                <w:szCs w:val="24"/>
              </w:rPr>
            </w:pPr>
            <w:r w:rsidRPr="00A43B8F">
              <w:rPr>
                <w:rFonts w:ascii="Times New Roman" w:hAnsi="Times New Roman" w:cs="Times New Roman"/>
                <w:sz w:val="24"/>
                <w:szCs w:val="24"/>
              </w:rPr>
              <w:t>1</w:t>
            </w:r>
            <w:r>
              <w:rPr>
                <w:rFonts w:ascii="Times New Roman" w:hAnsi="Times New Roman" w:cs="Times New Roman"/>
                <w:sz w:val="24"/>
                <w:szCs w:val="24"/>
              </w:rPr>
              <w:t>5</w:t>
            </w:r>
          </w:p>
        </w:tc>
        <w:tc>
          <w:tcPr>
            <w:tcW w:w="1997" w:type="dxa"/>
          </w:tcPr>
          <w:p w:rsidR="008F389B" w:rsidRPr="00A43B8F" w:rsidRDefault="008F389B" w:rsidP="008F389B">
            <w:pPr>
              <w:jc w:val="center"/>
              <w:rPr>
                <w:rFonts w:ascii="Times New Roman" w:hAnsi="Times New Roman" w:cs="Times New Roman"/>
                <w:sz w:val="24"/>
                <w:szCs w:val="24"/>
              </w:rPr>
            </w:pPr>
            <w:r w:rsidRPr="00A43B8F">
              <w:rPr>
                <w:rFonts w:ascii="Times New Roman" w:hAnsi="Times New Roman" w:cs="Times New Roman"/>
                <w:sz w:val="24"/>
                <w:szCs w:val="24"/>
              </w:rPr>
              <w:t>1</w:t>
            </w:r>
            <w:r w:rsidR="00FC6855">
              <w:rPr>
                <w:rFonts w:ascii="Times New Roman" w:hAnsi="Times New Roman" w:cs="Times New Roman"/>
                <w:sz w:val="24"/>
                <w:szCs w:val="24"/>
              </w:rPr>
              <w:t>3</w:t>
            </w:r>
          </w:p>
        </w:tc>
        <w:tc>
          <w:tcPr>
            <w:tcW w:w="632" w:type="dxa"/>
          </w:tcPr>
          <w:p w:rsidR="008F389B" w:rsidRPr="00A43B8F" w:rsidRDefault="008F389B" w:rsidP="00624A78">
            <w:pPr>
              <w:jc w:val="center"/>
              <w:rPr>
                <w:rFonts w:ascii="Times New Roman" w:hAnsi="Times New Roman" w:cs="Times New Roman"/>
                <w:sz w:val="24"/>
                <w:szCs w:val="24"/>
              </w:rPr>
            </w:pPr>
            <w:r>
              <w:rPr>
                <w:rFonts w:ascii="Times New Roman" w:hAnsi="Times New Roman" w:cs="Times New Roman"/>
                <w:sz w:val="24"/>
                <w:szCs w:val="24"/>
              </w:rPr>
              <w:t>0</w:t>
            </w:r>
          </w:p>
        </w:tc>
        <w:tc>
          <w:tcPr>
            <w:tcW w:w="629" w:type="dxa"/>
          </w:tcPr>
          <w:p w:rsidR="008F389B" w:rsidRPr="00A43B8F" w:rsidRDefault="00FC6855" w:rsidP="00624A78">
            <w:pPr>
              <w:jc w:val="center"/>
              <w:rPr>
                <w:rFonts w:ascii="Times New Roman" w:hAnsi="Times New Roman" w:cs="Times New Roman"/>
                <w:sz w:val="24"/>
                <w:szCs w:val="24"/>
              </w:rPr>
            </w:pPr>
            <w:r>
              <w:rPr>
                <w:rFonts w:ascii="Times New Roman" w:hAnsi="Times New Roman" w:cs="Times New Roman"/>
                <w:sz w:val="24"/>
                <w:szCs w:val="24"/>
              </w:rPr>
              <w:t>7</w:t>
            </w:r>
          </w:p>
        </w:tc>
        <w:tc>
          <w:tcPr>
            <w:tcW w:w="626" w:type="dxa"/>
          </w:tcPr>
          <w:p w:rsidR="008F389B" w:rsidRPr="00A43B8F" w:rsidRDefault="00FC6855" w:rsidP="00624A78">
            <w:pPr>
              <w:jc w:val="center"/>
              <w:rPr>
                <w:rFonts w:ascii="Times New Roman" w:hAnsi="Times New Roman" w:cs="Times New Roman"/>
                <w:sz w:val="24"/>
                <w:szCs w:val="24"/>
              </w:rPr>
            </w:pPr>
            <w:r>
              <w:rPr>
                <w:rFonts w:ascii="Times New Roman" w:hAnsi="Times New Roman" w:cs="Times New Roman"/>
                <w:sz w:val="24"/>
                <w:szCs w:val="24"/>
              </w:rPr>
              <w:t>6</w:t>
            </w:r>
          </w:p>
        </w:tc>
        <w:tc>
          <w:tcPr>
            <w:tcW w:w="625" w:type="dxa"/>
          </w:tcPr>
          <w:p w:rsidR="008F389B" w:rsidRPr="00A43B8F" w:rsidRDefault="00FC6855" w:rsidP="00624A78">
            <w:pPr>
              <w:jc w:val="center"/>
              <w:rPr>
                <w:rFonts w:ascii="Times New Roman" w:hAnsi="Times New Roman" w:cs="Times New Roman"/>
                <w:sz w:val="24"/>
                <w:szCs w:val="24"/>
              </w:rPr>
            </w:pPr>
            <w:r>
              <w:rPr>
                <w:rFonts w:ascii="Times New Roman" w:hAnsi="Times New Roman" w:cs="Times New Roman"/>
                <w:sz w:val="24"/>
                <w:szCs w:val="24"/>
              </w:rPr>
              <w:t>0</w:t>
            </w:r>
          </w:p>
        </w:tc>
        <w:tc>
          <w:tcPr>
            <w:tcW w:w="1168" w:type="dxa"/>
          </w:tcPr>
          <w:p w:rsidR="008F389B" w:rsidRPr="00A43B8F" w:rsidRDefault="00FC6855" w:rsidP="008F389B">
            <w:pPr>
              <w:jc w:val="center"/>
              <w:rPr>
                <w:rFonts w:ascii="Times New Roman" w:hAnsi="Times New Roman" w:cs="Times New Roman"/>
                <w:sz w:val="24"/>
                <w:szCs w:val="24"/>
              </w:rPr>
            </w:pPr>
            <w:r>
              <w:rPr>
                <w:rFonts w:ascii="Times New Roman" w:hAnsi="Times New Roman" w:cs="Times New Roman"/>
                <w:sz w:val="24"/>
                <w:szCs w:val="24"/>
              </w:rPr>
              <w:t>46,2</w:t>
            </w:r>
          </w:p>
        </w:tc>
        <w:tc>
          <w:tcPr>
            <w:tcW w:w="1647" w:type="dxa"/>
          </w:tcPr>
          <w:p w:rsidR="008F389B" w:rsidRPr="00A43B8F" w:rsidRDefault="008F389B" w:rsidP="00624A78">
            <w:pPr>
              <w:jc w:val="center"/>
              <w:rPr>
                <w:rFonts w:ascii="Times New Roman" w:hAnsi="Times New Roman" w:cs="Times New Roman"/>
                <w:sz w:val="24"/>
                <w:szCs w:val="24"/>
              </w:rPr>
            </w:pPr>
            <w:r>
              <w:rPr>
                <w:rFonts w:ascii="Times New Roman" w:hAnsi="Times New Roman" w:cs="Times New Roman"/>
                <w:sz w:val="24"/>
                <w:szCs w:val="24"/>
              </w:rPr>
              <w:t>100</w:t>
            </w:r>
          </w:p>
        </w:tc>
      </w:tr>
      <w:tr w:rsidR="008F389B" w:rsidRPr="00A43B8F" w:rsidTr="00624A78">
        <w:tc>
          <w:tcPr>
            <w:tcW w:w="1941" w:type="dxa"/>
          </w:tcPr>
          <w:p w:rsidR="008F389B" w:rsidRPr="00A43B8F" w:rsidRDefault="008F389B" w:rsidP="00624A78">
            <w:pPr>
              <w:rPr>
                <w:rFonts w:ascii="Times New Roman" w:hAnsi="Times New Roman" w:cs="Times New Roman"/>
                <w:sz w:val="24"/>
                <w:szCs w:val="24"/>
              </w:rPr>
            </w:pPr>
            <w:r w:rsidRPr="00A43B8F">
              <w:rPr>
                <w:rFonts w:ascii="Times New Roman" w:hAnsi="Times New Roman" w:cs="Times New Roman"/>
                <w:sz w:val="24"/>
                <w:szCs w:val="24"/>
              </w:rPr>
              <w:t>Обществознание</w:t>
            </w:r>
          </w:p>
        </w:tc>
        <w:tc>
          <w:tcPr>
            <w:tcW w:w="1417" w:type="dxa"/>
          </w:tcPr>
          <w:p w:rsidR="008F389B" w:rsidRPr="00A43B8F" w:rsidRDefault="008E08FC" w:rsidP="00624A78">
            <w:pPr>
              <w:jc w:val="center"/>
              <w:rPr>
                <w:rFonts w:ascii="Times New Roman" w:hAnsi="Times New Roman" w:cs="Times New Roman"/>
                <w:sz w:val="24"/>
                <w:szCs w:val="24"/>
              </w:rPr>
            </w:pPr>
            <w:r>
              <w:rPr>
                <w:rFonts w:ascii="Times New Roman" w:hAnsi="Times New Roman" w:cs="Times New Roman"/>
                <w:sz w:val="24"/>
                <w:szCs w:val="24"/>
              </w:rPr>
              <w:t>15</w:t>
            </w:r>
          </w:p>
        </w:tc>
        <w:tc>
          <w:tcPr>
            <w:tcW w:w="1997" w:type="dxa"/>
          </w:tcPr>
          <w:p w:rsidR="008F389B" w:rsidRPr="00A43B8F" w:rsidRDefault="008F389B" w:rsidP="008E08FC">
            <w:pPr>
              <w:jc w:val="center"/>
              <w:rPr>
                <w:rFonts w:ascii="Times New Roman" w:hAnsi="Times New Roman" w:cs="Times New Roman"/>
                <w:sz w:val="24"/>
                <w:szCs w:val="24"/>
              </w:rPr>
            </w:pPr>
            <w:r w:rsidRPr="00A43B8F">
              <w:rPr>
                <w:rFonts w:ascii="Times New Roman" w:hAnsi="Times New Roman" w:cs="Times New Roman"/>
                <w:sz w:val="24"/>
                <w:szCs w:val="24"/>
              </w:rPr>
              <w:t>1</w:t>
            </w:r>
            <w:r w:rsidR="00FC6855">
              <w:rPr>
                <w:rFonts w:ascii="Times New Roman" w:hAnsi="Times New Roman" w:cs="Times New Roman"/>
                <w:sz w:val="24"/>
                <w:szCs w:val="24"/>
              </w:rPr>
              <w:t>2</w:t>
            </w:r>
          </w:p>
        </w:tc>
        <w:tc>
          <w:tcPr>
            <w:tcW w:w="632" w:type="dxa"/>
          </w:tcPr>
          <w:p w:rsidR="008F389B" w:rsidRPr="00A43B8F" w:rsidRDefault="00FC6855" w:rsidP="00624A78">
            <w:pPr>
              <w:jc w:val="center"/>
              <w:rPr>
                <w:rFonts w:ascii="Times New Roman" w:hAnsi="Times New Roman" w:cs="Times New Roman"/>
                <w:sz w:val="24"/>
                <w:szCs w:val="24"/>
              </w:rPr>
            </w:pPr>
            <w:r>
              <w:rPr>
                <w:rFonts w:ascii="Times New Roman" w:hAnsi="Times New Roman" w:cs="Times New Roman"/>
                <w:sz w:val="24"/>
                <w:szCs w:val="24"/>
              </w:rPr>
              <w:t>0</w:t>
            </w:r>
          </w:p>
        </w:tc>
        <w:tc>
          <w:tcPr>
            <w:tcW w:w="629" w:type="dxa"/>
          </w:tcPr>
          <w:p w:rsidR="008F389B" w:rsidRPr="00A43B8F" w:rsidRDefault="00FC6855" w:rsidP="00624A78">
            <w:pPr>
              <w:jc w:val="center"/>
              <w:rPr>
                <w:rFonts w:ascii="Times New Roman" w:hAnsi="Times New Roman" w:cs="Times New Roman"/>
                <w:sz w:val="24"/>
                <w:szCs w:val="24"/>
              </w:rPr>
            </w:pPr>
            <w:r>
              <w:rPr>
                <w:rFonts w:ascii="Times New Roman" w:hAnsi="Times New Roman" w:cs="Times New Roman"/>
                <w:sz w:val="24"/>
                <w:szCs w:val="24"/>
              </w:rPr>
              <w:t>8</w:t>
            </w:r>
          </w:p>
        </w:tc>
        <w:tc>
          <w:tcPr>
            <w:tcW w:w="626" w:type="dxa"/>
          </w:tcPr>
          <w:p w:rsidR="008F389B" w:rsidRPr="00A43B8F" w:rsidRDefault="00FC6855" w:rsidP="00624A78">
            <w:pPr>
              <w:jc w:val="center"/>
              <w:rPr>
                <w:rFonts w:ascii="Times New Roman" w:hAnsi="Times New Roman" w:cs="Times New Roman"/>
                <w:sz w:val="24"/>
                <w:szCs w:val="24"/>
              </w:rPr>
            </w:pPr>
            <w:r>
              <w:rPr>
                <w:rFonts w:ascii="Times New Roman" w:hAnsi="Times New Roman" w:cs="Times New Roman"/>
                <w:sz w:val="24"/>
                <w:szCs w:val="24"/>
              </w:rPr>
              <w:t>3</w:t>
            </w:r>
          </w:p>
        </w:tc>
        <w:tc>
          <w:tcPr>
            <w:tcW w:w="625" w:type="dxa"/>
          </w:tcPr>
          <w:p w:rsidR="008F389B" w:rsidRPr="00A43B8F" w:rsidRDefault="008E08FC" w:rsidP="00624A78">
            <w:pPr>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8F389B" w:rsidRPr="00A43B8F" w:rsidRDefault="00965526" w:rsidP="008F389B">
            <w:pPr>
              <w:jc w:val="center"/>
              <w:rPr>
                <w:rFonts w:ascii="Times New Roman" w:hAnsi="Times New Roman" w:cs="Times New Roman"/>
                <w:sz w:val="24"/>
                <w:szCs w:val="24"/>
              </w:rPr>
            </w:pPr>
            <w:r>
              <w:rPr>
                <w:rFonts w:ascii="Times New Roman" w:hAnsi="Times New Roman" w:cs="Times New Roman"/>
                <w:sz w:val="24"/>
                <w:szCs w:val="24"/>
              </w:rPr>
              <w:t>33,3</w:t>
            </w:r>
          </w:p>
        </w:tc>
        <w:tc>
          <w:tcPr>
            <w:tcW w:w="1647" w:type="dxa"/>
          </w:tcPr>
          <w:p w:rsidR="008F389B" w:rsidRPr="00A43B8F" w:rsidRDefault="008F389B" w:rsidP="00624A78">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r w:rsidR="00965526" w:rsidRPr="00A43B8F" w:rsidTr="00624A78">
        <w:tc>
          <w:tcPr>
            <w:tcW w:w="1941" w:type="dxa"/>
          </w:tcPr>
          <w:p w:rsidR="00965526" w:rsidRPr="00A43B8F" w:rsidRDefault="00965526" w:rsidP="00624A78">
            <w:pPr>
              <w:rPr>
                <w:rFonts w:ascii="Times New Roman" w:hAnsi="Times New Roman" w:cs="Times New Roman"/>
                <w:sz w:val="24"/>
                <w:szCs w:val="24"/>
              </w:rPr>
            </w:pPr>
            <w:r>
              <w:rPr>
                <w:rFonts w:ascii="Times New Roman" w:hAnsi="Times New Roman" w:cs="Times New Roman"/>
                <w:sz w:val="24"/>
                <w:szCs w:val="24"/>
              </w:rPr>
              <w:t>Химия</w:t>
            </w:r>
          </w:p>
        </w:tc>
        <w:tc>
          <w:tcPr>
            <w:tcW w:w="1417" w:type="dxa"/>
          </w:tcPr>
          <w:p w:rsidR="00965526" w:rsidRDefault="00965526" w:rsidP="00624A78">
            <w:pPr>
              <w:jc w:val="center"/>
              <w:rPr>
                <w:rFonts w:ascii="Times New Roman" w:hAnsi="Times New Roman" w:cs="Times New Roman"/>
                <w:sz w:val="24"/>
                <w:szCs w:val="24"/>
              </w:rPr>
            </w:pPr>
            <w:r>
              <w:rPr>
                <w:rFonts w:ascii="Times New Roman" w:hAnsi="Times New Roman" w:cs="Times New Roman"/>
                <w:sz w:val="24"/>
                <w:szCs w:val="24"/>
              </w:rPr>
              <w:t>15</w:t>
            </w:r>
          </w:p>
        </w:tc>
        <w:tc>
          <w:tcPr>
            <w:tcW w:w="1997" w:type="dxa"/>
          </w:tcPr>
          <w:p w:rsidR="00965526" w:rsidRPr="00A43B8F" w:rsidRDefault="00965526" w:rsidP="008E08FC">
            <w:pPr>
              <w:jc w:val="center"/>
              <w:rPr>
                <w:rFonts w:ascii="Times New Roman" w:hAnsi="Times New Roman" w:cs="Times New Roman"/>
                <w:sz w:val="24"/>
                <w:szCs w:val="24"/>
              </w:rPr>
            </w:pPr>
            <w:r>
              <w:rPr>
                <w:rFonts w:ascii="Times New Roman" w:hAnsi="Times New Roman" w:cs="Times New Roman"/>
                <w:sz w:val="24"/>
                <w:szCs w:val="24"/>
              </w:rPr>
              <w:t>15</w:t>
            </w:r>
          </w:p>
        </w:tc>
        <w:tc>
          <w:tcPr>
            <w:tcW w:w="632" w:type="dxa"/>
          </w:tcPr>
          <w:p w:rsidR="00965526" w:rsidRDefault="00965526" w:rsidP="00624A78">
            <w:pPr>
              <w:jc w:val="center"/>
              <w:rPr>
                <w:rFonts w:ascii="Times New Roman" w:hAnsi="Times New Roman" w:cs="Times New Roman"/>
                <w:sz w:val="24"/>
                <w:szCs w:val="24"/>
              </w:rPr>
            </w:pPr>
            <w:r>
              <w:rPr>
                <w:rFonts w:ascii="Times New Roman" w:hAnsi="Times New Roman" w:cs="Times New Roman"/>
                <w:sz w:val="24"/>
                <w:szCs w:val="24"/>
              </w:rPr>
              <w:t>0</w:t>
            </w:r>
          </w:p>
        </w:tc>
        <w:tc>
          <w:tcPr>
            <w:tcW w:w="629" w:type="dxa"/>
          </w:tcPr>
          <w:p w:rsidR="00965526" w:rsidRDefault="00965526" w:rsidP="00624A78">
            <w:pPr>
              <w:jc w:val="center"/>
              <w:rPr>
                <w:rFonts w:ascii="Times New Roman" w:hAnsi="Times New Roman" w:cs="Times New Roman"/>
                <w:sz w:val="24"/>
                <w:szCs w:val="24"/>
              </w:rPr>
            </w:pPr>
            <w:r>
              <w:rPr>
                <w:rFonts w:ascii="Times New Roman" w:hAnsi="Times New Roman" w:cs="Times New Roman"/>
                <w:sz w:val="24"/>
                <w:szCs w:val="24"/>
              </w:rPr>
              <w:t>11</w:t>
            </w:r>
          </w:p>
        </w:tc>
        <w:tc>
          <w:tcPr>
            <w:tcW w:w="626" w:type="dxa"/>
          </w:tcPr>
          <w:p w:rsidR="00965526" w:rsidRDefault="00965526" w:rsidP="00624A78">
            <w:pPr>
              <w:jc w:val="center"/>
              <w:rPr>
                <w:rFonts w:ascii="Times New Roman" w:hAnsi="Times New Roman" w:cs="Times New Roman"/>
                <w:sz w:val="24"/>
                <w:szCs w:val="24"/>
              </w:rPr>
            </w:pPr>
            <w:r>
              <w:rPr>
                <w:rFonts w:ascii="Times New Roman" w:hAnsi="Times New Roman" w:cs="Times New Roman"/>
                <w:sz w:val="24"/>
                <w:szCs w:val="24"/>
              </w:rPr>
              <w:t>3</w:t>
            </w:r>
          </w:p>
        </w:tc>
        <w:tc>
          <w:tcPr>
            <w:tcW w:w="625" w:type="dxa"/>
          </w:tcPr>
          <w:p w:rsidR="00965526" w:rsidRDefault="00965526" w:rsidP="00624A78">
            <w:pPr>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965526" w:rsidRDefault="00965526" w:rsidP="008F389B">
            <w:pPr>
              <w:jc w:val="center"/>
              <w:rPr>
                <w:rFonts w:ascii="Times New Roman" w:hAnsi="Times New Roman" w:cs="Times New Roman"/>
                <w:sz w:val="24"/>
                <w:szCs w:val="24"/>
              </w:rPr>
            </w:pPr>
            <w:r>
              <w:rPr>
                <w:rFonts w:ascii="Times New Roman" w:hAnsi="Times New Roman" w:cs="Times New Roman"/>
                <w:sz w:val="24"/>
                <w:szCs w:val="24"/>
              </w:rPr>
              <w:t>26,6</w:t>
            </w:r>
          </w:p>
        </w:tc>
        <w:tc>
          <w:tcPr>
            <w:tcW w:w="1647" w:type="dxa"/>
          </w:tcPr>
          <w:p w:rsidR="00965526" w:rsidRPr="00A43B8F" w:rsidRDefault="00965526" w:rsidP="00624A78">
            <w:pPr>
              <w:jc w:val="center"/>
              <w:rPr>
                <w:rFonts w:ascii="Times New Roman" w:hAnsi="Times New Roman" w:cs="Times New Roman"/>
                <w:sz w:val="24"/>
                <w:szCs w:val="24"/>
              </w:rPr>
            </w:pPr>
            <w:r>
              <w:rPr>
                <w:rFonts w:ascii="Times New Roman" w:hAnsi="Times New Roman" w:cs="Times New Roman"/>
                <w:sz w:val="24"/>
                <w:szCs w:val="24"/>
              </w:rPr>
              <w:t>100</w:t>
            </w:r>
          </w:p>
        </w:tc>
      </w:tr>
    </w:tbl>
    <w:p w:rsidR="008F389B" w:rsidRDefault="008F389B" w:rsidP="00A43B8F">
      <w:pPr>
        <w:spacing w:after="0" w:line="240" w:lineRule="auto"/>
        <w:jc w:val="center"/>
        <w:rPr>
          <w:rFonts w:ascii="Times New Roman" w:hAnsi="Times New Roman" w:cs="Times New Roman"/>
          <w:sz w:val="24"/>
          <w:szCs w:val="24"/>
        </w:rPr>
      </w:pPr>
    </w:p>
    <w:p w:rsidR="008F389B" w:rsidRPr="00A43B8F" w:rsidRDefault="008F389B" w:rsidP="00A43B8F">
      <w:pPr>
        <w:spacing w:after="0" w:line="240" w:lineRule="auto"/>
        <w:jc w:val="center"/>
        <w:rPr>
          <w:rFonts w:ascii="Times New Roman" w:hAnsi="Times New Roman" w:cs="Times New Roman"/>
          <w:sz w:val="24"/>
          <w:szCs w:val="24"/>
        </w:rPr>
      </w:pPr>
    </w:p>
    <w:p w:rsidR="00A43B8F" w:rsidRPr="00A43B8F" w:rsidRDefault="00A43B8F" w:rsidP="00A43B8F">
      <w:pPr>
        <w:spacing w:after="0" w:line="240" w:lineRule="auto"/>
        <w:jc w:val="center"/>
        <w:rPr>
          <w:rFonts w:ascii="Times New Roman" w:hAnsi="Times New Roman" w:cs="Times New Roman"/>
          <w:b/>
          <w:sz w:val="24"/>
          <w:szCs w:val="24"/>
        </w:rPr>
      </w:pPr>
      <w:r w:rsidRPr="00A43B8F">
        <w:rPr>
          <w:rFonts w:ascii="Times New Roman" w:hAnsi="Times New Roman" w:cs="Times New Roman"/>
          <w:b/>
          <w:sz w:val="24"/>
          <w:szCs w:val="24"/>
        </w:rPr>
        <w:t>11 класс</w:t>
      </w:r>
    </w:p>
    <w:tbl>
      <w:tblPr>
        <w:tblStyle w:val="af8"/>
        <w:tblW w:w="0" w:type="auto"/>
        <w:tblLook w:val="04A0" w:firstRow="1" w:lastRow="0" w:firstColumn="1" w:lastColumn="0" w:noHBand="0" w:noVBand="1"/>
      </w:tblPr>
      <w:tblGrid>
        <w:gridCol w:w="1941"/>
        <w:gridCol w:w="1417"/>
        <w:gridCol w:w="1997"/>
        <w:gridCol w:w="632"/>
        <w:gridCol w:w="629"/>
        <w:gridCol w:w="626"/>
        <w:gridCol w:w="625"/>
        <w:gridCol w:w="1168"/>
        <w:gridCol w:w="1647"/>
      </w:tblGrid>
      <w:tr w:rsidR="00A43B8F" w:rsidRPr="00A43B8F" w:rsidTr="00A43B8F">
        <w:tc>
          <w:tcPr>
            <w:tcW w:w="1941"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Предмет</w:t>
            </w:r>
          </w:p>
        </w:tc>
        <w:tc>
          <w:tcPr>
            <w:tcW w:w="141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 учащихся в классе</w:t>
            </w:r>
          </w:p>
        </w:tc>
        <w:tc>
          <w:tcPr>
            <w:tcW w:w="199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Количество/Доля учащихся, выполнявших работу</w:t>
            </w:r>
          </w:p>
        </w:tc>
        <w:tc>
          <w:tcPr>
            <w:tcW w:w="2512" w:type="dxa"/>
            <w:gridSpan w:val="4"/>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Оценка</w:t>
            </w:r>
          </w:p>
        </w:tc>
        <w:tc>
          <w:tcPr>
            <w:tcW w:w="1168"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Качество</w:t>
            </w:r>
          </w:p>
        </w:tc>
        <w:tc>
          <w:tcPr>
            <w:tcW w:w="164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Успеваемость</w:t>
            </w:r>
          </w:p>
        </w:tc>
      </w:tr>
      <w:tr w:rsidR="00A43B8F" w:rsidRPr="00A43B8F" w:rsidTr="00A43B8F">
        <w:tc>
          <w:tcPr>
            <w:tcW w:w="1941" w:type="dxa"/>
            <w:vMerge/>
          </w:tcPr>
          <w:p w:rsidR="00A43B8F" w:rsidRPr="00A43B8F" w:rsidRDefault="00A43B8F" w:rsidP="00A43B8F">
            <w:pPr>
              <w:rPr>
                <w:rFonts w:ascii="Times New Roman" w:hAnsi="Times New Roman" w:cs="Times New Roman"/>
                <w:sz w:val="24"/>
                <w:szCs w:val="24"/>
              </w:rPr>
            </w:pPr>
          </w:p>
        </w:tc>
        <w:tc>
          <w:tcPr>
            <w:tcW w:w="1417" w:type="dxa"/>
            <w:vMerge/>
          </w:tcPr>
          <w:p w:rsidR="00A43B8F" w:rsidRPr="00A43B8F" w:rsidRDefault="00A43B8F" w:rsidP="00A43B8F">
            <w:pPr>
              <w:jc w:val="center"/>
              <w:rPr>
                <w:rFonts w:ascii="Times New Roman" w:hAnsi="Times New Roman" w:cs="Times New Roman"/>
                <w:sz w:val="24"/>
                <w:szCs w:val="24"/>
              </w:rPr>
            </w:pPr>
          </w:p>
        </w:tc>
        <w:tc>
          <w:tcPr>
            <w:tcW w:w="1997" w:type="dxa"/>
            <w:vMerge/>
          </w:tcPr>
          <w:p w:rsidR="00A43B8F" w:rsidRPr="00A43B8F" w:rsidRDefault="00A43B8F" w:rsidP="00A43B8F">
            <w:pPr>
              <w:jc w:val="center"/>
              <w:rPr>
                <w:rFonts w:ascii="Times New Roman" w:hAnsi="Times New Roman" w:cs="Times New Roman"/>
                <w:sz w:val="24"/>
                <w:szCs w:val="24"/>
              </w:rPr>
            </w:pPr>
          </w:p>
        </w:tc>
        <w:tc>
          <w:tcPr>
            <w:tcW w:w="632"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2</w:t>
            </w:r>
          </w:p>
        </w:tc>
        <w:tc>
          <w:tcPr>
            <w:tcW w:w="629"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3</w:t>
            </w:r>
          </w:p>
        </w:tc>
        <w:tc>
          <w:tcPr>
            <w:tcW w:w="626"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4</w:t>
            </w:r>
          </w:p>
        </w:tc>
        <w:tc>
          <w:tcPr>
            <w:tcW w:w="625"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5</w:t>
            </w:r>
          </w:p>
        </w:tc>
        <w:tc>
          <w:tcPr>
            <w:tcW w:w="1168" w:type="dxa"/>
            <w:vMerge/>
          </w:tcPr>
          <w:p w:rsidR="00A43B8F" w:rsidRPr="00A43B8F" w:rsidRDefault="00A43B8F" w:rsidP="00A43B8F">
            <w:pPr>
              <w:jc w:val="center"/>
              <w:rPr>
                <w:rFonts w:ascii="Times New Roman" w:hAnsi="Times New Roman" w:cs="Times New Roman"/>
                <w:sz w:val="24"/>
                <w:szCs w:val="24"/>
              </w:rPr>
            </w:pPr>
          </w:p>
        </w:tc>
        <w:tc>
          <w:tcPr>
            <w:tcW w:w="1647" w:type="dxa"/>
            <w:vMerge/>
          </w:tcPr>
          <w:p w:rsidR="00A43B8F" w:rsidRPr="00A43B8F" w:rsidRDefault="00A43B8F" w:rsidP="00A43B8F">
            <w:pPr>
              <w:jc w:val="center"/>
              <w:rPr>
                <w:rFonts w:ascii="Times New Roman" w:hAnsi="Times New Roman" w:cs="Times New Roman"/>
                <w:sz w:val="24"/>
                <w:szCs w:val="24"/>
              </w:rPr>
            </w:pPr>
          </w:p>
        </w:tc>
      </w:tr>
      <w:tr w:rsidR="00A43B8F" w:rsidRPr="00A43B8F" w:rsidTr="00A43B8F">
        <w:tc>
          <w:tcPr>
            <w:tcW w:w="1941" w:type="dxa"/>
          </w:tcPr>
          <w:p w:rsidR="00A43B8F" w:rsidRPr="00A43B8F" w:rsidRDefault="00A43B8F" w:rsidP="00A43B8F">
            <w:pPr>
              <w:rPr>
                <w:rFonts w:ascii="Times New Roman" w:hAnsi="Times New Roman" w:cs="Times New Roman"/>
                <w:sz w:val="24"/>
                <w:szCs w:val="24"/>
              </w:rPr>
            </w:pPr>
            <w:r w:rsidRPr="00A43B8F">
              <w:rPr>
                <w:rFonts w:ascii="Times New Roman" w:hAnsi="Times New Roman" w:cs="Times New Roman"/>
                <w:sz w:val="24"/>
                <w:szCs w:val="24"/>
              </w:rPr>
              <w:t>Биология</w:t>
            </w:r>
          </w:p>
        </w:tc>
        <w:tc>
          <w:tcPr>
            <w:tcW w:w="1417"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2</w:t>
            </w:r>
          </w:p>
        </w:tc>
        <w:tc>
          <w:tcPr>
            <w:tcW w:w="1997"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2</w:t>
            </w:r>
          </w:p>
        </w:tc>
        <w:tc>
          <w:tcPr>
            <w:tcW w:w="632"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629"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625"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1168" w:type="dxa"/>
          </w:tcPr>
          <w:p w:rsidR="00A43B8F"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50</w:t>
            </w:r>
          </w:p>
        </w:tc>
        <w:tc>
          <w:tcPr>
            <w:tcW w:w="16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r w:rsidR="00A43B8F" w:rsidRPr="00A43B8F" w:rsidTr="00A43B8F">
        <w:tc>
          <w:tcPr>
            <w:tcW w:w="1941" w:type="dxa"/>
          </w:tcPr>
          <w:p w:rsidR="00A43B8F" w:rsidRPr="00A43B8F" w:rsidRDefault="00A43B8F" w:rsidP="00A43B8F">
            <w:pPr>
              <w:rPr>
                <w:rFonts w:ascii="Times New Roman" w:hAnsi="Times New Roman" w:cs="Times New Roman"/>
                <w:sz w:val="24"/>
                <w:szCs w:val="24"/>
              </w:rPr>
            </w:pPr>
            <w:r w:rsidRPr="00A43B8F">
              <w:rPr>
                <w:rFonts w:ascii="Times New Roman" w:hAnsi="Times New Roman" w:cs="Times New Roman"/>
                <w:sz w:val="24"/>
                <w:szCs w:val="24"/>
              </w:rPr>
              <w:t>Химия</w:t>
            </w:r>
          </w:p>
        </w:tc>
        <w:tc>
          <w:tcPr>
            <w:tcW w:w="1417"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2</w:t>
            </w:r>
          </w:p>
        </w:tc>
        <w:tc>
          <w:tcPr>
            <w:tcW w:w="1997"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2</w:t>
            </w:r>
          </w:p>
        </w:tc>
        <w:tc>
          <w:tcPr>
            <w:tcW w:w="632"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629"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625"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1168" w:type="dxa"/>
          </w:tcPr>
          <w:p w:rsidR="00A43B8F"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50</w:t>
            </w:r>
          </w:p>
        </w:tc>
        <w:tc>
          <w:tcPr>
            <w:tcW w:w="16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bl>
    <w:p w:rsidR="00A43B8F" w:rsidRPr="00A43B8F" w:rsidRDefault="00A43B8F" w:rsidP="00A43B8F">
      <w:pPr>
        <w:spacing w:after="0" w:line="240" w:lineRule="auto"/>
        <w:jc w:val="center"/>
        <w:rPr>
          <w:rFonts w:ascii="Times New Roman" w:hAnsi="Times New Roman" w:cs="Times New Roman"/>
          <w:sz w:val="24"/>
          <w:szCs w:val="24"/>
        </w:rPr>
      </w:pPr>
    </w:p>
    <w:p w:rsidR="00965526" w:rsidRDefault="00965526" w:rsidP="00E03D6A">
      <w:pPr>
        <w:spacing w:after="0" w:line="240" w:lineRule="auto"/>
        <w:jc w:val="center"/>
        <w:rPr>
          <w:rFonts w:ascii="Times New Roman" w:hAnsi="Times New Roman" w:cs="Times New Roman"/>
          <w:b/>
          <w:sz w:val="28"/>
          <w:szCs w:val="28"/>
        </w:rPr>
      </w:pPr>
    </w:p>
    <w:p w:rsidR="00965526" w:rsidRDefault="00965526" w:rsidP="00E03D6A">
      <w:pPr>
        <w:spacing w:after="0" w:line="240" w:lineRule="auto"/>
        <w:jc w:val="center"/>
        <w:rPr>
          <w:rFonts w:ascii="Times New Roman" w:hAnsi="Times New Roman" w:cs="Times New Roman"/>
          <w:b/>
          <w:sz w:val="28"/>
          <w:szCs w:val="28"/>
        </w:rPr>
      </w:pPr>
    </w:p>
    <w:p w:rsidR="00965526" w:rsidRDefault="00965526" w:rsidP="00E03D6A">
      <w:pPr>
        <w:spacing w:after="0" w:line="240" w:lineRule="auto"/>
        <w:jc w:val="center"/>
        <w:rPr>
          <w:rFonts w:ascii="Times New Roman" w:hAnsi="Times New Roman" w:cs="Times New Roman"/>
          <w:b/>
          <w:sz w:val="28"/>
          <w:szCs w:val="28"/>
        </w:rPr>
      </w:pPr>
    </w:p>
    <w:p w:rsidR="00965526" w:rsidRDefault="00965526" w:rsidP="00E03D6A">
      <w:pPr>
        <w:spacing w:after="0" w:line="240" w:lineRule="auto"/>
        <w:jc w:val="center"/>
        <w:rPr>
          <w:rFonts w:ascii="Times New Roman" w:hAnsi="Times New Roman" w:cs="Times New Roman"/>
          <w:b/>
          <w:sz w:val="28"/>
          <w:szCs w:val="28"/>
        </w:rPr>
      </w:pPr>
    </w:p>
    <w:p w:rsidR="00E03D6A" w:rsidRPr="008F389B" w:rsidRDefault="00E03D6A" w:rsidP="00E03D6A">
      <w:pPr>
        <w:spacing w:after="0" w:line="240" w:lineRule="auto"/>
        <w:jc w:val="center"/>
        <w:rPr>
          <w:rFonts w:ascii="Times New Roman" w:hAnsi="Times New Roman" w:cs="Times New Roman"/>
          <w:b/>
          <w:sz w:val="28"/>
          <w:szCs w:val="28"/>
        </w:rPr>
      </w:pPr>
      <w:r w:rsidRPr="008F389B">
        <w:rPr>
          <w:rFonts w:ascii="Times New Roman" w:hAnsi="Times New Roman" w:cs="Times New Roman"/>
          <w:b/>
          <w:sz w:val="28"/>
          <w:szCs w:val="28"/>
        </w:rPr>
        <w:t>Результаты ВПР в 20</w:t>
      </w:r>
      <w:r>
        <w:rPr>
          <w:rFonts w:ascii="Times New Roman" w:hAnsi="Times New Roman" w:cs="Times New Roman"/>
          <w:b/>
          <w:sz w:val="28"/>
          <w:szCs w:val="28"/>
        </w:rPr>
        <w:t>20</w:t>
      </w:r>
      <w:r w:rsidRPr="008F389B">
        <w:rPr>
          <w:rFonts w:ascii="Times New Roman" w:hAnsi="Times New Roman" w:cs="Times New Roman"/>
          <w:b/>
          <w:sz w:val="28"/>
          <w:szCs w:val="28"/>
        </w:rPr>
        <w:t xml:space="preserve"> году</w:t>
      </w:r>
    </w:p>
    <w:p w:rsidR="00E03D6A" w:rsidRPr="008F389B" w:rsidRDefault="00E03D6A" w:rsidP="00E03D6A">
      <w:pPr>
        <w:spacing w:after="0" w:line="240" w:lineRule="auto"/>
        <w:jc w:val="center"/>
        <w:rPr>
          <w:rFonts w:ascii="Times New Roman" w:hAnsi="Times New Roman" w:cs="Times New Roman"/>
          <w:b/>
          <w:sz w:val="28"/>
          <w:szCs w:val="28"/>
        </w:rPr>
      </w:pPr>
      <w:r w:rsidRPr="008F389B">
        <w:rPr>
          <w:rFonts w:ascii="Times New Roman" w:hAnsi="Times New Roman" w:cs="Times New Roman"/>
          <w:b/>
          <w:sz w:val="28"/>
          <w:szCs w:val="28"/>
        </w:rPr>
        <w:t xml:space="preserve">по </w:t>
      </w:r>
      <w:r>
        <w:rPr>
          <w:rFonts w:ascii="Times New Roman" w:hAnsi="Times New Roman" w:cs="Times New Roman"/>
          <w:b/>
          <w:sz w:val="28"/>
          <w:szCs w:val="28"/>
        </w:rPr>
        <w:t>предметам</w:t>
      </w:r>
    </w:p>
    <w:p w:rsidR="00E03D6A" w:rsidRPr="00B203BF" w:rsidRDefault="00B203BF" w:rsidP="00A43B8F">
      <w:pPr>
        <w:spacing w:after="0" w:line="240" w:lineRule="auto"/>
        <w:jc w:val="center"/>
        <w:rPr>
          <w:rFonts w:ascii="Times New Roman" w:hAnsi="Times New Roman" w:cs="Times New Roman"/>
          <w:sz w:val="28"/>
          <w:szCs w:val="28"/>
        </w:rPr>
      </w:pPr>
      <w:r>
        <w:rPr>
          <w:rFonts w:ascii="Times New Roman" w:hAnsi="Times New Roman" w:cs="Times New Roman"/>
          <w:b/>
          <w:sz w:val="24"/>
          <w:szCs w:val="24"/>
        </w:rPr>
        <w:t xml:space="preserve">                                                                                                                                          </w:t>
      </w:r>
      <w:r w:rsidRPr="00B203BF">
        <w:rPr>
          <w:rFonts w:ascii="Times New Roman" w:hAnsi="Times New Roman" w:cs="Times New Roman"/>
          <w:sz w:val="28"/>
          <w:szCs w:val="28"/>
        </w:rPr>
        <w:t>Таблица 10</w:t>
      </w:r>
    </w:p>
    <w:p w:rsidR="00A43B8F" w:rsidRPr="00A43B8F" w:rsidRDefault="00A43B8F" w:rsidP="00A43B8F">
      <w:pPr>
        <w:spacing w:after="0" w:line="240" w:lineRule="auto"/>
        <w:jc w:val="center"/>
        <w:rPr>
          <w:rFonts w:ascii="Times New Roman" w:hAnsi="Times New Roman" w:cs="Times New Roman"/>
          <w:sz w:val="24"/>
          <w:szCs w:val="24"/>
        </w:rPr>
      </w:pPr>
      <w:r w:rsidRPr="00A43B8F">
        <w:rPr>
          <w:rFonts w:ascii="Times New Roman" w:hAnsi="Times New Roman" w:cs="Times New Roman"/>
          <w:b/>
          <w:sz w:val="24"/>
          <w:szCs w:val="24"/>
        </w:rPr>
        <w:t>История</w:t>
      </w:r>
    </w:p>
    <w:tbl>
      <w:tblPr>
        <w:tblStyle w:val="af8"/>
        <w:tblW w:w="0" w:type="auto"/>
        <w:tblLook w:val="04A0" w:firstRow="1" w:lastRow="0" w:firstColumn="1" w:lastColumn="0" w:noHBand="0" w:noVBand="1"/>
      </w:tblPr>
      <w:tblGrid>
        <w:gridCol w:w="1053"/>
        <w:gridCol w:w="1417"/>
        <w:gridCol w:w="1997"/>
        <w:gridCol w:w="851"/>
        <w:gridCol w:w="849"/>
        <w:gridCol w:w="847"/>
        <w:gridCol w:w="846"/>
        <w:gridCol w:w="1175"/>
        <w:gridCol w:w="1647"/>
      </w:tblGrid>
      <w:tr w:rsidR="00A43B8F" w:rsidRPr="00A43B8F" w:rsidTr="00A43B8F">
        <w:tc>
          <w:tcPr>
            <w:tcW w:w="1053"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Класс</w:t>
            </w:r>
          </w:p>
        </w:tc>
        <w:tc>
          <w:tcPr>
            <w:tcW w:w="141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 учащихся в классе</w:t>
            </w:r>
          </w:p>
        </w:tc>
        <w:tc>
          <w:tcPr>
            <w:tcW w:w="199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Количество/Доля учащихся, выполнявших работу</w:t>
            </w:r>
          </w:p>
        </w:tc>
        <w:tc>
          <w:tcPr>
            <w:tcW w:w="3393" w:type="dxa"/>
            <w:gridSpan w:val="4"/>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Оценка</w:t>
            </w:r>
          </w:p>
        </w:tc>
        <w:tc>
          <w:tcPr>
            <w:tcW w:w="1175"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Качество</w:t>
            </w:r>
          </w:p>
        </w:tc>
        <w:tc>
          <w:tcPr>
            <w:tcW w:w="164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Успеваемость</w:t>
            </w:r>
          </w:p>
        </w:tc>
      </w:tr>
      <w:tr w:rsidR="00A43B8F" w:rsidRPr="00A43B8F" w:rsidTr="00A43B8F">
        <w:tc>
          <w:tcPr>
            <w:tcW w:w="1053" w:type="dxa"/>
            <w:vMerge/>
          </w:tcPr>
          <w:p w:rsidR="00A43B8F" w:rsidRPr="00A43B8F" w:rsidRDefault="00A43B8F" w:rsidP="00A43B8F">
            <w:pPr>
              <w:rPr>
                <w:rFonts w:ascii="Times New Roman" w:hAnsi="Times New Roman" w:cs="Times New Roman"/>
                <w:sz w:val="24"/>
                <w:szCs w:val="24"/>
              </w:rPr>
            </w:pPr>
          </w:p>
        </w:tc>
        <w:tc>
          <w:tcPr>
            <w:tcW w:w="1417" w:type="dxa"/>
            <w:vMerge/>
          </w:tcPr>
          <w:p w:rsidR="00A43B8F" w:rsidRPr="00A43B8F" w:rsidRDefault="00A43B8F" w:rsidP="00A43B8F">
            <w:pPr>
              <w:jc w:val="center"/>
              <w:rPr>
                <w:rFonts w:ascii="Times New Roman" w:hAnsi="Times New Roman" w:cs="Times New Roman"/>
                <w:sz w:val="24"/>
                <w:szCs w:val="24"/>
              </w:rPr>
            </w:pPr>
          </w:p>
        </w:tc>
        <w:tc>
          <w:tcPr>
            <w:tcW w:w="1997" w:type="dxa"/>
            <w:vMerge/>
          </w:tcPr>
          <w:p w:rsidR="00A43B8F" w:rsidRPr="00A43B8F" w:rsidRDefault="00A43B8F" w:rsidP="00A43B8F">
            <w:pPr>
              <w:jc w:val="center"/>
              <w:rPr>
                <w:rFonts w:ascii="Times New Roman" w:hAnsi="Times New Roman" w:cs="Times New Roman"/>
                <w:sz w:val="24"/>
                <w:szCs w:val="24"/>
              </w:rPr>
            </w:pPr>
          </w:p>
        </w:tc>
        <w:tc>
          <w:tcPr>
            <w:tcW w:w="851"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2</w:t>
            </w:r>
          </w:p>
        </w:tc>
        <w:tc>
          <w:tcPr>
            <w:tcW w:w="849"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3</w:t>
            </w:r>
          </w:p>
        </w:tc>
        <w:tc>
          <w:tcPr>
            <w:tcW w:w="8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4</w:t>
            </w:r>
          </w:p>
        </w:tc>
        <w:tc>
          <w:tcPr>
            <w:tcW w:w="846"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5</w:t>
            </w:r>
          </w:p>
        </w:tc>
        <w:tc>
          <w:tcPr>
            <w:tcW w:w="1175" w:type="dxa"/>
            <w:vMerge/>
          </w:tcPr>
          <w:p w:rsidR="00A43B8F" w:rsidRPr="00A43B8F" w:rsidRDefault="00A43B8F" w:rsidP="00A43B8F">
            <w:pPr>
              <w:jc w:val="center"/>
              <w:rPr>
                <w:rFonts w:ascii="Times New Roman" w:hAnsi="Times New Roman" w:cs="Times New Roman"/>
                <w:sz w:val="24"/>
                <w:szCs w:val="24"/>
              </w:rPr>
            </w:pPr>
          </w:p>
        </w:tc>
        <w:tc>
          <w:tcPr>
            <w:tcW w:w="1647" w:type="dxa"/>
            <w:vMerge/>
          </w:tcPr>
          <w:p w:rsidR="00A43B8F" w:rsidRPr="00A43B8F" w:rsidRDefault="00A43B8F" w:rsidP="00A43B8F">
            <w:pPr>
              <w:jc w:val="center"/>
              <w:rPr>
                <w:rFonts w:ascii="Times New Roman" w:hAnsi="Times New Roman" w:cs="Times New Roman"/>
                <w:sz w:val="24"/>
                <w:szCs w:val="24"/>
              </w:rPr>
            </w:pPr>
          </w:p>
        </w:tc>
      </w:tr>
      <w:tr w:rsidR="00A43B8F" w:rsidRPr="00A43B8F" w:rsidTr="00A43B8F">
        <w:tc>
          <w:tcPr>
            <w:tcW w:w="1053" w:type="dxa"/>
          </w:tcPr>
          <w:p w:rsidR="00A43B8F" w:rsidRPr="00A43B8F" w:rsidRDefault="00965526" w:rsidP="00A43B8F">
            <w:pP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13</w:t>
            </w:r>
          </w:p>
        </w:tc>
        <w:tc>
          <w:tcPr>
            <w:tcW w:w="1997"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849"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9</w:t>
            </w:r>
          </w:p>
        </w:tc>
        <w:tc>
          <w:tcPr>
            <w:tcW w:w="847"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1175"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69,2</w:t>
            </w:r>
          </w:p>
        </w:tc>
        <w:tc>
          <w:tcPr>
            <w:tcW w:w="16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r w:rsidR="00A43B8F" w:rsidRPr="00A43B8F" w:rsidTr="00A43B8F">
        <w:tc>
          <w:tcPr>
            <w:tcW w:w="1053" w:type="dxa"/>
          </w:tcPr>
          <w:p w:rsidR="00A43B8F" w:rsidRPr="00A43B8F" w:rsidRDefault="00965526" w:rsidP="00A43B8F">
            <w:pP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15</w:t>
            </w:r>
          </w:p>
        </w:tc>
        <w:tc>
          <w:tcPr>
            <w:tcW w:w="1997" w:type="dxa"/>
          </w:tcPr>
          <w:p w:rsidR="00A43B8F" w:rsidRPr="00A43B8F" w:rsidRDefault="00E03D6A" w:rsidP="00965526">
            <w:pPr>
              <w:jc w:val="center"/>
              <w:rPr>
                <w:rFonts w:ascii="Times New Roman" w:hAnsi="Times New Roman" w:cs="Times New Roman"/>
                <w:sz w:val="24"/>
                <w:szCs w:val="24"/>
              </w:rPr>
            </w:pPr>
            <w:r>
              <w:rPr>
                <w:rFonts w:ascii="Times New Roman" w:hAnsi="Times New Roman" w:cs="Times New Roman"/>
                <w:sz w:val="24"/>
                <w:szCs w:val="24"/>
              </w:rPr>
              <w:t>1</w:t>
            </w:r>
            <w:r w:rsidR="00965526">
              <w:rPr>
                <w:rFonts w:ascii="Times New Roman" w:hAnsi="Times New Roman" w:cs="Times New Roman"/>
                <w:sz w:val="24"/>
                <w:szCs w:val="24"/>
              </w:rPr>
              <w:t>3</w:t>
            </w:r>
          </w:p>
        </w:tc>
        <w:tc>
          <w:tcPr>
            <w:tcW w:w="851"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849" w:type="dxa"/>
          </w:tcPr>
          <w:p w:rsidR="00A43B8F"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10</w:t>
            </w:r>
          </w:p>
        </w:tc>
        <w:tc>
          <w:tcPr>
            <w:tcW w:w="847" w:type="dxa"/>
          </w:tcPr>
          <w:p w:rsidR="00A43B8F"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2</w:t>
            </w:r>
          </w:p>
        </w:tc>
        <w:tc>
          <w:tcPr>
            <w:tcW w:w="1175" w:type="dxa"/>
          </w:tcPr>
          <w:p w:rsidR="00A43B8F"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23,1</w:t>
            </w:r>
          </w:p>
        </w:tc>
        <w:tc>
          <w:tcPr>
            <w:tcW w:w="16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r w:rsidR="00E03D6A" w:rsidRPr="00A43B8F" w:rsidTr="00A43B8F">
        <w:tc>
          <w:tcPr>
            <w:tcW w:w="1053" w:type="dxa"/>
          </w:tcPr>
          <w:p w:rsidR="00E03D6A" w:rsidRPr="00A43B8F" w:rsidRDefault="00965526" w:rsidP="00A43B8F">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417" w:type="dxa"/>
          </w:tcPr>
          <w:p w:rsidR="00E03D6A"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12</w:t>
            </w:r>
          </w:p>
        </w:tc>
        <w:tc>
          <w:tcPr>
            <w:tcW w:w="1997" w:type="dxa"/>
          </w:tcPr>
          <w:p w:rsidR="00E03D6A"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E03D6A"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849" w:type="dxa"/>
          </w:tcPr>
          <w:p w:rsidR="00E03D6A"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6</w:t>
            </w:r>
          </w:p>
        </w:tc>
        <w:tc>
          <w:tcPr>
            <w:tcW w:w="847" w:type="dxa"/>
          </w:tcPr>
          <w:p w:rsidR="00E03D6A"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5</w:t>
            </w:r>
          </w:p>
        </w:tc>
        <w:tc>
          <w:tcPr>
            <w:tcW w:w="846" w:type="dxa"/>
          </w:tcPr>
          <w:p w:rsidR="00E03D6A"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1175" w:type="dxa"/>
          </w:tcPr>
          <w:p w:rsidR="00E03D6A" w:rsidRPr="00A43B8F" w:rsidRDefault="00965526" w:rsidP="00A43B8F">
            <w:pPr>
              <w:jc w:val="center"/>
              <w:rPr>
                <w:rFonts w:ascii="Times New Roman" w:hAnsi="Times New Roman" w:cs="Times New Roman"/>
                <w:sz w:val="24"/>
                <w:szCs w:val="24"/>
              </w:rPr>
            </w:pPr>
            <w:r>
              <w:rPr>
                <w:rFonts w:ascii="Times New Roman" w:hAnsi="Times New Roman" w:cs="Times New Roman"/>
                <w:sz w:val="24"/>
                <w:szCs w:val="24"/>
              </w:rPr>
              <w:t>45,4</w:t>
            </w:r>
          </w:p>
        </w:tc>
        <w:tc>
          <w:tcPr>
            <w:tcW w:w="1647" w:type="dxa"/>
          </w:tcPr>
          <w:p w:rsidR="00E03D6A"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100</w:t>
            </w:r>
          </w:p>
        </w:tc>
      </w:tr>
      <w:tr w:rsidR="00E03D6A" w:rsidRPr="00A43B8F" w:rsidTr="00A43B8F">
        <w:tc>
          <w:tcPr>
            <w:tcW w:w="1053" w:type="dxa"/>
          </w:tcPr>
          <w:p w:rsidR="00E03D6A" w:rsidRPr="004006B6" w:rsidRDefault="00965526" w:rsidP="00A43B8F">
            <w:pP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E03D6A" w:rsidRPr="004006B6" w:rsidRDefault="00965526" w:rsidP="00A43B8F">
            <w:pPr>
              <w:jc w:val="center"/>
              <w:rPr>
                <w:rFonts w:ascii="Times New Roman" w:hAnsi="Times New Roman" w:cs="Times New Roman"/>
                <w:sz w:val="24"/>
                <w:szCs w:val="24"/>
              </w:rPr>
            </w:pPr>
            <w:r>
              <w:rPr>
                <w:rFonts w:ascii="Times New Roman" w:hAnsi="Times New Roman" w:cs="Times New Roman"/>
                <w:sz w:val="24"/>
                <w:szCs w:val="24"/>
              </w:rPr>
              <w:t>15</w:t>
            </w:r>
          </w:p>
        </w:tc>
        <w:tc>
          <w:tcPr>
            <w:tcW w:w="1997" w:type="dxa"/>
          </w:tcPr>
          <w:p w:rsidR="00E03D6A" w:rsidRPr="004006B6" w:rsidRDefault="00965526" w:rsidP="00A43B8F">
            <w:pPr>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E03D6A" w:rsidRPr="004006B6" w:rsidRDefault="00E03D6A" w:rsidP="00A43B8F">
            <w:pPr>
              <w:jc w:val="center"/>
              <w:rPr>
                <w:rFonts w:ascii="Times New Roman" w:hAnsi="Times New Roman" w:cs="Times New Roman"/>
                <w:sz w:val="24"/>
                <w:szCs w:val="24"/>
              </w:rPr>
            </w:pPr>
            <w:r w:rsidRPr="004006B6">
              <w:rPr>
                <w:rFonts w:ascii="Times New Roman" w:hAnsi="Times New Roman" w:cs="Times New Roman"/>
                <w:sz w:val="24"/>
                <w:szCs w:val="24"/>
              </w:rPr>
              <w:t>0</w:t>
            </w:r>
          </w:p>
        </w:tc>
        <w:tc>
          <w:tcPr>
            <w:tcW w:w="849" w:type="dxa"/>
          </w:tcPr>
          <w:p w:rsidR="00E03D6A" w:rsidRPr="004006B6" w:rsidRDefault="00965526" w:rsidP="00A43B8F">
            <w:pPr>
              <w:jc w:val="center"/>
              <w:rPr>
                <w:rFonts w:ascii="Times New Roman" w:hAnsi="Times New Roman" w:cs="Times New Roman"/>
                <w:sz w:val="24"/>
                <w:szCs w:val="24"/>
              </w:rPr>
            </w:pPr>
            <w:r>
              <w:rPr>
                <w:rFonts w:ascii="Times New Roman" w:hAnsi="Times New Roman" w:cs="Times New Roman"/>
                <w:sz w:val="24"/>
                <w:szCs w:val="24"/>
              </w:rPr>
              <w:t>7</w:t>
            </w:r>
          </w:p>
        </w:tc>
        <w:tc>
          <w:tcPr>
            <w:tcW w:w="847" w:type="dxa"/>
          </w:tcPr>
          <w:p w:rsidR="00E03D6A" w:rsidRPr="004006B6" w:rsidRDefault="00965526" w:rsidP="00A43B8F">
            <w:pPr>
              <w:jc w:val="center"/>
              <w:rPr>
                <w:rFonts w:ascii="Times New Roman" w:hAnsi="Times New Roman" w:cs="Times New Roman"/>
                <w:sz w:val="24"/>
                <w:szCs w:val="24"/>
              </w:rPr>
            </w:pPr>
            <w:r>
              <w:rPr>
                <w:rFonts w:ascii="Times New Roman" w:hAnsi="Times New Roman" w:cs="Times New Roman"/>
                <w:sz w:val="24"/>
                <w:szCs w:val="24"/>
              </w:rPr>
              <w:t>4</w:t>
            </w:r>
          </w:p>
        </w:tc>
        <w:tc>
          <w:tcPr>
            <w:tcW w:w="846" w:type="dxa"/>
          </w:tcPr>
          <w:p w:rsidR="00E03D6A" w:rsidRPr="004006B6" w:rsidRDefault="00965526" w:rsidP="00A43B8F">
            <w:pPr>
              <w:jc w:val="center"/>
              <w:rPr>
                <w:rFonts w:ascii="Times New Roman" w:hAnsi="Times New Roman" w:cs="Times New Roman"/>
                <w:sz w:val="24"/>
                <w:szCs w:val="24"/>
              </w:rPr>
            </w:pPr>
            <w:r>
              <w:rPr>
                <w:rFonts w:ascii="Times New Roman" w:hAnsi="Times New Roman" w:cs="Times New Roman"/>
                <w:sz w:val="24"/>
                <w:szCs w:val="24"/>
              </w:rPr>
              <w:t>3</w:t>
            </w:r>
          </w:p>
        </w:tc>
        <w:tc>
          <w:tcPr>
            <w:tcW w:w="1175" w:type="dxa"/>
          </w:tcPr>
          <w:p w:rsidR="00E03D6A" w:rsidRPr="004006B6" w:rsidRDefault="00965526" w:rsidP="00A43B8F">
            <w:pPr>
              <w:jc w:val="center"/>
              <w:rPr>
                <w:rFonts w:ascii="Times New Roman" w:hAnsi="Times New Roman" w:cs="Times New Roman"/>
                <w:sz w:val="24"/>
                <w:szCs w:val="24"/>
              </w:rPr>
            </w:pPr>
            <w:r>
              <w:rPr>
                <w:rFonts w:ascii="Times New Roman" w:hAnsi="Times New Roman" w:cs="Times New Roman"/>
                <w:sz w:val="24"/>
                <w:szCs w:val="24"/>
              </w:rPr>
              <w:t>50</w:t>
            </w:r>
          </w:p>
        </w:tc>
        <w:tc>
          <w:tcPr>
            <w:tcW w:w="1647" w:type="dxa"/>
          </w:tcPr>
          <w:p w:rsidR="00E03D6A" w:rsidRPr="004006B6" w:rsidRDefault="00E03D6A" w:rsidP="00A43B8F">
            <w:pPr>
              <w:jc w:val="center"/>
              <w:rPr>
                <w:rFonts w:ascii="Times New Roman" w:hAnsi="Times New Roman" w:cs="Times New Roman"/>
                <w:sz w:val="24"/>
                <w:szCs w:val="24"/>
              </w:rPr>
            </w:pPr>
            <w:r w:rsidRPr="004006B6">
              <w:rPr>
                <w:rFonts w:ascii="Times New Roman" w:hAnsi="Times New Roman" w:cs="Times New Roman"/>
                <w:sz w:val="24"/>
                <w:szCs w:val="24"/>
              </w:rPr>
              <w:t>100</w:t>
            </w:r>
          </w:p>
        </w:tc>
      </w:tr>
    </w:tbl>
    <w:p w:rsidR="00A43B8F" w:rsidRPr="00A43B8F" w:rsidRDefault="00A43B8F" w:rsidP="00A43B8F">
      <w:pPr>
        <w:spacing w:after="0" w:line="240" w:lineRule="auto"/>
        <w:jc w:val="center"/>
        <w:rPr>
          <w:rFonts w:ascii="Times New Roman" w:hAnsi="Times New Roman" w:cs="Times New Roman"/>
          <w:sz w:val="24"/>
          <w:szCs w:val="24"/>
        </w:rPr>
      </w:pPr>
    </w:p>
    <w:p w:rsidR="00A43B8F" w:rsidRPr="00A43B8F" w:rsidRDefault="00A43B8F" w:rsidP="00A43B8F">
      <w:pPr>
        <w:spacing w:after="0" w:line="240" w:lineRule="auto"/>
        <w:jc w:val="center"/>
        <w:rPr>
          <w:rFonts w:ascii="Times New Roman" w:hAnsi="Times New Roman" w:cs="Times New Roman"/>
          <w:sz w:val="24"/>
          <w:szCs w:val="24"/>
        </w:rPr>
      </w:pPr>
      <w:r w:rsidRPr="00A43B8F">
        <w:rPr>
          <w:rFonts w:ascii="Times New Roman" w:hAnsi="Times New Roman" w:cs="Times New Roman"/>
          <w:b/>
          <w:sz w:val="24"/>
          <w:szCs w:val="24"/>
        </w:rPr>
        <w:t>Биология</w:t>
      </w:r>
    </w:p>
    <w:tbl>
      <w:tblPr>
        <w:tblStyle w:val="af8"/>
        <w:tblW w:w="0" w:type="auto"/>
        <w:tblLook w:val="04A0" w:firstRow="1" w:lastRow="0" w:firstColumn="1" w:lastColumn="0" w:noHBand="0" w:noVBand="1"/>
      </w:tblPr>
      <w:tblGrid>
        <w:gridCol w:w="1053"/>
        <w:gridCol w:w="1417"/>
        <w:gridCol w:w="1997"/>
        <w:gridCol w:w="851"/>
        <w:gridCol w:w="849"/>
        <w:gridCol w:w="847"/>
        <w:gridCol w:w="846"/>
        <w:gridCol w:w="1175"/>
        <w:gridCol w:w="1647"/>
      </w:tblGrid>
      <w:tr w:rsidR="00A43B8F" w:rsidRPr="00A43B8F" w:rsidTr="00A43B8F">
        <w:tc>
          <w:tcPr>
            <w:tcW w:w="1053"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Класс</w:t>
            </w:r>
          </w:p>
        </w:tc>
        <w:tc>
          <w:tcPr>
            <w:tcW w:w="141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 учащихся в классе</w:t>
            </w:r>
          </w:p>
        </w:tc>
        <w:tc>
          <w:tcPr>
            <w:tcW w:w="199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Количество/Доля учащихся, выполнявших работу</w:t>
            </w:r>
          </w:p>
        </w:tc>
        <w:tc>
          <w:tcPr>
            <w:tcW w:w="3393" w:type="dxa"/>
            <w:gridSpan w:val="4"/>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Оценка</w:t>
            </w:r>
          </w:p>
        </w:tc>
        <w:tc>
          <w:tcPr>
            <w:tcW w:w="1175"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Качество</w:t>
            </w:r>
          </w:p>
        </w:tc>
        <w:tc>
          <w:tcPr>
            <w:tcW w:w="164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Успеваемость</w:t>
            </w:r>
          </w:p>
        </w:tc>
      </w:tr>
      <w:tr w:rsidR="00A43B8F" w:rsidRPr="00A43B8F" w:rsidTr="00A43B8F">
        <w:tc>
          <w:tcPr>
            <w:tcW w:w="1053" w:type="dxa"/>
            <w:vMerge/>
          </w:tcPr>
          <w:p w:rsidR="00A43B8F" w:rsidRPr="00A43B8F" w:rsidRDefault="00A43B8F" w:rsidP="00A43B8F">
            <w:pPr>
              <w:rPr>
                <w:rFonts w:ascii="Times New Roman" w:hAnsi="Times New Roman" w:cs="Times New Roman"/>
                <w:sz w:val="24"/>
                <w:szCs w:val="24"/>
              </w:rPr>
            </w:pPr>
          </w:p>
        </w:tc>
        <w:tc>
          <w:tcPr>
            <w:tcW w:w="1417" w:type="dxa"/>
            <w:vMerge/>
          </w:tcPr>
          <w:p w:rsidR="00A43B8F" w:rsidRPr="00A43B8F" w:rsidRDefault="00A43B8F" w:rsidP="00A43B8F">
            <w:pPr>
              <w:jc w:val="center"/>
              <w:rPr>
                <w:rFonts w:ascii="Times New Roman" w:hAnsi="Times New Roman" w:cs="Times New Roman"/>
                <w:sz w:val="24"/>
                <w:szCs w:val="24"/>
              </w:rPr>
            </w:pPr>
          </w:p>
        </w:tc>
        <w:tc>
          <w:tcPr>
            <w:tcW w:w="1997" w:type="dxa"/>
            <w:vMerge/>
          </w:tcPr>
          <w:p w:rsidR="00A43B8F" w:rsidRPr="00A43B8F" w:rsidRDefault="00A43B8F" w:rsidP="00A43B8F">
            <w:pPr>
              <w:jc w:val="center"/>
              <w:rPr>
                <w:rFonts w:ascii="Times New Roman" w:hAnsi="Times New Roman" w:cs="Times New Roman"/>
                <w:sz w:val="24"/>
                <w:szCs w:val="24"/>
              </w:rPr>
            </w:pPr>
          </w:p>
        </w:tc>
        <w:tc>
          <w:tcPr>
            <w:tcW w:w="851"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2</w:t>
            </w:r>
          </w:p>
        </w:tc>
        <w:tc>
          <w:tcPr>
            <w:tcW w:w="849"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3</w:t>
            </w:r>
          </w:p>
        </w:tc>
        <w:tc>
          <w:tcPr>
            <w:tcW w:w="8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4</w:t>
            </w:r>
          </w:p>
        </w:tc>
        <w:tc>
          <w:tcPr>
            <w:tcW w:w="846"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5</w:t>
            </w:r>
          </w:p>
        </w:tc>
        <w:tc>
          <w:tcPr>
            <w:tcW w:w="1175" w:type="dxa"/>
            <w:vMerge/>
          </w:tcPr>
          <w:p w:rsidR="00A43B8F" w:rsidRPr="00A43B8F" w:rsidRDefault="00A43B8F" w:rsidP="00A43B8F">
            <w:pPr>
              <w:jc w:val="center"/>
              <w:rPr>
                <w:rFonts w:ascii="Times New Roman" w:hAnsi="Times New Roman" w:cs="Times New Roman"/>
                <w:sz w:val="24"/>
                <w:szCs w:val="24"/>
              </w:rPr>
            </w:pPr>
          </w:p>
        </w:tc>
        <w:tc>
          <w:tcPr>
            <w:tcW w:w="1647" w:type="dxa"/>
            <w:vMerge/>
          </w:tcPr>
          <w:p w:rsidR="00A43B8F" w:rsidRPr="00A43B8F" w:rsidRDefault="00A43B8F" w:rsidP="00A43B8F">
            <w:pPr>
              <w:jc w:val="center"/>
              <w:rPr>
                <w:rFonts w:ascii="Times New Roman" w:hAnsi="Times New Roman" w:cs="Times New Roman"/>
                <w:sz w:val="24"/>
                <w:szCs w:val="24"/>
              </w:rPr>
            </w:pPr>
          </w:p>
        </w:tc>
      </w:tr>
      <w:tr w:rsidR="00A43B8F" w:rsidRPr="00A43B8F" w:rsidTr="00A43B8F">
        <w:tc>
          <w:tcPr>
            <w:tcW w:w="1053" w:type="dxa"/>
          </w:tcPr>
          <w:p w:rsidR="00A43B8F" w:rsidRPr="00A43B8F" w:rsidRDefault="00A43B8F" w:rsidP="00A43B8F">
            <w:pPr>
              <w:rPr>
                <w:rFonts w:ascii="Times New Roman" w:hAnsi="Times New Roman" w:cs="Times New Roman"/>
                <w:sz w:val="24"/>
                <w:szCs w:val="24"/>
              </w:rPr>
            </w:pPr>
            <w:r w:rsidRPr="00A43B8F">
              <w:rPr>
                <w:rFonts w:ascii="Times New Roman" w:hAnsi="Times New Roman" w:cs="Times New Roman"/>
                <w:sz w:val="24"/>
                <w:szCs w:val="24"/>
              </w:rPr>
              <w:t>5</w:t>
            </w:r>
          </w:p>
        </w:tc>
        <w:tc>
          <w:tcPr>
            <w:tcW w:w="1417" w:type="dxa"/>
          </w:tcPr>
          <w:p w:rsidR="00A43B8F" w:rsidRPr="00A43B8F" w:rsidRDefault="009A4A86" w:rsidP="00A43B8F">
            <w:pPr>
              <w:jc w:val="center"/>
              <w:rPr>
                <w:rFonts w:ascii="Times New Roman" w:hAnsi="Times New Roman" w:cs="Times New Roman"/>
                <w:sz w:val="24"/>
                <w:szCs w:val="24"/>
              </w:rPr>
            </w:pPr>
            <w:r>
              <w:rPr>
                <w:rFonts w:ascii="Times New Roman" w:hAnsi="Times New Roman" w:cs="Times New Roman"/>
                <w:sz w:val="24"/>
                <w:szCs w:val="24"/>
              </w:rPr>
              <w:t>1</w:t>
            </w:r>
            <w:r w:rsidR="00CC33BD">
              <w:rPr>
                <w:rFonts w:ascii="Times New Roman" w:hAnsi="Times New Roman" w:cs="Times New Roman"/>
                <w:sz w:val="24"/>
                <w:szCs w:val="24"/>
              </w:rPr>
              <w:t>3</w:t>
            </w:r>
          </w:p>
        </w:tc>
        <w:tc>
          <w:tcPr>
            <w:tcW w:w="1997" w:type="dxa"/>
          </w:tcPr>
          <w:p w:rsidR="00A43B8F" w:rsidRPr="00A43B8F" w:rsidRDefault="009A4A86" w:rsidP="00CC33BD">
            <w:pPr>
              <w:jc w:val="center"/>
              <w:rPr>
                <w:rFonts w:ascii="Times New Roman" w:hAnsi="Times New Roman" w:cs="Times New Roman"/>
                <w:sz w:val="24"/>
                <w:szCs w:val="24"/>
              </w:rPr>
            </w:pPr>
            <w:r>
              <w:rPr>
                <w:rFonts w:ascii="Times New Roman" w:hAnsi="Times New Roman" w:cs="Times New Roman"/>
                <w:sz w:val="24"/>
                <w:szCs w:val="24"/>
              </w:rPr>
              <w:t>1</w:t>
            </w:r>
            <w:r w:rsidR="00CC33BD">
              <w:rPr>
                <w:rFonts w:ascii="Times New Roman" w:hAnsi="Times New Roman" w:cs="Times New Roman"/>
                <w:sz w:val="24"/>
                <w:szCs w:val="24"/>
              </w:rPr>
              <w:t>3</w:t>
            </w:r>
          </w:p>
        </w:tc>
        <w:tc>
          <w:tcPr>
            <w:tcW w:w="851"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849"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8</w:t>
            </w:r>
          </w:p>
        </w:tc>
        <w:tc>
          <w:tcPr>
            <w:tcW w:w="847"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5</w:t>
            </w:r>
          </w:p>
        </w:tc>
        <w:tc>
          <w:tcPr>
            <w:tcW w:w="846"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1175"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38,4</w:t>
            </w:r>
          </w:p>
        </w:tc>
        <w:tc>
          <w:tcPr>
            <w:tcW w:w="16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r w:rsidR="00A43B8F" w:rsidRPr="00A43B8F" w:rsidTr="00A43B8F">
        <w:tc>
          <w:tcPr>
            <w:tcW w:w="1053" w:type="dxa"/>
          </w:tcPr>
          <w:p w:rsidR="00A43B8F" w:rsidRPr="00A43B8F" w:rsidRDefault="00A43B8F" w:rsidP="00A43B8F">
            <w:pPr>
              <w:rPr>
                <w:rFonts w:ascii="Times New Roman" w:hAnsi="Times New Roman" w:cs="Times New Roman"/>
                <w:sz w:val="24"/>
                <w:szCs w:val="24"/>
              </w:rPr>
            </w:pPr>
            <w:r w:rsidRPr="00A43B8F">
              <w:rPr>
                <w:rFonts w:ascii="Times New Roman" w:hAnsi="Times New Roman" w:cs="Times New Roman"/>
                <w:sz w:val="24"/>
                <w:szCs w:val="24"/>
              </w:rPr>
              <w:t>6</w:t>
            </w:r>
          </w:p>
        </w:tc>
        <w:tc>
          <w:tcPr>
            <w:tcW w:w="141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15</w:t>
            </w:r>
          </w:p>
        </w:tc>
        <w:tc>
          <w:tcPr>
            <w:tcW w:w="199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w:t>
            </w:r>
            <w:r w:rsidR="00CC33BD">
              <w:rPr>
                <w:rFonts w:ascii="Times New Roman" w:hAnsi="Times New Roman" w:cs="Times New Roman"/>
                <w:sz w:val="24"/>
                <w:szCs w:val="24"/>
              </w:rPr>
              <w:t>4</w:t>
            </w:r>
          </w:p>
        </w:tc>
        <w:tc>
          <w:tcPr>
            <w:tcW w:w="851" w:type="dxa"/>
          </w:tcPr>
          <w:p w:rsidR="00A43B8F" w:rsidRPr="00A43B8F" w:rsidRDefault="009A4A86"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849"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10</w:t>
            </w:r>
          </w:p>
        </w:tc>
        <w:tc>
          <w:tcPr>
            <w:tcW w:w="847"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4</w:t>
            </w:r>
          </w:p>
        </w:tc>
        <w:tc>
          <w:tcPr>
            <w:tcW w:w="846"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1175"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28,5</w:t>
            </w:r>
          </w:p>
        </w:tc>
        <w:tc>
          <w:tcPr>
            <w:tcW w:w="1647" w:type="dxa"/>
          </w:tcPr>
          <w:p w:rsidR="00A43B8F" w:rsidRPr="00A43B8F" w:rsidRDefault="009A4A86" w:rsidP="00A43B8F">
            <w:pPr>
              <w:jc w:val="center"/>
              <w:rPr>
                <w:rFonts w:ascii="Times New Roman" w:hAnsi="Times New Roman" w:cs="Times New Roman"/>
                <w:sz w:val="24"/>
                <w:szCs w:val="24"/>
              </w:rPr>
            </w:pPr>
            <w:r>
              <w:rPr>
                <w:rFonts w:ascii="Times New Roman" w:hAnsi="Times New Roman" w:cs="Times New Roman"/>
                <w:sz w:val="24"/>
                <w:szCs w:val="24"/>
              </w:rPr>
              <w:t>100</w:t>
            </w:r>
          </w:p>
        </w:tc>
      </w:tr>
      <w:tr w:rsidR="00A43B8F" w:rsidRPr="00A43B8F" w:rsidTr="00A43B8F">
        <w:tc>
          <w:tcPr>
            <w:tcW w:w="1053" w:type="dxa"/>
          </w:tcPr>
          <w:p w:rsidR="00A43B8F" w:rsidRPr="00A43B8F" w:rsidRDefault="00A43B8F" w:rsidP="00A43B8F">
            <w:pPr>
              <w:rPr>
                <w:rFonts w:ascii="Times New Roman" w:hAnsi="Times New Roman" w:cs="Times New Roman"/>
                <w:sz w:val="24"/>
                <w:szCs w:val="24"/>
              </w:rPr>
            </w:pPr>
            <w:r w:rsidRPr="00A43B8F">
              <w:rPr>
                <w:rFonts w:ascii="Times New Roman" w:hAnsi="Times New Roman" w:cs="Times New Roman"/>
                <w:sz w:val="24"/>
                <w:szCs w:val="24"/>
              </w:rPr>
              <w:t>7</w:t>
            </w:r>
          </w:p>
        </w:tc>
        <w:tc>
          <w:tcPr>
            <w:tcW w:w="141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w:t>
            </w:r>
            <w:r w:rsidR="00CC33BD">
              <w:rPr>
                <w:rFonts w:ascii="Times New Roman" w:hAnsi="Times New Roman" w:cs="Times New Roman"/>
                <w:sz w:val="24"/>
                <w:szCs w:val="24"/>
              </w:rPr>
              <w:t>2</w:t>
            </w:r>
          </w:p>
        </w:tc>
        <w:tc>
          <w:tcPr>
            <w:tcW w:w="1997" w:type="dxa"/>
          </w:tcPr>
          <w:p w:rsidR="00A43B8F" w:rsidRPr="00A43B8F" w:rsidRDefault="00ED12D9" w:rsidP="00CC33BD">
            <w:pPr>
              <w:jc w:val="center"/>
              <w:rPr>
                <w:rFonts w:ascii="Times New Roman" w:hAnsi="Times New Roman" w:cs="Times New Roman"/>
                <w:sz w:val="24"/>
                <w:szCs w:val="24"/>
              </w:rPr>
            </w:pPr>
            <w:r>
              <w:rPr>
                <w:rFonts w:ascii="Times New Roman" w:hAnsi="Times New Roman" w:cs="Times New Roman"/>
                <w:sz w:val="24"/>
                <w:szCs w:val="24"/>
              </w:rPr>
              <w:t>1</w:t>
            </w:r>
            <w:r w:rsidR="00CC33BD">
              <w:rPr>
                <w:rFonts w:ascii="Times New Roman" w:hAnsi="Times New Roman" w:cs="Times New Roman"/>
                <w:sz w:val="24"/>
                <w:szCs w:val="24"/>
              </w:rPr>
              <w:t>1</w:t>
            </w:r>
          </w:p>
        </w:tc>
        <w:tc>
          <w:tcPr>
            <w:tcW w:w="851" w:type="dxa"/>
          </w:tcPr>
          <w:p w:rsidR="00A43B8F" w:rsidRPr="00A43B8F" w:rsidRDefault="00ED12D9"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849"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7</w:t>
            </w:r>
          </w:p>
        </w:tc>
        <w:tc>
          <w:tcPr>
            <w:tcW w:w="847"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4</w:t>
            </w:r>
          </w:p>
        </w:tc>
        <w:tc>
          <w:tcPr>
            <w:tcW w:w="846"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1175"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36,3</w:t>
            </w:r>
          </w:p>
        </w:tc>
        <w:tc>
          <w:tcPr>
            <w:tcW w:w="1647" w:type="dxa"/>
          </w:tcPr>
          <w:p w:rsidR="00A43B8F" w:rsidRPr="00A43B8F" w:rsidRDefault="00ED12D9" w:rsidP="00A43B8F">
            <w:pPr>
              <w:jc w:val="center"/>
              <w:rPr>
                <w:rFonts w:ascii="Times New Roman" w:hAnsi="Times New Roman" w:cs="Times New Roman"/>
                <w:sz w:val="24"/>
                <w:szCs w:val="24"/>
              </w:rPr>
            </w:pPr>
            <w:r>
              <w:rPr>
                <w:rFonts w:ascii="Times New Roman" w:hAnsi="Times New Roman" w:cs="Times New Roman"/>
                <w:sz w:val="24"/>
                <w:szCs w:val="24"/>
              </w:rPr>
              <w:t>100</w:t>
            </w:r>
          </w:p>
        </w:tc>
      </w:tr>
      <w:tr w:rsidR="009A4A86" w:rsidRPr="00A43B8F" w:rsidTr="00A43B8F">
        <w:tc>
          <w:tcPr>
            <w:tcW w:w="1053" w:type="dxa"/>
          </w:tcPr>
          <w:p w:rsidR="009A4A86" w:rsidRPr="00A43B8F" w:rsidRDefault="009A4A86" w:rsidP="00A43B8F">
            <w:pP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9A4A86" w:rsidRPr="00A43B8F" w:rsidRDefault="00ED12D9" w:rsidP="00A43B8F">
            <w:pPr>
              <w:jc w:val="center"/>
              <w:rPr>
                <w:rFonts w:ascii="Times New Roman" w:hAnsi="Times New Roman" w:cs="Times New Roman"/>
                <w:sz w:val="24"/>
                <w:szCs w:val="24"/>
              </w:rPr>
            </w:pPr>
            <w:r>
              <w:rPr>
                <w:rFonts w:ascii="Times New Roman" w:hAnsi="Times New Roman" w:cs="Times New Roman"/>
                <w:sz w:val="24"/>
                <w:szCs w:val="24"/>
              </w:rPr>
              <w:t>15</w:t>
            </w:r>
          </w:p>
        </w:tc>
        <w:tc>
          <w:tcPr>
            <w:tcW w:w="1997" w:type="dxa"/>
          </w:tcPr>
          <w:p w:rsidR="009A4A86" w:rsidRPr="00A43B8F" w:rsidRDefault="00ED12D9" w:rsidP="00A43B8F">
            <w:pPr>
              <w:jc w:val="center"/>
              <w:rPr>
                <w:rFonts w:ascii="Times New Roman" w:hAnsi="Times New Roman" w:cs="Times New Roman"/>
                <w:sz w:val="24"/>
                <w:szCs w:val="24"/>
              </w:rPr>
            </w:pPr>
            <w:r>
              <w:rPr>
                <w:rFonts w:ascii="Times New Roman" w:hAnsi="Times New Roman" w:cs="Times New Roman"/>
                <w:sz w:val="24"/>
                <w:szCs w:val="24"/>
              </w:rPr>
              <w:t>1</w:t>
            </w:r>
            <w:r w:rsidR="00CC33BD">
              <w:rPr>
                <w:rFonts w:ascii="Times New Roman" w:hAnsi="Times New Roman" w:cs="Times New Roman"/>
                <w:sz w:val="24"/>
                <w:szCs w:val="24"/>
              </w:rPr>
              <w:t>3</w:t>
            </w:r>
          </w:p>
        </w:tc>
        <w:tc>
          <w:tcPr>
            <w:tcW w:w="851" w:type="dxa"/>
          </w:tcPr>
          <w:p w:rsidR="009A4A86" w:rsidRPr="00A43B8F" w:rsidRDefault="00ED12D9"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849" w:type="dxa"/>
          </w:tcPr>
          <w:p w:rsidR="009A4A86"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7</w:t>
            </w:r>
          </w:p>
        </w:tc>
        <w:tc>
          <w:tcPr>
            <w:tcW w:w="847" w:type="dxa"/>
          </w:tcPr>
          <w:p w:rsidR="009A4A86"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9A4A86"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1175" w:type="dxa"/>
          </w:tcPr>
          <w:p w:rsidR="009A4A86"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46,2</w:t>
            </w:r>
          </w:p>
        </w:tc>
        <w:tc>
          <w:tcPr>
            <w:tcW w:w="1647" w:type="dxa"/>
          </w:tcPr>
          <w:p w:rsidR="009A4A86" w:rsidRPr="00A43B8F" w:rsidRDefault="00ED12D9" w:rsidP="00A43B8F">
            <w:pPr>
              <w:jc w:val="center"/>
              <w:rPr>
                <w:rFonts w:ascii="Times New Roman" w:hAnsi="Times New Roman" w:cs="Times New Roman"/>
                <w:sz w:val="24"/>
                <w:szCs w:val="24"/>
              </w:rPr>
            </w:pPr>
            <w:r>
              <w:rPr>
                <w:rFonts w:ascii="Times New Roman" w:hAnsi="Times New Roman" w:cs="Times New Roman"/>
                <w:sz w:val="24"/>
                <w:szCs w:val="24"/>
              </w:rPr>
              <w:t>100</w:t>
            </w:r>
          </w:p>
        </w:tc>
      </w:tr>
      <w:tr w:rsidR="00A43B8F" w:rsidRPr="00A43B8F" w:rsidTr="00A43B8F">
        <w:tc>
          <w:tcPr>
            <w:tcW w:w="1053" w:type="dxa"/>
          </w:tcPr>
          <w:p w:rsidR="00A43B8F" w:rsidRPr="00A43B8F" w:rsidRDefault="00A43B8F" w:rsidP="00A43B8F">
            <w:pPr>
              <w:rPr>
                <w:rFonts w:ascii="Times New Roman" w:hAnsi="Times New Roman" w:cs="Times New Roman"/>
                <w:sz w:val="24"/>
                <w:szCs w:val="24"/>
              </w:rPr>
            </w:pPr>
            <w:r w:rsidRPr="00A43B8F">
              <w:rPr>
                <w:rFonts w:ascii="Times New Roman" w:hAnsi="Times New Roman" w:cs="Times New Roman"/>
                <w:sz w:val="24"/>
                <w:szCs w:val="24"/>
              </w:rPr>
              <w:t>11</w:t>
            </w:r>
          </w:p>
        </w:tc>
        <w:tc>
          <w:tcPr>
            <w:tcW w:w="1417"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2</w:t>
            </w:r>
          </w:p>
        </w:tc>
        <w:tc>
          <w:tcPr>
            <w:tcW w:w="1997"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849"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847"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1175" w:type="dxa"/>
          </w:tcPr>
          <w:p w:rsidR="00A43B8F" w:rsidRPr="00A43B8F" w:rsidRDefault="00A43B8F" w:rsidP="00ED12D9">
            <w:pPr>
              <w:jc w:val="center"/>
              <w:rPr>
                <w:rFonts w:ascii="Times New Roman" w:hAnsi="Times New Roman" w:cs="Times New Roman"/>
                <w:sz w:val="24"/>
                <w:szCs w:val="24"/>
              </w:rPr>
            </w:pPr>
            <w:r w:rsidRPr="00A43B8F">
              <w:rPr>
                <w:rFonts w:ascii="Times New Roman" w:hAnsi="Times New Roman" w:cs="Times New Roman"/>
                <w:sz w:val="24"/>
                <w:szCs w:val="24"/>
              </w:rPr>
              <w:t>5</w:t>
            </w:r>
            <w:r w:rsidR="00ED12D9">
              <w:rPr>
                <w:rFonts w:ascii="Times New Roman" w:hAnsi="Times New Roman" w:cs="Times New Roman"/>
                <w:sz w:val="24"/>
                <w:szCs w:val="24"/>
              </w:rPr>
              <w:t>0</w:t>
            </w:r>
          </w:p>
        </w:tc>
        <w:tc>
          <w:tcPr>
            <w:tcW w:w="16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bl>
    <w:p w:rsidR="00A43B8F" w:rsidRPr="00A43B8F" w:rsidRDefault="00A43B8F" w:rsidP="00A43B8F">
      <w:pPr>
        <w:spacing w:after="0" w:line="240" w:lineRule="auto"/>
        <w:jc w:val="center"/>
        <w:rPr>
          <w:rFonts w:ascii="Times New Roman" w:hAnsi="Times New Roman" w:cs="Times New Roman"/>
          <w:sz w:val="24"/>
          <w:szCs w:val="24"/>
        </w:rPr>
      </w:pPr>
    </w:p>
    <w:p w:rsidR="00A43B8F" w:rsidRPr="00A43B8F" w:rsidRDefault="00A43B8F" w:rsidP="00A43B8F">
      <w:pPr>
        <w:spacing w:after="0" w:line="240" w:lineRule="auto"/>
        <w:jc w:val="center"/>
        <w:rPr>
          <w:rFonts w:ascii="Times New Roman" w:hAnsi="Times New Roman" w:cs="Times New Roman"/>
          <w:sz w:val="24"/>
          <w:szCs w:val="24"/>
        </w:rPr>
      </w:pPr>
    </w:p>
    <w:p w:rsidR="00A43B8F" w:rsidRPr="00A43B8F" w:rsidRDefault="00A43B8F" w:rsidP="00A43B8F">
      <w:pPr>
        <w:spacing w:after="0" w:line="240" w:lineRule="auto"/>
        <w:jc w:val="center"/>
        <w:rPr>
          <w:rFonts w:ascii="Times New Roman" w:hAnsi="Times New Roman" w:cs="Times New Roman"/>
          <w:b/>
          <w:sz w:val="24"/>
          <w:szCs w:val="24"/>
        </w:rPr>
      </w:pPr>
      <w:r w:rsidRPr="00A43B8F">
        <w:rPr>
          <w:rFonts w:ascii="Times New Roman" w:hAnsi="Times New Roman" w:cs="Times New Roman"/>
          <w:b/>
          <w:sz w:val="24"/>
          <w:szCs w:val="24"/>
        </w:rPr>
        <w:t>Обществознание</w:t>
      </w:r>
    </w:p>
    <w:tbl>
      <w:tblPr>
        <w:tblStyle w:val="af8"/>
        <w:tblW w:w="0" w:type="auto"/>
        <w:tblLook w:val="04A0" w:firstRow="1" w:lastRow="0" w:firstColumn="1" w:lastColumn="0" w:noHBand="0" w:noVBand="1"/>
      </w:tblPr>
      <w:tblGrid>
        <w:gridCol w:w="1053"/>
        <w:gridCol w:w="1417"/>
        <w:gridCol w:w="1997"/>
        <w:gridCol w:w="851"/>
        <w:gridCol w:w="849"/>
        <w:gridCol w:w="847"/>
        <w:gridCol w:w="846"/>
        <w:gridCol w:w="1175"/>
        <w:gridCol w:w="1647"/>
      </w:tblGrid>
      <w:tr w:rsidR="00A43B8F" w:rsidRPr="00A43B8F" w:rsidTr="00A43B8F">
        <w:tc>
          <w:tcPr>
            <w:tcW w:w="1053"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Класс</w:t>
            </w:r>
          </w:p>
        </w:tc>
        <w:tc>
          <w:tcPr>
            <w:tcW w:w="141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 учащихся в классе</w:t>
            </w:r>
          </w:p>
        </w:tc>
        <w:tc>
          <w:tcPr>
            <w:tcW w:w="199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Количество/Доля учащихся, выполнявших работу</w:t>
            </w:r>
          </w:p>
        </w:tc>
        <w:tc>
          <w:tcPr>
            <w:tcW w:w="3393" w:type="dxa"/>
            <w:gridSpan w:val="4"/>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Оценка</w:t>
            </w:r>
          </w:p>
        </w:tc>
        <w:tc>
          <w:tcPr>
            <w:tcW w:w="1175"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Качество</w:t>
            </w:r>
          </w:p>
        </w:tc>
        <w:tc>
          <w:tcPr>
            <w:tcW w:w="164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Успеваемость</w:t>
            </w:r>
          </w:p>
        </w:tc>
      </w:tr>
      <w:tr w:rsidR="00A43B8F" w:rsidRPr="00A43B8F" w:rsidTr="00A43B8F">
        <w:tc>
          <w:tcPr>
            <w:tcW w:w="1053" w:type="dxa"/>
            <w:vMerge/>
          </w:tcPr>
          <w:p w:rsidR="00A43B8F" w:rsidRPr="00A43B8F" w:rsidRDefault="00A43B8F" w:rsidP="00A43B8F">
            <w:pPr>
              <w:rPr>
                <w:rFonts w:ascii="Times New Roman" w:hAnsi="Times New Roman" w:cs="Times New Roman"/>
                <w:sz w:val="24"/>
                <w:szCs w:val="24"/>
              </w:rPr>
            </w:pPr>
          </w:p>
        </w:tc>
        <w:tc>
          <w:tcPr>
            <w:tcW w:w="1417" w:type="dxa"/>
            <w:vMerge/>
          </w:tcPr>
          <w:p w:rsidR="00A43B8F" w:rsidRPr="00A43B8F" w:rsidRDefault="00A43B8F" w:rsidP="00A43B8F">
            <w:pPr>
              <w:jc w:val="center"/>
              <w:rPr>
                <w:rFonts w:ascii="Times New Roman" w:hAnsi="Times New Roman" w:cs="Times New Roman"/>
                <w:sz w:val="24"/>
                <w:szCs w:val="24"/>
              </w:rPr>
            </w:pPr>
          </w:p>
        </w:tc>
        <w:tc>
          <w:tcPr>
            <w:tcW w:w="1997" w:type="dxa"/>
            <w:vMerge/>
          </w:tcPr>
          <w:p w:rsidR="00A43B8F" w:rsidRPr="00A43B8F" w:rsidRDefault="00A43B8F" w:rsidP="00A43B8F">
            <w:pPr>
              <w:jc w:val="center"/>
              <w:rPr>
                <w:rFonts w:ascii="Times New Roman" w:hAnsi="Times New Roman" w:cs="Times New Roman"/>
                <w:sz w:val="24"/>
                <w:szCs w:val="24"/>
              </w:rPr>
            </w:pPr>
          </w:p>
        </w:tc>
        <w:tc>
          <w:tcPr>
            <w:tcW w:w="851"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2</w:t>
            </w:r>
          </w:p>
        </w:tc>
        <w:tc>
          <w:tcPr>
            <w:tcW w:w="849"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3</w:t>
            </w:r>
          </w:p>
        </w:tc>
        <w:tc>
          <w:tcPr>
            <w:tcW w:w="8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4</w:t>
            </w:r>
          </w:p>
        </w:tc>
        <w:tc>
          <w:tcPr>
            <w:tcW w:w="846"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5</w:t>
            </w:r>
          </w:p>
        </w:tc>
        <w:tc>
          <w:tcPr>
            <w:tcW w:w="1175" w:type="dxa"/>
            <w:vMerge/>
          </w:tcPr>
          <w:p w:rsidR="00A43B8F" w:rsidRPr="00A43B8F" w:rsidRDefault="00A43B8F" w:rsidP="00A43B8F">
            <w:pPr>
              <w:jc w:val="center"/>
              <w:rPr>
                <w:rFonts w:ascii="Times New Roman" w:hAnsi="Times New Roman" w:cs="Times New Roman"/>
                <w:sz w:val="24"/>
                <w:szCs w:val="24"/>
              </w:rPr>
            </w:pPr>
          </w:p>
        </w:tc>
        <w:tc>
          <w:tcPr>
            <w:tcW w:w="1647" w:type="dxa"/>
            <w:vMerge/>
          </w:tcPr>
          <w:p w:rsidR="00A43B8F" w:rsidRPr="00A43B8F" w:rsidRDefault="00A43B8F" w:rsidP="00A43B8F">
            <w:pPr>
              <w:jc w:val="center"/>
              <w:rPr>
                <w:rFonts w:ascii="Times New Roman" w:hAnsi="Times New Roman" w:cs="Times New Roman"/>
                <w:sz w:val="24"/>
                <w:szCs w:val="24"/>
              </w:rPr>
            </w:pPr>
          </w:p>
        </w:tc>
      </w:tr>
      <w:tr w:rsidR="00A43B8F" w:rsidRPr="00A43B8F" w:rsidTr="00A43B8F">
        <w:tc>
          <w:tcPr>
            <w:tcW w:w="1053" w:type="dxa"/>
          </w:tcPr>
          <w:p w:rsidR="00A43B8F" w:rsidRPr="00A43B8F" w:rsidRDefault="00E03D6A" w:rsidP="00A43B8F">
            <w:pP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A43B8F"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1</w:t>
            </w:r>
            <w:r w:rsidR="00CC33BD">
              <w:rPr>
                <w:rFonts w:ascii="Times New Roman" w:hAnsi="Times New Roman" w:cs="Times New Roman"/>
                <w:sz w:val="24"/>
                <w:szCs w:val="24"/>
              </w:rPr>
              <w:t>2</w:t>
            </w:r>
          </w:p>
        </w:tc>
        <w:tc>
          <w:tcPr>
            <w:tcW w:w="1997" w:type="dxa"/>
          </w:tcPr>
          <w:p w:rsidR="00A43B8F" w:rsidRPr="00A43B8F" w:rsidRDefault="00E03D6A" w:rsidP="00CC33BD">
            <w:pPr>
              <w:jc w:val="center"/>
              <w:rPr>
                <w:rFonts w:ascii="Times New Roman" w:hAnsi="Times New Roman" w:cs="Times New Roman"/>
                <w:sz w:val="24"/>
                <w:szCs w:val="24"/>
              </w:rPr>
            </w:pPr>
            <w:r>
              <w:rPr>
                <w:rFonts w:ascii="Times New Roman" w:hAnsi="Times New Roman" w:cs="Times New Roman"/>
                <w:sz w:val="24"/>
                <w:szCs w:val="24"/>
              </w:rPr>
              <w:t>1</w:t>
            </w:r>
            <w:r w:rsidR="00CC33BD">
              <w:rPr>
                <w:rFonts w:ascii="Times New Roman" w:hAnsi="Times New Roman" w:cs="Times New Roman"/>
                <w:sz w:val="24"/>
                <w:szCs w:val="24"/>
              </w:rPr>
              <w:t>2</w:t>
            </w:r>
          </w:p>
        </w:tc>
        <w:tc>
          <w:tcPr>
            <w:tcW w:w="851"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849"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8</w:t>
            </w:r>
          </w:p>
        </w:tc>
        <w:tc>
          <w:tcPr>
            <w:tcW w:w="847" w:type="dxa"/>
          </w:tcPr>
          <w:p w:rsidR="00A43B8F"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4</w:t>
            </w:r>
          </w:p>
        </w:tc>
        <w:tc>
          <w:tcPr>
            <w:tcW w:w="846" w:type="dxa"/>
          </w:tcPr>
          <w:p w:rsidR="00A43B8F"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1175"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33,3</w:t>
            </w:r>
          </w:p>
        </w:tc>
        <w:tc>
          <w:tcPr>
            <w:tcW w:w="16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r w:rsidR="00A43B8F" w:rsidRPr="00A43B8F" w:rsidTr="00A43B8F">
        <w:tc>
          <w:tcPr>
            <w:tcW w:w="1053" w:type="dxa"/>
          </w:tcPr>
          <w:p w:rsidR="00A43B8F" w:rsidRPr="00A43B8F" w:rsidRDefault="00E03D6A" w:rsidP="00A43B8F">
            <w:pP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A43B8F"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15</w:t>
            </w:r>
          </w:p>
        </w:tc>
        <w:tc>
          <w:tcPr>
            <w:tcW w:w="1997" w:type="dxa"/>
          </w:tcPr>
          <w:p w:rsidR="00A43B8F"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1</w:t>
            </w:r>
            <w:r w:rsidR="00CC33BD">
              <w:rPr>
                <w:rFonts w:ascii="Times New Roman" w:hAnsi="Times New Roman" w:cs="Times New Roman"/>
                <w:sz w:val="24"/>
                <w:szCs w:val="24"/>
              </w:rPr>
              <w:t>2</w:t>
            </w:r>
          </w:p>
        </w:tc>
        <w:tc>
          <w:tcPr>
            <w:tcW w:w="851"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849"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8</w:t>
            </w:r>
          </w:p>
        </w:tc>
        <w:tc>
          <w:tcPr>
            <w:tcW w:w="847" w:type="dxa"/>
          </w:tcPr>
          <w:p w:rsidR="00A43B8F" w:rsidRPr="00A43B8F" w:rsidRDefault="00CC33BD" w:rsidP="00A43B8F">
            <w:pPr>
              <w:jc w:val="center"/>
              <w:rPr>
                <w:rFonts w:ascii="Times New Roman" w:hAnsi="Times New Roman" w:cs="Times New Roman"/>
                <w:sz w:val="24"/>
                <w:szCs w:val="24"/>
              </w:rPr>
            </w:pPr>
            <w:r>
              <w:rPr>
                <w:rFonts w:ascii="Times New Roman" w:hAnsi="Times New Roman" w:cs="Times New Roman"/>
                <w:sz w:val="24"/>
                <w:szCs w:val="24"/>
              </w:rPr>
              <w:t>3</w:t>
            </w:r>
          </w:p>
        </w:tc>
        <w:tc>
          <w:tcPr>
            <w:tcW w:w="846" w:type="dxa"/>
          </w:tcPr>
          <w:p w:rsidR="00A43B8F" w:rsidRPr="00A43B8F" w:rsidRDefault="00E03D6A"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1175" w:type="dxa"/>
          </w:tcPr>
          <w:p w:rsidR="00A43B8F" w:rsidRPr="00A43B8F" w:rsidRDefault="00A76262" w:rsidP="00A43B8F">
            <w:pPr>
              <w:jc w:val="center"/>
              <w:rPr>
                <w:rFonts w:ascii="Times New Roman" w:hAnsi="Times New Roman" w:cs="Times New Roman"/>
                <w:sz w:val="24"/>
                <w:szCs w:val="24"/>
              </w:rPr>
            </w:pPr>
            <w:r>
              <w:rPr>
                <w:rFonts w:ascii="Times New Roman" w:hAnsi="Times New Roman" w:cs="Times New Roman"/>
                <w:sz w:val="24"/>
                <w:szCs w:val="24"/>
              </w:rPr>
              <w:t>33,3</w:t>
            </w:r>
          </w:p>
        </w:tc>
        <w:tc>
          <w:tcPr>
            <w:tcW w:w="16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bl>
    <w:p w:rsidR="00A43B8F" w:rsidRPr="00A43B8F" w:rsidRDefault="00A43B8F" w:rsidP="00A43B8F">
      <w:pPr>
        <w:spacing w:after="0" w:line="240" w:lineRule="auto"/>
        <w:jc w:val="center"/>
        <w:rPr>
          <w:rFonts w:ascii="Times New Roman" w:hAnsi="Times New Roman" w:cs="Times New Roman"/>
          <w:sz w:val="24"/>
          <w:szCs w:val="24"/>
        </w:rPr>
      </w:pPr>
    </w:p>
    <w:p w:rsidR="00A43B8F" w:rsidRPr="00A43B8F" w:rsidRDefault="00A43B8F" w:rsidP="00A43B8F">
      <w:pPr>
        <w:spacing w:after="0" w:line="240" w:lineRule="auto"/>
        <w:jc w:val="center"/>
        <w:rPr>
          <w:rFonts w:ascii="Times New Roman" w:hAnsi="Times New Roman" w:cs="Times New Roman"/>
          <w:sz w:val="24"/>
          <w:szCs w:val="24"/>
        </w:rPr>
      </w:pPr>
    </w:p>
    <w:p w:rsidR="00A43B8F" w:rsidRPr="00A43B8F" w:rsidRDefault="00A43B8F" w:rsidP="00A43B8F">
      <w:pPr>
        <w:spacing w:after="0" w:line="240" w:lineRule="auto"/>
        <w:jc w:val="center"/>
        <w:rPr>
          <w:rFonts w:ascii="Times New Roman" w:hAnsi="Times New Roman" w:cs="Times New Roman"/>
          <w:b/>
          <w:sz w:val="24"/>
          <w:szCs w:val="24"/>
        </w:rPr>
      </w:pPr>
      <w:r w:rsidRPr="00A43B8F">
        <w:rPr>
          <w:rFonts w:ascii="Times New Roman" w:hAnsi="Times New Roman" w:cs="Times New Roman"/>
          <w:b/>
          <w:sz w:val="24"/>
          <w:szCs w:val="24"/>
        </w:rPr>
        <w:t>Химия</w:t>
      </w:r>
    </w:p>
    <w:tbl>
      <w:tblPr>
        <w:tblStyle w:val="af8"/>
        <w:tblW w:w="0" w:type="auto"/>
        <w:tblLook w:val="04A0" w:firstRow="1" w:lastRow="0" w:firstColumn="1" w:lastColumn="0" w:noHBand="0" w:noVBand="1"/>
      </w:tblPr>
      <w:tblGrid>
        <w:gridCol w:w="1053"/>
        <w:gridCol w:w="1417"/>
        <w:gridCol w:w="1997"/>
        <w:gridCol w:w="851"/>
        <w:gridCol w:w="849"/>
        <w:gridCol w:w="847"/>
        <w:gridCol w:w="846"/>
        <w:gridCol w:w="1175"/>
        <w:gridCol w:w="1647"/>
      </w:tblGrid>
      <w:tr w:rsidR="00A43B8F" w:rsidRPr="00A43B8F" w:rsidTr="00A43B8F">
        <w:tc>
          <w:tcPr>
            <w:tcW w:w="1053"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Класс</w:t>
            </w:r>
          </w:p>
        </w:tc>
        <w:tc>
          <w:tcPr>
            <w:tcW w:w="141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 учащихся в классе</w:t>
            </w:r>
          </w:p>
        </w:tc>
        <w:tc>
          <w:tcPr>
            <w:tcW w:w="199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Количество/Доля учащихся, выполнявших работу</w:t>
            </w:r>
          </w:p>
        </w:tc>
        <w:tc>
          <w:tcPr>
            <w:tcW w:w="3393" w:type="dxa"/>
            <w:gridSpan w:val="4"/>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Оценка</w:t>
            </w:r>
          </w:p>
        </w:tc>
        <w:tc>
          <w:tcPr>
            <w:tcW w:w="1175"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Качество</w:t>
            </w:r>
          </w:p>
        </w:tc>
        <w:tc>
          <w:tcPr>
            <w:tcW w:w="1647" w:type="dxa"/>
            <w:vMerge w:val="restart"/>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Успеваемость</w:t>
            </w:r>
          </w:p>
        </w:tc>
      </w:tr>
      <w:tr w:rsidR="00A43B8F" w:rsidRPr="00A43B8F" w:rsidTr="00A43B8F">
        <w:tc>
          <w:tcPr>
            <w:tcW w:w="1053" w:type="dxa"/>
            <w:vMerge/>
          </w:tcPr>
          <w:p w:rsidR="00A43B8F" w:rsidRPr="00A43B8F" w:rsidRDefault="00A43B8F" w:rsidP="00A43B8F">
            <w:pPr>
              <w:rPr>
                <w:rFonts w:ascii="Times New Roman" w:hAnsi="Times New Roman" w:cs="Times New Roman"/>
                <w:sz w:val="24"/>
                <w:szCs w:val="24"/>
              </w:rPr>
            </w:pPr>
          </w:p>
        </w:tc>
        <w:tc>
          <w:tcPr>
            <w:tcW w:w="1417" w:type="dxa"/>
            <w:vMerge/>
          </w:tcPr>
          <w:p w:rsidR="00A43B8F" w:rsidRPr="00A43B8F" w:rsidRDefault="00A43B8F" w:rsidP="00A43B8F">
            <w:pPr>
              <w:jc w:val="center"/>
              <w:rPr>
                <w:rFonts w:ascii="Times New Roman" w:hAnsi="Times New Roman" w:cs="Times New Roman"/>
                <w:sz w:val="24"/>
                <w:szCs w:val="24"/>
              </w:rPr>
            </w:pPr>
          </w:p>
        </w:tc>
        <w:tc>
          <w:tcPr>
            <w:tcW w:w="1997" w:type="dxa"/>
            <w:vMerge/>
          </w:tcPr>
          <w:p w:rsidR="00A43B8F" w:rsidRPr="00A43B8F" w:rsidRDefault="00A43B8F" w:rsidP="00A43B8F">
            <w:pPr>
              <w:jc w:val="center"/>
              <w:rPr>
                <w:rFonts w:ascii="Times New Roman" w:hAnsi="Times New Roman" w:cs="Times New Roman"/>
                <w:sz w:val="24"/>
                <w:szCs w:val="24"/>
              </w:rPr>
            </w:pPr>
          </w:p>
        </w:tc>
        <w:tc>
          <w:tcPr>
            <w:tcW w:w="851"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2</w:t>
            </w:r>
          </w:p>
        </w:tc>
        <w:tc>
          <w:tcPr>
            <w:tcW w:w="849"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3</w:t>
            </w:r>
          </w:p>
        </w:tc>
        <w:tc>
          <w:tcPr>
            <w:tcW w:w="847"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4</w:t>
            </w:r>
          </w:p>
        </w:tc>
        <w:tc>
          <w:tcPr>
            <w:tcW w:w="846"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5</w:t>
            </w:r>
          </w:p>
        </w:tc>
        <w:tc>
          <w:tcPr>
            <w:tcW w:w="1175" w:type="dxa"/>
            <w:vMerge/>
          </w:tcPr>
          <w:p w:rsidR="00A43B8F" w:rsidRPr="00A43B8F" w:rsidRDefault="00A43B8F" w:rsidP="00A43B8F">
            <w:pPr>
              <w:jc w:val="center"/>
              <w:rPr>
                <w:rFonts w:ascii="Times New Roman" w:hAnsi="Times New Roman" w:cs="Times New Roman"/>
                <w:sz w:val="24"/>
                <w:szCs w:val="24"/>
              </w:rPr>
            </w:pPr>
          </w:p>
        </w:tc>
        <w:tc>
          <w:tcPr>
            <w:tcW w:w="1647" w:type="dxa"/>
            <w:vMerge/>
          </w:tcPr>
          <w:p w:rsidR="00A43B8F" w:rsidRPr="00A43B8F" w:rsidRDefault="00A43B8F" w:rsidP="00A43B8F">
            <w:pPr>
              <w:jc w:val="center"/>
              <w:rPr>
                <w:rFonts w:ascii="Times New Roman" w:hAnsi="Times New Roman" w:cs="Times New Roman"/>
                <w:sz w:val="24"/>
                <w:szCs w:val="24"/>
              </w:rPr>
            </w:pPr>
          </w:p>
        </w:tc>
      </w:tr>
      <w:tr w:rsidR="00A76262" w:rsidRPr="00A43B8F" w:rsidTr="00A43B8F">
        <w:tc>
          <w:tcPr>
            <w:tcW w:w="1053" w:type="dxa"/>
          </w:tcPr>
          <w:p w:rsidR="00A76262" w:rsidRDefault="00A76262" w:rsidP="00A43B8F">
            <w:pP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A76262" w:rsidRPr="00A43B8F" w:rsidRDefault="00A76262" w:rsidP="00A43B8F">
            <w:pPr>
              <w:jc w:val="center"/>
              <w:rPr>
                <w:rFonts w:ascii="Times New Roman" w:hAnsi="Times New Roman" w:cs="Times New Roman"/>
                <w:sz w:val="24"/>
                <w:szCs w:val="24"/>
              </w:rPr>
            </w:pPr>
            <w:r>
              <w:rPr>
                <w:rFonts w:ascii="Times New Roman" w:hAnsi="Times New Roman" w:cs="Times New Roman"/>
                <w:sz w:val="24"/>
                <w:szCs w:val="24"/>
              </w:rPr>
              <w:t>15</w:t>
            </w:r>
          </w:p>
        </w:tc>
        <w:tc>
          <w:tcPr>
            <w:tcW w:w="1997" w:type="dxa"/>
          </w:tcPr>
          <w:p w:rsidR="00A76262" w:rsidRPr="00A43B8F" w:rsidRDefault="00A76262" w:rsidP="00A76262">
            <w:pPr>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A76262" w:rsidRPr="00A43B8F" w:rsidRDefault="00A76262"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849" w:type="dxa"/>
          </w:tcPr>
          <w:p w:rsidR="00A76262" w:rsidRPr="00A43B8F" w:rsidRDefault="00A76262" w:rsidP="00751AB4">
            <w:pPr>
              <w:jc w:val="center"/>
              <w:rPr>
                <w:rFonts w:ascii="Times New Roman" w:hAnsi="Times New Roman" w:cs="Times New Roman"/>
                <w:sz w:val="24"/>
                <w:szCs w:val="24"/>
              </w:rPr>
            </w:pPr>
            <w:r>
              <w:rPr>
                <w:rFonts w:ascii="Times New Roman" w:hAnsi="Times New Roman" w:cs="Times New Roman"/>
                <w:sz w:val="24"/>
                <w:szCs w:val="24"/>
              </w:rPr>
              <w:t>11</w:t>
            </w:r>
          </w:p>
        </w:tc>
        <w:tc>
          <w:tcPr>
            <w:tcW w:w="847" w:type="dxa"/>
          </w:tcPr>
          <w:p w:rsidR="00A76262" w:rsidRPr="00A43B8F" w:rsidRDefault="00A76262" w:rsidP="00751AB4">
            <w:pPr>
              <w:jc w:val="center"/>
              <w:rPr>
                <w:rFonts w:ascii="Times New Roman" w:hAnsi="Times New Roman" w:cs="Times New Roman"/>
                <w:sz w:val="24"/>
                <w:szCs w:val="24"/>
              </w:rPr>
            </w:pPr>
            <w:r>
              <w:rPr>
                <w:rFonts w:ascii="Times New Roman" w:hAnsi="Times New Roman" w:cs="Times New Roman"/>
                <w:sz w:val="24"/>
                <w:szCs w:val="24"/>
              </w:rPr>
              <w:t>3</w:t>
            </w:r>
          </w:p>
        </w:tc>
        <w:tc>
          <w:tcPr>
            <w:tcW w:w="846" w:type="dxa"/>
          </w:tcPr>
          <w:p w:rsidR="00A76262" w:rsidRPr="00A43B8F" w:rsidRDefault="00A76262" w:rsidP="00751AB4">
            <w:pPr>
              <w:jc w:val="center"/>
              <w:rPr>
                <w:rFonts w:ascii="Times New Roman" w:hAnsi="Times New Roman" w:cs="Times New Roman"/>
                <w:sz w:val="24"/>
                <w:szCs w:val="24"/>
              </w:rPr>
            </w:pPr>
            <w:r>
              <w:rPr>
                <w:rFonts w:ascii="Times New Roman" w:hAnsi="Times New Roman" w:cs="Times New Roman"/>
                <w:sz w:val="24"/>
                <w:szCs w:val="24"/>
              </w:rPr>
              <w:t>1</w:t>
            </w:r>
          </w:p>
        </w:tc>
        <w:tc>
          <w:tcPr>
            <w:tcW w:w="1175" w:type="dxa"/>
          </w:tcPr>
          <w:p w:rsidR="00A76262" w:rsidRPr="00A43B8F" w:rsidRDefault="00A76262" w:rsidP="00751AB4">
            <w:pPr>
              <w:jc w:val="center"/>
              <w:rPr>
                <w:rFonts w:ascii="Times New Roman" w:hAnsi="Times New Roman" w:cs="Times New Roman"/>
                <w:sz w:val="24"/>
                <w:szCs w:val="24"/>
              </w:rPr>
            </w:pPr>
            <w:r>
              <w:rPr>
                <w:rFonts w:ascii="Times New Roman" w:hAnsi="Times New Roman" w:cs="Times New Roman"/>
                <w:sz w:val="24"/>
                <w:szCs w:val="24"/>
              </w:rPr>
              <w:t>26,6</w:t>
            </w:r>
          </w:p>
        </w:tc>
        <w:tc>
          <w:tcPr>
            <w:tcW w:w="1647" w:type="dxa"/>
          </w:tcPr>
          <w:p w:rsidR="00A76262" w:rsidRPr="00A43B8F" w:rsidRDefault="00A76262" w:rsidP="00751AB4">
            <w:pPr>
              <w:jc w:val="center"/>
              <w:rPr>
                <w:rFonts w:ascii="Times New Roman" w:hAnsi="Times New Roman" w:cs="Times New Roman"/>
                <w:sz w:val="24"/>
                <w:szCs w:val="24"/>
              </w:rPr>
            </w:pPr>
            <w:r w:rsidRPr="00A43B8F">
              <w:rPr>
                <w:rFonts w:ascii="Times New Roman" w:hAnsi="Times New Roman" w:cs="Times New Roman"/>
                <w:sz w:val="24"/>
                <w:szCs w:val="24"/>
              </w:rPr>
              <w:t>100</w:t>
            </w:r>
          </w:p>
        </w:tc>
      </w:tr>
      <w:tr w:rsidR="00A43B8F" w:rsidRPr="00A43B8F" w:rsidTr="00A43B8F">
        <w:tc>
          <w:tcPr>
            <w:tcW w:w="1053" w:type="dxa"/>
          </w:tcPr>
          <w:p w:rsidR="00A43B8F" w:rsidRPr="00A43B8F" w:rsidRDefault="00A43B8F" w:rsidP="00A43B8F">
            <w:pPr>
              <w:rPr>
                <w:rFonts w:ascii="Times New Roman" w:hAnsi="Times New Roman" w:cs="Times New Roman"/>
                <w:sz w:val="24"/>
                <w:szCs w:val="24"/>
              </w:rPr>
            </w:pPr>
            <w:r w:rsidRPr="00A43B8F">
              <w:rPr>
                <w:rFonts w:ascii="Times New Roman" w:hAnsi="Times New Roman" w:cs="Times New Roman"/>
                <w:sz w:val="24"/>
                <w:szCs w:val="24"/>
              </w:rPr>
              <w:t>11</w:t>
            </w:r>
          </w:p>
        </w:tc>
        <w:tc>
          <w:tcPr>
            <w:tcW w:w="1417" w:type="dxa"/>
          </w:tcPr>
          <w:p w:rsidR="00A43B8F" w:rsidRPr="00A43B8F" w:rsidRDefault="00A76262" w:rsidP="00A43B8F">
            <w:pPr>
              <w:jc w:val="center"/>
              <w:rPr>
                <w:rFonts w:ascii="Times New Roman" w:hAnsi="Times New Roman" w:cs="Times New Roman"/>
                <w:sz w:val="24"/>
                <w:szCs w:val="24"/>
              </w:rPr>
            </w:pPr>
            <w:r>
              <w:rPr>
                <w:rFonts w:ascii="Times New Roman" w:hAnsi="Times New Roman" w:cs="Times New Roman"/>
                <w:sz w:val="24"/>
                <w:szCs w:val="24"/>
              </w:rPr>
              <w:t>3</w:t>
            </w:r>
          </w:p>
        </w:tc>
        <w:tc>
          <w:tcPr>
            <w:tcW w:w="1997" w:type="dxa"/>
          </w:tcPr>
          <w:p w:rsidR="00A43B8F" w:rsidRPr="00A43B8F" w:rsidRDefault="00A76262" w:rsidP="00A43B8F">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43B8F" w:rsidRPr="00A43B8F" w:rsidRDefault="00A43B8F" w:rsidP="00A43B8F">
            <w:pPr>
              <w:jc w:val="center"/>
              <w:rPr>
                <w:rFonts w:ascii="Times New Roman" w:hAnsi="Times New Roman" w:cs="Times New Roman"/>
                <w:sz w:val="24"/>
                <w:szCs w:val="24"/>
              </w:rPr>
            </w:pPr>
            <w:r w:rsidRPr="00A43B8F">
              <w:rPr>
                <w:rFonts w:ascii="Times New Roman" w:hAnsi="Times New Roman" w:cs="Times New Roman"/>
                <w:sz w:val="24"/>
                <w:szCs w:val="24"/>
              </w:rPr>
              <w:t>0</w:t>
            </w:r>
          </w:p>
        </w:tc>
        <w:tc>
          <w:tcPr>
            <w:tcW w:w="849" w:type="dxa"/>
          </w:tcPr>
          <w:p w:rsidR="00A43B8F" w:rsidRPr="00A43B8F" w:rsidRDefault="00A76262"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847" w:type="dxa"/>
          </w:tcPr>
          <w:p w:rsidR="00A43B8F" w:rsidRPr="00A43B8F" w:rsidRDefault="00A76262" w:rsidP="00A43B8F">
            <w:pPr>
              <w:jc w:val="center"/>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A43B8F" w:rsidRPr="00A43B8F" w:rsidRDefault="00A76262" w:rsidP="00A43B8F">
            <w:pPr>
              <w:jc w:val="center"/>
              <w:rPr>
                <w:rFonts w:ascii="Times New Roman" w:hAnsi="Times New Roman" w:cs="Times New Roman"/>
                <w:sz w:val="24"/>
                <w:szCs w:val="24"/>
              </w:rPr>
            </w:pPr>
            <w:r>
              <w:rPr>
                <w:rFonts w:ascii="Times New Roman" w:hAnsi="Times New Roman" w:cs="Times New Roman"/>
                <w:sz w:val="24"/>
                <w:szCs w:val="24"/>
              </w:rPr>
              <w:t>0</w:t>
            </w:r>
          </w:p>
        </w:tc>
        <w:tc>
          <w:tcPr>
            <w:tcW w:w="1175" w:type="dxa"/>
          </w:tcPr>
          <w:p w:rsidR="00A43B8F" w:rsidRPr="00A43B8F" w:rsidRDefault="00A76262" w:rsidP="00A43B8F">
            <w:pPr>
              <w:jc w:val="center"/>
              <w:rPr>
                <w:rFonts w:ascii="Times New Roman" w:hAnsi="Times New Roman" w:cs="Times New Roman"/>
                <w:sz w:val="24"/>
                <w:szCs w:val="24"/>
              </w:rPr>
            </w:pPr>
            <w:r>
              <w:rPr>
                <w:rFonts w:ascii="Times New Roman" w:hAnsi="Times New Roman" w:cs="Times New Roman"/>
                <w:sz w:val="24"/>
                <w:szCs w:val="24"/>
              </w:rPr>
              <w:t>50</w:t>
            </w:r>
          </w:p>
        </w:tc>
        <w:tc>
          <w:tcPr>
            <w:tcW w:w="1647" w:type="dxa"/>
          </w:tcPr>
          <w:p w:rsidR="00A43B8F" w:rsidRPr="00A43B8F" w:rsidRDefault="00A76262" w:rsidP="00A43B8F">
            <w:pPr>
              <w:jc w:val="center"/>
              <w:rPr>
                <w:rFonts w:ascii="Times New Roman" w:hAnsi="Times New Roman" w:cs="Times New Roman"/>
                <w:sz w:val="24"/>
                <w:szCs w:val="24"/>
              </w:rPr>
            </w:pPr>
            <w:r>
              <w:rPr>
                <w:rFonts w:ascii="Times New Roman" w:hAnsi="Times New Roman" w:cs="Times New Roman"/>
                <w:sz w:val="24"/>
                <w:szCs w:val="24"/>
              </w:rPr>
              <w:t>100</w:t>
            </w:r>
          </w:p>
        </w:tc>
      </w:tr>
    </w:tbl>
    <w:p w:rsidR="00A43B8F" w:rsidRPr="00A43B8F" w:rsidRDefault="00A43B8F" w:rsidP="00A43B8F">
      <w:pPr>
        <w:spacing w:after="0" w:line="240" w:lineRule="auto"/>
        <w:jc w:val="center"/>
        <w:rPr>
          <w:rFonts w:ascii="Times New Roman" w:hAnsi="Times New Roman" w:cs="Times New Roman"/>
          <w:sz w:val="24"/>
          <w:szCs w:val="24"/>
        </w:rPr>
      </w:pPr>
    </w:p>
    <w:p w:rsidR="00637C44" w:rsidRDefault="00637C44" w:rsidP="00637C44">
      <w:pPr>
        <w:spacing w:after="0" w:line="240" w:lineRule="auto"/>
        <w:contextualSpacing/>
        <w:jc w:val="both"/>
        <w:rPr>
          <w:rFonts w:ascii="Times New Roman" w:hAnsi="Times New Roman"/>
          <w:sz w:val="28"/>
          <w:szCs w:val="28"/>
        </w:rPr>
      </w:pPr>
      <w:r>
        <w:rPr>
          <w:rFonts w:ascii="Times New Roman" w:hAnsi="Times New Roman"/>
          <w:sz w:val="28"/>
          <w:szCs w:val="28"/>
        </w:rPr>
        <w:t xml:space="preserve">Таким образом, </w:t>
      </w:r>
      <w:r w:rsidR="00782774">
        <w:rPr>
          <w:rFonts w:ascii="Times New Roman" w:hAnsi="Times New Roman"/>
          <w:sz w:val="28"/>
          <w:szCs w:val="28"/>
        </w:rPr>
        <w:t xml:space="preserve">учащиеся школы приняли </w:t>
      </w:r>
      <w:proofErr w:type="gramStart"/>
      <w:r w:rsidR="00782774">
        <w:rPr>
          <w:rFonts w:ascii="Times New Roman" w:hAnsi="Times New Roman"/>
          <w:sz w:val="28"/>
          <w:szCs w:val="28"/>
        </w:rPr>
        <w:t>активное</w:t>
      </w:r>
      <w:proofErr w:type="gramEnd"/>
      <w:r w:rsidR="00782774">
        <w:rPr>
          <w:rFonts w:ascii="Times New Roman" w:hAnsi="Times New Roman"/>
          <w:sz w:val="28"/>
          <w:szCs w:val="28"/>
        </w:rPr>
        <w:t xml:space="preserve"> участии во всероссийский проверочных работах.</w:t>
      </w:r>
    </w:p>
    <w:p w:rsidR="00637C44" w:rsidRDefault="00637C44" w:rsidP="00637C44">
      <w:pPr>
        <w:shd w:val="clear" w:color="auto" w:fill="FFFFFF"/>
        <w:rPr>
          <w:rFonts w:ascii="Times New Roman" w:hAnsi="Times New Roman"/>
          <w:b/>
          <w:spacing w:val="-2"/>
          <w:sz w:val="28"/>
          <w:szCs w:val="28"/>
        </w:rPr>
      </w:pPr>
    </w:p>
    <w:p w:rsidR="00637C44" w:rsidRDefault="00637C44" w:rsidP="00637C44">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Содержание и качество воспитательно-образовательного процесса</w:t>
      </w:r>
    </w:p>
    <w:p w:rsidR="00637C44" w:rsidRDefault="00637C44" w:rsidP="00637C44">
      <w:pPr>
        <w:autoSpaceDE w:val="0"/>
        <w:autoSpaceDN w:val="0"/>
        <w:adjustRightInd w:val="0"/>
        <w:spacing w:after="0" w:line="240" w:lineRule="auto"/>
        <w:jc w:val="both"/>
        <w:rPr>
          <w:rFonts w:ascii="Times New Roman" w:hAnsi="Times New Roman" w:cs="Times New Roman"/>
          <w:b/>
          <w:bCs/>
          <w:sz w:val="28"/>
          <w:szCs w:val="28"/>
        </w:rPr>
      </w:pP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 xml:space="preserve">3.1. Программа развития ДОО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современных условиях качество образования представлено сложной интеграцией разнообразных образовательных запросов к дошкольному учреждению со стороны различных субъектов: государства, края, района, родителей и детей. Содержание Программы развития детского сада является ориентировочным пространством, задающим стратегию развития образовательного учреждени</w:t>
      </w:r>
      <w:r w:rsidR="00A76262">
        <w:rPr>
          <w:rFonts w:ascii="Times New Roman" w:hAnsi="Times New Roman" w:cs="Times New Roman"/>
          <w:color w:val="000000"/>
          <w:sz w:val="28"/>
          <w:szCs w:val="28"/>
        </w:rPr>
        <w:t>я на долгосрочный период до 2023</w:t>
      </w:r>
      <w:r>
        <w:rPr>
          <w:rFonts w:ascii="Times New Roman" w:hAnsi="Times New Roman" w:cs="Times New Roman"/>
          <w:color w:val="000000"/>
          <w:sz w:val="28"/>
          <w:szCs w:val="28"/>
        </w:rPr>
        <w:t xml:space="preserve"> года. Ориентировочное пространство развития, представленное в Концепции программы развития, является результатом интеграции управленческих решений</w:t>
      </w:r>
      <w:r w:rsidR="00A762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руководства дошкольного образовательного учреждения при непосредственном участии коллектива сотрудников и родителей детского сада. Программа развития ДОУ представляет собой документ, направленный на повышение эффективности деятельности детского сада по реализации основной образовательной программы. Таким образом, Программа развития ДОУ представляет собой спланированную систему управленческих действий по достижению желаемой модели ДОУ, </w:t>
      </w:r>
      <w:r>
        <w:rPr>
          <w:rFonts w:ascii="Times New Roman" w:hAnsi="Times New Roman" w:cs="Times New Roman"/>
          <w:color w:val="000000"/>
          <w:sz w:val="28"/>
          <w:szCs w:val="28"/>
        </w:rPr>
        <w:lastRenderedPageBreak/>
        <w:t xml:space="preserve">функционирующего в статусе образовательного учреждения по всестороннему развитию дошкольников на принципах открытости деятельности сообществу, эффективность которого заключается в росте уровня технологичности и качества реализации образовательных услуг, уровня удовлетворенности потребителей (детей и родителей), воспользовавшихся ими. Педагоги имеют возможность повышать свою квалификацию через посещение и участие в мероприятиях, краевого, муниципального уровня, а также выступать с опытом работы на уровне ДОУ.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 xml:space="preserve">3.2. </w:t>
      </w:r>
      <w:r w:rsidRPr="00201F2E">
        <w:rPr>
          <w:rFonts w:ascii="Times New Roman" w:hAnsi="Times New Roman" w:cs="Times New Roman"/>
          <w:b/>
          <w:bCs/>
          <w:iCs/>
          <w:color w:val="000000"/>
          <w:sz w:val="28"/>
          <w:szCs w:val="28"/>
        </w:rPr>
        <w:t xml:space="preserve">Образовательные программы, реализуемые в ДОО </w:t>
      </w:r>
    </w:p>
    <w:p w:rsidR="00D853E7" w:rsidRPr="00201F2E" w:rsidRDefault="00D853E7" w:rsidP="00D853E7">
      <w:pPr>
        <w:autoSpaceDE w:val="0"/>
        <w:autoSpaceDN w:val="0"/>
        <w:adjustRightInd w:val="0"/>
        <w:spacing w:after="0" w:line="240" w:lineRule="auto"/>
        <w:jc w:val="both"/>
        <w:rPr>
          <w:rFonts w:ascii="Times New Roman" w:hAnsi="Times New Roman" w:cs="Times New Roman"/>
          <w:b/>
          <w:bCs/>
          <w:sz w:val="28"/>
          <w:szCs w:val="28"/>
        </w:rPr>
      </w:pPr>
      <w:r w:rsidRPr="00201F2E">
        <w:rPr>
          <w:rFonts w:ascii="Times New Roman" w:hAnsi="Times New Roman" w:cs="Times New Roman"/>
          <w:sz w:val="28"/>
          <w:szCs w:val="28"/>
        </w:rPr>
        <w:t>Общие сведения о реализуемых образовательных программах:</w:t>
      </w:r>
    </w:p>
    <w:p w:rsidR="00D853E7" w:rsidRPr="009B6764" w:rsidRDefault="00D853E7" w:rsidP="00D853E7">
      <w:pPr>
        <w:autoSpaceDE w:val="0"/>
        <w:autoSpaceDN w:val="0"/>
        <w:adjustRightInd w:val="0"/>
        <w:spacing w:after="0" w:line="240" w:lineRule="auto"/>
        <w:jc w:val="both"/>
        <w:rPr>
          <w:rFonts w:ascii="Times New Roman" w:hAnsi="Times New Roman" w:cs="Times New Roman"/>
          <w:b/>
          <w:bCs/>
          <w:sz w:val="28"/>
          <w:szCs w:val="28"/>
          <w:highlight w:val="yellow"/>
        </w:rPr>
      </w:pPr>
    </w:p>
    <w:tbl>
      <w:tblPr>
        <w:tblStyle w:val="1a"/>
        <w:tblW w:w="0" w:type="auto"/>
        <w:tblLayout w:type="fixed"/>
        <w:tblLook w:val="04A0" w:firstRow="1" w:lastRow="0" w:firstColumn="1" w:lastColumn="0" w:noHBand="0" w:noVBand="1"/>
      </w:tblPr>
      <w:tblGrid>
        <w:gridCol w:w="4786"/>
        <w:gridCol w:w="1418"/>
        <w:gridCol w:w="1417"/>
        <w:gridCol w:w="2977"/>
      </w:tblGrid>
      <w:tr w:rsidR="00D853E7" w:rsidRPr="009B6764" w:rsidTr="00246987">
        <w:trPr>
          <w:trHeight w:val="615"/>
        </w:trPr>
        <w:tc>
          <w:tcPr>
            <w:tcW w:w="4786" w:type="dxa"/>
            <w:tcBorders>
              <w:top w:val="single" w:sz="4" w:space="0" w:color="auto"/>
              <w:left w:val="single" w:sz="4" w:space="0" w:color="auto"/>
              <w:bottom w:val="single" w:sz="4" w:space="0" w:color="auto"/>
              <w:right w:val="single" w:sz="4" w:space="0" w:color="auto"/>
            </w:tcBorders>
            <w:hideMark/>
          </w:tcPr>
          <w:p w:rsidR="00D853E7" w:rsidRPr="00201F2E" w:rsidRDefault="00D853E7" w:rsidP="00D853E7">
            <w:pPr>
              <w:autoSpaceDE w:val="0"/>
              <w:autoSpaceDN w:val="0"/>
              <w:adjustRightInd w:val="0"/>
              <w:jc w:val="both"/>
              <w:rPr>
                <w:rFonts w:ascii="Times New Roman" w:hAnsi="Times New Roman" w:cs="Times New Roman"/>
                <w:b/>
                <w:bCs/>
                <w:sz w:val="28"/>
                <w:szCs w:val="28"/>
              </w:rPr>
            </w:pPr>
            <w:r w:rsidRPr="00201F2E">
              <w:rPr>
                <w:rFonts w:ascii="Times New Roman" w:hAnsi="Times New Roman" w:cs="Times New Roman"/>
                <w:b/>
                <w:bCs/>
                <w:sz w:val="28"/>
                <w:szCs w:val="28"/>
              </w:rPr>
              <w:t>Название образовательной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D853E7" w:rsidRPr="00201F2E" w:rsidRDefault="00D853E7" w:rsidP="00D853E7">
            <w:pPr>
              <w:autoSpaceDE w:val="0"/>
              <w:autoSpaceDN w:val="0"/>
              <w:adjustRightInd w:val="0"/>
              <w:jc w:val="both"/>
              <w:rPr>
                <w:rFonts w:ascii="Times New Roman" w:hAnsi="Times New Roman" w:cs="Times New Roman"/>
                <w:b/>
                <w:bCs/>
                <w:sz w:val="28"/>
                <w:szCs w:val="28"/>
              </w:rPr>
            </w:pPr>
            <w:r w:rsidRPr="00201F2E">
              <w:rPr>
                <w:rFonts w:ascii="Times New Roman" w:hAnsi="Times New Roman" w:cs="Times New Roman"/>
                <w:b/>
                <w:bCs/>
                <w:sz w:val="28"/>
                <w:szCs w:val="28"/>
              </w:rPr>
              <w:t>Сроки освоения</w:t>
            </w:r>
          </w:p>
        </w:tc>
        <w:tc>
          <w:tcPr>
            <w:tcW w:w="1417" w:type="dxa"/>
            <w:tcBorders>
              <w:top w:val="single" w:sz="4" w:space="0" w:color="auto"/>
              <w:left w:val="single" w:sz="4" w:space="0" w:color="auto"/>
              <w:bottom w:val="single" w:sz="4" w:space="0" w:color="auto"/>
              <w:right w:val="single" w:sz="4" w:space="0" w:color="auto"/>
            </w:tcBorders>
            <w:hideMark/>
          </w:tcPr>
          <w:p w:rsidR="00D853E7" w:rsidRPr="00201F2E" w:rsidRDefault="00D853E7" w:rsidP="00D853E7">
            <w:pPr>
              <w:autoSpaceDE w:val="0"/>
              <w:autoSpaceDN w:val="0"/>
              <w:adjustRightInd w:val="0"/>
              <w:jc w:val="both"/>
              <w:rPr>
                <w:rFonts w:ascii="Times New Roman" w:hAnsi="Times New Roman" w:cs="Times New Roman"/>
                <w:b/>
                <w:bCs/>
                <w:sz w:val="28"/>
                <w:szCs w:val="28"/>
              </w:rPr>
            </w:pPr>
            <w:r w:rsidRPr="00201F2E">
              <w:rPr>
                <w:rFonts w:ascii="Times New Roman" w:hAnsi="Times New Roman" w:cs="Times New Roman"/>
                <w:b/>
                <w:bCs/>
                <w:sz w:val="28"/>
                <w:szCs w:val="28"/>
              </w:rPr>
              <w:t>Количество групп</w:t>
            </w:r>
          </w:p>
        </w:tc>
        <w:tc>
          <w:tcPr>
            <w:tcW w:w="2977" w:type="dxa"/>
            <w:tcBorders>
              <w:top w:val="single" w:sz="4" w:space="0" w:color="auto"/>
              <w:left w:val="single" w:sz="4" w:space="0" w:color="auto"/>
              <w:bottom w:val="single" w:sz="4" w:space="0" w:color="auto"/>
              <w:right w:val="single" w:sz="4" w:space="0" w:color="auto"/>
            </w:tcBorders>
            <w:hideMark/>
          </w:tcPr>
          <w:p w:rsidR="00D853E7" w:rsidRPr="00201F2E" w:rsidRDefault="00D853E7" w:rsidP="00D853E7">
            <w:pPr>
              <w:autoSpaceDE w:val="0"/>
              <w:autoSpaceDN w:val="0"/>
              <w:adjustRightInd w:val="0"/>
              <w:jc w:val="both"/>
              <w:rPr>
                <w:rFonts w:ascii="Times New Roman" w:hAnsi="Times New Roman" w:cs="Times New Roman"/>
                <w:b/>
                <w:bCs/>
                <w:sz w:val="28"/>
                <w:szCs w:val="28"/>
              </w:rPr>
            </w:pPr>
            <w:r w:rsidRPr="00201F2E">
              <w:rPr>
                <w:rFonts w:ascii="Times New Roman" w:hAnsi="Times New Roman" w:cs="Times New Roman"/>
                <w:b/>
                <w:bCs/>
                <w:sz w:val="28"/>
                <w:szCs w:val="28"/>
              </w:rPr>
              <w:t>Количество воспитанников</w:t>
            </w:r>
          </w:p>
        </w:tc>
      </w:tr>
      <w:tr w:rsidR="00D853E7" w:rsidRPr="009B6764" w:rsidTr="00246987">
        <w:tc>
          <w:tcPr>
            <w:tcW w:w="4786" w:type="dxa"/>
            <w:tcBorders>
              <w:top w:val="single" w:sz="4" w:space="0" w:color="auto"/>
              <w:left w:val="single" w:sz="4" w:space="0" w:color="auto"/>
              <w:bottom w:val="single" w:sz="4" w:space="0" w:color="auto"/>
              <w:right w:val="single" w:sz="4" w:space="0" w:color="auto"/>
            </w:tcBorders>
          </w:tcPr>
          <w:p w:rsidR="00D853E7" w:rsidRPr="00201F2E" w:rsidRDefault="00D853E7" w:rsidP="00D853E7">
            <w:pPr>
              <w:autoSpaceDE w:val="0"/>
              <w:autoSpaceDN w:val="0"/>
              <w:adjustRightInd w:val="0"/>
              <w:jc w:val="both"/>
              <w:rPr>
                <w:rFonts w:ascii="Times New Roman" w:hAnsi="Times New Roman" w:cs="Times New Roman"/>
                <w:color w:val="000000"/>
                <w:sz w:val="28"/>
                <w:szCs w:val="28"/>
              </w:rPr>
            </w:pPr>
          </w:p>
          <w:tbl>
            <w:tblPr>
              <w:tblW w:w="4695" w:type="dxa"/>
              <w:tblLayout w:type="fixed"/>
              <w:tblLook w:val="04A0" w:firstRow="1" w:lastRow="0" w:firstColumn="1" w:lastColumn="0" w:noHBand="0" w:noVBand="1"/>
            </w:tblPr>
            <w:tblGrid>
              <w:gridCol w:w="4428"/>
              <w:gridCol w:w="267"/>
            </w:tblGrid>
            <w:tr w:rsidR="00D853E7" w:rsidRPr="00201F2E" w:rsidTr="00D853E7">
              <w:trPr>
                <w:trHeight w:val="776"/>
              </w:trPr>
              <w:tc>
                <w:tcPr>
                  <w:tcW w:w="4423" w:type="dxa"/>
                  <w:tcBorders>
                    <w:top w:val="nil"/>
                    <w:left w:val="nil"/>
                    <w:bottom w:val="nil"/>
                    <w:right w:val="nil"/>
                  </w:tcBorders>
                  <w:hideMark/>
                </w:tcPr>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201F2E">
                    <w:rPr>
                      <w:rFonts w:ascii="Times New Roman" w:hAnsi="Times New Roman" w:cs="Times New Roman"/>
                      <w:color w:val="000000"/>
                      <w:sz w:val="28"/>
                      <w:szCs w:val="28"/>
                    </w:rPr>
                    <w:t>Образовательная программа дошкольного образования структурного</w:t>
                  </w:r>
                  <w:r w:rsidR="003A5B47">
                    <w:rPr>
                      <w:rFonts w:ascii="Times New Roman" w:hAnsi="Times New Roman" w:cs="Times New Roman"/>
                      <w:color w:val="000000"/>
                      <w:sz w:val="28"/>
                      <w:szCs w:val="28"/>
                    </w:rPr>
                    <w:t xml:space="preserve"> </w:t>
                  </w:r>
                  <w:r w:rsidRPr="00201F2E">
                    <w:rPr>
                      <w:rFonts w:ascii="Times New Roman" w:hAnsi="Times New Roman" w:cs="Times New Roman"/>
                      <w:color w:val="000000"/>
                      <w:sz w:val="28"/>
                      <w:szCs w:val="28"/>
                    </w:rPr>
                    <w:t xml:space="preserve">подразделения МБОУ «Сентелекская СОШ» детский сад «Медвежонок» </w:t>
                  </w:r>
                </w:p>
              </w:tc>
              <w:tc>
                <w:tcPr>
                  <w:tcW w:w="267" w:type="dxa"/>
                  <w:tcBorders>
                    <w:top w:val="nil"/>
                    <w:left w:val="nil"/>
                    <w:bottom w:val="nil"/>
                    <w:right w:val="nil"/>
                  </w:tcBorders>
                </w:tcPr>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lang w:eastAsia="en-US"/>
                    </w:rPr>
                  </w:pPr>
                </w:p>
              </w:tc>
            </w:tr>
          </w:tbl>
          <w:p w:rsidR="00D853E7" w:rsidRPr="00201F2E" w:rsidRDefault="00D853E7" w:rsidP="00D853E7">
            <w:pPr>
              <w:pStyle w:val="Default"/>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853E7" w:rsidRPr="00201F2E" w:rsidRDefault="00D853E7" w:rsidP="00D853E7">
            <w:pPr>
              <w:pStyle w:val="Default"/>
              <w:jc w:val="both"/>
              <w:rPr>
                <w:sz w:val="28"/>
                <w:szCs w:val="28"/>
              </w:rPr>
            </w:pPr>
            <w:r w:rsidRPr="00201F2E">
              <w:rPr>
                <w:sz w:val="28"/>
                <w:szCs w:val="28"/>
              </w:rPr>
              <w:t>4 года</w:t>
            </w:r>
          </w:p>
        </w:tc>
        <w:tc>
          <w:tcPr>
            <w:tcW w:w="1417" w:type="dxa"/>
            <w:tcBorders>
              <w:top w:val="single" w:sz="4" w:space="0" w:color="auto"/>
              <w:left w:val="single" w:sz="4" w:space="0" w:color="auto"/>
              <w:bottom w:val="single" w:sz="4" w:space="0" w:color="auto"/>
              <w:right w:val="single" w:sz="4" w:space="0" w:color="auto"/>
            </w:tcBorders>
            <w:hideMark/>
          </w:tcPr>
          <w:p w:rsidR="00D853E7" w:rsidRPr="00201F2E"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D853E7" w:rsidRPr="00201F2E"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37</w:t>
            </w:r>
          </w:p>
        </w:tc>
      </w:tr>
    </w:tbl>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201F2E">
        <w:rPr>
          <w:rFonts w:ascii="Times New Roman" w:hAnsi="Times New Roman" w:cs="Times New Roman"/>
          <w:color w:val="000000"/>
          <w:sz w:val="28"/>
          <w:szCs w:val="28"/>
        </w:rPr>
        <w:t>Про</w:t>
      </w:r>
      <w:r w:rsidR="00A76262">
        <w:rPr>
          <w:rFonts w:ascii="Times New Roman" w:hAnsi="Times New Roman" w:cs="Times New Roman"/>
          <w:color w:val="000000"/>
          <w:sz w:val="28"/>
          <w:szCs w:val="28"/>
        </w:rPr>
        <w:t>грамма, реализуемая в ДОУ в 2020 - 2021</w:t>
      </w:r>
      <w:r w:rsidRPr="00201F2E">
        <w:rPr>
          <w:rFonts w:ascii="Times New Roman" w:hAnsi="Times New Roman" w:cs="Times New Roman"/>
          <w:color w:val="000000"/>
          <w:sz w:val="28"/>
          <w:szCs w:val="28"/>
        </w:rPr>
        <w:t xml:space="preserve"> г, предусматривала решение образовательных задач в совместной деятельности взрослого и детей,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Для решения поставленных задач, педагогический процесс в ДОУ осуществлялся по образовательной программе ДОУ, разработанной на основе примерной образовательной программы "От рождения до школы" под ред. Н. Е. </w:t>
      </w:r>
      <w:proofErr w:type="spellStart"/>
      <w:r w:rsidRPr="00201F2E">
        <w:rPr>
          <w:rFonts w:ascii="Times New Roman" w:hAnsi="Times New Roman" w:cs="Times New Roman"/>
          <w:color w:val="000000"/>
          <w:sz w:val="28"/>
          <w:szCs w:val="28"/>
        </w:rPr>
        <w:t>Вераксы</w:t>
      </w:r>
      <w:proofErr w:type="spellEnd"/>
      <w:r w:rsidRPr="00201F2E">
        <w:rPr>
          <w:rFonts w:ascii="Times New Roman" w:hAnsi="Times New Roman" w:cs="Times New Roman"/>
          <w:color w:val="000000"/>
          <w:sz w:val="28"/>
          <w:szCs w:val="28"/>
        </w:rPr>
        <w:t xml:space="preserve">, которая составлена в соответствии с Федеральными государственными стандартами к структуре образовательной программы дошкольного образования.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Содержание программы, реализуемой в ДОУ, обеспечило достаточно высокий уровень базового дошкольного образования.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Ведущими целями реализации программы являются: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 создание благоприятных условий;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 формирование основ базовой культуры личности;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 всестороннее развитие психических и физических качеств в соответствии с возрастными и индивидуальными особенностями;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 обеспечение безопасности жизнедеятельности дошкольников.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Цели были реализованы в процессе разнообразных видов деятельности: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 игровой, коммуникативной, трудовой, познавательно-исследовательской,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 продуктивного, музыкально-художественного, чтения.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Все виды деятельности входят в основные направления развития детей: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Физическое развитие;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Речевое развитие;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Познавательное развитие;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Социально-коммуникативное развитие;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 xml:space="preserve">Художественно-эстетическое развитие.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lastRenderedPageBreak/>
        <w:t>В сентябре 20</w:t>
      </w:r>
      <w:r w:rsidR="00A76262">
        <w:rPr>
          <w:rFonts w:ascii="Times New Roman" w:hAnsi="Times New Roman" w:cs="Times New Roman"/>
          <w:color w:val="000000"/>
          <w:sz w:val="28"/>
          <w:szCs w:val="28"/>
        </w:rPr>
        <w:t>20</w:t>
      </w:r>
      <w:r w:rsidRPr="00201F2E">
        <w:rPr>
          <w:rFonts w:ascii="Times New Roman" w:hAnsi="Times New Roman" w:cs="Times New Roman"/>
          <w:color w:val="000000"/>
          <w:sz w:val="28"/>
          <w:szCs w:val="28"/>
        </w:rPr>
        <w:t xml:space="preserve"> г. - мае 20</w:t>
      </w:r>
      <w:r w:rsidR="00A76262">
        <w:rPr>
          <w:rFonts w:ascii="Times New Roman" w:hAnsi="Times New Roman" w:cs="Times New Roman"/>
          <w:color w:val="000000"/>
          <w:sz w:val="28"/>
          <w:szCs w:val="28"/>
        </w:rPr>
        <w:t>21</w:t>
      </w:r>
      <w:r w:rsidRPr="00201F2E">
        <w:rPr>
          <w:rFonts w:ascii="Times New Roman" w:hAnsi="Times New Roman" w:cs="Times New Roman"/>
          <w:color w:val="000000"/>
          <w:sz w:val="28"/>
          <w:szCs w:val="28"/>
        </w:rPr>
        <w:t xml:space="preserve"> г. в ДОО был проведен педагогический мониторинг образовательного процесса и детского развития в соответствии с программой «От рождения до школы». Его целью было определить качество проведения образовательной работы педагогами ДОО. В качестве основных методов использовались наблюдения, беседы с детьми. </w:t>
      </w:r>
    </w:p>
    <w:p w:rsidR="00D853E7" w:rsidRPr="00201F2E"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p>
    <w:p w:rsidR="00D853E7" w:rsidRPr="00201F2E" w:rsidRDefault="00D853E7" w:rsidP="00D853E7">
      <w:pPr>
        <w:autoSpaceDE w:val="0"/>
        <w:autoSpaceDN w:val="0"/>
        <w:adjustRightInd w:val="0"/>
        <w:spacing w:after="0" w:line="240" w:lineRule="auto"/>
        <w:jc w:val="both"/>
        <w:rPr>
          <w:rFonts w:ascii="Times New Roman" w:hAnsi="Times New Roman" w:cs="Times New Roman"/>
          <w:sz w:val="28"/>
          <w:szCs w:val="28"/>
        </w:rPr>
      </w:pPr>
      <w:r w:rsidRPr="00201F2E">
        <w:rPr>
          <w:rFonts w:ascii="Times New Roman" w:hAnsi="Times New Roman" w:cs="Times New Roman"/>
          <w:sz w:val="28"/>
          <w:szCs w:val="28"/>
        </w:rPr>
        <w:t>С целью определения степени готовности к обучению в школе был проведен мониторинг качества образования детей подготовительной подгруппы. Из 13 выпускников на высоком уровне освоили образовательную программу детского сада и  овладели предпосылками учебной деятельности, средствами общения и способами взаимодействия, любознательны, инициативны.</w:t>
      </w:r>
    </w:p>
    <w:p w:rsidR="00A76262" w:rsidRDefault="00A76262" w:rsidP="00D853E7">
      <w:pPr>
        <w:autoSpaceDE w:val="0"/>
        <w:autoSpaceDN w:val="0"/>
        <w:adjustRightInd w:val="0"/>
        <w:spacing w:after="0" w:line="240" w:lineRule="auto"/>
        <w:jc w:val="both"/>
        <w:rPr>
          <w:rFonts w:ascii="Times New Roman" w:hAnsi="Times New Roman" w:cs="Times New Roman"/>
          <w:color w:val="000000"/>
          <w:sz w:val="28"/>
          <w:szCs w:val="28"/>
        </w:rPr>
      </w:pPr>
    </w:p>
    <w:p w:rsidR="00A76262" w:rsidRDefault="00A76262" w:rsidP="00D853E7">
      <w:pPr>
        <w:autoSpaceDE w:val="0"/>
        <w:autoSpaceDN w:val="0"/>
        <w:adjustRightInd w:val="0"/>
        <w:spacing w:after="0" w:line="240" w:lineRule="auto"/>
        <w:jc w:val="both"/>
        <w:rPr>
          <w:rFonts w:ascii="Times New Roman" w:hAnsi="Times New Roman" w:cs="Times New Roman"/>
          <w:color w:val="000000"/>
          <w:sz w:val="28"/>
          <w:szCs w:val="28"/>
        </w:rPr>
      </w:pPr>
      <w:r w:rsidRPr="00B203BF">
        <w:rPr>
          <w:rFonts w:ascii="Times New Roman" w:hAnsi="Times New Roman" w:cs="Times New Roman"/>
          <w:b/>
          <w:color w:val="000000"/>
          <w:sz w:val="28"/>
          <w:szCs w:val="28"/>
        </w:rPr>
        <w:t>Результаты развития детей 3-4 года</w:t>
      </w:r>
      <w:r>
        <w:rPr>
          <w:rFonts w:ascii="Times New Roman" w:hAnsi="Times New Roman" w:cs="Times New Roman"/>
          <w:color w:val="000000"/>
          <w:sz w:val="28"/>
          <w:szCs w:val="28"/>
        </w:rPr>
        <w:t>:</w:t>
      </w:r>
    </w:p>
    <w:p w:rsidR="00B203BF" w:rsidRDefault="00B203BF"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Таблица 11</w:t>
      </w:r>
    </w:p>
    <w:tbl>
      <w:tblPr>
        <w:tblStyle w:val="af8"/>
        <w:tblW w:w="0" w:type="auto"/>
        <w:tblLook w:val="04A0" w:firstRow="1" w:lastRow="0" w:firstColumn="1" w:lastColumn="0" w:noHBand="0" w:noVBand="1"/>
      </w:tblPr>
      <w:tblGrid>
        <w:gridCol w:w="595"/>
        <w:gridCol w:w="3624"/>
        <w:gridCol w:w="2427"/>
        <w:gridCol w:w="1970"/>
        <w:gridCol w:w="2066"/>
      </w:tblGrid>
      <w:tr w:rsidR="00A76262" w:rsidTr="00A76262">
        <w:tc>
          <w:tcPr>
            <w:tcW w:w="595"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3624"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Образовательные области</w:t>
            </w:r>
          </w:p>
        </w:tc>
        <w:tc>
          <w:tcPr>
            <w:tcW w:w="2427"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Не сформированы</w:t>
            </w:r>
          </w:p>
        </w:tc>
        <w:tc>
          <w:tcPr>
            <w:tcW w:w="1970"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Находятся на стадии формирования</w:t>
            </w:r>
          </w:p>
        </w:tc>
        <w:tc>
          <w:tcPr>
            <w:tcW w:w="2066"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Сформированы</w:t>
            </w:r>
          </w:p>
        </w:tc>
      </w:tr>
      <w:tr w:rsidR="00A76262" w:rsidTr="00A76262">
        <w:tc>
          <w:tcPr>
            <w:tcW w:w="595"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624"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Социально-коммуникативное развитие</w:t>
            </w:r>
          </w:p>
        </w:tc>
        <w:tc>
          <w:tcPr>
            <w:tcW w:w="2427"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970"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066"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80%</w:t>
            </w:r>
          </w:p>
        </w:tc>
      </w:tr>
      <w:tr w:rsidR="00A76262" w:rsidTr="00A76262">
        <w:tc>
          <w:tcPr>
            <w:tcW w:w="595"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624"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Познавательное развитие</w:t>
            </w:r>
          </w:p>
        </w:tc>
        <w:tc>
          <w:tcPr>
            <w:tcW w:w="2427"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970"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066"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85%</w:t>
            </w:r>
          </w:p>
        </w:tc>
      </w:tr>
      <w:tr w:rsidR="00A76262" w:rsidTr="00A76262">
        <w:tc>
          <w:tcPr>
            <w:tcW w:w="595"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624" w:type="dxa"/>
          </w:tcPr>
          <w:p w:rsidR="00A76262" w:rsidRDefault="00A76262" w:rsidP="00D853E7">
            <w:pPr>
              <w:autoSpaceDE w:val="0"/>
              <w:autoSpaceDN w:val="0"/>
              <w:adjustRightInd w:val="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Речевой</w:t>
            </w:r>
            <w:proofErr w:type="gramEnd"/>
            <w:r>
              <w:rPr>
                <w:rFonts w:ascii="Times New Roman" w:hAnsi="Times New Roman" w:cs="Times New Roman"/>
                <w:color w:val="000000"/>
                <w:sz w:val="28"/>
                <w:szCs w:val="28"/>
              </w:rPr>
              <w:t xml:space="preserve"> развитие</w:t>
            </w:r>
          </w:p>
        </w:tc>
        <w:tc>
          <w:tcPr>
            <w:tcW w:w="2427" w:type="dxa"/>
          </w:tcPr>
          <w:p w:rsidR="00A76262" w:rsidRDefault="00A76262" w:rsidP="00D853E7">
            <w:pPr>
              <w:autoSpaceDE w:val="0"/>
              <w:autoSpaceDN w:val="0"/>
              <w:adjustRightInd w:val="0"/>
              <w:jc w:val="both"/>
              <w:rPr>
                <w:rFonts w:ascii="Times New Roman" w:hAnsi="Times New Roman" w:cs="Times New Roman"/>
                <w:color w:val="000000"/>
                <w:sz w:val="28"/>
                <w:szCs w:val="28"/>
              </w:rPr>
            </w:pPr>
          </w:p>
        </w:tc>
        <w:tc>
          <w:tcPr>
            <w:tcW w:w="1970"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
        </w:tc>
        <w:tc>
          <w:tcPr>
            <w:tcW w:w="2066"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85%</w:t>
            </w:r>
          </w:p>
        </w:tc>
      </w:tr>
      <w:tr w:rsidR="00A76262" w:rsidTr="00A76262">
        <w:tc>
          <w:tcPr>
            <w:tcW w:w="595"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624"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Художественно-эстетическое развитие</w:t>
            </w:r>
          </w:p>
        </w:tc>
        <w:tc>
          <w:tcPr>
            <w:tcW w:w="2427" w:type="dxa"/>
          </w:tcPr>
          <w:p w:rsidR="00A76262" w:rsidRDefault="00A76262" w:rsidP="00D853E7">
            <w:pPr>
              <w:autoSpaceDE w:val="0"/>
              <w:autoSpaceDN w:val="0"/>
              <w:adjustRightInd w:val="0"/>
              <w:jc w:val="both"/>
              <w:rPr>
                <w:rFonts w:ascii="Times New Roman" w:hAnsi="Times New Roman" w:cs="Times New Roman"/>
                <w:color w:val="000000"/>
                <w:sz w:val="28"/>
                <w:szCs w:val="28"/>
              </w:rPr>
            </w:pPr>
          </w:p>
        </w:tc>
        <w:tc>
          <w:tcPr>
            <w:tcW w:w="1970"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066"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85%</w:t>
            </w:r>
          </w:p>
        </w:tc>
      </w:tr>
      <w:tr w:rsidR="00A76262" w:rsidTr="00A76262">
        <w:tc>
          <w:tcPr>
            <w:tcW w:w="595"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624" w:type="dxa"/>
          </w:tcPr>
          <w:p w:rsidR="00A76262" w:rsidRDefault="00A76262"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Физическое развитие</w:t>
            </w:r>
          </w:p>
        </w:tc>
        <w:tc>
          <w:tcPr>
            <w:tcW w:w="2427" w:type="dxa"/>
          </w:tcPr>
          <w:p w:rsidR="00A76262" w:rsidRDefault="00A76262" w:rsidP="00D853E7">
            <w:pPr>
              <w:autoSpaceDE w:val="0"/>
              <w:autoSpaceDN w:val="0"/>
              <w:adjustRightInd w:val="0"/>
              <w:jc w:val="both"/>
              <w:rPr>
                <w:rFonts w:ascii="Times New Roman" w:hAnsi="Times New Roman" w:cs="Times New Roman"/>
                <w:color w:val="000000"/>
                <w:sz w:val="28"/>
                <w:szCs w:val="28"/>
              </w:rPr>
            </w:pPr>
          </w:p>
        </w:tc>
        <w:tc>
          <w:tcPr>
            <w:tcW w:w="1970"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2066" w:type="dxa"/>
          </w:tcPr>
          <w:p w:rsidR="00A76262" w:rsidRDefault="00B203BF" w:rsidP="00D853E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82%</w:t>
            </w:r>
          </w:p>
        </w:tc>
      </w:tr>
    </w:tbl>
    <w:p w:rsidR="00A76262" w:rsidRDefault="00A76262" w:rsidP="00D853E7">
      <w:pPr>
        <w:autoSpaceDE w:val="0"/>
        <w:autoSpaceDN w:val="0"/>
        <w:adjustRightInd w:val="0"/>
        <w:spacing w:after="0" w:line="240" w:lineRule="auto"/>
        <w:jc w:val="both"/>
        <w:rPr>
          <w:rFonts w:ascii="Times New Roman" w:hAnsi="Times New Roman" w:cs="Times New Roman"/>
          <w:color w:val="000000"/>
          <w:sz w:val="28"/>
          <w:szCs w:val="28"/>
        </w:rPr>
      </w:pPr>
    </w:p>
    <w:p w:rsidR="00B203BF" w:rsidRDefault="00B203BF" w:rsidP="00B203BF">
      <w:pPr>
        <w:autoSpaceDE w:val="0"/>
        <w:autoSpaceDN w:val="0"/>
        <w:adjustRightInd w:val="0"/>
        <w:spacing w:after="0" w:line="240" w:lineRule="auto"/>
        <w:jc w:val="both"/>
        <w:rPr>
          <w:rFonts w:ascii="Times New Roman" w:hAnsi="Times New Roman" w:cs="Times New Roman"/>
          <w:color w:val="000000"/>
          <w:sz w:val="28"/>
          <w:szCs w:val="28"/>
        </w:rPr>
      </w:pPr>
      <w:r w:rsidRPr="00B203BF">
        <w:rPr>
          <w:rFonts w:ascii="Times New Roman" w:hAnsi="Times New Roman" w:cs="Times New Roman"/>
          <w:b/>
          <w:color w:val="000000"/>
          <w:sz w:val="28"/>
          <w:szCs w:val="28"/>
        </w:rPr>
        <w:t>Результаты развития детей</w:t>
      </w:r>
      <w:r>
        <w:rPr>
          <w:rFonts w:ascii="Times New Roman" w:hAnsi="Times New Roman" w:cs="Times New Roman"/>
          <w:b/>
          <w:color w:val="000000"/>
          <w:sz w:val="28"/>
          <w:szCs w:val="28"/>
        </w:rPr>
        <w:t xml:space="preserve"> 4-5 лет</w:t>
      </w:r>
      <w:r>
        <w:rPr>
          <w:rFonts w:ascii="Times New Roman" w:hAnsi="Times New Roman" w:cs="Times New Roman"/>
          <w:color w:val="000000"/>
          <w:sz w:val="28"/>
          <w:szCs w:val="28"/>
        </w:rPr>
        <w:t>:</w:t>
      </w:r>
    </w:p>
    <w:p w:rsidR="00B203BF" w:rsidRDefault="00B203BF" w:rsidP="00B203B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Таблица 12</w:t>
      </w:r>
    </w:p>
    <w:tbl>
      <w:tblPr>
        <w:tblStyle w:val="af8"/>
        <w:tblW w:w="0" w:type="auto"/>
        <w:tblLook w:val="04A0" w:firstRow="1" w:lastRow="0" w:firstColumn="1" w:lastColumn="0" w:noHBand="0" w:noVBand="1"/>
      </w:tblPr>
      <w:tblGrid>
        <w:gridCol w:w="595"/>
        <w:gridCol w:w="3624"/>
        <w:gridCol w:w="2427"/>
        <w:gridCol w:w="1970"/>
        <w:gridCol w:w="2066"/>
      </w:tblGrid>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Образовательные области</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Не сформированы</w:t>
            </w: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Находятся на стадии формирования</w:t>
            </w:r>
          </w:p>
        </w:tc>
        <w:tc>
          <w:tcPr>
            <w:tcW w:w="2066"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Сформированы</w:t>
            </w:r>
          </w:p>
        </w:tc>
      </w:tr>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Социально-коммуникативное развитие</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066"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80%</w:t>
            </w:r>
          </w:p>
        </w:tc>
      </w:tr>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Познавательное развитие</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2066"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75%</w:t>
            </w:r>
          </w:p>
        </w:tc>
      </w:tr>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Речевой</w:t>
            </w:r>
            <w:proofErr w:type="gramEnd"/>
            <w:r>
              <w:rPr>
                <w:rFonts w:ascii="Times New Roman" w:hAnsi="Times New Roman" w:cs="Times New Roman"/>
                <w:color w:val="000000"/>
                <w:sz w:val="28"/>
                <w:szCs w:val="28"/>
              </w:rPr>
              <w:t xml:space="preserve"> развитие</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
        </w:tc>
        <w:tc>
          <w:tcPr>
            <w:tcW w:w="2066" w:type="dxa"/>
          </w:tcPr>
          <w:p w:rsidR="00B203BF" w:rsidRDefault="00B203BF" w:rsidP="00B203B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80%</w:t>
            </w:r>
          </w:p>
        </w:tc>
      </w:tr>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Художественно-эстетическое развитие</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066"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80%</w:t>
            </w:r>
          </w:p>
        </w:tc>
      </w:tr>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Физическое развитие</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066" w:type="dxa"/>
          </w:tcPr>
          <w:p w:rsidR="00B203BF" w:rsidRDefault="00B203BF" w:rsidP="00B203B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80%</w:t>
            </w:r>
          </w:p>
        </w:tc>
      </w:tr>
    </w:tbl>
    <w:p w:rsidR="00B203BF" w:rsidRDefault="00B203BF" w:rsidP="00B203BF">
      <w:pPr>
        <w:autoSpaceDE w:val="0"/>
        <w:autoSpaceDN w:val="0"/>
        <w:adjustRightInd w:val="0"/>
        <w:spacing w:after="0" w:line="240" w:lineRule="auto"/>
        <w:jc w:val="both"/>
        <w:rPr>
          <w:rFonts w:ascii="Times New Roman" w:hAnsi="Times New Roman" w:cs="Times New Roman"/>
          <w:color w:val="000000"/>
          <w:sz w:val="28"/>
          <w:szCs w:val="28"/>
        </w:rPr>
      </w:pPr>
      <w:r w:rsidRPr="00B203BF">
        <w:rPr>
          <w:rFonts w:ascii="Times New Roman" w:hAnsi="Times New Roman" w:cs="Times New Roman"/>
          <w:b/>
          <w:color w:val="000000"/>
          <w:sz w:val="28"/>
          <w:szCs w:val="28"/>
        </w:rPr>
        <w:t>Результаты развития детей</w:t>
      </w:r>
      <w:r>
        <w:rPr>
          <w:rFonts w:ascii="Times New Roman" w:hAnsi="Times New Roman" w:cs="Times New Roman"/>
          <w:b/>
          <w:color w:val="000000"/>
          <w:sz w:val="28"/>
          <w:szCs w:val="28"/>
        </w:rPr>
        <w:t xml:space="preserve"> 5-7 лет</w:t>
      </w:r>
      <w:r>
        <w:rPr>
          <w:rFonts w:ascii="Times New Roman" w:hAnsi="Times New Roman" w:cs="Times New Roman"/>
          <w:color w:val="000000"/>
          <w:sz w:val="28"/>
          <w:szCs w:val="28"/>
        </w:rPr>
        <w:t>:</w:t>
      </w:r>
    </w:p>
    <w:p w:rsidR="00B203BF" w:rsidRDefault="00B203BF" w:rsidP="00B203B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Таблица 13</w:t>
      </w:r>
    </w:p>
    <w:tbl>
      <w:tblPr>
        <w:tblStyle w:val="af8"/>
        <w:tblW w:w="0" w:type="auto"/>
        <w:tblLook w:val="04A0" w:firstRow="1" w:lastRow="0" w:firstColumn="1" w:lastColumn="0" w:noHBand="0" w:noVBand="1"/>
      </w:tblPr>
      <w:tblGrid>
        <w:gridCol w:w="595"/>
        <w:gridCol w:w="3624"/>
        <w:gridCol w:w="2427"/>
        <w:gridCol w:w="1970"/>
        <w:gridCol w:w="2066"/>
      </w:tblGrid>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Образовательные области</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Не сформированы</w:t>
            </w: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Находятся на стадии формирования</w:t>
            </w:r>
          </w:p>
        </w:tc>
        <w:tc>
          <w:tcPr>
            <w:tcW w:w="2066"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Сформированы</w:t>
            </w:r>
          </w:p>
        </w:tc>
      </w:tr>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Социально-коммуникативное развитие</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2066"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63%</w:t>
            </w:r>
          </w:p>
        </w:tc>
      </w:tr>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Познавательное развитие</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51%</w:t>
            </w:r>
          </w:p>
        </w:tc>
        <w:tc>
          <w:tcPr>
            <w:tcW w:w="2066"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Речевой</w:t>
            </w:r>
            <w:proofErr w:type="gramEnd"/>
            <w:r>
              <w:rPr>
                <w:rFonts w:ascii="Times New Roman" w:hAnsi="Times New Roman" w:cs="Times New Roman"/>
                <w:color w:val="000000"/>
                <w:sz w:val="28"/>
                <w:szCs w:val="28"/>
              </w:rPr>
              <w:t xml:space="preserve"> развитие</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45%</w:t>
            </w: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w:t>
            </w:r>
          </w:p>
        </w:tc>
        <w:tc>
          <w:tcPr>
            <w:tcW w:w="2066"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w:t>
            </w:r>
            <w:r>
              <w:rPr>
                <w:rFonts w:ascii="Times New Roman" w:hAnsi="Times New Roman" w:cs="Times New Roman"/>
                <w:color w:val="000000"/>
                <w:sz w:val="28"/>
                <w:szCs w:val="28"/>
              </w:rPr>
              <w:lastRenderedPageBreak/>
              <w:t>эстетическое развитие</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w:t>
            </w: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62%</w:t>
            </w:r>
          </w:p>
        </w:tc>
        <w:tc>
          <w:tcPr>
            <w:tcW w:w="2066"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22%</w:t>
            </w:r>
          </w:p>
        </w:tc>
      </w:tr>
      <w:tr w:rsidR="00B203BF" w:rsidTr="00751AB4">
        <w:tc>
          <w:tcPr>
            <w:tcW w:w="595"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p>
        </w:tc>
        <w:tc>
          <w:tcPr>
            <w:tcW w:w="3624"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Физическое развитие</w:t>
            </w:r>
          </w:p>
        </w:tc>
        <w:tc>
          <w:tcPr>
            <w:tcW w:w="2427"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970"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2066" w:type="dxa"/>
          </w:tcPr>
          <w:p w:rsidR="00B203BF" w:rsidRDefault="00B203BF" w:rsidP="00751AB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70%</w:t>
            </w:r>
          </w:p>
        </w:tc>
      </w:tr>
    </w:tbl>
    <w:p w:rsidR="00A76262" w:rsidRDefault="00A76262" w:rsidP="00D853E7">
      <w:pPr>
        <w:autoSpaceDE w:val="0"/>
        <w:autoSpaceDN w:val="0"/>
        <w:adjustRightInd w:val="0"/>
        <w:spacing w:after="0" w:line="240" w:lineRule="auto"/>
        <w:jc w:val="both"/>
        <w:rPr>
          <w:rFonts w:ascii="Times New Roman" w:hAnsi="Times New Roman" w:cs="Times New Roman"/>
          <w:color w:val="000000"/>
          <w:sz w:val="28"/>
          <w:szCs w:val="28"/>
        </w:rPr>
      </w:pP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sidRPr="00201F2E">
        <w:rPr>
          <w:rFonts w:ascii="Times New Roman" w:hAnsi="Times New Roman" w:cs="Times New Roman"/>
          <w:color w:val="000000"/>
          <w:sz w:val="28"/>
          <w:szCs w:val="28"/>
        </w:rPr>
        <w:t>Из анализа результативности мониторинга видна прогрессивная динамика по всем направлениям развития, его показатели дали возможность дать общую психолого</w:t>
      </w:r>
      <w:r>
        <w:rPr>
          <w:rFonts w:ascii="Times New Roman" w:hAnsi="Times New Roman" w:cs="Times New Roman"/>
          <w:color w:val="000000"/>
          <w:sz w:val="28"/>
          <w:szCs w:val="28"/>
        </w:rPr>
        <w:t xml:space="preserve">-педагогическую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в развитии, в которых ребенку необходима помощь. </w:t>
      </w:r>
    </w:p>
    <w:p w:rsidR="00D853E7" w:rsidRDefault="00D853E7" w:rsidP="00D853E7">
      <w:pPr>
        <w:pStyle w:val="Default"/>
        <w:jc w:val="both"/>
        <w:rPr>
          <w:sz w:val="28"/>
          <w:szCs w:val="28"/>
        </w:rPr>
      </w:pPr>
      <w:r>
        <w:rPr>
          <w:sz w:val="28"/>
          <w:szCs w:val="28"/>
        </w:rPr>
        <w:t xml:space="preserve">Положительное влияние на образовательную деятельность оказало тесное сотрудничество воспитателей, администрации ДОУ и родителей, обогащение предметно-развивающей среды, использование приемов развивающего обучения, методов, способствующих развитию самостоятельности, познавательных интересов детей, создание проблемно-поисковых ситуаций, индивидуальный подход к каждому ребенку.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программных образовательных задач, осуществление приоритетных направлений физического и художественно-эстетического педагоги, и специалисты вели через интеграцию образовательных областей, совместную деятельность воспитателя с детьми, самостоятельную деятельность дошкольников не только в рамках непосредственно образовательной деятельности, но и при проведении режимных моментов.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Выводы и рекомендации по разделу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результате реализации образовательной программы дошкольного образования, ДОУ успешно осуществляет образовательную, развивающую и воспитательную задачи.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00B203BF">
        <w:rPr>
          <w:rFonts w:ascii="Times New Roman" w:hAnsi="Times New Roman" w:cs="Times New Roman"/>
          <w:color w:val="000000"/>
          <w:sz w:val="28"/>
          <w:szCs w:val="28"/>
        </w:rPr>
        <w:t xml:space="preserve">езультаты освоения ООП </w:t>
      </w:r>
      <w:proofErr w:type="gramStart"/>
      <w:r w:rsidR="00B203BF">
        <w:rPr>
          <w:rFonts w:ascii="Times New Roman" w:hAnsi="Times New Roman" w:cs="Times New Roman"/>
          <w:color w:val="000000"/>
          <w:sz w:val="28"/>
          <w:szCs w:val="28"/>
        </w:rPr>
        <w:t>ДО</w:t>
      </w:r>
      <w:proofErr w:type="gramEnd"/>
      <w:r w:rsidR="00B203BF">
        <w:rPr>
          <w:rFonts w:ascii="Times New Roman" w:hAnsi="Times New Roman" w:cs="Times New Roman"/>
          <w:color w:val="000000"/>
          <w:sz w:val="28"/>
          <w:szCs w:val="28"/>
        </w:rPr>
        <w:t xml:space="preserve"> за 2020</w:t>
      </w:r>
      <w:r>
        <w:rPr>
          <w:rFonts w:ascii="Times New Roman" w:hAnsi="Times New Roman" w:cs="Times New Roman"/>
          <w:color w:val="000000"/>
          <w:sz w:val="28"/>
          <w:szCs w:val="28"/>
        </w:rPr>
        <w:t>-202</w:t>
      </w:r>
      <w:r w:rsidR="00B203B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учебный</w:t>
      </w:r>
      <w:proofErr w:type="gramEnd"/>
      <w:r>
        <w:rPr>
          <w:rFonts w:ascii="Times New Roman" w:hAnsi="Times New Roman" w:cs="Times New Roman"/>
          <w:color w:val="000000"/>
          <w:sz w:val="28"/>
          <w:szCs w:val="28"/>
        </w:rPr>
        <w:t xml:space="preserve"> год показали стабильную положительную динамику развития интегративных качеств обучающихся. Это обеспечит детям равные стартовые возможности при обучении в школе.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Рез</w:t>
      </w:r>
      <w:r w:rsidR="00B203BF">
        <w:rPr>
          <w:rFonts w:ascii="Times New Roman" w:hAnsi="Times New Roman" w:cs="Times New Roman"/>
          <w:color w:val="000000"/>
          <w:sz w:val="28"/>
          <w:szCs w:val="28"/>
        </w:rPr>
        <w:t>ультаты деятельности ДОО за 2020</w:t>
      </w:r>
      <w:r>
        <w:rPr>
          <w:rFonts w:ascii="Times New Roman" w:hAnsi="Times New Roman" w:cs="Times New Roman"/>
          <w:color w:val="000000"/>
          <w:sz w:val="28"/>
          <w:szCs w:val="28"/>
        </w:rPr>
        <w:t xml:space="preserve"> - 202</w:t>
      </w:r>
      <w:r w:rsidR="00B203B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учебный год тщательно проанализированы, сделаны выводы в том, что в целом работа в ДОУ проводилась целенаправленно и эффективно.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Образовательная программа обеспечивает разностороннее развитие детей в возрасте от 3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Программа обеспечила достижение воспитанниками готовности к школе.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Образовательная программа дошкольного образования ДОУ реализована в полном объеме.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основе результатов анализа определено планирование педагогической деятельности на следующий учебный год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Подводя итог, отметим, что содержание ООП ДОУ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По результатам внутреннего мониторинга ООП в учреждении на протяжении учебного года реализовывалась в полном объёме. </w:t>
      </w:r>
    </w:p>
    <w:p w:rsidR="00D853E7" w:rsidRDefault="00D853E7" w:rsidP="00D853E7">
      <w:pPr>
        <w:autoSpaceDE w:val="0"/>
        <w:autoSpaceDN w:val="0"/>
        <w:adjustRightInd w:val="0"/>
        <w:spacing w:after="0" w:line="240" w:lineRule="auto"/>
        <w:jc w:val="both"/>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3.3. Воспитательная работа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групп - </w:t>
      </w:r>
      <w:r w:rsidR="00B203BF">
        <w:rPr>
          <w:rFonts w:ascii="Times New Roman" w:hAnsi="Times New Roman" w:cs="Times New Roman"/>
          <w:sz w:val="28"/>
          <w:szCs w:val="28"/>
        </w:rPr>
        <w:t>2</w:t>
      </w:r>
      <w:r>
        <w:rPr>
          <w:rFonts w:ascii="Times New Roman" w:hAnsi="Times New Roman" w:cs="Times New Roman"/>
          <w:sz w:val="28"/>
          <w:szCs w:val="28"/>
        </w:rPr>
        <w:t xml:space="preserve"> . Общее количество воспитанников- 47 детей.</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Группы сформированы по разновозрастному принципу.</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Прием детей в детский сад осуществляется на основании путевки комитета по образованию администрации района, медицинского заключения, заявления и документов, удостоверяющих личность одного из родителей (законных представителей). Контингент воспитанников в группы общеразвивающей направленности формируется в соответствии</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их возрастом.</w:t>
      </w:r>
    </w:p>
    <w:p w:rsidR="00D853E7" w:rsidRDefault="00D853E7" w:rsidP="00D853E7">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Контингент детей, воспитывающихся в образовательном учреждении</w:t>
      </w:r>
    </w:p>
    <w:tbl>
      <w:tblPr>
        <w:tblStyle w:val="1a"/>
        <w:tblW w:w="0" w:type="auto"/>
        <w:tblLook w:val="04A0" w:firstRow="1" w:lastRow="0" w:firstColumn="1" w:lastColumn="0" w:noHBand="0" w:noVBand="1"/>
      </w:tblPr>
      <w:tblGrid>
        <w:gridCol w:w="675"/>
        <w:gridCol w:w="4111"/>
        <w:gridCol w:w="2126"/>
        <w:gridCol w:w="3686"/>
      </w:tblGrid>
      <w:tr w:rsidR="00D853E7" w:rsidTr="002C13F2">
        <w:tc>
          <w:tcPr>
            <w:tcW w:w="67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Специализация группы</w:t>
            </w:r>
          </w:p>
          <w:p w:rsidR="00D853E7" w:rsidRDefault="00D853E7" w:rsidP="00D853E7">
            <w:pPr>
              <w:autoSpaceDE w:val="0"/>
              <w:autoSpaceDN w:val="0"/>
              <w:adjustRightInd w:val="0"/>
              <w:jc w:val="both"/>
              <w:rPr>
                <w:rFonts w:ascii="Times New Roman" w:hAnsi="Times New Roman" w:cs="Times New Roman"/>
                <w:sz w:val="28"/>
                <w:szCs w:val="28"/>
              </w:rPr>
            </w:pPr>
          </w:p>
          <w:p w:rsidR="00D853E7" w:rsidRDefault="00D853E7" w:rsidP="00D853E7">
            <w:pPr>
              <w:autoSpaceDE w:val="0"/>
              <w:autoSpaceDN w:val="0"/>
              <w:adjustRightInd w:val="0"/>
              <w:jc w:val="both"/>
              <w:rPr>
                <w:rFonts w:ascii="Times New Roman" w:hAnsi="Times New Roman" w:cs="Times New Roman"/>
                <w:b/>
                <w:bCs/>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b/>
                <w:bCs/>
                <w:sz w:val="28"/>
                <w:szCs w:val="28"/>
              </w:rPr>
            </w:pPr>
            <w:r>
              <w:rPr>
                <w:rFonts w:ascii="Times New Roman" w:hAnsi="Times New Roman" w:cs="Times New Roman"/>
                <w:sz w:val="28"/>
                <w:szCs w:val="28"/>
              </w:rPr>
              <w:t>Возраст</w:t>
            </w:r>
          </w:p>
        </w:tc>
        <w:tc>
          <w:tcPr>
            <w:tcW w:w="3686" w:type="dxa"/>
            <w:tcBorders>
              <w:top w:val="single" w:sz="4" w:space="0" w:color="auto"/>
              <w:left w:val="single" w:sz="4" w:space="0" w:color="auto"/>
              <w:bottom w:val="single" w:sz="4" w:space="0" w:color="auto"/>
              <w:right w:val="single" w:sz="4" w:space="0" w:color="auto"/>
            </w:tcBorders>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Количество детей</w:t>
            </w:r>
          </w:p>
          <w:p w:rsidR="00D853E7" w:rsidRDefault="00D853E7" w:rsidP="00D853E7">
            <w:pPr>
              <w:autoSpaceDE w:val="0"/>
              <w:autoSpaceDN w:val="0"/>
              <w:adjustRightInd w:val="0"/>
              <w:jc w:val="both"/>
              <w:rPr>
                <w:rFonts w:ascii="Times New Roman" w:hAnsi="Times New Roman" w:cs="Times New Roman"/>
                <w:b/>
                <w:bCs/>
                <w:sz w:val="28"/>
                <w:szCs w:val="28"/>
              </w:rPr>
            </w:pPr>
          </w:p>
        </w:tc>
      </w:tr>
      <w:tr w:rsidR="00D853E7" w:rsidTr="002C13F2">
        <w:tc>
          <w:tcPr>
            <w:tcW w:w="67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D853E7" w:rsidRPr="005342AF" w:rsidRDefault="00D853E7" w:rsidP="00D853E7">
            <w:pPr>
              <w:autoSpaceDE w:val="0"/>
              <w:autoSpaceDN w:val="0"/>
              <w:adjustRightInd w:val="0"/>
              <w:jc w:val="both"/>
              <w:rPr>
                <w:rFonts w:ascii="Times New Roman" w:hAnsi="Times New Roman" w:cs="Times New Roman"/>
                <w:bCs/>
                <w:sz w:val="28"/>
                <w:szCs w:val="28"/>
              </w:rPr>
            </w:pPr>
            <w:r w:rsidRPr="005342AF">
              <w:rPr>
                <w:rFonts w:ascii="Times New Roman" w:hAnsi="Times New Roman" w:cs="Times New Roman"/>
                <w:bCs/>
                <w:sz w:val="28"/>
                <w:szCs w:val="28"/>
              </w:rPr>
              <w:t>Младшая группа</w:t>
            </w:r>
          </w:p>
        </w:tc>
        <w:tc>
          <w:tcPr>
            <w:tcW w:w="2126" w:type="dxa"/>
            <w:tcBorders>
              <w:top w:val="single" w:sz="4" w:space="0" w:color="auto"/>
              <w:left w:val="single" w:sz="4" w:space="0" w:color="auto"/>
              <w:bottom w:val="single" w:sz="4" w:space="0" w:color="auto"/>
              <w:right w:val="single" w:sz="4" w:space="0" w:color="auto"/>
            </w:tcBorders>
            <w:hideMark/>
          </w:tcPr>
          <w:p w:rsidR="00D853E7" w:rsidRPr="005342AF" w:rsidRDefault="00B203BF" w:rsidP="00D853E7">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От 1,6 до 4</w:t>
            </w:r>
            <w:r w:rsidR="00D853E7" w:rsidRPr="005342AF">
              <w:rPr>
                <w:rFonts w:ascii="Times New Roman" w:hAnsi="Times New Roman" w:cs="Times New Roman"/>
                <w:bCs/>
                <w:sz w:val="28"/>
                <w:szCs w:val="28"/>
              </w:rPr>
              <w:t xml:space="preserve"> лет</w:t>
            </w:r>
          </w:p>
        </w:tc>
        <w:tc>
          <w:tcPr>
            <w:tcW w:w="3686" w:type="dxa"/>
            <w:tcBorders>
              <w:top w:val="single" w:sz="4" w:space="0" w:color="auto"/>
              <w:left w:val="single" w:sz="4" w:space="0" w:color="auto"/>
              <w:bottom w:val="single" w:sz="4" w:space="0" w:color="auto"/>
              <w:right w:val="single" w:sz="4" w:space="0" w:color="auto"/>
            </w:tcBorders>
            <w:hideMark/>
          </w:tcPr>
          <w:p w:rsidR="00D853E7" w:rsidRPr="005342AF" w:rsidRDefault="00B203BF" w:rsidP="00D853E7">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17</w:t>
            </w:r>
          </w:p>
        </w:tc>
      </w:tr>
      <w:tr w:rsidR="00D853E7" w:rsidTr="002C13F2">
        <w:tc>
          <w:tcPr>
            <w:tcW w:w="67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3</w:t>
            </w:r>
          </w:p>
        </w:tc>
        <w:tc>
          <w:tcPr>
            <w:tcW w:w="4111" w:type="dxa"/>
            <w:tcBorders>
              <w:top w:val="single" w:sz="4" w:space="0" w:color="auto"/>
              <w:left w:val="single" w:sz="4" w:space="0" w:color="auto"/>
              <w:bottom w:val="single" w:sz="4" w:space="0" w:color="auto"/>
              <w:right w:val="single" w:sz="4" w:space="0" w:color="auto"/>
            </w:tcBorders>
            <w:hideMark/>
          </w:tcPr>
          <w:p w:rsidR="00D853E7" w:rsidRPr="005342AF" w:rsidRDefault="00D853E7" w:rsidP="00D853E7">
            <w:pPr>
              <w:autoSpaceDE w:val="0"/>
              <w:autoSpaceDN w:val="0"/>
              <w:adjustRightInd w:val="0"/>
              <w:jc w:val="both"/>
              <w:rPr>
                <w:rFonts w:ascii="Times New Roman" w:hAnsi="Times New Roman" w:cs="Times New Roman"/>
                <w:bCs/>
                <w:sz w:val="28"/>
                <w:szCs w:val="28"/>
              </w:rPr>
            </w:pPr>
            <w:r w:rsidRPr="005342AF">
              <w:rPr>
                <w:rFonts w:ascii="Times New Roman" w:hAnsi="Times New Roman" w:cs="Times New Roman"/>
                <w:bCs/>
                <w:sz w:val="28"/>
                <w:szCs w:val="28"/>
              </w:rPr>
              <w:t>Старшая подготовительная группа</w:t>
            </w:r>
          </w:p>
        </w:tc>
        <w:tc>
          <w:tcPr>
            <w:tcW w:w="2126" w:type="dxa"/>
            <w:tcBorders>
              <w:top w:val="single" w:sz="4" w:space="0" w:color="auto"/>
              <w:left w:val="single" w:sz="4" w:space="0" w:color="auto"/>
              <w:bottom w:val="single" w:sz="4" w:space="0" w:color="auto"/>
              <w:right w:val="single" w:sz="4" w:space="0" w:color="auto"/>
            </w:tcBorders>
            <w:hideMark/>
          </w:tcPr>
          <w:p w:rsidR="00D853E7" w:rsidRPr="005342AF" w:rsidRDefault="00D853E7" w:rsidP="00D853E7">
            <w:pPr>
              <w:autoSpaceDE w:val="0"/>
              <w:autoSpaceDN w:val="0"/>
              <w:adjustRightInd w:val="0"/>
              <w:jc w:val="both"/>
              <w:rPr>
                <w:rFonts w:ascii="Times New Roman" w:hAnsi="Times New Roman" w:cs="Times New Roman"/>
                <w:bCs/>
                <w:sz w:val="28"/>
                <w:szCs w:val="28"/>
              </w:rPr>
            </w:pPr>
            <w:r w:rsidRPr="005342AF">
              <w:rPr>
                <w:rFonts w:ascii="Times New Roman" w:hAnsi="Times New Roman" w:cs="Times New Roman"/>
                <w:bCs/>
                <w:sz w:val="28"/>
                <w:szCs w:val="28"/>
              </w:rPr>
              <w:t>От 5 до 7 лет</w:t>
            </w:r>
          </w:p>
        </w:tc>
        <w:tc>
          <w:tcPr>
            <w:tcW w:w="3686" w:type="dxa"/>
            <w:tcBorders>
              <w:top w:val="single" w:sz="4" w:space="0" w:color="auto"/>
              <w:left w:val="single" w:sz="4" w:space="0" w:color="auto"/>
              <w:bottom w:val="single" w:sz="4" w:space="0" w:color="auto"/>
              <w:right w:val="single" w:sz="4" w:space="0" w:color="auto"/>
            </w:tcBorders>
            <w:hideMark/>
          </w:tcPr>
          <w:p w:rsidR="00D853E7" w:rsidRPr="005342AF" w:rsidRDefault="00B203BF" w:rsidP="00D853E7">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20</w:t>
            </w:r>
          </w:p>
        </w:tc>
      </w:tr>
    </w:tbl>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highlight w:val="darkCyan"/>
          <w:lang w:eastAsia="en-US"/>
        </w:rPr>
      </w:pP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Воспитательная работа ДОУ ориентирована на семейное и социальное окружение ребенка, с целью выполнения следующих воспитательных задач: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Развитие и укрепление взаимодействия всех участников воспитательного процесса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Развитие и совершенствование межведомственного взаимодействия между учреждениями здравоохранения и образования,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Создание необходимых условий для участия родителей в воспитательном процессе. Основное направление работы – формирование нравственной культуры личности дошкольника.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Воспитательная работа является системой, а не формальным набором мероприятий, которые требуют дополнительного внимания, привлечения ресурсов.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 xml:space="preserve">3.4. Дополнительное образование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Дополнительные образовательные услуги, в т.ч. платные в учреждении не предоставляются.</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 xml:space="preserve">3.5. Изучение мнения участников образовательных отношений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Содержание и качество воспитательно-образовательного процесса оцениваются по степени соответствия федеральному государственному образовательному стандарту в части выполнения требований к условиям реализации образовательной программы, требованиям к результатам, а также на соответствие основным показателям, утвержденным Программой развития образовательной организации </w:t>
      </w:r>
    </w:p>
    <w:p w:rsidR="00D853E7" w:rsidRDefault="00D853E7" w:rsidP="00D853E7">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Выводы и рекомендации по разделу</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Содержания и качество воспитательно-образовательного процесса соответствуют федеральному государственному образовательному стандарту, выполняют требования к условиям реализации образовательной программы, требования к результатам, а также соответствуют основным показателям, утвержденным программой развития образовательной организации.</w:t>
      </w:r>
    </w:p>
    <w:p w:rsidR="00637C44" w:rsidRDefault="00637C44" w:rsidP="00637C44">
      <w:pPr>
        <w:shd w:val="clear" w:color="auto" w:fill="FFFFFF"/>
        <w:jc w:val="right"/>
        <w:rPr>
          <w:rFonts w:ascii="Times New Roman" w:hAnsi="Times New Roman"/>
          <w:spacing w:val="-2"/>
          <w:sz w:val="28"/>
          <w:szCs w:val="28"/>
        </w:rPr>
      </w:pPr>
    </w:p>
    <w:p w:rsidR="00637C44" w:rsidRDefault="00637C44" w:rsidP="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4. Организация учебного процесса.</w:t>
      </w:r>
    </w:p>
    <w:p w:rsidR="00637C44" w:rsidRDefault="00637C44" w:rsidP="00637C44">
      <w:pPr>
        <w:autoSpaceDE w:val="0"/>
        <w:autoSpaceDN w:val="0"/>
        <w:adjustRightInd w:val="0"/>
        <w:spacing w:after="0" w:line="240" w:lineRule="auto"/>
        <w:jc w:val="both"/>
        <w:rPr>
          <w:rFonts w:ascii="Times New Roman" w:hAnsi="Times New Roman" w:cs="Times New Roman"/>
          <w:sz w:val="24"/>
          <w:szCs w:val="24"/>
        </w:rPr>
      </w:pP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Школа реализует программы:</w:t>
      </w:r>
    </w:p>
    <w:p w:rsidR="00637C44" w:rsidRDefault="00637C44" w:rsidP="00637C44">
      <w:pPr>
        <w:tabs>
          <w:tab w:val="left" w:pos="169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Начального общего образования - 4 года;</w:t>
      </w:r>
    </w:p>
    <w:p w:rsidR="00637C44" w:rsidRDefault="00637C44" w:rsidP="00637C44">
      <w:pPr>
        <w:tabs>
          <w:tab w:val="left" w:pos="169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Основного общего образования - 5 лет;</w:t>
      </w:r>
    </w:p>
    <w:p w:rsidR="00637C44" w:rsidRDefault="00637C44" w:rsidP="00637C44">
      <w:pPr>
        <w:tabs>
          <w:tab w:val="left" w:pos="1699"/>
        </w:tabs>
        <w:autoSpaceDE w:val="0"/>
        <w:autoSpaceDN w:val="0"/>
        <w:adjustRightInd w:val="0"/>
        <w:spacing w:before="14"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Среднего (полного) общего  образования) - 2 года</w:t>
      </w:r>
      <w:proofErr w:type="gramEnd"/>
    </w:p>
    <w:p w:rsidR="00637C44" w:rsidRDefault="00637C44" w:rsidP="00637C44">
      <w:pPr>
        <w:tabs>
          <w:tab w:val="left" w:pos="1699"/>
        </w:tabs>
        <w:autoSpaceDE w:val="0"/>
        <w:autoSpaceDN w:val="0"/>
        <w:adjustRightInd w:val="0"/>
        <w:spacing w:before="14"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Учащиеся 1, 2, 3, 4 классов обучаются по ФГОС начального общего образования, </w:t>
      </w:r>
      <w:r w:rsidR="007B34B4">
        <w:rPr>
          <w:rFonts w:ascii="Times New Roman" w:hAnsi="Times New Roman" w:cs="Times New Roman"/>
          <w:sz w:val="28"/>
          <w:szCs w:val="28"/>
        </w:rPr>
        <w:t>5-9</w:t>
      </w:r>
      <w:r>
        <w:rPr>
          <w:rFonts w:ascii="Times New Roman" w:hAnsi="Times New Roman" w:cs="Times New Roman"/>
          <w:sz w:val="28"/>
          <w:szCs w:val="28"/>
        </w:rPr>
        <w:t xml:space="preserve"> классы – по ФГОС основного, </w:t>
      </w:r>
      <w:r w:rsidR="007B34B4">
        <w:rPr>
          <w:rFonts w:ascii="Times New Roman" w:hAnsi="Times New Roman" w:cs="Times New Roman"/>
          <w:sz w:val="28"/>
          <w:szCs w:val="28"/>
        </w:rPr>
        <w:t>10</w:t>
      </w:r>
      <w:r w:rsidR="00B203BF">
        <w:rPr>
          <w:rFonts w:ascii="Times New Roman" w:hAnsi="Times New Roman" w:cs="Times New Roman"/>
          <w:sz w:val="28"/>
          <w:szCs w:val="28"/>
        </w:rPr>
        <w:t xml:space="preserve"> - 11</w:t>
      </w:r>
      <w:r w:rsidR="007B34B4">
        <w:rPr>
          <w:rFonts w:ascii="Times New Roman" w:hAnsi="Times New Roman" w:cs="Times New Roman"/>
          <w:sz w:val="28"/>
          <w:szCs w:val="28"/>
        </w:rPr>
        <w:t xml:space="preserve"> класс</w:t>
      </w:r>
      <w:r w:rsidR="00B203BF">
        <w:rPr>
          <w:rFonts w:ascii="Times New Roman" w:hAnsi="Times New Roman" w:cs="Times New Roman"/>
          <w:sz w:val="28"/>
          <w:szCs w:val="28"/>
        </w:rPr>
        <w:t>ы</w:t>
      </w:r>
      <w:r w:rsidR="007B34B4">
        <w:rPr>
          <w:rFonts w:ascii="Times New Roman" w:hAnsi="Times New Roman" w:cs="Times New Roman"/>
          <w:sz w:val="28"/>
          <w:szCs w:val="28"/>
        </w:rPr>
        <w:t xml:space="preserve"> – ФГОС среднего общего</w:t>
      </w:r>
      <w:r w:rsidR="00526C74">
        <w:rPr>
          <w:rFonts w:ascii="Times New Roman" w:hAnsi="Times New Roman" w:cs="Times New Roman"/>
          <w:sz w:val="28"/>
          <w:szCs w:val="28"/>
        </w:rPr>
        <w:t xml:space="preserve"> образования</w:t>
      </w:r>
      <w:r>
        <w:rPr>
          <w:rFonts w:ascii="Times New Roman" w:hAnsi="Times New Roman" w:cs="Times New Roman"/>
          <w:sz w:val="28"/>
          <w:szCs w:val="28"/>
        </w:rPr>
        <w:t>. В школе все классы общеобразовательные.</w:t>
      </w:r>
    </w:p>
    <w:p w:rsidR="00637C44" w:rsidRDefault="00637C44" w:rsidP="007B34B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Режим занятий: Начальные классы 1-4. Начало занятий - 8.30, уроки по 45 минут с 21-26-и часовой учебной нагрузкой в неделю. В первом классе пятидневная рабочая неделя, уроки по 35 минут: 2-4 классы - шестидневная рабочая неделя.</w:t>
      </w:r>
    </w:p>
    <w:p w:rsidR="00637C44" w:rsidRDefault="00637C44" w:rsidP="00637C44">
      <w:pPr>
        <w:autoSpaceDE w:val="0"/>
        <w:autoSpaceDN w:val="0"/>
        <w:adjustRightInd w:val="0"/>
        <w:spacing w:before="67" w:after="0" w:line="240" w:lineRule="auto"/>
        <w:jc w:val="both"/>
        <w:rPr>
          <w:rFonts w:ascii="Times New Roman" w:hAnsi="Times New Roman" w:cs="Times New Roman"/>
          <w:sz w:val="28"/>
          <w:szCs w:val="28"/>
        </w:rPr>
      </w:pPr>
      <w:r>
        <w:rPr>
          <w:rFonts w:ascii="Times New Roman" w:hAnsi="Times New Roman" w:cs="Times New Roman"/>
          <w:sz w:val="28"/>
          <w:szCs w:val="28"/>
        </w:rPr>
        <w:t>Основная и старшая школа. Режим шестидневной рабочей недели. Начало занятий в 8.30. Уроки по 45 минут с 32-37 часовой учебной нагрузкой в неделю. Перемены по 10 минут, перерыв 2</w:t>
      </w:r>
      <w:r w:rsidR="007B34B4">
        <w:rPr>
          <w:rFonts w:ascii="Times New Roman" w:hAnsi="Times New Roman" w:cs="Times New Roman"/>
          <w:sz w:val="28"/>
          <w:szCs w:val="28"/>
        </w:rPr>
        <w:t>0</w:t>
      </w:r>
      <w:r>
        <w:rPr>
          <w:rFonts w:ascii="Times New Roman" w:hAnsi="Times New Roman" w:cs="Times New Roman"/>
          <w:sz w:val="28"/>
          <w:szCs w:val="28"/>
        </w:rPr>
        <w:t xml:space="preserve"> минут после 3 и 4 урока. Режим каникул - традиционный: </w:t>
      </w:r>
      <w:proofErr w:type="gramStart"/>
      <w:r>
        <w:rPr>
          <w:rFonts w:ascii="Times New Roman" w:hAnsi="Times New Roman" w:cs="Times New Roman"/>
          <w:sz w:val="28"/>
          <w:szCs w:val="28"/>
        </w:rPr>
        <w:t>осенние</w:t>
      </w:r>
      <w:proofErr w:type="gramEnd"/>
      <w:r>
        <w:rPr>
          <w:rFonts w:ascii="Times New Roman" w:hAnsi="Times New Roman" w:cs="Times New Roman"/>
          <w:sz w:val="28"/>
          <w:szCs w:val="28"/>
        </w:rPr>
        <w:t xml:space="preserve">, зимние, весенние, летние. </w:t>
      </w:r>
    </w:p>
    <w:p w:rsidR="00637C44" w:rsidRDefault="00637C44" w:rsidP="00637C4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Школа функционирует в одноэтажном здании, располагает учебными кабинетами, спортивным залом площадью 147 м</w:t>
      </w:r>
      <w:r>
        <w:rPr>
          <w:rFonts w:ascii="Times New Roman" w:hAnsi="Times New Roman" w:cs="Times New Roman"/>
          <w:sz w:val="28"/>
          <w:szCs w:val="28"/>
          <w:vertAlign w:val="superscript"/>
        </w:rPr>
        <w:t>2</w:t>
      </w:r>
      <w:r>
        <w:rPr>
          <w:rFonts w:ascii="Times New Roman" w:hAnsi="Times New Roman" w:cs="Times New Roman"/>
          <w:sz w:val="28"/>
          <w:szCs w:val="28"/>
        </w:rPr>
        <w:t>, столовой на 60 мест, библиотекой 26 кв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дним компьютерным классом, оборудована комната для внеурочной дея</w:t>
      </w:r>
      <w:r w:rsidR="00782774">
        <w:rPr>
          <w:rFonts w:ascii="Times New Roman" w:hAnsi="Times New Roman" w:cs="Times New Roman"/>
          <w:sz w:val="28"/>
          <w:szCs w:val="28"/>
        </w:rPr>
        <w:t>тельности, школьный музей. В 2018</w:t>
      </w:r>
      <w:r>
        <w:rPr>
          <w:rFonts w:ascii="Times New Roman" w:hAnsi="Times New Roman" w:cs="Times New Roman"/>
          <w:sz w:val="28"/>
          <w:szCs w:val="28"/>
        </w:rPr>
        <w:t>-201</w:t>
      </w:r>
      <w:r w:rsidR="00782774">
        <w:rPr>
          <w:rFonts w:ascii="Times New Roman" w:hAnsi="Times New Roman" w:cs="Times New Roman"/>
          <w:sz w:val="28"/>
          <w:szCs w:val="28"/>
        </w:rPr>
        <w:t>9</w:t>
      </w:r>
      <w:r>
        <w:rPr>
          <w:rFonts w:ascii="Times New Roman" w:hAnsi="Times New Roman" w:cs="Times New Roman"/>
          <w:sz w:val="28"/>
          <w:szCs w:val="28"/>
        </w:rPr>
        <w:t xml:space="preserve"> учебном году  в школе продолжена работа ППМС-помощи для учащихся, испытывающих трудности в учебной деятельности.</w:t>
      </w:r>
    </w:p>
    <w:p w:rsidR="00637C44" w:rsidRDefault="00637C44" w:rsidP="00637C4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Средняя наполняемость классов:</w:t>
      </w:r>
      <w:r w:rsidR="00526C74" w:rsidRPr="00526C74">
        <w:rPr>
          <w:rFonts w:ascii="Times New Roman" w:hAnsi="Times New Roman" w:cs="Times New Roman"/>
          <w:b/>
          <w:sz w:val="28"/>
          <w:szCs w:val="28"/>
        </w:rPr>
        <w:t>14,3</w:t>
      </w:r>
      <w:r w:rsidR="00526C74">
        <w:rPr>
          <w:rFonts w:ascii="Times New Roman" w:hAnsi="Times New Roman" w:cs="Times New Roman"/>
          <w:b/>
          <w:sz w:val="28"/>
          <w:szCs w:val="28"/>
        </w:rPr>
        <w:t xml:space="preserve"> (в 2020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оду</w:t>
      </w:r>
      <w:proofErr w:type="spellEnd"/>
      <w:r>
        <w:rPr>
          <w:rFonts w:ascii="Times New Roman" w:hAnsi="Times New Roman" w:cs="Times New Roman"/>
          <w:b/>
          <w:sz w:val="28"/>
          <w:szCs w:val="28"/>
        </w:rPr>
        <w:t xml:space="preserve"> – 13,6);</w:t>
      </w:r>
    </w:p>
    <w:p w:rsidR="00637C44" w:rsidRPr="00526C74" w:rsidRDefault="00637C44" w:rsidP="00637C4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Количество учащихся, прожи</w:t>
      </w:r>
      <w:r w:rsidR="00782774">
        <w:rPr>
          <w:rFonts w:ascii="Times New Roman" w:hAnsi="Times New Roman" w:cs="Times New Roman"/>
          <w:sz w:val="28"/>
          <w:szCs w:val="28"/>
        </w:rPr>
        <w:t xml:space="preserve">вающих в </w:t>
      </w:r>
      <w:r w:rsidR="007B34B4">
        <w:rPr>
          <w:rFonts w:ascii="Times New Roman" w:hAnsi="Times New Roman" w:cs="Times New Roman"/>
          <w:sz w:val="28"/>
          <w:szCs w:val="28"/>
        </w:rPr>
        <w:t xml:space="preserve">пришкольном интернате </w:t>
      </w:r>
      <w:r w:rsidR="00526C74" w:rsidRPr="00526C74">
        <w:rPr>
          <w:rFonts w:ascii="Times New Roman" w:hAnsi="Times New Roman" w:cs="Times New Roman"/>
          <w:b/>
          <w:sz w:val="28"/>
          <w:szCs w:val="28"/>
        </w:rPr>
        <w:t>7 (в 2020</w:t>
      </w:r>
      <w:r w:rsidRPr="00526C74">
        <w:rPr>
          <w:rFonts w:ascii="Times New Roman" w:hAnsi="Times New Roman" w:cs="Times New Roman"/>
          <w:b/>
          <w:sz w:val="28"/>
          <w:szCs w:val="28"/>
        </w:rPr>
        <w:t xml:space="preserve"> -</w:t>
      </w:r>
      <w:r w:rsidR="00526C74" w:rsidRPr="00526C74">
        <w:rPr>
          <w:rFonts w:ascii="Times New Roman" w:hAnsi="Times New Roman" w:cs="Times New Roman"/>
          <w:b/>
          <w:sz w:val="28"/>
          <w:szCs w:val="28"/>
        </w:rPr>
        <w:t xml:space="preserve"> 7</w:t>
      </w:r>
      <w:r w:rsidRPr="00526C74">
        <w:rPr>
          <w:rFonts w:ascii="Times New Roman" w:hAnsi="Times New Roman" w:cs="Times New Roman"/>
          <w:b/>
          <w:sz w:val="28"/>
          <w:szCs w:val="28"/>
        </w:rPr>
        <w:t>).</w:t>
      </w:r>
    </w:p>
    <w:p w:rsidR="00637C44" w:rsidRPr="00526C74" w:rsidRDefault="00637C44" w:rsidP="00637C44">
      <w:pPr>
        <w:spacing w:after="0" w:line="240" w:lineRule="auto"/>
        <w:jc w:val="both"/>
        <w:rPr>
          <w:rFonts w:ascii="Times New Roman" w:hAnsi="Times New Roman" w:cs="Times New Roman"/>
          <w:b/>
          <w:sz w:val="28"/>
          <w:szCs w:val="28"/>
        </w:rPr>
      </w:pP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Режим работы образовательной организации:</w:t>
      </w:r>
    </w:p>
    <w:p w:rsidR="00637C44" w:rsidRDefault="00637C44" w:rsidP="00637C44">
      <w:pPr>
        <w:jc w:val="both"/>
        <w:rPr>
          <w:rFonts w:ascii="Times New Roman" w:hAnsi="Times New Roman" w:cs="Times New Roman"/>
          <w:sz w:val="28"/>
          <w:szCs w:val="28"/>
        </w:rPr>
      </w:pPr>
      <w:r>
        <w:rPr>
          <w:rFonts w:ascii="Times New Roman" w:hAnsi="Times New Roman" w:cs="Times New Roman"/>
          <w:sz w:val="28"/>
          <w:szCs w:val="28"/>
        </w:rPr>
        <w:t>Понедельник-пятница: с 7 часов 50 минут по 20 часов 00 минут</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Суббота: с 7 часов 50 минут по 15часов 00 минут.</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Информационно- техническое оснащение образовательной организации:</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компьютерных классов (комплексов)/ компьютеров в компьютерном классе:  1  компьютерный класс/ 7 компьютеров;</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локальной сети, объединяющей учебные и административные компьютеры: локальная сеть имеется, в локальной сети 8 компьютеров.</w:t>
      </w:r>
    </w:p>
    <w:p w:rsidR="00637C44" w:rsidRDefault="00637C44" w:rsidP="00637C4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Всего компьютеров, имеющих соответствующие сертификаты, используются  в образовательном процессе, в том числе, при   организации методического и психолого-педагогического сопровождения в образовательной организации: 20</w:t>
      </w:r>
      <w:r>
        <w:rPr>
          <w:rFonts w:ascii="Times New Roman" w:hAnsi="Times New Roman" w:cs="Times New Roman"/>
          <w:b/>
          <w:sz w:val="28"/>
          <w:szCs w:val="28"/>
        </w:rPr>
        <w:t xml:space="preserve"> компьютеров.</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обучающихся на один компьютер:  </w:t>
      </w:r>
      <w:r w:rsidR="00526C74">
        <w:rPr>
          <w:rFonts w:ascii="Times New Roman" w:hAnsi="Times New Roman" w:cs="Times New Roman"/>
          <w:sz w:val="28"/>
          <w:szCs w:val="28"/>
        </w:rPr>
        <w:t>7,9</w:t>
      </w:r>
      <w:r>
        <w:rPr>
          <w:rFonts w:ascii="Times New Roman" w:hAnsi="Times New Roman" w:cs="Times New Roman"/>
          <w:b/>
          <w:sz w:val="28"/>
          <w:szCs w:val="28"/>
        </w:rPr>
        <w:t xml:space="preserve"> учеников на один компьютер.</w:t>
      </w:r>
    </w:p>
    <w:p w:rsidR="00637C44" w:rsidRDefault="00637C44" w:rsidP="00637C4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Какая часть компьютеров в Интернет: </w:t>
      </w:r>
      <w:r>
        <w:rPr>
          <w:rFonts w:ascii="Times New Roman" w:hAnsi="Times New Roman" w:cs="Times New Roman"/>
          <w:b/>
          <w:sz w:val="28"/>
          <w:szCs w:val="28"/>
        </w:rPr>
        <w:t>2</w:t>
      </w:r>
      <w:r w:rsidR="00526C74">
        <w:rPr>
          <w:rFonts w:ascii="Times New Roman" w:hAnsi="Times New Roman" w:cs="Times New Roman"/>
          <w:b/>
          <w:sz w:val="28"/>
          <w:szCs w:val="28"/>
        </w:rPr>
        <w:t xml:space="preserve"> компьютера</w:t>
      </w:r>
      <w:r>
        <w:rPr>
          <w:rFonts w:ascii="Times New Roman" w:hAnsi="Times New Roman" w:cs="Times New Roman"/>
          <w:b/>
          <w:sz w:val="28"/>
          <w:szCs w:val="28"/>
        </w:rPr>
        <w:t xml:space="preserve"> имеет выход в интернет.</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Общее количество мультимедийных проекторов: 9 проекторов.</w:t>
      </w:r>
    </w:p>
    <w:p w:rsidR="00637C44" w:rsidRDefault="00637C44" w:rsidP="00637C4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Общее количество электронных досок, в том числе  электронных систем «</w:t>
      </w:r>
      <w:proofErr w:type="spellStart"/>
      <w:r>
        <w:rPr>
          <w:rFonts w:ascii="Times New Roman" w:hAnsi="Times New Roman" w:cs="Times New Roman"/>
          <w:sz w:val="28"/>
          <w:szCs w:val="28"/>
        </w:rPr>
        <w:t>Мимино</w:t>
      </w:r>
      <w:proofErr w:type="spellEnd"/>
      <w:r>
        <w:rPr>
          <w:rFonts w:ascii="Times New Roman" w:hAnsi="Times New Roman" w:cs="Times New Roman"/>
          <w:b/>
          <w:sz w:val="28"/>
          <w:szCs w:val="28"/>
        </w:rPr>
        <w:t>»:   3 интерактивных досок.</w:t>
      </w:r>
    </w:p>
    <w:p w:rsidR="00637C44" w:rsidRDefault="00637C44" w:rsidP="00637C4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Общее количество цифровых лабораторий (физика, химия, биология»:</w:t>
      </w:r>
      <w:r>
        <w:rPr>
          <w:rFonts w:ascii="Times New Roman" w:hAnsi="Times New Roman" w:cs="Times New Roman"/>
          <w:b/>
          <w:sz w:val="28"/>
          <w:szCs w:val="28"/>
        </w:rPr>
        <w:t xml:space="preserve"> 1 цифровая лаборатория (начальные классы);</w:t>
      </w:r>
    </w:p>
    <w:p w:rsidR="00637C44" w:rsidRDefault="00637C44" w:rsidP="00637C4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Иное: </w:t>
      </w:r>
      <w:r>
        <w:rPr>
          <w:rFonts w:ascii="Times New Roman" w:hAnsi="Times New Roman" w:cs="Times New Roman"/>
          <w:b/>
          <w:sz w:val="28"/>
          <w:szCs w:val="28"/>
        </w:rPr>
        <w:t>Кабинет биологии.</w:t>
      </w:r>
    </w:p>
    <w:p w:rsidR="00637C44" w:rsidRDefault="00637C44" w:rsidP="00637C44">
      <w:pPr>
        <w:spacing w:after="0" w:line="240" w:lineRule="auto"/>
        <w:jc w:val="both"/>
        <w:rPr>
          <w:rFonts w:ascii="Times New Roman" w:hAnsi="Times New Roman" w:cs="Times New Roman"/>
          <w:b/>
          <w:sz w:val="28"/>
          <w:szCs w:val="28"/>
        </w:rPr>
      </w:pP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Численность учащихся: 15</w:t>
      </w:r>
      <w:r w:rsidR="00526C74">
        <w:rPr>
          <w:rFonts w:ascii="Times New Roman" w:hAnsi="Times New Roman" w:cs="Times New Roman"/>
          <w:sz w:val="28"/>
          <w:szCs w:val="28"/>
        </w:rPr>
        <w:t>8, из них: мальчики - 69</w:t>
      </w:r>
      <w:r>
        <w:rPr>
          <w:rFonts w:ascii="Times New Roman" w:hAnsi="Times New Roman" w:cs="Times New Roman"/>
          <w:sz w:val="28"/>
          <w:szCs w:val="28"/>
        </w:rPr>
        <w:t>, дев</w:t>
      </w:r>
      <w:r w:rsidR="00526C74">
        <w:rPr>
          <w:rFonts w:ascii="Times New Roman" w:hAnsi="Times New Roman" w:cs="Times New Roman"/>
          <w:sz w:val="28"/>
          <w:szCs w:val="28"/>
        </w:rPr>
        <w:t>очки - 89</w:t>
      </w:r>
    </w:p>
    <w:p w:rsidR="00637C44" w:rsidRDefault="00637C44" w:rsidP="00637C4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Количество смен - одна смена.</w:t>
      </w:r>
    </w:p>
    <w:p w:rsidR="00637C44" w:rsidRDefault="00637C44" w:rsidP="00637C4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Количество классов по ступеням: 1 - 4классы - 4;</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5 - 9классы - 5;</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10-11 классы - 2</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классов - комплектов: 11.</w:t>
      </w:r>
    </w:p>
    <w:p w:rsidR="00637C44" w:rsidRDefault="00526C74" w:rsidP="00637C44">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Для 39</w:t>
      </w:r>
      <w:r w:rsidR="00637C44">
        <w:rPr>
          <w:rFonts w:ascii="Times New Roman" w:hAnsi="Times New Roman" w:cs="Times New Roman"/>
          <w:sz w:val="28"/>
          <w:szCs w:val="28"/>
        </w:rPr>
        <w:t xml:space="preserve"> ученика организован подвоз учеников из сел Аба и Покровка: </w:t>
      </w:r>
      <w:r>
        <w:rPr>
          <w:rFonts w:ascii="Times New Roman" w:hAnsi="Times New Roman" w:cs="Times New Roman"/>
          <w:sz w:val="28"/>
          <w:szCs w:val="28"/>
        </w:rPr>
        <w:t>32</w:t>
      </w:r>
      <w:r w:rsidR="00637C44">
        <w:rPr>
          <w:rFonts w:ascii="Times New Roman" w:hAnsi="Times New Roman" w:cs="Times New Roman"/>
          <w:sz w:val="28"/>
          <w:szCs w:val="28"/>
        </w:rPr>
        <w:t xml:space="preserve"> ученика  проживают в с. Покровка, для них организован еже</w:t>
      </w:r>
      <w:r w:rsidR="007B34B4">
        <w:rPr>
          <w:rFonts w:ascii="Times New Roman" w:hAnsi="Times New Roman" w:cs="Times New Roman"/>
          <w:sz w:val="28"/>
          <w:szCs w:val="28"/>
        </w:rPr>
        <w:t>дневный подвоз; 7</w:t>
      </w:r>
      <w:r w:rsidR="00637C44">
        <w:rPr>
          <w:rFonts w:ascii="Times New Roman" w:hAnsi="Times New Roman" w:cs="Times New Roman"/>
          <w:sz w:val="28"/>
          <w:szCs w:val="28"/>
        </w:rPr>
        <w:t xml:space="preserve"> учеников проживают в с. Аба с. </w:t>
      </w:r>
      <w:proofErr w:type="spellStart"/>
      <w:r w:rsidR="00637C44">
        <w:rPr>
          <w:rFonts w:ascii="Times New Roman" w:hAnsi="Times New Roman" w:cs="Times New Roman"/>
          <w:sz w:val="28"/>
          <w:szCs w:val="28"/>
        </w:rPr>
        <w:t>Машенка</w:t>
      </w:r>
      <w:proofErr w:type="spellEnd"/>
      <w:r w:rsidR="00637C44">
        <w:rPr>
          <w:rFonts w:ascii="Times New Roman" w:hAnsi="Times New Roman" w:cs="Times New Roman"/>
          <w:sz w:val="28"/>
          <w:szCs w:val="28"/>
        </w:rPr>
        <w:t xml:space="preserve">  – для них  организован подвоз в интернат.</w:t>
      </w:r>
      <w:proofErr w:type="gramEnd"/>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637C44" w:rsidRDefault="00637C44" w:rsidP="00637C4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Учебный план.</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план для </w:t>
      </w:r>
      <w:proofErr w:type="gramStart"/>
      <w:r>
        <w:rPr>
          <w:rFonts w:ascii="Times New Roman" w:eastAsia="Times New Roman" w:hAnsi="Times New Roman" w:cs="Times New Roman"/>
          <w:sz w:val="28"/>
          <w:szCs w:val="28"/>
          <w:lang w:val="en-US"/>
        </w:rPr>
        <w:t>I</w:t>
      </w:r>
      <w:proofErr w:type="gramEnd"/>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классов ориентирован на 4-летний нормативный срок освоения образовательных программ начального общего образования.</w:t>
      </w:r>
    </w:p>
    <w:p w:rsidR="00637C44" w:rsidRDefault="00637C44" w:rsidP="00637C4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Основные образовательные программы начального общего образования в соответствии с ФГОС НОО реализуются в 1, 2, 3 и 4 классах</w:t>
      </w:r>
      <w:r>
        <w:rPr>
          <w:rFonts w:ascii="Times New Roman" w:eastAsia="Times New Roman" w:hAnsi="Times New Roman" w:cs="Times New Roman"/>
          <w:i/>
          <w:sz w:val="28"/>
          <w:szCs w:val="28"/>
        </w:rPr>
        <w:t>.</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образовательном процессе используется УМК «Школа России».</w:t>
      </w:r>
    </w:p>
    <w:p w:rsidR="00637C44" w:rsidRDefault="00637C44" w:rsidP="00637C44">
      <w:pPr>
        <w:spacing w:after="0" w:line="240" w:lineRule="auto"/>
        <w:jc w:val="both"/>
        <w:rPr>
          <w:rFonts w:ascii="Times New Roman" w:eastAsia="Calibri" w:hAnsi="Times New Roman" w:cs="Times New Roman"/>
          <w:sz w:val="28"/>
          <w:lang w:eastAsia="en-US"/>
        </w:rPr>
      </w:pPr>
      <w:r>
        <w:rPr>
          <w:rFonts w:ascii="Times New Roman" w:eastAsia="Calibri" w:hAnsi="Times New Roman" w:cs="Times New Roman"/>
          <w:sz w:val="28"/>
        </w:rPr>
        <w:t xml:space="preserve">Содержание учебных программ учебных предметов </w:t>
      </w:r>
      <w:proofErr w:type="gramStart"/>
      <w:r>
        <w:rPr>
          <w:rFonts w:ascii="Times New Roman" w:eastAsia="Calibri" w:hAnsi="Times New Roman" w:cs="Times New Roman"/>
          <w:sz w:val="28"/>
        </w:rPr>
        <w:t>начальной школы, реализующей ФГОС НОО направлено</w:t>
      </w:r>
      <w:proofErr w:type="gramEnd"/>
      <w:r>
        <w:rPr>
          <w:rFonts w:ascii="Times New Roman" w:eastAsia="Calibri" w:hAnsi="Times New Roman" w:cs="Times New Roman"/>
          <w:sz w:val="28"/>
        </w:rPr>
        <w:t xml:space="preserve"> на достижение следующих целей: </w:t>
      </w:r>
    </w:p>
    <w:p w:rsidR="00637C44" w:rsidRDefault="00637C44" w:rsidP="00637C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план для 1-4 классов состоит из двух частей – обязательной части и части, формируемой участниками образовательного процесса.</w:t>
      </w:r>
    </w:p>
    <w:p w:rsidR="00637C44" w:rsidRDefault="00637C44" w:rsidP="00637C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Обязательная часть определяет состав учебных предметов обязательных предметных областей и учебное время, отводимое на их изучение по классам  обучения. </w:t>
      </w:r>
    </w:p>
    <w:p w:rsidR="00637C44" w:rsidRDefault="00637C44" w:rsidP="00637C44">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Часть учебного плана, формируемая участниками образовательного процесса</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учредителя образовательной организации.</w:t>
      </w:r>
    </w:p>
    <w:p w:rsidR="00637C44" w:rsidRDefault="00637C44" w:rsidP="00637C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формируемая участни</w:t>
      </w:r>
      <w:r w:rsidR="00526C74">
        <w:rPr>
          <w:rFonts w:ascii="Times New Roman" w:eastAsia="Times New Roman" w:hAnsi="Times New Roman" w:cs="Times New Roman"/>
          <w:sz w:val="28"/>
          <w:szCs w:val="28"/>
        </w:rPr>
        <w:t>ками образовательного процесса нет, так как введены учебные предметы родной язык и литературное чтение на родном языке</w:t>
      </w:r>
    </w:p>
    <w:p w:rsidR="00637C44" w:rsidRDefault="00637C44" w:rsidP="00637C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Недельная нагрузка не превышает допустимую норму.</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образовательная программа начального общего образования реализуется через учебный план и внеурочную деятельность. Внеурочная деятельность является обязательной для планирования образовательной</w:t>
      </w:r>
      <w:r w:rsidR="00526C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организацией, отражена в образовательной программе школы, но выведена за рамки учебного плана.  Основные направления: спортивно-оздоровительное, духовно-нравственное,  общеинтеллектуальное, общекультурное, социальное. </w:t>
      </w:r>
    </w:p>
    <w:p w:rsidR="00637C44" w:rsidRDefault="00637C44" w:rsidP="00637C44">
      <w:pPr>
        <w:spacing w:after="24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Обучение в 1-х классах проводится без балльного оценивания знаний обучающихся и домашних заданий.</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план 5</w:t>
      </w:r>
      <w:r w:rsidR="007B34B4">
        <w:rPr>
          <w:rFonts w:ascii="Times New Roman" w:eastAsia="Times New Roman" w:hAnsi="Times New Roman" w:cs="Times New Roman"/>
          <w:sz w:val="28"/>
          <w:szCs w:val="28"/>
        </w:rPr>
        <w:t xml:space="preserve"> - 9</w:t>
      </w:r>
      <w:r>
        <w:rPr>
          <w:rFonts w:ascii="Times New Roman" w:eastAsia="Times New Roman" w:hAnsi="Times New Roman" w:cs="Times New Roman"/>
          <w:sz w:val="28"/>
          <w:szCs w:val="28"/>
        </w:rPr>
        <w:t xml:space="preserve">  классов сформирован с целью реализации основной образовательнойпрограммы основного общего образования МБОУ «Сентелекская СОШ»,  разработанной в соответствии с требованиями федерального государственного образовательного стандарта основного общего образования.</w:t>
      </w:r>
    </w:p>
    <w:p w:rsidR="00637C44" w:rsidRDefault="00637C44" w:rsidP="00637C44">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Цели, реализуемые в рамках </w:t>
      </w:r>
      <w:proofErr w:type="gramStart"/>
      <w:r>
        <w:rPr>
          <w:rFonts w:ascii="Times New Roman" w:eastAsia="Times New Roman" w:hAnsi="Times New Roman" w:cs="Times New Roman"/>
          <w:sz w:val="28"/>
          <w:szCs w:val="28"/>
        </w:rPr>
        <w:t>Федерального</w:t>
      </w:r>
      <w:proofErr w:type="gramEnd"/>
      <w:r>
        <w:rPr>
          <w:rFonts w:ascii="Times New Roman" w:eastAsia="Times New Roman" w:hAnsi="Times New Roman" w:cs="Times New Roman"/>
          <w:sz w:val="28"/>
          <w:szCs w:val="28"/>
        </w:rPr>
        <w:t xml:space="preserve"> государственного образовательного</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стандарта,  представляются в виде системы  ключевых задач, отражающих основные</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направления:  </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личностное  развитие – развитие </w:t>
      </w:r>
      <w:proofErr w:type="gramStart"/>
      <w:r>
        <w:rPr>
          <w:rFonts w:ascii="Times New Roman" w:eastAsia="Times New Roman" w:hAnsi="Times New Roman" w:cs="Times New Roman"/>
          <w:sz w:val="28"/>
          <w:szCs w:val="28"/>
        </w:rPr>
        <w:t>индивидуальных</w:t>
      </w:r>
      <w:proofErr w:type="gramEnd"/>
      <w:r>
        <w:rPr>
          <w:rFonts w:ascii="Times New Roman" w:eastAsia="Times New Roman" w:hAnsi="Times New Roman" w:cs="Times New Roman"/>
          <w:sz w:val="28"/>
          <w:szCs w:val="28"/>
        </w:rPr>
        <w:t xml:space="preserve"> нравственных,  эмоциональных,</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эстетических и физических ценностных  ориентаций и качеств, а также развитие</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интеллектуальных качеств личности,  овладение методологией познания,</w:t>
      </w:r>
      <w:r w:rsidR="00526C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стратегиями и способами учения,  самообразования и </w:t>
      </w:r>
      <w:proofErr w:type="spellStart"/>
      <w:r>
        <w:rPr>
          <w:rFonts w:ascii="Times New Roman" w:eastAsia="Times New Roman" w:hAnsi="Times New Roman" w:cs="Times New Roman"/>
          <w:sz w:val="28"/>
          <w:szCs w:val="28"/>
        </w:rPr>
        <w:t>саморегуляции</w:t>
      </w:r>
      <w:proofErr w:type="spellEnd"/>
      <w:r>
        <w:rPr>
          <w:rFonts w:ascii="Times New Roman" w:eastAsia="Times New Roman" w:hAnsi="Times New Roman" w:cs="Times New Roman"/>
          <w:sz w:val="28"/>
          <w:szCs w:val="28"/>
        </w:rPr>
        <w:t>;</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социальное развитие – воспитание гражданских, демократических и</w:t>
      </w:r>
      <w:r w:rsidR="00526C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патриотических убеждений, освоение  социальных практик, формирование</w:t>
      </w:r>
      <w:r w:rsidR="00526C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способности и готовности принимать  ответственные решения, делать осознанный</w:t>
      </w:r>
      <w:r w:rsidR="00526C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выбор, сотрудничать и свободно общаться  на русском, родном и иностранных</w:t>
      </w:r>
      <w:r w:rsidR="00526C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языках;</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общекультурное развитие – освоение основ наук, основ отечественной и мировой</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культуры. </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Учебный план учитывает обязательный минимум содержания образовательных программ и потребностей учащихся, определяет максимальный объем учебной нагрузки учащихся, учебное время, отводимое на основе федерального  государственного образовательного стандарта в 5</w:t>
      </w:r>
      <w:r w:rsidR="00782774">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классах.</w:t>
      </w:r>
    </w:p>
    <w:p w:rsidR="00637C44" w:rsidRDefault="00637C44" w:rsidP="00637C4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основу учебного плана основного общего образования взят Базисный учебный план Примерной основной образовательной программы образовательной организации. </w:t>
      </w:r>
    </w:p>
    <w:p w:rsidR="00637C44" w:rsidRDefault="00637C44" w:rsidP="00637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(Вариант 2 – для общеобразовательных организаций, в которых обучение ведется на русском языке с учетом  максимального числа часов</w:t>
      </w:r>
      <w:proofErr w:type="gramStart"/>
      <w:r>
        <w:rPr>
          <w:rFonts w:ascii="Times New Roman" w:eastAsia="Times New Roman" w:hAnsi="Times New Roman" w:cs="Times New Roman"/>
          <w:sz w:val="28"/>
          <w:szCs w:val="28"/>
        </w:rPr>
        <w:t xml:space="preserve"> )</w:t>
      </w:r>
      <w:proofErr w:type="gramEnd"/>
    </w:p>
    <w:p w:rsidR="00637C44" w:rsidRDefault="00637C44" w:rsidP="00637C4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план основного</w:t>
      </w:r>
      <w:r w:rsidR="00782774">
        <w:rPr>
          <w:rFonts w:ascii="Times New Roman" w:eastAsia="Times New Roman" w:hAnsi="Times New Roman" w:cs="Times New Roman"/>
          <w:sz w:val="28"/>
          <w:szCs w:val="28"/>
        </w:rPr>
        <w:t xml:space="preserve"> общего образования для 5-9</w:t>
      </w:r>
      <w:r>
        <w:rPr>
          <w:rFonts w:ascii="Times New Roman" w:eastAsia="Times New Roman" w:hAnsi="Times New Roman" w:cs="Times New Roman"/>
          <w:sz w:val="28"/>
          <w:szCs w:val="28"/>
        </w:rPr>
        <w:t xml:space="preserve"> классов включает следующие компоненты: </w:t>
      </w:r>
    </w:p>
    <w:p w:rsidR="00637C44" w:rsidRDefault="00637C44" w:rsidP="00637C44">
      <w:pPr>
        <w:numPr>
          <w:ilvl w:val="1"/>
          <w:numId w:val="2"/>
        </w:num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roofErr w:type="gramStart"/>
      <w:r>
        <w:rPr>
          <w:rFonts w:ascii="Times New Roman" w:eastAsia="Times New Roman" w:hAnsi="Times New Roman" w:cs="Times New Roman"/>
          <w:sz w:val="28"/>
          <w:szCs w:val="28"/>
        </w:rPr>
        <w:t xml:space="preserve"> ;</w:t>
      </w:r>
      <w:proofErr w:type="gramEnd"/>
    </w:p>
    <w:p w:rsidR="00637C44" w:rsidRDefault="00637C44" w:rsidP="00637C44">
      <w:pPr>
        <w:numPr>
          <w:ilvl w:val="1"/>
          <w:numId w:val="2"/>
        </w:num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формируемая участниками образовательных отношений;</w:t>
      </w:r>
    </w:p>
    <w:p w:rsidR="00637C44" w:rsidRDefault="00637C44" w:rsidP="00637C44">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Обязательная часть учебного плана</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область «Филология» представлена учебными предметами</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«Русский язык», «Литература», «Иностранный язык». </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область «Математика» представлена предметом «Математика».</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область «</w:t>
      </w:r>
      <w:proofErr w:type="gramStart"/>
      <w:r>
        <w:rPr>
          <w:rFonts w:ascii="Times New Roman" w:eastAsia="Times New Roman" w:hAnsi="Times New Roman" w:cs="Times New Roman"/>
          <w:sz w:val="28"/>
          <w:szCs w:val="28"/>
        </w:rPr>
        <w:t>Естественно-научные</w:t>
      </w:r>
      <w:proofErr w:type="gramEnd"/>
      <w:r>
        <w:rPr>
          <w:rFonts w:ascii="Times New Roman" w:eastAsia="Times New Roman" w:hAnsi="Times New Roman" w:cs="Times New Roman"/>
          <w:sz w:val="28"/>
          <w:szCs w:val="28"/>
        </w:rPr>
        <w:t xml:space="preserve"> предметы» представлена предметами «Биология».</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область «Общественно-научные предметы» представлена предметами «История», «Обществознание»,  «География».</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область «Физическая культура и Основы безопасности жизнедеятельности» представлена предметами «Физическая культура», «Основы безопасности жизнедеятельности».</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область «Искусство» представлена предметами «Музыка»,</w:t>
      </w:r>
    </w:p>
    <w:p w:rsidR="00637C44" w:rsidRDefault="00637C44" w:rsidP="00637C4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«Изобразительное искусство</w:t>
      </w:r>
      <w:r>
        <w:rPr>
          <w:rFonts w:ascii="Times New Roman" w:eastAsia="Times New Roman" w:hAnsi="Times New Roman" w:cs="Times New Roman"/>
          <w:b/>
          <w:sz w:val="28"/>
          <w:szCs w:val="28"/>
        </w:rPr>
        <w:t>».</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область «Технология» представлена учебным предметом</w:t>
      </w:r>
    </w:p>
    <w:p w:rsidR="00637C44" w:rsidRDefault="00637C44" w:rsidP="00637C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w:t>
      </w:r>
    </w:p>
    <w:p w:rsidR="00E25913" w:rsidRPr="00F71D3D" w:rsidRDefault="00637C44" w:rsidP="00526C74">
      <w:pPr>
        <w:spacing w:after="0" w:line="240" w:lineRule="auto"/>
        <w:jc w:val="both"/>
        <w:rPr>
          <w:rFonts w:ascii="Times New Roman" w:hAnsi="Times New Roman"/>
          <w:sz w:val="28"/>
          <w:szCs w:val="24"/>
        </w:rPr>
      </w:pPr>
      <w:proofErr w:type="gramStart"/>
      <w:r>
        <w:rPr>
          <w:rFonts w:ascii="Times New Roman" w:eastAsia="Times New Roman" w:hAnsi="Times New Roman" w:cs="Times New Roman"/>
          <w:b/>
          <w:i/>
          <w:sz w:val="28"/>
          <w:szCs w:val="28"/>
        </w:rPr>
        <w:t>Часть, формируемая участниками образовательного процесса</w:t>
      </w:r>
      <w:r w:rsidR="00526C74">
        <w:rPr>
          <w:rFonts w:ascii="Times New Roman" w:eastAsia="Times New Roman" w:hAnsi="Times New Roman" w:cs="Times New Roman"/>
          <w:b/>
          <w:i/>
          <w:sz w:val="28"/>
          <w:szCs w:val="28"/>
        </w:rPr>
        <w:t xml:space="preserve"> </w:t>
      </w:r>
      <w:r w:rsidR="00F71D3D" w:rsidRPr="00F71D3D">
        <w:rPr>
          <w:rFonts w:ascii="Times New Roman" w:eastAsia="Times New Roman" w:hAnsi="Times New Roman" w:cs="Times New Roman"/>
          <w:sz w:val="28"/>
          <w:szCs w:val="28"/>
        </w:rPr>
        <w:t xml:space="preserve">в 9 классе </w:t>
      </w:r>
      <w:r w:rsidR="00526C74" w:rsidRPr="00F71D3D">
        <w:rPr>
          <w:rFonts w:ascii="Times New Roman" w:eastAsia="Times New Roman" w:hAnsi="Times New Roman" w:cs="Times New Roman"/>
          <w:sz w:val="28"/>
          <w:szCs w:val="28"/>
        </w:rPr>
        <w:t>представлена</w:t>
      </w:r>
      <w:proofErr w:type="gramEnd"/>
      <w:r w:rsidR="00526C74" w:rsidRPr="00F71D3D">
        <w:rPr>
          <w:rFonts w:ascii="Times New Roman" w:eastAsia="Times New Roman" w:hAnsi="Times New Roman" w:cs="Times New Roman"/>
          <w:sz w:val="28"/>
          <w:szCs w:val="28"/>
        </w:rPr>
        <w:t xml:space="preserve"> курсом</w:t>
      </w:r>
      <w:r w:rsidR="00526C74" w:rsidRPr="00F71D3D">
        <w:rPr>
          <w:rFonts w:ascii="Times New Roman" w:hAnsi="Times New Roman"/>
          <w:sz w:val="28"/>
          <w:szCs w:val="24"/>
        </w:rPr>
        <w:t xml:space="preserve"> </w:t>
      </w:r>
      <w:r w:rsidR="00E25913" w:rsidRPr="00F71D3D">
        <w:rPr>
          <w:rFonts w:ascii="Times New Roman" w:hAnsi="Times New Roman"/>
          <w:sz w:val="28"/>
          <w:szCs w:val="24"/>
        </w:rPr>
        <w:t>«Про</w:t>
      </w:r>
      <w:r w:rsidR="00F71D3D" w:rsidRPr="00F71D3D">
        <w:rPr>
          <w:rFonts w:ascii="Times New Roman" w:hAnsi="Times New Roman"/>
          <w:sz w:val="28"/>
          <w:szCs w:val="24"/>
        </w:rPr>
        <w:t xml:space="preserve">фессиональное самоопределение»  - </w:t>
      </w:r>
      <w:r w:rsidR="00E25913" w:rsidRPr="00F71D3D">
        <w:rPr>
          <w:rFonts w:ascii="Times New Roman" w:hAnsi="Times New Roman"/>
          <w:sz w:val="28"/>
          <w:szCs w:val="24"/>
        </w:rPr>
        <w:t>1 час.</w:t>
      </w:r>
    </w:p>
    <w:p w:rsidR="00637C44" w:rsidRDefault="00637C44" w:rsidP="00637C44">
      <w:pPr>
        <w:spacing w:after="0" w:line="240" w:lineRule="auto"/>
        <w:jc w:val="both"/>
        <w:rPr>
          <w:rFonts w:ascii="Times New Roman" w:eastAsia="Times New Roman" w:hAnsi="Times New Roman" w:cs="Times New Roman"/>
          <w:sz w:val="28"/>
          <w:szCs w:val="28"/>
        </w:rPr>
      </w:pPr>
    </w:p>
    <w:p w:rsidR="00637C44" w:rsidRDefault="00637C44" w:rsidP="00637C4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порядке, установленном локальным актом «Положение о порядке проведения промежуточной аттестации обучающихся»</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различных формах</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собеседование, тестирование, защита рефератов, творческие отчеты, творческие проекты, зачеты, устные и письменные экзамены, итоговые опросы, письменные проверочные и контрольные работы</w:t>
      </w:r>
    </w:p>
    <w:p w:rsidR="00637C44" w:rsidRDefault="00637C44" w:rsidP="00637C44">
      <w:pPr>
        <w:spacing w:after="0" w:line="240" w:lineRule="auto"/>
        <w:ind w:firstLine="708"/>
        <w:jc w:val="both"/>
        <w:rPr>
          <w:rFonts w:ascii="Times New Roman" w:eastAsia="Times New Roman" w:hAnsi="Times New Roman" w:cs="Times New Roman"/>
          <w:b/>
          <w:i/>
          <w:sz w:val="28"/>
          <w:szCs w:val="28"/>
        </w:rPr>
      </w:pPr>
    </w:p>
    <w:p w:rsidR="00637C44" w:rsidRDefault="00637C44" w:rsidP="00637C4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план для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XI</w:t>
      </w:r>
      <w:r>
        <w:rPr>
          <w:rFonts w:ascii="Times New Roman" w:eastAsia="Times New Roman" w:hAnsi="Times New Roman" w:cs="Times New Roman"/>
          <w:sz w:val="28"/>
          <w:szCs w:val="28"/>
        </w:rPr>
        <w:t xml:space="preserve"> классов ориентирован на 2-летний нормативный срок освоения образовательных программ среднего</w:t>
      </w:r>
      <w:r w:rsidR="00F71D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общего образования.</w:t>
      </w:r>
    </w:p>
    <w:p w:rsidR="00637C44" w:rsidRDefault="00637C44" w:rsidP="00637C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10-й и 11-й классы обучаются по 6-ти дневной неделе. </w:t>
      </w:r>
    </w:p>
    <w:p w:rsidR="00E25913" w:rsidRDefault="00E25913" w:rsidP="00637C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класс</w:t>
      </w:r>
      <w:r w:rsidR="00F71D3D">
        <w:rPr>
          <w:rFonts w:ascii="Times New Roman" w:eastAsia="Times New Roman" w:hAnsi="Times New Roman" w:cs="Times New Roman"/>
          <w:sz w:val="28"/>
          <w:szCs w:val="28"/>
        </w:rPr>
        <w:t xml:space="preserve"> и 11 класс</w:t>
      </w:r>
      <w:r>
        <w:rPr>
          <w:rFonts w:ascii="Times New Roman" w:eastAsia="Times New Roman" w:hAnsi="Times New Roman" w:cs="Times New Roman"/>
          <w:sz w:val="28"/>
          <w:szCs w:val="28"/>
        </w:rPr>
        <w:t xml:space="preserve">   реализует Федеральный государственный образовательный стандарт среднего общего образования</w:t>
      </w:r>
    </w:p>
    <w:p w:rsidR="00637C44" w:rsidRDefault="00F71D3D" w:rsidP="00637C44">
      <w:pPr>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lastRenderedPageBreak/>
        <w:t xml:space="preserve"> </w:t>
      </w:r>
      <w:r w:rsidR="00637C44">
        <w:rPr>
          <w:rFonts w:ascii="Times New Roman" w:eastAsia="Calibri" w:hAnsi="Times New Roman" w:cs="Times New Roman"/>
          <w:sz w:val="28"/>
          <w:szCs w:val="28"/>
        </w:rPr>
        <w:t xml:space="preserve">В  10 классе   часы компонента образовательного учреждения, в соответствии с запросами учащихся и их родителей,  распределены следующим образом: </w:t>
      </w:r>
    </w:p>
    <w:p w:rsidR="00637C44" w:rsidRDefault="00637C44" w:rsidP="00637C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Интенсивный р</w:t>
      </w:r>
      <w:r w:rsidR="00FE645C">
        <w:rPr>
          <w:rFonts w:ascii="Times New Roman" w:eastAsia="Calibri" w:hAnsi="Times New Roman" w:cs="Times New Roman"/>
          <w:sz w:val="28"/>
          <w:szCs w:val="28"/>
        </w:rPr>
        <w:t xml:space="preserve">усский в вопросах и ответах – 1 </w:t>
      </w:r>
      <w:r>
        <w:rPr>
          <w:rFonts w:ascii="Times New Roman" w:eastAsia="Calibri" w:hAnsi="Times New Roman" w:cs="Times New Roman"/>
          <w:sz w:val="28"/>
          <w:szCs w:val="28"/>
        </w:rPr>
        <w:t>час;</w:t>
      </w:r>
    </w:p>
    <w:p w:rsidR="00637C44" w:rsidRDefault="00637C44" w:rsidP="00637C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71D3D">
        <w:rPr>
          <w:rFonts w:ascii="Times New Roman" w:eastAsia="Calibri" w:hAnsi="Times New Roman" w:cs="Times New Roman"/>
          <w:sz w:val="28"/>
          <w:szCs w:val="28"/>
        </w:rPr>
        <w:t>«Методы решения задач по физике</w:t>
      </w:r>
      <w:r w:rsidR="00FE645C">
        <w:rPr>
          <w:rFonts w:ascii="Times New Roman" w:eastAsia="Calibri" w:hAnsi="Times New Roman" w:cs="Times New Roman"/>
          <w:sz w:val="28"/>
          <w:szCs w:val="28"/>
        </w:rPr>
        <w:t>»</w:t>
      </w:r>
      <w:r>
        <w:rPr>
          <w:rFonts w:ascii="Times New Roman" w:eastAsia="Calibri" w:hAnsi="Times New Roman" w:cs="Times New Roman"/>
          <w:sz w:val="28"/>
          <w:szCs w:val="28"/>
        </w:rPr>
        <w:t xml:space="preserve"> – 1 час;</w:t>
      </w:r>
    </w:p>
    <w:p w:rsidR="00F71D3D" w:rsidRDefault="00F71D3D" w:rsidP="00637C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«Избранные вопросы биологии» - 1 час;</w:t>
      </w:r>
    </w:p>
    <w:p w:rsidR="00637C44" w:rsidRDefault="00637C44" w:rsidP="00637C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11 классе компонент образовательного учреждения, в соответствии с запросами учащихся и их родителей,  распределены следующим образом:</w:t>
      </w:r>
    </w:p>
    <w:p w:rsidR="00637C44" w:rsidRDefault="00637C44" w:rsidP="00637C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Интенсивный русский в вопросах и ответах – </w:t>
      </w:r>
      <w:r w:rsidR="00FE645C">
        <w:rPr>
          <w:rFonts w:ascii="Times New Roman" w:eastAsia="Calibri" w:hAnsi="Times New Roman" w:cs="Times New Roman"/>
          <w:sz w:val="28"/>
          <w:szCs w:val="28"/>
        </w:rPr>
        <w:t>1</w:t>
      </w:r>
      <w:r>
        <w:rPr>
          <w:rFonts w:ascii="Times New Roman" w:eastAsia="Calibri" w:hAnsi="Times New Roman" w:cs="Times New Roman"/>
          <w:sz w:val="28"/>
          <w:szCs w:val="28"/>
        </w:rPr>
        <w:t xml:space="preserve"> часа;</w:t>
      </w:r>
    </w:p>
    <w:p w:rsidR="00637C44" w:rsidRDefault="00637C44" w:rsidP="00637C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Практикум</w:t>
      </w:r>
      <w:r w:rsidR="00FE645C">
        <w:rPr>
          <w:rFonts w:ascii="Times New Roman" w:eastAsia="Calibri" w:hAnsi="Times New Roman" w:cs="Times New Roman"/>
          <w:sz w:val="28"/>
          <w:szCs w:val="28"/>
        </w:rPr>
        <w:t xml:space="preserve"> решения задач по математике – 2</w:t>
      </w:r>
      <w:r>
        <w:rPr>
          <w:rFonts w:ascii="Times New Roman" w:eastAsia="Calibri" w:hAnsi="Times New Roman" w:cs="Times New Roman"/>
          <w:sz w:val="28"/>
          <w:szCs w:val="28"/>
        </w:rPr>
        <w:t xml:space="preserve"> часа;</w:t>
      </w:r>
    </w:p>
    <w:p w:rsidR="00637C44" w:rsidRDefault="00637C44" w:rsidP="00637C44">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Проведение </w:t>
      </w:r>
      <w:proofErr w:type="spellStart"/>
      <w:r>
        <w:rPr>
          <w:rFonts w:ascii="Times New Roman" w:eastAsia="Times New Roman" w:hAnsi="Times New Roman" w:cs="Times New Roman"/>
          <w:sz w:val="28"/>
          <w:szCs w:val="24"/>
        </w:rPr>
        <w:t>профориентационной</w:t>
      </w:r>
      <w:proofErr w:type="spellEnd"/>
      <w:r>
        <w:rPr>
          <w:rFonts w:ascii="Times New Roman" w:eastAsia="Times New Roman" w:hAnsi="Times New Roman" w:cs="Times New Roman"/>
          <w:sz w:val="28"/>
          <w:szCs w:val="24"/>
        </w:rPr>
        <w:t xml:space="preserve"> работы с </w:t>
      </w:r>
      <w:proofErr w:type="gramStart"/>
      <w:r>
        <w:rPr>
          <w:rFonts w:ascii="Times New Roman" w:eastAsia="Times New Roman" w:hAnsi="Times New Roman" w:cs="Times New Roman"/>
          <w:sz w:val="28"/>
          <w:szCs w:val="24"/>
        </w:rPr>
        <w:t>обучающимися</w:t>
      </w:r>
      <w:proofErr w:type="gramEnd"/>
      <w:r>
        <w:rPr>
          <w:rFonts w:ascii="Times New Roman" w:eastAsia="Times New Roman" w:hAnsi="Times New Roman" w:cs="Times New Roman"/>
          <w:sz w:val="28"/>
          <w:szCs w:val="24"/>
        </w:rPr>
        <w:t xml:space="preserve"> предполагается на классных часах с обязательным контролем их проведения. </w:t>
      </w:r>
    </w:p>
    <w:p w:rsidR="00637C44" w:rsidRDefault="00637C44" w:rsidP="00637C44">
      <w:pPr>
        <w:spacing w:after="0" w:line="240" w:lineRule="auto"/>
        <w:jc w:val="both"/>
        <w:rPr>
          <w:rFonts w:ascii="Times New Roman" w:eastAsiaTheme="minorHAnsi" w:hAnsi="Times New Roman" w:cs="Times New Roman"/>
          <w:b/>
          <w:sz w:val="18"/>
          <w:szCs w:val="18"/>
          <w:lang w:eastAsia="en-US"/>
        </w:rPr>
      </w:pPr>
      <w:r>
        <w:rPr>
          <w:rFonts w:ascii="Times New Roman" w:hAnsi="Times New Roman" w:cs="Times New Roman"/>
          <w:b/>
          <w:sz w:val="28"/>
          <w:szCs w:val="28"/>
        </w:rPr>
        <w:t>Вывод</w:t>
      </w:r>
      <w:r>
        <w:rPr>
          <w:rFonts w:ascii="Times New Roman" w:hAnsi="Times New Roman" w:cs="Times New Roman"/>
          <w:sz w:val="28"/>
          <w:szCs w:val="28"/>
        </w:rPr>
        <w:t>: О</w:t>
      </w:r>
      <w:r>
        <w:rPr>
          <w:rFonts w:ascii="Times New Roman" w:hAnsi="Times New Roman" w:cs="Times New Roman"/>
          <w:bCs/>
          <w:iCs/>
          <w:color w:val="000000"/>
          <w:sz w:val="28"/>
          <w:szCs w:val="28"/>
          <w:shd w:val="clear" w:color="auto" w:fill="FFFFFF"/>
        </w:rPr>
        <w:t>рганизация учебного процесса соответствует основным нормативно-правовым документам; педагогические работники осуществляют внедрение новых форм и методов обучения, информационных технологий в образовательный процесс; условия реализации образовательного процесса достаточны для ведения образовательной деятельности ООП.</w:t>
      </w:r>
    </w:p>
    <w:p w:rsidR="00637C44" w:rsidRDefault="00637C44" w:rsidP="00637C44">
      <w:pPr>
        <w:rPr>
          <w:rFonts w:ascii="Times New Roman" w:hAnsi="Times New Roman" w:cs="Times New Roman"/>
          <w:sz w:val="28"/>
          <w:szCs w:val="28"/>
        </w:rPr>
      </w:pPr>
      <w:r>
        <w:rPr>
          <w:rFonts w:ascii="Times New Roman" w:hAnsi="Times New Roman" w:cs="Times New Roman"/>
          <w:b/>
          <w:sz w:val="28"/>
          <w:szCs w:val="28"/>
        </w:rPr>
        <w:t xml:space="preserve">Рекомендации: </w:t>
      </w:r>
      <w:r>
        <w:rPr>
          <w:rFonts w:ascii="Times New Roman" w:hAnsi="Times New Roman" w:cs="Times New Roman"/>
          <w:sz w:val="28"/>
          <w:szCs w:val="28"/>
        </w:rPr>
        <w:t xml:space="preserve">Продолжить  работу по реализации ООП в соответствии с требованиями ФГОС НОО </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ФГОС для учащихся с ОВЗ НОО.</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в детском саду осуществляется в соответствии: с годовым календарным учебным графиком работы, учебным планом, расписанием непрерывной образовательной деятельности, </w:t>
      </w:r>
      <w:proofErr w:type="gramStart"/>
      <w:r>
        <w:rPr>
          <w:rFonts w:ascii="Times New Roman" w:hAnsi="Times New Roman" w:cs="Times New Roman"/>
          <w:sz w:val="28"/>
          <w:szCs w:val="28"/>
        </w:rPr>
        <w:t>разработанных</w:t>
      </w:r>
      <w:proofErr w:type="gramEnd"/>
      <w:r>
        <w:rPr>
          <w:rFonts w:ascii="Times New Roman" w:hAnsi="Times New Roman" w:cs="Times New Roman"/>
          <w:sz w:val="28"/>
          <w:szCs w:val="28"/>
        </w:rPr>
        <w:t xml:space="preserve"> согласно требованиям нормативных</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документов к организации дошкольного о</w:t>
      </w:r>
      <w:r w:rsidR="002F3F31">
        <w:rPr>
          <w:rFonts w:ascii="Times New Roman" w:hAnsi="Times New Roman" w:cs="Times New Roman"/>
          <w:sz w:val="28"/>
          <w:szCs w:val="28"/>
        </w:rPr>
        <w:t xml:space="preserve">бразования и воспитания, СП 2.4.3648-20 «Санитарно-эпидемиологические требования  к организациям воспитания и обучения, отдыха и оздоровления детей и молодежи», </w:t>
      </w:r>
      <w:r>
        <w:rPr>
          <w:rFonts w:ascii="Times New Roman" w:hAnsi="Times New Roman" w:cs="Times New Roman"/>
          <w:sz w:val="28"/>
          <w:szCs w:val="28"/>
        </w:rPr>
        <w:t xml:space="preserve"> с учётом недельной нагрузки. Освоение детьми образовательных областей осуществляется в процессе образовательной деятельности.</w:t>
      </w:r>
      <w:r w:rsidR="002F3F31">
        <w:rPr>
          <w:rFonts w:ascii="Times New Roman" w:hAnsi="Times New Roman" w:cs="Times New Roman"/>
          <w:sz w:val="28"/>
          <w:szCs w:val="28"/>
        </w:rPr>
        <w:t xml:space="preserve"> </w:t>
      </w:r>
      <w:r>
        <w:rPr>
          <w:rFonts w:ascii="Times New Roman" w:hAnsi="Times New Roman" w:cs="Times New Roman"/>
          <w:sz w:val="28"/>
          <w:szCs w:val="28"/>
        </w:rPr>
        <w:t>Через различные виды детской деятельности игровой, коммуникативной, трудовой, познавательно-исследовательской, продуктивной,</w:t>
      </w:r>
      <w:r w:rsidR="002F3F31">
        <w:rPr>
          <w:rFonts w:ascii="Times New Roman" w:hAnsi="Times New Roman" w:cs="Times New Roman"/>
          <w:sz w:val="28"/>
          <w:szCs w:val="28"/>
        </w:rPr>
        <w:t xml:space="preserve"> </w:t>
      </w:r>
      <w:r>
        <w:rPr>
          <w:rFonts w:ascii="Times New Roman" w:hAnsi="Times New Roman" w:cs="Times New Roman"/>
          <w:sz w:val="28"/>
          <w:szCs w:val="28"/>
        </w:rPr>
        <w:t xml:space="preserve">музыкально - художественной. </w:t>
      </w:r>
      <w:r>
        <w:rPr>
          <w:rFonts w:ascii="Times New Roman" w:hAnsi="Times New Roman" w:cs="Times New Roman"/>
          <w:color w:val="000000"/>
          <w:sz w:val="28"/>
          <w:szCs w:val="28"/>
        </w:rPr>
        <w:t xml:space="preserve">Педагоги организации постоянно повышают свой профессиональный уровень, посещают методические мероприятия,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Большое внимание в дошкольном учреждении отводиться физкультурн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оздоровительной и воспитательно - образовательной работе. Педагоги используют игровые методы работы, которые способствуют развитию познавательного интереса, стремление к исследовательской и творческой деятельности. Для этого стараются организовать комфортную и многофункциональную предметно-развивающую среду в дошкольном учреждении. Педагоги стараются учитывать особенности развития детей во всех видов детской деятельности. Делают среду информативной, удовлетворяют потребность детей в новизне, преобразовании, экспериментировании. 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Продолжительность непрерывной непосредственно образовательной деятельности:</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 для детей от 1,5 до 2 ле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не более 10 минут</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 для детей от 2 до 3 лет – не более 10 минут,</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детей от 3 до 4  лет – не более 15 минут,</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детей от 4  до 5 лет – не более 20 минут,</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детей от 5 до 6  лет – не более 25 минут,</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детей от  6 до 7  лет – не более 30 минут.</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Максимально допустимый объём образовательной нагрузки в первой половине дня:</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младшей и средней группах не превышает 30 и 40 минут соответственно,</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старшей и подготовительной группах  – 45 минут и 1,5 часа соответственно.</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середине времени, отведённого на непрерывную образовательную деятельность, проводятся физкультурные минутки.</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Перерывы между периодами непрерывной образовательной деятельности – не менее 10 минут.</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D853E7" w:rsidRDefault="00D853E7" w:rsidP="00D85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D853E7" w:rsidRDefault="00D853E7" w:rsidP="00D853E7">
      <w:pPr>
        <w:autoSpaceDE w:val="0"/>
        <w:autoSpaceDN w:val="0"/>
        <w:adjustRightInd w:val="0"/>
        <w:spacing w:after="0" w:line="240" w:lineRule="auto"/>
        <w:jc w:val="both"/>
        <w:rPr>
          <w:rFonts w:ascii="Times New Roman" w:hAnsi="Times New Roman" w:cs="Times New Roman"/>
          <w:b/>
          <w:sz w:val="28"/>
          <w:szCs w:val="28"/>
        </w:rPr>
      </w:pPr>
    </w:p>
    <w:p w:rsidR="00D853E7" w:rsidRDefault="00D853E7" w:rsidP="00D853E7">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Сетка занятий в младшей группе</w:t>
      </w:r>
    </w:p>
    <w:tbl>
      <w:tblPr>
        <w:tblStyle w:val="1a"/>
        <w:tblW w:w="10515" w:type="dxa"/>
        <w:tblInd w:w="-318" w:type="dxa"/>
        <w:tblLayout w:type="fixed"/>
        <w:tblLook w:val="04A0" w:firstRow="1" w:lastRow="0" w:firstColumn="1" w:lastColumn="0" w:noHBand="0" w:noVBand="1"/>
      </w:tblPr>
      <w:tblGrid>
        <w:gridCol w:w="852"/>
        <w:gridCol w:w="2267"/>
        <w:gridCol w:w="2267"/>
        <w:gridCol w:w="2267"/>
        <w:gridCol w:w="2862"/>
      </w:tblGrid>
      <w:tr w:rsidR="00D853E7" w:rsidTr="00D853E7">
        <w:tc>
          <w:tcPr>
            <w:tcW w:w="852"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День недели</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 неделя</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 неделя</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3 неделя</w:t>
            </w:r>
          </w:p>
        </w:tc>
        <w:tc>
          <w:tcPr>
            <w:tcW w:w="2863"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4 неделя</w:t>
            </w:r>
          </w:p>
        </w:tc>
      </w:tr>
      <w:tr w:rsidR="00D853E7" w:rsidTr="00D853E7">
        <w:tc>
          <w:tcPr>
            <w:tcW w:w="852"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Пн.</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1.Музыка</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2.Физкультура</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1.Музыка</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2.Физкультура</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1.Музыка</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2.Физкультура</w:t>
            </w:r>
          </w:p>
        </w:tc>
        <w:tc>
          <w:tcPr>
            <w:tcW w:w="2863"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1.Музыка  2.Физкультура</w:t>
            </w:r>
          </w:p>
        </w:tc>
      </w:tr>
      <w:tr w:rsidR="00D853E7" w:rsidTr="00D853E7">
        <w:tc>
          <w:tcPr>
            <w:tcW w:w="852"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proofErr w:type="gramStart"/>
            <w:r>
              <w:rPr>
                <w:rFonts w:ascii="Times New Roman" w:hAnsi="Times New Roman" w:cs="Times New Roman"/>
                <w:sz w:val="28"/>
                <w:szCs w:val="28"/>
              </w:rPr>
              <w:t>Вт</w:t>
            </w:r>
            <w:proofErr w:type="gramEnd"/>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1.Лепка</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2.Развитие речи</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1.Лепка</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 развитие речи</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1.Лепка</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2.Развитие речи</w:t>
            </w:r>
          </w:p>
        </w:tc>
        <w:tc>
          <w:tcPr>
            <w:tcW w:w="2863"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1.Аппликация</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 Развитие речи</w:t>
            </w:r>
          </w:p>
        </w:tc>
      </w:tr>
      <w:tr w:rsidR="00D853E7" w:rsidTr="00D853E7">
        <w:tc>
          <w:tcPr>
            <w:tcW w:w="852"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proofErr w:type="gramStart"/>
            <w:r>
              <w:rPr>
                <w:rFonts w:ascii="Times New Roman" w:hAnsi="Times New Roman" w:cs="Times New Roman"/>
                <w:sz w:val="28"/>
                <w:szCs w:val="28"/>
              </w:rPr>
              <w:t>Ср</w:t>
            </w:r>
            <w:proofErr w:type="gramEnd"/>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 Музыка</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2.Физкультура</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1. Музыка</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2.Физкультура</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1. Музыка</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2.Физкультура</w:t>
            </w:r>
          </w:p>
        </w:tc>
        <w:tc>
          <w:tcPr>
            <w:tcW w:w="2863"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1. Музыка</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2.Физкультура</w:t>
            </w:r>
          </w:p>
        </w:tc>
      </w:tr>
      <w:tr w:rsidR="00D853E7" w:rsidTr="00D853E7">
        <w:tc>
          <w:tcPr>
            <w:tcW w:w="852"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Чт.</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1. Развитие речи </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1. Развитие речи  </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1. Развитие речи   </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863"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1. Развитие речи</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2. Математика</w:t>
            </w:r>
          </w:p>
        </w:tc>
      </w:tr>
      <w:tr w:rsidR="00D853E7" w:rsidTr="00D853E7">
        <w:trPr>
          <w:trHeight w:val="905"/>
        </w:trPr>
        <w:tc>
          <w:tcPr>
            <w:tcW w:w="852"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Пн.</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1.Рисование</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2.Физкультура</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 Рисование</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2.Физкультура</w:t>
            </w:r>
          </w:p>
        </w:tc>
        <w:tc>
          <w:tcPr>
            <w:tcW w:w="2268"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 Рисование</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2.Физкультура</w:t>
            </w:r>
          </w:p>
        </w:tc>
        <w:tc>
          <w:tcPr>
            <w:tcW w:w="2863" w:type="dxa"/>
            <w:tcBorders>
              <w:top w:val="single" w:sz="4" w:space="0" w:color="auto"/>
              <w:left w:val="single" w:sz="4" w:space="0" w:color="auto"/>
              <w:bottom w:val="single" w:sz="4" w:space="0" w:color="auto"/>
              <w:right w:val="single" w:sz="4" w:space="0" w:color="auto"/>
            </w:tcBorders>
            <w:hideMark/>
          </w:tcPr>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1. рисование</w:t>
            </w:r>
          </w:p>
          <w:p w:rsidR="00D853E7" w:rsidRDefault="00D853E7" w:rsidP="00D853E7">
            <w:pPr>
              <w:jc w:val="both"/>
              <w:rPr>
                <w:rFonts w:ascii="Times New Roman" w:hAnsi="Times New Roman" w:cs="Times New Roman"/>
                <w:sz w:val="28"/>
                <w:szCs w:val="28"/>
              </w:rPr>
            </w:pPr>
            <w:r>
              <w:rPr>
                <w:rFonts w:ascii="Times New Roman" w:hAnsi="Times New Roman" w:cs="Times New Roman"/>
                <w:sz w:val="28"/>
                <w:szCs w:val="28"/>
              </w:rPr>
              <w:t xml:space="preserve"> 2.Физкультура</w:t>
            </w:r>
          </w:p>
        </w:tc>
      </w:tr>
    </w:tbl>
    <w:p w:rsidR="00D853E7" w:rsidRDefault="00D853E7" w:rsidP="00D853E7">
      <w:pPr>
        <w:jc w:val="both"/>
        <w:rPr>
          <w:rFonts w:ascii="Times New Roman" w:hAnsi="Times New Roman" w:cs="Times New Roman"/>
          <w:sz w:val="28"/>
          <w:szCs w:val="28"/>
          <w:lang w:eastAsia="en-US"/>
        </w:rPr>
      </w:pPr>
      <w:r>
        <w:rPr>
          <w:rFonts w:ascii="Times New Roman" w:hAnsi="Times New Roman" w:cs="Times New Roman"/>
          <w:sz w:val="28"/>
          <w:szCs w:val="28"/>
        </w:rPr>
        <w:t>Ознакомление с природой – (Дополнительное занятие 1 раз в месяц во вторую половину дня)</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p>
    <w:p w:rsidR="00D853E7" w:rsidRDefault="00D853E7" w:rsidP="00D853E7">
      <w:pPr>
        <w:suppressAutoHyphens/>
        <w:autoSpaceDN w:val="0"/>
        <w:spacing w:line="240"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Сетка занятий  2-я младшая подгруппа.</w:t>
      </w:r>
    </w:p>
    <w:tbl>
      <w:tblPr>
        <w:tblW w:w="10200" w:type="dxa"/>
        <w:tblLayout w:type="fixed"/>
        <w:tblCellMar>
          <w:left w:w="10" w:type="dxa"/>
          <w:right w:w="10" w:type="dxa"/>
        </w:tblCellMar>
        <w:tblLook w:val="04A0" w:firstRow="1" w:lastRow="0" w:firstColumn="1" w:lastColumn="0" w:noHBand="0" w:noVBand="1"/>
      </w:tblPr>
      <w:tblGrid>
        <w:gridCol w:w="1100"/>
        <w:gridCol w:w="2126"/>
        <w:gridCol w:w="1843"/>
        <w:gridCol w:w="1984"/>
        <w:gridCol w:w="3147"/>
      </w:tblGrid>
      <w:tr w:rsidR="00D853E7" w:rsidTr="00D853E7">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Дни недели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Первая неделя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Вторая неделя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Третья неделя</w:t>
            </w:r>
          </w:p>
        </w:t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Четвёртая неделя</w:t>
            </w:r>
          </w:p>
        </w:tc>
      </w:tr>
      <w:tr w:rsidR="00D853E7" w:rsidTr="00D853E7">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lastRenderedPageBreak/>
              <w:t>понедельник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Ознакомление с окружающим миром.</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Ознакомление с  природой.</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Ознакомление с окружающим миром.</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Ознакомление с окружающим миром.</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r>
      <w:tr w:rsidR="00D853E7" w:rsidTr="00D853E7">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вторник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Рисование</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Музыка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Рисование</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Музыка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Рисование</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Музыка</w:t>
            </w:r>
          </w:p>
        </w:t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Рисование</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Музыка</w:t>
            </w:r>
          </w:p>
        </w:tc>
      </w:tr>
      <w:tr w:rsidR="00D853E7" w:rsidTr="00D853E7">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среда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Развитие речи.</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Развитие речи.</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Развитие речи.</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Развитие речи.</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r>
      <w:tr w:rsidR="00D853E7" w:rsidTr="00D853E7">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четверг</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Лепка.</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Музыка.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Аппликация.</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Музыка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Лепка.</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Музыка</w:t>
            </w:r>
          </w:p>
        </w:t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Аппликация.</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Музыка</w:t>
            </w:r>
          </w:p>
        </w:tc>
      </w:tr>
      <w:tr w:rsidR="00D853E7" w:rsidTr="00D853E7">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пятница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Формирование элементарных математических представлений </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Формирование элементарных математических представлений </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1Формирование элементарных математических представлений </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Формирование элементарных математических представлений </w:t>
            </w:r>
          </w:p>
          <w:p w:rsidR="00D853E7" w:rsidRDefault="00D853E7" w:rsidP="00D853E7">
            <w:pPr>
              <w:suppressAutoHyphens/>
              <w:autoSpaceDN w:val="0"/>
              <w:spacing w:after="0" w:line="240" w:lineRule="auto"/>
              <w:jc w:val="both"/>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Физическая культура</w:t>
            </w:r>
          </w:p>
        </w:tc>
      </w:tr>
    </w:tbl>
    <w:p w:rsidR="00D853E7" w:rsidRDefault="00D853E7" w:rsidP="00D853E7">
      <w:pPr>
        <w:suppressAutoHyphens/>
        <w:autoSpaceDN w:val="0"/>
        <w:jc w:val="both"/>
        <w:textAlignment w:val="baseline"/>
        <w:rPr>
          <w:rFonts w:ascii="Times New Roman" w:eastAsia="Times New Roman" w:hAnsi="Times New Roman" w:cs="Times New Roman"/>
          <w:sz w:val="28"/>
          <w:szCs w:val="28"/>
          <w:lang w:eastAsia="en-US"/>
        </w:rPr>
      </w:pPr>
    </w:p>
    <w:p w:rsidR="00D853E7" w:rsidRDefault="00D853E7" w:rsidP="00D853E7">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hAnsi="Times New Roman" w:cs="Times New Roman"/>
          <w:b/>
          <w:sz w:val="28"/>
          <w:szCs w:val="28"/>
        </w:rPr>
        <w:t>Сетка занятий старшая подгруппа</w:t>
      </w:r>
      <w:r>
        <w:rPr>
          <w:rFonts w:ascii="Times New Roman" w:hAnsi="Times New Roman" w:cs="Times New Roman"/>
          <w:sz w:val="28"/>
          <w:szCs w:val="28"/>
        </w:rPr>
        <w:t>.</w:t>
      </w:r>
    </w:p>
    <w:tbl>
      <w:tblPr>
        <w:tblStyle w:val="1a"/>
        <w:tblW w:w="10380" w:type="dxa"/>
        <w:tblInd w:w="-176" w:type="dxa"/>
        <w:tblLayout w:type="fixed"/>
        <w:tblLook w:val="04A0" w:firstRow="1" w:lastRow="0" w:firstColumn="1" w:lastColumn="0" w:noHBand="0" w:noVBand="1"/>
      </w:tblPr>
      <w:tblGrid>
        <w:gridCol w:w="1134"/>
        <w:gridCol w:w="1985"/>
        <w:gridCol w:w="1986"/>
        <w:gridCol w:w="1985"/>
        <w:gridCol w:w="3290"/>
      </w:tblGrid>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Дни недели</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Первая неделя</w:t>
            </w:r>
          </w:p>
        </w:tc>
        <w:tc>
          <w:tcPr>
            <w:tcW w:w="198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Вторая неделя</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Третья неделя</w:t>
            </w:r>
          </w:p>
        </w:tc>
        <w:tc>
          <w:tcPr>
            <w:tcW w:w="3289"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Четвёртая неделя</w:t>
            </w:r>
          </w:p>
        </w:tc>
      </w:tr>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1984" w:type="dxa"/>
            <w:tcBorders>
              <w:top w:val="single" w:sz="4" w:space="0" w:color="auto"/>
              <w:left w:val="single" w:sz="4" w:space="0" w:color="auto"/>
              <w:bottom w:val="single" w:sz="4" w:space="0" w:color="auto"/>
              <w:right w:val="single" w:sz="4" w:space="0" w:color="auto"/>
            </w:tcBorders>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p w:rsidR="00D853E7" w:rsidRDefault="00D853E7" w:rsidP="00D853E7">
            <w:pPr>
              <w:autoSpaceDE w:val="0"/>
              <w:autoSpaceDN w:val="0"/>
              <w:adjustRightInd w:val="0"/>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p w:rsidR="00D853E7" w:rsidRDefault="00D853E7" w:rsidP="00D853E7">
            <w:pPr>
              <w:autoSpaceDE w:val="0"/>
              <w:autoSpaceDN w:val="0"/>
              <w:adjustRightInd w:val="0"/>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p w:rsidR="00D853E7" w:rsidRDefault="00D853E7" w:rsidP="00D853E7">
            <w:pPr>
              <w:autoSpaceDE w:val="0"/>
              <w:autoSpaceDN w:val="0"/>
              <w:adjustRightInd w:val="0"/>
              <w:jc w:val="both"/>
              <w:rPr>
                <w:rFonts w:ascii="Times New Roman" w:hAnsi="Times New Roman" w:cs="Times New Roman"/>
                <w:sz w:val="28"/>
                <w:szCs w:val="28"/>
              </w:rPr>
            </w:pPr>
          </w:p>
        </w:tc>
        <w:tc>
          <w:tcPr>
            <w:tcW w:w="3289" w:type="dxa"/>
            <w:tcBorders>
              <w:top w:val="single" w:sz="4" w:space="0" w:color="auto"/>
              <w:left w:val="single" w:sz="4" w:space="0" w:color="auto"/>
              <w:bottom w:val="single" w:sz="4" w:space="0" w:color="auto"/>
              <w:right w:val="single" w:sz="4" w:space="0" w:color="auto"/>
            </w:tcBorders>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p w:rsidR="00D853E7" w:rsidRDefault="00D853E7" w:rsidP="00D853E7">
            <w:pPr>
              <w:autoSpaceDE w:val="0"/>
              <w:autoSpaceDN w:val="0"/>
              <w:adjustRightInd w:val="0"/>
              <w:jc w:val="both"/>
              <w:rPr>
                <w:rFonts w:ascii="Times New Roman" w:hAnsi="Times New Roman" w:cs="Times New Roman"/>
                <w:sz w:val="28"/>
                <w:szCs w:val="28"/>
              </w:rPr>
            </w:pPr>
          </w:p>
        </w:tc>
      </w:tr>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Ознакомление с окружающим миром.</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Музыка</w:t>
            </w:r>
          </w:p>
        </w:tc>
        <w:tc>
          <w:tcPr>
            <w:tcW w:w="198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Ознакомление с  природой.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Музыка</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Ознакомление с окружающим миром.</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Музыка</w:t>
            </w:r>
          </w:p>
        </w:tc>
        <w:tc>
          <w:tcPr>
            <w:tcW w:w="3289"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Ознакомление с  природой.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Музыка</w:t>
            </w:r>
          </w:p>
        </w:tc>
      </w:tr>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среда</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lastRenderedPageBreak/>
              <w:t>Формирование элементарных математических 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Лепка.</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sz w:val="28"/>
                <w:szCs w:val="28"/>
              </w:rPr>
              <w:lastRenderedPageBreak/>
              <w:t>Формирование элементарных математических 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Аппликация.</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sz w:val="28"/>
                <w:szCs w:val="28"/>
              </w:rPr>
              <w:lastRenderedPageBreak/>
              <w:t>Формирование элементарных математических 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Лепка.</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tc>
        <w:tc>
          <w:tcPr>
            <w:tcW w:w="3289"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1  Формирование </w:t>
            </w:r>
            <w:r>
              <w:rPr>
                <w:rFonts w:ascii="Times New Roman" w:hAnsi="Times New Roman" w:cs="Times New Roman"/>
                <w:sz w:val="28"/>
                <w:szCs w:val="28"/>
              </w:rPr>
              <w:lastRenderedPageBreak/>
              <w:t>элементарных математических 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Аппликация.</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tc>
      </w:tr>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четверг</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Музыка.</w:t>
            </w:r>
          </w:p>
        </w:tc>
        <w:tc>
          <w:tcPr>
            <w:tcW w:w="198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Музыка</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Музыка</w:t>
            </w:r>
          </w:p>
        </w:tc>
        <w:tc>
          <w:tcPr>
            <w:tcW w:w="3289"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Музыка</w:t>
            </w:r>
          </w:p>
        </w:tc>
      </w:tr>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пятница</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c>
          <w:tcPr>
            <w:tcW w:w="3289"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  Рисование. </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r>
    </w:tbl>
    <w:p w:rsidR="00D853E7" w:rsidRDefault="00D853E7" w:rsidP="00D853E7">
      <w:pPr>
        <w:autoSpaceDE w:val="0"/>
        <w:autoSpaceDN w:val="0"/>
        <w:adjustRightInd w:val="0"/>
        <w:spacing w:after="0" w:line="240" w:lineRule="auto"/>
        <w:jc w:val="both"/>
        <w:rPr>
          <w:rFonts w:ascii="Times New Roman" w:hAnsi="Times New Roman" w:cs="Times New Roman"/>
          <w:b/>
          <w:sz w:val="28"/>
          <w:szCs w:val="28"/>
          <w:lang w:eastAsia="en-US"/>
        </w:rPr>
      </w:pPr>
    </w:p>
    <w:p w:rsidR="00D853E7" w:rsidRDefault="00D853E7" w:rsidP="00D853E7">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Сетка занятий подготовительная группа.</w:t>
      </w:r>
    </w:p>
    <w:tbl>
      <w:tblPr>
        <w:tblStyle w:val="1a"/>
        <w:tblpPr w:leftFromText="180" w:rightFromText="180" w:vertAnchor="text" w:horzAnchor="margin" w:tblpX="-176" w:tblpY="28"/>
        <w:tblW w:w="10350" w:type="dxa"/>
        <w:tblLayout w:type="fixed"/>
        <w:tblLook w:val="04A0" w:firstRow="1" w:lastRow="0" w:firstColumn="1" w:lastColumn="0" w:noHBand="0" w:noVBand="1"/>
      </w:tblPr>
      <w:tblGrid>
        <w:gridCol w:w="1137"/>
        <w:gridCol w:w="1985"/>
        <w:gridCol w:w="1986"/>
        <w:gridCol w:w="2127"/>
        <w:gridCol w:w="3115"/>
      </w:tblGrid>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Дни недели</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Первая неделя</w:t>
            </w:r>
          </w:p>
        </w:tc>
        <w:tc>
          <w:tcPr>
            <w:tcW w:w="198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Вторая неделя</w:t>
            </w:r>
          </w:p>
        </w:tc>
        <w:tc>
          <w:tcPr>
            <w:tcW w:w="2126"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Третья неделя</w:t>
            </w:r>
          </w:p>
        </w:tc>
        <w:tc>
          <w:tcPr>
            <w:tcW w:w="311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Четвёртая неделя</w:t>
            </w:r>
          </w:p>
        </w:tc>
      </w:tr>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Ознакомление с окружающим миром.</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Ознакомление с  природой.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Ознакомление с окружающим миром.</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c>
          <w:tcPr>
            <w:tcW w:w="311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Ознакомление с природой.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r>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Формирование элементарных математических 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Музыка</w:t>
            </w:r>
          </w:p>
        </w:tc>
        <w:tc>
          <w:tcPr>
            <w:tcW w:w="198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Формирование элементарных математических 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Музыка</w:t>
            </w:r>
          </w:p>
        </w:tc>
        <w:tc>
          <w:tcPr>
            <w:tcW w:w="2126"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Формирование элементарных математических 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Музыка</w:t>
            </w:r>
          </w:p>
        </w:tc>
        <w:tc>
          <w:tcPr>
            <w:tcW w:w="311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Формирование элементарных математических 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Музыка</w:t>
            </w:r>
          </w:p>
        </w:tc>
      </w:tr>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среда</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c>
          <w:tcPr>
            <w:tcW w:w="311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Физическая культура.</w:t>
            </w:r>
          </w:p>
        </w:tc>
      </w:tr>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четверг</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Формирование элементарных математическ</w:t>
            </w:r>
            <w:r>
              <w:rPr>
                <w:rFonts w:ascii="Times New Roman" w:hAnsi="Times New Roman" w:cs="Times New Roman"/>
                <w:sz w:val="28"/>
                <w:szCs w:val="28"/>
              </w:rPr>
              <w:lastRenderedPageBreak/>
              <w:t>их 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Лепка.</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Музыка.</w:t>
            </w:r>
          </w:p>
        </w:tc>
        <w:tc>
          <w:tcPr>
            <w:tcW w:w="198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1  Формирование элементарных математическ</w:t>
            </w:r>
            <w:r>
              <w:rPr>
                <w:rFonts w:ascii="Times New Roman" w:hAnsi="Times New Roman" w:cs="Times New Roman"/>
                <w:sz w:val="28"/>
                <w:szCs w:val="28"/>
              </w:rPr>
              <w:lastRenderedPageBreak/>
              <w:t>их 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Аппликация.</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Музыка</w:t>
            </w:r>
          </w:p>
        </w:tc>
        <w:tc>
          <w:tcPr>
            <w:tcW w:w="2126"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1  Формирование элементарных математических </w:t>
            </w:r>
            <w:r>
              <w:rPr>
                <w:rFonts w:ascii="Times New Roman" w:hAnsi="Times New Roman" w:cs="Times New Roman"/>
                <w:sz w:val="28"/>
                <w:szCs w:val="28"/>
              </w:rPr>
              <w:lastRenderedPageBreak/>
              <w:t>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Лепка.</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Музыка</w:t>
            </w:r>
          </w:p>
        </w:tc>
        <w:tc>
          <w:tcPr>
            <w:tcW w:w="311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1  Формирование элементарных математических представлений.</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Аппликация.</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3  Музыка</w:t>
            </w:r>
          </w:p>
        </w:tc>
      </w:tr>
      <w:tr w:rsidR="00D853E7" w:rsidTr="00D853E7">
        <w:tc>
          <w:tcPr>
            <w:tcW w:w="113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пятница</w:t>
            </w:r>
          </w:p>
        </w:tc>
        <w:tc>
          <w:tcPr>
            <w:tcW w:w="1984"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tc>
        <w:tc>
          <w:tcPr>
            <w:tcW w:w="311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Развитие речи.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Рисование.</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Физическая культура</w:t>
            </w:r>
          </w:p>
        </w:tc>
      </w:tr>
    </w:tbl>
    <w:p w:rsidR="00D853E7" w:rsidRDefault="00D853E7" w:rsidP="00D853E7">
      <w:pPr>
        <w:autoSpaceDE w:val="0"/>
        <w:autoSpaceDN w:val="0"/>
        <w:adjustRightInd w:val="0"/>
        <w:spacing w:after="0" w:line="240" w:lineRule="auto"/>
        <w:jc w:val="center"/>
        <w:rPr>
          <w:rFonts w:ascii="Times New Roman" w:hAnsi="Times New Roman" w:cs="Times New Roman"/>
          <w:b/>
          <w:sz w:val="28"/>
          <w:szCs w:val="28"/>
        </w:rPr>
      </w:pPr>
    </w:p>
    <w:p w:rsidR="00D853E7" w:rsidRDefault="00D853E7" w:rsidP="00D853E7">
      <w:pPr>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Годовой календарный учебны</w:t>
      </w:r>
      <w:r w:rsidR="00751AB4">
        <w:rPr>
          <w:rFonts w:ascii="Times New Roman" w:hAnsi="Times New Roman" w:cs="Times New Roman"/>
          <w:b/>
          <w:sz w:val="28"/>
          <w:szCs w:val="28"/>
        </w:rPr>
        <w:t>й график на 2020</w:t>
      </w:r>
      <w:r>
        <w:rPr>
          <w:rFonts w:ascii="Times New Roman" w:hAnsi="Times New Roman" w:cs="Times New Roman"/>
          <w:b/>
          <w:sz w:val="28"/>
          <w:szCs w:val="28"/>
        </w:rPr>
        <w:t>-202</w:t>
      </w:r>
      <w:r w:rsidR="00751AB4">
        <w:rPr>
          <w:rFonts w:ascii="Times New Roman" w:hAnsi="Times New Roman" w:cs="Times New Roman"/>
          <w:b/>
          <w:sz w:val="28"/>
          <w:szCs w:val="28"/>
        </w:rPr>
        <w:t>1</w:t>
      </w:r>
      <w:r>
        <w:rPr>
          <w:rFonts w:ascii="Times New Roman" w:hAnsi="Times New Roman" w:cs="Times New Roman"/>
          <w:b/>
          <w:sz w:val="28"/>
          <w:szCs w:val="28"/>
        </w:rPr>
        <w:t xml:space="preserve"> год.</w:t>
      </w:r>
    </w:p>
    <w:p w:rsidR="00D853E7" w:rsidRDefault="00D853E7" w:rsidP="00D853E7">
      <w:pPr>
        <w:autoSpaceDE w:val="0"/>
        <w:autoSpaceDN w:val="0"/>
        <w:adjustRightInd w:val="0"/>
        <w:spacing w:after="0" w:line="240" w:lineRule="auto"/>
        <w:jc w:val="both"/>
        <w:rPr>
          <w:rFonts w:ascii="Times New Roman" w:hAnsi="Times New Roman" w:cs="Times New Roman"/>
          <w:b/>
          <w:sz w:val="28"/>
          <w:szCs w:val="28"/>
        </w:rPr>
      </w:pPr>
    </w:p>
    <w:tbl>
      <w:tblPr>
        <w:tblStyle w:val="1a"/>
        <w:tblW w:w="0" w:type="auto"/>
        <w:tblLook w:val="04A0" w:firstRow="1" w:lastRow="0" w:firstColumn="1" w:lastColumn="0" w:noHBand="0" w:noVBand="1"/>
      </w:tblPr>
      <w:tblGrid>
        <w:gridCol w:w="660"/>
        <w:gridCol w:w="3843"/>
        <w:gridCol w:w="3239"/>
        <w:gridCol w:w="2459"/>
      </w:tblGrid>
      <w:tr w:rsidR="00D853E7" w:rsidTr="00D853E7">
        <w:tc>
          <w:tcPr>
            <w:tcW w:w="660" w:type="dxa"/>
            <w:vMerge w:val="restart"/>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w:t>
            </w:r>
          </w:p>
        </w:tc>
        <w:tc>
          <w:tcPr>
            <w:tcW w:w="3843" w:type="dxa"/>
            <w:vMerge w:val="restart"/>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Содержание</w:t>
            </w:r>
          </w:p>
        </w:tc>
        <w:tc>
          <w:tcPr>
            <w:tcW w:w="5698" w:type="dxa"/>
            <w:gridSpan w:val="2"/>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Возрастные группы</w:t>
            </w:r>
          </w:p>
        </w:tc>
      </w:tr>
      <w:tr w:rsidR="00751AB4" w:rsidTr="00751AB4">
        <w:tc>
          <w:tcPr>
            <w:tcW w:w="0" w:type="auto"/>
            <w:vMerge/>
            <w:tcBorders>
              <w:top w:val="single" w:sz="4" w:space="0" w:color="auto"/>
              <w:left w:val="single" w:sz="4" w:space="0" w:color="auto"/>
              <w:bottom w:val="single" w:sz="4" w:space="0" w:color="auto"/>
              <w:right w:val="single" w:sz="4" w:space="0" w:color="auto"/>
            </w:tcBorders>
            <w:vAlign w:val="center"/>
            <w:hideMark/>
          </w:tcPr>
          <w:p w:rsidR="00751AB4" w:rsidRDefault="00751AB4" w:rsidP="00D853E7">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1AB4" w:rsidRDefault="00751AB4" w:rsidP="00D853E7">
            <w:pPr>
              <w:rPr>
                <w:rFonts w:ascii="Times New Roman" w:hAnsi="Times New Roman" w:cs="Times New Roman"/>
                <w:b/>
                <w:sz w:val="28"/>
                <w:szCs w:val="28"/>
              </w:rPr>
            </w:pPr>
          </w:p>
        </w:tc>
        <w:tc>
          <w:tcPr>
            <w:tcW w:w="3239" w:type="dxa"/>
            <w:tcBorders>
              <w:top w:val="single" w:sz="4" w:space="0" w:color="auto"/>
              <w:left w:val="single" w:sz="4" w:space="0" w:color="auto"/>
              <w:bottom w:val="single" w:sz="4" w:space="0" w:color="auto"/>
              <w:right w:val="single" w:sz="4" w:space="0" w:color="auto"/>
            </w:tcBorders>
            <w:hideMark/>
          </w:tcPr>
          <w:p w:rsidR="00751AB4" w:rsidRDefault="00751AB4"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Младшая группа</w:t>
            </w:r>
          </w:p>
        </w:tc>
        <w:tc>
          <w:tcPr>
            <w:tcW w:w="2459" w:type="dxa"/>
            <w:tcBorders>
              <w:top w:val="single" w:sz="4" w:space="0" w:color="auto"/>
              <w:left w:val="single" w:sz="4" w:space="0" w:color="auto"/>
              <w:bottom w:val="single" w:sz="4" w:space="0" w:color="auto"/>
              <w:right w:val="single" w:sz="4" w:space="0" w:color="auto"/>
            </w:tcBorders>
            <w:hideMark/>
          </w:tcPr>
          <w:p w:rsidR="00751AB4" w:rsidRDefault="00751AB4"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Старшая группа</w:t>
            </w:r>
          </w:p>
        </w:tc>
      </w:tr>
      <w:tr w:rsidR="00751AB4" w:rsidTr="00751AB4">
        <w:tc>
          <w:tcPr>
            <w:tcW w:w="660" w:type="dxa"/>
            <w:tcBorders>
              <w:top w:val="single" w:sz="4" w:space="0" w:color="auto"/>
              <w:left w:val="single" w:sz="4" w:space="0" w:color="auto"/>
              <w:bottom w:val="single" w:sz="4" w:space="0" w:color="auto"/>
              <w:right w:val="single" w:sz="4" w:space="0" w:color="auto"/>
            </w:tcBorders>
            <w:hideMark/>
          </w:tcPr>
          <w:p w:rsidR="00751AB4" w:rsidRDefault="00751AB4"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3843" w:type="dxa"/>
            <w:tcBorders>
              <w:top w:val="single" w:sz="4" w:space="0" w:color="auto"/>
              <w:left w:val="single" w:sz="4" w:space="0" w:color="auto"/>
              <w:bottom w:val="single" w:sz="4" w:space="0" w:color="auto"/>
              <w:right w:val="single" w:sz="4" w:space="0" w:color="auto"/>
            </w:tcBorders>
            <w:hideMark/>
          </w:tcPr>
          <w:p w:rsidR="00751AB4" w:rsidRDefault="00751AB4"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Количество возрастных групп</w:t>
            </w:r>
          </w:p>
        </w:tc>
        <w:tc>
          <w:tcPr>
            <w:tcW w:w="3239" w:type="dxa"/>
            <w:tcBorders>
              <w:top w:val="single" w:sz="4" w:space="0" w:color="auto"/>
              <w:left w:val="single" w:sz="4" w:space="0" w:color="auto"/>
              <w:bottom w:val="single" w:sz="4" w:space="0" w:color="auto"/>
              <w:right w:val="single" w:sz="4" w:space="0" w:color="auto"/>
            </w:tcBorders>
            <w:hideMark/>
          </w:tcPr>
          <w:p w:rsidR="00751AB4" w:rsidRDefault="00751AB4" w:rsidP="00751AB4">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1</w:t>
            </w:r>
          </w:p>
        </w:tc>
        <w:tc>
          <w:tcPr>
            <w:tcW w:w="2459" w:type="dxa"/>
            <w:tcBorders>
              <w:top w:val="single" w:sz="4" w:space="0" w:color="auto"/>
              <w:left w:val="single" w:sz="4" w:space="0" w:color="auto"/>
              <w:bottom w:val="single" w:sz="4" w:space="0" w:color="auto"/>
              <w:right w:val="single" w:sz="4" w:space="0" w:color="auto"/>
            </w:tcBorders>
            <w:hideMark/>
          </w:tcPr>
          <w:p w:rsidR="00751AB4" w:rsidRDefault="00751AB4" w:rsidP="00D853E7">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1</w:t>
            </w:r>
          </w:p>
        </w:tc>
      </w:tr>
      <w:tr w:rsidR="00D853E7" w:rsidTr="00D853E7">
        <w:trPr>
          <w:trHeight w:val="473"/>
        </w:trPr>
        <w:tc>
          <w:tcPr>
            <w:tcW w:w="660"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384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Начало учебного года </w:t>
            </w:r>
          </w:p>
        </w:tc>
        <w:tc>
          <w:tcPr>
            <w:tcW w:w="5698" w:type="dxa"/>
            <w:gridSpan w:val="2"/>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01.09.2019.</w:t>
            </w:r>
          </w:p>
        </w:tc>
      </w:tr>
      <w:tr w:rsidR="00D853E7" w:rsidTr="00D853E7">
        <w:tc>
          <w:tcPr>
            <w:tcW w:w="660"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384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Окончание учебного года</w:t>
            </w:r>
          </w:p>
        </w:tc>
        <w:tc>
          <w:tcPr>
            <w:tcW w:w="5698" w:type="dxa"/>
            <w:gridSpan w:val="2"/>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31.05.2020.</w:t>
            </w:r>
          </w:p>
        </w:tc>
      </w:tr>
      <w:tr w:rsidR="00D853E7" w:rsidTr="00D853E7">
        <w:tc>
          <w:tcPr>
            <w:tcW w:w="660"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384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учебной недели</w:t>
            </w:r>
          </w:p>
        </w:tc>
        <w:tc>
          <w:tcPr>
            <w:tcW w:w="5698" w:type="dxa"/>
            <w:gridSpan w:val="2"/>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Пятидневная рабочая неделя. Выходные дни: суббота, воскресенье и праздничные дни в соответствии с законодательством Российской Федерации </w:t>
            </w:r>
          </w:p>
        </w:tc>
      </w:tr>
      <w:tr w:rsidR="00D853E7" w:rsidTr="00D853E7">
        <w:tc>
          <w:tcPr>
            <w:tcW w:w="660"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384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учебного года</w:t>
            </w:r>
          </w:p>
        </w:tc>
        <w:tc>
          <w:tcPr>
            <w:tcW w:w="5698" w:type="dxa"/>
            <w:gridSpan w:val="2"/>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37 недель</w:t>
            </w:r>
          </w:p>
        </w:tc>
      </w:tr>
      <w:tr w:rsidR="00D853E7" w:rsidTr="00D853E7">
        <w:tc>
          <w:tcPr>
            <w:tcW w:w="660"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p>
        </w:tc>
        <w:tc>
          <w:tcPr>
            <w:tcW w:w="384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Режим работы Учреждения в учебном году.</w:t>
            </w:r>
          </w:p>
        </w:tc>
        <w:tc>
          <w:tcPr>
            <w:tcW w:w="5698" w:type="dxa"/>
            <w:gridSpan w:val="2"/>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Пятидневная рабочая неделя. Выходные дни: суббота, воскресенье и праздничные дни в соответствии с законодательством Российской Федерации.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Продолжительность работы 10,5 часов ежедневно, с 7,3 – 18.00 часов.</w:t>
            </w:r>
          </w:p>
        </w:tc>
      </w:tr>
      <w:tr w:rsidR="00D853E7" w:rsidTr="00D853E7">
        <w:tc>
          <w:tcPr>
            <w:tcW w:w="660"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384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Режим работы в летний период</w:t>
            </w:r>
          </w:p>
        </w:tc>
        <w:tc>
          <w:tcPr>
            <w:tcW w:w="5698" w:type="dxa"/>
            <w:gridSpan w:val="2"/>
            <w:tcBorders>
              <w:top w:val="single" w:sz="4" w:space="0" w:color="auto"/>
              <w:left w:val="single" w:sz="4" w:space="0" w:color="auto"/>
              <w:bottom w:val="single" w:sz="4" w:space="0" w:color="auto"/>
              <w:right w:val="single" w:sz="4" w:space="0" w:color="auto"/>
            </w:tcBorders>
            <w:hideMark/>
          </w:tcPr>
          <w:p w:rsidR="00D853E7" w:rsidRDefault="003A5B47" w:rsidP="003A5B4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01.06.2020</w:t>
            </w:r>
            <w:r w:rsidR="00D853E7">
              <w:rPr>
                <w:rFonts w:ascii="Times New Roman" w:hAnsi="Times New Roman" w:cs="Times New Roman"/>
                <w:sz w:val="28"/>
                <w:szCs w:val="28"/>
              </w:rPr>
              <w:t xml:space="preserve"> г – 31.05.202</w:t>
            </w:r>
            <w:r>
              <w:rPr>
                <w:rFonts w:ascii="Times New Roman" w:hAnsi="Times New Roman" w:cs="Times New Roman"/>
                <w:sz w:val="28"/>
                <w:szCs w:val="28"/>
              </w:rPr>
              <w:t>1</w:t>
            </w:r>
            <w:r w:rsidR="00D853E7">
              <w:rPr>
                <w:rFonts w:ascii="Times New Roman" w:hAnsi="Times New Roman" w:cs="Times New Roman"/>
                <w:sz w:val="28"/>
                <w:szCs w:val="28"/>
              </w:rPr>
              <w:t xml:space="preserve"> г.</w:t>
            </w:r>
          </w:p>
        </w:tc>
      </w:tr>
      <w:tr w:rsidR="00D853E7" w:rsidTr="00D853E7">
        <w:tc>
          <w:tcPr>
            <w:tcW w:w="660"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w:t>
            </w:r>
          </w:p>
        </w:tc>
        <w:tc>
          <w:tcPr>
            <w:tcW w:w="384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Проведение организационной образовательной деятельности</w:t>
            </w:r>
          </w:p>
        </w:tc>
        <w:tc>
          <w:tcPr>
            <w:tcW w:w="5698" w:type="dxa"/>
            <w:gridSpan w:val="2"/>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Общее количество занятий в неделю в группах.</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от 1,5 до 3 лет – 10 занятий (продолжительность 15 мин.)</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от 3 до 5 лет 11 занятий (продолжительность 20 мин.)</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 от 5 лет до 7 лет – 14 занятий (продолжительность 30 мин.)</w:t>
            </w:r>
          </w:p>
        </w:tc>
      </w:tr>
      <w:tr w:rsidR="00D853E7" w:rsidTr="00D853E7">
        <w:tc>
          <w:tcPr>
            <w:tcW w:w="660"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w:t>
            </w:r>
          </w:p>
        </w:tc>
        <w:tc>
          <w:tcPr>
            <w:tcW w:w="384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педагогической диагностики индивидуального развития детей (без отрыва образовательной </w:t>
            </w:r>
            <w:r>
              <w:rPr>
                <w:rFonts w:ascii="Times New Roman" w:hAnsi="Times New Roman" w:cs="Times New Roman"/>
                <w:sz w:val="28"/>
                <w:szCs w:val="28"/>
              </w:rPr>
              <w:lastRenderedPageBreak/>
              <w:t>деятельности)</w:t>
            </w:r>
          </w:p>
        </w:tc>
        <w:tc>
          <w:tcPr>
            <w:tcW w:w="5698" w:type="dxa"/>
            <w:gridSpan w:val="2"/>
            <w:tcBorders>
              <w:top w:val="single" w:sz="4" w:space="0" w:color="auto"/>
              <w:left w:val="single" w:sz="4" w:space="0" w:color="auto"/>
              <w:bottom w:val="single" w:sz="4" w:space="0" w:color="auto"/>
              <w:right w:val="single" w:sz="4" w:space="0" w:color="auto"/>
            </w:tcBorders>
            <w:hideMark/>
          </w:tcPr>
          <w:p w:rsidR="00D853E7" w:rsidRDefault="00751AB4"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с 01.09.2021 г. по16.09.2021</w:t>
            </w:r>
            <w:r w:rsidR="00D853E7">
              <w:rPr>
                <w:rFonts w:ascii="Times New Roman" w:hAnsi="Times New Roman" w:cs="Times New Roman"/>
                <w:sz w:val="28"/>
                <w:szCs w:val="28"/>
              </w:rPr>
              <w:t>.</w:t>
            </w:r>
          </w:p>
          <w:p w:rsidR="00D853E7" w:rsidRDefault="00D853E7" w:rsidP="00751AB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 13.05.20</w:t>
            </w:r>
            <w:r w:rsidR="00751AB4">
              <w:rPr>
                <w:rFonts w:ascii="Times New Roman" w:hAnsi="Times New Roman" w:cs="Times New Roman"/>
                <w:sz w:val="28"/>
                <w:szCs w:val="28"/>
              </w:rPr>
              <w:t>21</w:t>
            </w:r>
            <w:r>
              <w:rPr>
                <w:rFonts w:ascii="Times New Roman" w:hAnsi="Times New Roman" w:cs="Times New Roman"/>
                <w:sz w:val="28"/>
                <w:szCs w:val="28"/>
              </w:rPr>
              <w:t xml:space="preserve"> по 26.05.202</w:t>
            </w:r>
            <w:r w:rsidR="00751AB4">
              <w:rPr>
                <w:rFonts w:ascii="Times New Roman" w:hAnsi="Times New Roman" w:cs="Times New Roman"/>
                <w:sz w:val="28"/>
                <w:szCs w:val="28"/>
              </w:rPr>
              <w:t>1</w:t>
            </w:r>
            <w:r>
              <w:rPr>
                <w:rFonts w:ascii="Times New Roman" w:hAnsi="Times New Roman" w:cs="Times New Roman"/>
                <w:sz w:val="28"/>
                <w:szCs w:val="28"/>
              </w:rPr>
              <w:t>.</w:t>
            </w:r>
          </w:p>
        </w:tc>
      </w:tr>
      <w:tr w:rsidR="00D853E7" w:rsidTr="00D853E7">
        <w:tc>
          <w:tcPr>
            <w:tcW w:w="660"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384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родительских собраний</w:t>
            </w:r>
          </w:p>
        </w:tc>
        <w:tc>
          <w:tcPr>
            <w:tcW w:w="5698" w:type="dxa"/>
            <w:gridSpan w:val="2"/>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 собрание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ентябрь – октябрь</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собрание – декабрь – январь</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собрание апрель - май</w:t>
            </w:r>
          </w:p>
        </w:tc>
      </w:tr>
      <w:tr w:rsidR="00D853E7" w:rsidTr="00D853E7">
        <w:tc>
          <w:tcPr>
            <w:tcW w:w="660"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11.</w:t>
            </w:r>
          </w:p>
        </w:tc>
        <w:tc>
          <w:tcPr>
            <w:tcW w:w="3843" w:type="dxa"/>
            <w:tcBorders>
              <w:top w:val="single" w:sz="4" w:space="0" w:color="auto"/>
              <w:left w:val="single" w:sz="4" w:space="0" w:color="auto"/>
              <w:bottom w:val="single" w:sz="4" w:space="0" w:color="auto"/>
              <w:right w:val="single" w:sz="4" w:space="0" w:color="auto"/>
            </w:tcBorders>
            <w:hideMark/>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Праздничные (выходные) дни</w:t>
            </w:r>
          </w:p>
        </w:tc>
        <w:tc>
          <w:tcPr>
            <w:tcW w:w="5698" w:type="dxa"/>
            <w:gridSpan w:val="2"/>
            <w:tcBorders>
              <w:top w:val="single" w:sz="4" w:space="0" w:color="auto"/>
              <w:left w:val="single" w:sz="4" w:space="0" w:color="auto"/>
              <w:bottom w:val="single" w:sz="4" w:space="0" w:color="auto"/>
              <w:right w:val="single" w:sz="4" w:space="0" w:color="auto"/>
            </w:tcBorders>
          </w:tcPr>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1-8 января  Новогодние каникулы</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23 февраля День защитников Отечества</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 марта Международный женский день.</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1,2 мая Мира и труда.</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 мая День победы.</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12 июня День независимости</w:t>
            </w:r>
          </w:p>
          <w:p w:rsidR="00D853E7" w:rsidRDefault="00D853E7" w:rsidP="00D853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 ноября День народного единства</w:t>
            </w:r>
          </w:p>
          <w:p w:rsidR="00D853E7" w:rsidRDefault="00D853E7" w:rsidP="00D853E7">
            <w:pPr>
              <w:autoSpaceDE w:val="0"/>
              <w:autoSpaceDN w:val="0"/>
              <w:adjustRightInd w:val="0"/>
              <w:jc w:val="both"/>
              <w:rPr>
                <w:rFonts w:ascii="Times New Roman" w:hAnsi="Times New Roman" w:cs="Times New Roman"/>
                <w:sz w:val="28"/>
                <w:szCs w:val="28"/>
              </w:rPr>
            </w:pPr>
          </w:p>
        </w:tc>
      </w:tr>
    </w:tbl>
    <w:p w:rsidR="00D853E7" w:rsidRDefault="00D853E7" w:rsidP="00D853E7">
      <w:pPr>
        <w:autoSpaceDE w:val="0"/>
        <w:autoSpaceDN w:val="0"/>
        <w:adjustRightInd w:val="0"/>
        <w:spacing w:after="0" w:line="240" w:lineRule="auto"/>
        <w:jc w:val="both"/>
        <w:rPr>
          <w:rFonts w:ascii="Times New Roman" w:hAnsi="Times New Roman" w:cs="Times New Roman"/>
          <w:b/>
          <w:bCs/>
          <w:color w:val="000000"/>
          <w:sz w:val="28"/>
          <w:szCs w:val="28"/>
          <w:lang w:eastAsia="en-US"/>
        </w:rPr>
      </w:pPr>
    </w:p>
    <w:p w:rsidR="00D853E7" w:rsidRDefault="00D853E7" w:rsidP="00D853E7">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Календарно-т</w:t>
      </w:r>
      <w:r w:rsidR="00751AB4">
        <w:rPr>
          <w:rFonts w:ascii="Times New Roman" w:eastAsia="Calibri" w:hAnsi="Times New Roman" w:cs="Times New Roman"/>
          <w:b/>
          <w:bCs/>
          <w:sz w:val="28"/>
          <w:szCs w:val="28"/>
        </w:rPr>
        <w:t>ематическое планирование на 2020</w:t>
      </w:r>
      <w:r>
        <w:rPr>
          <w:rFonts w:ascii="Times New Roman" w:eastAsia="Calibri" w:hAnsi="Times New Roman" w:cs="Times New Roman"/>
          <w:b/>
          <w:bCs/>
          <w:sz w:val="28"/>
          <w:szCs w:val="28"/>
        </w:rPr>
        <w:t xml:space="preserve"> – 202</w:t>
      </w:r>
      <w:r w:rsidR="00751AB4">
        <w:rPr>
          <w:rFonts w:ascii="Times New Roman" w:eastAsia="Calibri" w:hAnsi="Times New Roman" w:cs="Times New Roman"/>
          <w:b/>
          <w:bCs/>
          <w:sz w:val="28"/>
          <w:szCs w:val="28"/>
        </w:rPr>
        <w:t>1</w:t>
      </w:r>
      <w:r>
        <w:rPr>
          <w:rFonts w:ascii="Times New Roman" w:eastAsia="Calibri" w:hAnsi="Times New Roman" w:cs="Times New Roman"/>
          <w:b/>
          <w:bCs/>
          <w:sz w:val="28"/>
          <w:szCs w:val="28"/>
        </w:rPr>
        <w:t xml:space="preserve"> учебный год  структурное подразделение МБОУ «Сентелекская СОШ» детский сад «Медвежонок»</w:t>
      </w:r>
    </w:p>
    <w:tbl>
      <w:tblPr>
        <w:tblW w:w="10200" w:type="dxa"/>
        <w:tblLayout w:type="fixed"/>
        <w:tblLook w:val="04A0" w:firstRow="1" w:lastRow="0" w:firstColumn="1" w:lastColumn="0" w:noHBand="0" w:noVBand="1"/>
      </w:tblPr>
      <w:tblGrid>
        <w:gridCol w:w="1526"/>
        <w:gridCol w:w="567"/>
        <w:gridCol w:w="2267"/>
        <w:gridCol w:w="1701"/>
        <w:gridCol w:w="74"/>
        <w:gridCol w:w="1910"/>
        <w:gridCol w:w="2155"/>
      </w:tblGrid>
      <w:tr w:rsidR="00D853E7" w:rsidTr="00D853E7">
        <w:tc>
          <w:tcPr>
            <w:tcW w:w="1526"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Месяц</w:t>
            </w:r>
          </w:p>
        </w:tc>
        <w:tc>
          <w:tcPr>
            <w:tcW w:w="567"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неделя</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Группы</w:t>
            </w:r>
          </w:p>
        </w:tc>
        <w:tc>
          <w:tcPr>
            <w:tcW w:w="2155"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Дата</w:t>
            </w:r>
          </w:p>
        </w:tc>
      </w:tr>
      <w:tr w:rsidR="00751AB4" w:rsidTr="00751AB4">
        <w:tc>
          <w:tcPr>
            <w:tcW w:w="1526" w:type="dxa"/>
            <w:vMerge/>
            <w:tcBorders>
              <w:top w:val="single" w:sz="4" w:space="0" w:color="auto"/>
              <w:left w:val="single" w:sz="4" w:space="0" w:color="auto"/>
              <w:bottom w:val="single" w:sz="4" w:space="0" w:color="auto"/>
              <w:right w:val="single" w:sz="4" w:space="0" w:color="auto"/>
            </w:tcBorders>
            <w:vAlign w:val="center"/>
            <w:hideMark/>
          </w:tcPr>
          <w:p w:rsidR="00751AB4" w:rsidRPr="005342AF" w:rsidRDefault="00751AB4" w:rsidP="002C13F2">
            <w:pPr>
              <w:spacing w:after="0" w:line="240" w:lineRule="auto"/>
              <w:rPr>
                <w:rFonts w:ascii="Times New Roman"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51AB4" w:rsidRPr="005342AF" w:rsidRDefault="00751AB4" w:rsidP="002C13F2">
            <w:pPr>
              <w:spacing w:after="0" w:line="240" w:lineRule="auto"/>
              <w:rPr>
                <w:rFonts w:ascii="Times New Roman" w:hAnsi="Times New Roman"/>
                <w:sz w:val="28"/>
                <w:szCs w:val="28"/>
              </w:rPr>
            </w:pPr>
          </w:p>
        </w:tc>
        <w:tc>
          <w:tcPr>
            <w:tcW w:w="4042" w:type="dxa"/>
            <w:gridSpan w:val="3"/>
            <w:tcBorders>
              <w:top w:val="single" w:sz="4" w:space="0" w:color="auto"/>
              <w:left w:val="single" w:sz="4" w:space="0" w:color="auto"/>
              <w:bottom w:val="single" w:sz="4" w:space="0" w:color="auto"/>
              <w:right w:val="single" w:sz="4" w:space="0" w:color="auto"/>
            </w:tcBorders>
            <w:hideMark/>
          </w:tcPr>
          <w:p w:rsidR="00751AB4" w:rsidRPr="005342AF" w:rsidRDefault="00751AB4" w:rsidP="002C13F2">
            <w:pPr>
              <w:spacing w:after="0" w:line="240" w:lineRule="auto"/>
              <w:jc w:val="both"/>
              <w:rPr>
                <w:rFonts w:ascii="Times New Roman" w:hAnsi="Times New Roman"/>
                <w:sz w:val="28"/>
                <w:szCs w:val="28"/>
              </w:rPr>
            </w:pPr>
            <w:r w:rsidRPr="005342AF">
              <w:rPr>
                <w:rFonts w:ascii="Times New Roman" w:hAnsi="Times New Roman"/>
                <w:sz w:val="28"/>
                <w:szCs w:val="28"/>
              </w:rPr>
              <w:t>младшая</w:t>
            </w:r>
          </w:p>
          <w:p w:rsidR="00751AB4" w:rsidRPr="005342AF" w:rsidRDefault="00751AB4" w:rsidP="002C13F2">
            <w:pPr>
              <w:spacing w:after="0" w:line="240" w:lineRule="auto"/>
              <w:jc w:val="both"/>
              <w:rPr>
                <w:rFonts w:ascii="Times New Roman" w:hAnsi="Times New Roman"/>
                <w:sz w:val="28"/>
                <w:szCs w:val="28"/>
              </w:rPr>
            </w:pPr>
          </w:p>
        </w:tc>
        <w:tc>
          <w:tcPr>
            <w:tcW w:w="1910" w:type="dxa"/>
            <w:tcBorders>
              <w:top w:val="single" w:sz="4" w:space="0" w:color="auto"/>
              <w:left w:val="single" w:sz="4" w:space="0" w:color="auto"/>
              <w:bottom w:val="single" w:sz="4" w:space="0" w:color="auto"/>
              <w:right w:val="single" w:sz="4" w:space="0" w:color="auto"/>
            </w:tcBorders>
            <w:hideMark/>
          </w:tcPr>
          <w:p w:rsidR="00751AB4" w:rsidRPr="005342AF" w:rsidRDefault="00751AB4" w:rsidP="002C13F2">
            <w:pPr>
              <w:spacing w:after="0" w:line="240" w:lineRule="auto"/>
              <w:jc w:val="both"/>
              <w:rPr>
                <w:rFonts w:ascii="Times New Roman" w:hAnsi="Times New Roman"/>
                <w:sz w:val="28"/>
                <w:szCs w:val="28"/>
              </w:rPr>
            </w:pPr>
            <w:r w:rsidRPr="005342AF">
              <w:rPr>
                <w:rFonts w:ascii="Times New Roman" w:hAnsi="Times New Roman"/>
                <w:sz w:val="28"/>
                <w:szCs w:val="28"/>
              </w:rPr>
              <w:t>Старшая подготовительная</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751AB4" w:rsidRPr="005342AF" w:rsidRDefault="00751AB4" w:rsidP="002C13F2">
            <w:pPr>
              <w:spacing w:after="0" w:line="240" w:lineRule="auto"/>
              <w:rPr>
                <w:rFonts w:ascii="Times New Roman" w:hAnsi="Times New Roman"/>
                <w:sz w:val="28"/>
                <w:szCs w:val="28"/>
              </w:rPr>
            </w:pPr>
          </w:p>
        </w:tc>
      </w:tr>
      <w:tr w:rsidR="00D853E7" w:rsidTr="00D853E7">
        <w:tc>
          <w:tcPr>
            <w:tcW w:w="1526"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Сентябрь</w:t>
            </w:r>
          </w:p>
        </w:tc>
        <w:tc>
          <w:tcPr>
            <w:tcW w:w="567"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1</w:t>
            </w:r>
          </w:p>
        </w:tc>
        <w:tc>
          <w:tcPr>
            <w:tcW w:w="22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Мы пришли в детский сад</w:t>
            </w:r>
          </w:p>
        </w:tc>
        <w:tc>
          <w:tcPr>
            <w:tcW w:w="3685" w:type="dxa"/>
            <w:gridSpan w:val="3"/>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День знаний</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01.09.</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proofErr w:type="gramStart"/>
            <w:r w:rsidRPr="005342AF">
              <w:rPr>
                <w:rFonts w:ascii="Times New Roman" w:hAnsi="Times New Roman"/>
                <w:sz w:val="28"/>
                <w:szCs w:val="28"/>
              </w:rPr>
              <w:t>До</w:t>
            </w:r>
            <w:proofErr w:type="gramEnd"/>
            <w:r w:rsidRPr="005342AF">
              <w:rPr>
                <w:rFonts w:ascii="Times New Roman" w:hAnsi="Times New Roman"/>
                <w:sz w:val="28"/>
                <w:szCs w:val="28"/>
              </w:rPr>
              <w:t xml:space="preserve"> свидание лето, здравствуй детский сад! </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05.09-09</w:t>
            </w:r>
            <w:r w:rsidRPr="005342AF">
              <w:rPr>
                <w:rFonts w:ascii="Times New Roman" w:hAnsi="Times New Roman"/>
                <w:sz w:val="28"/>
                <w:szCs w:val="28"/>
              </w:rPr>
              <w:t>.09</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2</w:t>
            </w:r>
          </w:p>
        </w:tc>
        <w:tc>
          <w:tcPr>
            <w:tcW w:w="22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Мы пришли в детский сад</w:t>
            </w:r>
          </w:p>
        </w:tc>
        <w:tc>
          <w:tcPr>
            <w:tcW w:w="3685" w:type="dxa"/>
            <w:gridSpan w:val="3"/>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Правило и безопасность /ППД, пожара/</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12.09-16</w:t>
            </w:r>
            <w:r w:rsidRPr="005342AF">
              <w:rPr>
                <w:rFonts w:ascii="Times New Roman" w:hAnsi="Times New Roman"/>
                <w:sz w:val="28"/>
                <w:szCs w:val="28"/>
              </w:rPr>
              <w:t>.09</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3</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Золотая осень</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19.09-23</w:t>
            </w:r>
            <w:r w:rsidRPr="005342AF">
              <w:rPr>
                <w:rFonts w:ascii="Times New Roman" w:hAnsi="Times New Roman"/>
                <w:sz w:val="28"/>
                <w:szCs w:val="28"/>
              </w:rPr>
              <w:t>.09</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4</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Дары осени. Профессии се</w:t>
            </w:r>
            <w:r w:rsidRPr="005342AF">
              <w:rPr>
                <w:rFonts w:ascii="Times New Roman" w:hAnsi="Times New Roman"/>
                <w:sz w:val="28"/>
                <w:szCs w:val="28"/>
              </w:rPr>
              <w:t xml:space="preserve">ла. </w:t>
            </w:r>
          </w:p>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Развлечение - осенний праздник.</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26.09-30</w:t>
            </w:r>
            <w:r w:rsidRPr="005342AF">
              <w:rPr>
                <w:rFonts w:ascii="Times New Roman" w:hAnsi="Times New Roman"/>
                <w:sz w:val="28"/>
                <w:szCs w:val="28"/>
              </w:rPr>
              <w:t>.09</w:t>
            </w:r>
          </w:p>
        </w:tc>
      </w:tr>
      <w:tr w:rsidR="00D853E7" w:rsidTr="00D853E7">
        <w:tc>
          <w:tcPr>
            <w:tcW w:w="1526"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октябрь</w:t>
            </w: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1</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 xml:space="preserve">Я расту </w:t>
            </w:r>
            <w:proofErr w:type="gramStart"/>
            <w:r w:rsidRPr="005342AF">
              <w:rPr>
                <w:rFonts w:ascii="Times New Roman" w:hAnsi="Times New Roman"/>
                <w:sz w:val="28"/>
                <w:szCs w:val="28"/>
              </w:rPr>
              <w:t>здоровым</w:t>
            </w:r>
            <w:proofErr w:type="gramEnd"/>
            <w:r w:rsidRPr="005342AF">
              <w:rPr>
                <w:rFonts w:ascii="Times New Roman" w:hAnsi="Times New Roman"/>
                <w:sz w:val="28"/>
                <w:szCs w:val="28"/>
              </w:rPr>
              <w:t>.</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30.09-04</w:t>
            </w:r>
            <w:r w:rsidRPr="005342AF">
              <w:rPr>
                <w:rFonts w:ascii="Times New Roman" w:hAnsi="Times New Roman"/>
                <w:sz w:val="28"/>
                <w:szCs w:val="28"/>
              </w:rPr>
              <w:t>.09</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2</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Познаю себя.</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07.10-11</w:t>
            </w:r>
            <w:r w:rsidRPr="005342AF">
              <w:rPr>
                <w:rFonts w:ascii="Times New Roman" w:hAnsi="Times New Roman"/>
                <w:sz w:val="28"/>
                <w:szCs w:val="28"/>
              </w:rPr>
              <w:t>.10</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3</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Я и моя семья</w:t>
            </w:r>
          </w:p>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Профессия моих родителей</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14.10-18</w:t>
            </w:r>
            <w:r w:rsidRPr="005342AF">
              <w:rPr>
                <w:rFonts w:ascii="Times New Roman" w:hAnsi="Times New Roman"/>
                <w:sz w:val="28"/>
                <w:szCs w:val="28"/>
              </w:rPr>
              <w:t>.10</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4</w:t>
            </w:r>
          </w:p>
        </w:tc>
        <w:tc>
          <w:tcPr>
            <w:tcW w:w="22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Малыш у себя дома</w:t>
            </w:r>
          </w:p>
        </w:tc>
        <w:tc>
          <w:tcPr>
            <w:tcW w:w="3685" w:type="dxa"/>
            <w:gridSpan w:val="3"/>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День пожилого человека</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21.10-26</w:t>
            </w:r>
            <w:r w:rsidRPr="005342AF">
              <w:rPr>
                <w:rFonts w:ascii="Times New Roman" w:hAnsi="Times New Roman"/>
                <w:sz w:val="28"/>
                <w:szCs w:val="28"/>
              </w:rPr>
              <w:t>.10</w:t>
            </w:r>
          </w:p>
        </w:tc>
      </w:tr>
      <w:tr w:rsidR="00D853E7" w:rsidTr="00D853E7">
        <w:tc>
          <w:tcPr>
            <w:tcW w:w="1526"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ноябрь</w:t>
            </w: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1</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Моя родная страна</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28.10-01</w:t>
            </w:r>
            <w:r w:rsidRPr="005342AF">
              <w:rPr>
                <w:rFonts w:ascii="Times New Roman" w:hAnsi="Times New Roman"/>
                <w:sz w:val="28"/>
                <w:szCs w:val="28"/>
              </w:rPr>
              <w:t>.11</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2</w:t>
            </w:r>
          </w:p>
        </w:tc>
        <w:tc>
          <w:tcPr>
            <w:tcW w:w="22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Мой дом</w:t>
            </w:r>
          </w:p>
        </w:tc>
        <w:tc>
          <w:tcPr>
            <w:tcW w:w="1775" w:type="dxa"/>
            <w:gridSpan w:val="2"/>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Моя малая Родина</w:t>
            </w:r>
          </w:p>
        </w:tc>
        <w:tc>
          <w:tcPr>
            <w:tcW w:w="1910"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День народного единства</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04.11-08</w:t>
            </w:r>
            <w:r w:rsidRPr="005342AF">
              <w:rPr>
                <w:rFonts w:ascii="Times New Roman" w:hAnsi="Times New Roman"/>
                <w:sz w:val="28"/>
                <w:szCs w:val="28"/>
              </w:rPr>
              <w:t>.11</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3</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Неделя добрых дел</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11.11-15</w:t>
            </w:r>
            <w:r w:rsidRPr="005342AF">
              <w:rPr>
                <w:rFonts w:ascii="Times New Roman" w:hAnsi="Times New Roman"/>
                <w:sz w:val="28"/>
                <w:szCs w:val="28"/>
              </w:rPr>
              <w:t>.11</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4</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День матерей России</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18.11-22</w:t>
            </w:r>
            <w:r w:rsidRPr="005342AF">
              <w:rPr>
                <w:rFonts w:ascii="Times New Roman" w:hAnsi="Times New Roman"/>
                <w:sz w:val="28"/>
                <w:szCs w:val="28"/>
              </w:rPr>
              <w:t>.11</w:t>
            </w:r>
          </w:p>
        </w:tc>
      </w:tr>
      <w:tr w:rsidR="00D853E7" w:rsidTr="00D853E7">
        <w:tc>
          <w:tcPr>
            <w:tcW w:w="1526"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декабрь</w:t>
            </w: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1</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Зима спешит к нам в гости</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25.11-29</w:t>
            </w:r>
            <w:r w:rsidRPr="005342AF">
              <w:rPr>
                <w:rFonts w:ascii="Times New Roman" w:hAnsi="Times New Roman"/>
                <w:sz w:val="28"/>
                <w:szCs w:val="28"/>
              </w:rPr>
              <w:t>.12</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2</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Быть здоровым хотим. Безопасность</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02.12-06</w:t>
            </w:r>
            <w:r w:rsidRPr="005342AF">
              <w:rPr>
                <w:rFonts w:ascii="Times New Roman" w:hAnsi="Times New Roman"/>
                <w:sz w:val="28"/>
                <w:szCs w:val="28"/>
              </w:rPr>
              <w:t>.12</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3</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Новый год у ворот</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09.12-14</w:t>
            </w:r>
            <w:r w:rsidRPr="005342AF">
              <w:rPr>
                <w:rFonts w:ascii="Times New Roman" w:hAnsi="Times New Roman"/>
                <w:sz w:val="28"/>
                <w:szCs w:val="28"/>
              </w:rPr>
              <w:t>.12</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4</w:t>
            </w:r>
          </w:p>
        </w:tc>
        <w:tc>
          <w:tcPr>
            <w:tcW w:w="22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В гости елка к нам пришла</w:t>
            </w:r>
          </w:p>
        </w:tc>
        <w:tc>
          <w:tcPr>
            <w:tcW w:w="3685" w:type="dxa"/>
            <w:gridSpan w:val="3"/>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Новый год – встали дети в хоровод</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1</w:t>
            </w:r>
            <w:r>
              <w:rPr>
                <w:rFonts w:ascii="Times New Roman" w:hAnsi="Times New Roman"/>
                <w:sz w:val="28"/>
                <w:szCs w:val="28"/>
              </w:rPr>
              <w:t>6.12-28</w:t>
            </w:r>
            <w:r w:rsidRPr="005342AF">
              <w:rPr>
                <w:rFonts w:ascii="Times New Roman" w:hAnsi="Times New Roman"/>
                <w:sz w:val="28"/>
                <w:szCs w:val="28"/>
              </w:rPr>
              <w:t>.12</w:t>
            </w:r>
          </w:p>
        </w:tc>
      </w:tr>
      <w:tr w:rsidR="00D853E7" w:rsidTr="00D853E7">
        <w:tc>
          <w:tcPr>
            <w:tcW w:w="1526"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январь</w:t>
            </w: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2</w:t>
            </w:r>
          </w:p>
        </w:tc>
        <w:tc>
          <w:tcPr>
            <w:tcW w:w="22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Встречаем сказку</w:t>
            </w:r>
          </w:p>
        </w:tc>
        <w:tc>
          <w:tcPr>
            <w:tcW w:w="3685" w:type="dxa"/>
            <w:gridSpan w:val="3"/>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Народные праздники на Руси.</w:t>
            </w:r>
          </w:p>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lastRenderedPageBreak/>
              <w:t>Рождество. Народный фольклор</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lastRenderedPageBreak/>
              <w:t>13.01-17</w:t>
            </w:r>
            <w:r w:rsidRPr="005342AF">
              <w:rPr>
                <w:rFonts w:ascii="Times New Roman" w:hAnsi="Times New Roman"/>
                <w:sz w:val="28"/>
                <w:szCs w:val="28"/>
              </w:rPr>
              <w:t>.01</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3</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Мы пришли в детский сад. Зимняя олимпиада</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20.01-24</w:t>
            </w:r>
            <w:r w:rsidRPr="005342AF">
              <w:rPr>
                <w:rFonts w:ascii="Times New Roman" w:hAnsi="Times New Roman"/>
                <w:sz w:val="28"/>
                <w:szCs w:val="28"/>
              </w:rPr>
              <w:t>.01</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4</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Зимушка-зима. Зимняя природа</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27.01-31</w:t>
            </w:r>
            <w:r w:rsidRPr="005342AF">
              <w:rPr>
                <w:rFonts w:ascii="Times New Roman" w:hAnsi="Times New Roman"/>
                <w:sz w:val="28"/>
                <w:szCs w:val="28"/>
              </w:rPr>
              <w:t>.01</w:t>
            </w:r>
          </w:p>
        </w:tc>
      </w:tr>
      <w:tr w:rsidR="00D853E7" w:rsidTr="00D853E7">
        <w:tc>
          <w:tcPr>
            <w:tcW w:w="1526"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Февраль</w:t>
            </w: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1</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proofErr w:type="spellStart"/>
            <w:r w:rsidRPr="005342AF">
              <w:rPr>
                <w:rFonts w:ascii="Times New Roman" w:hAnsi="Times New Roman"/>
                <w:sz w:val="28"/>
                <w:szCs w:val="28"/>
              </w:rPr>
              <w:t>Сентелекский</w:t>
            </w:r>
            <w:proofErr w:type="spellEnd"/>
            <w:r w:rsidRPr="005342AF">
              <w:rPr>
                <w:rFonts w:ascii="Times New Roman" w:hAnsi="Times New Roman"/>
                <w:sz w:val="28"/>
                <w:szCs w:val="28"/>
              </w:rPr>
              <w:t xml:space="preserve"> лес. Звери зимой.</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03.01-07</w:t>
            </w:r>
            <w:r w:rsidRPr="005342AF">
              <w:rPr>
                <w:rFonts w:ascii="Times New Roman" w:hAnsi="Times New Roman"/>
                <w:sz w:val="28"/>
                <w:szCs w:val="28"/>
              </w:rPr>
              <w:t>.02</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2</w:t>
            </w:r>
          </w:p>
        </w:tc>
        <w:tc>
          <w:tcPr>
            <w:tcW w:w="22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Народная игрушка</w:t>
            </w:r>
          </w:p>
        </w:tc>
        <w:tc>
          <w:tcPr>
            <w:tcW w:w="3685" w:type="dxa"/>
            <w:gridSpan w:val="3"/>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Герои страны. Наша армия.</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10.02-14</w:t>
            </w:r>
            <w:r w:rsidRPr="005342AF">
              <w:rPr>
                <w:rFonts w:ascii="Times New Roman" w:hAnsi="Times New Roman"/>
                <w:sz w:val="28"/>
                <w:szCs w:val="28"/>
              </w:rPr>
              <w:t>.05</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3</w:t>
            </w:r>
          </w:p>
        </w:tc>
        <w:tc>
          <w:tcPr>
            <w:tcW w:w="22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Я и мой папа</w:t>
            </w:r>
          </w:p>
        </w:tc>
        <w:tc>
          <w:tcPr>
            <w:tcW w:w="3685" w:type="dxa"/>
            <w:gridSpan w:val="3"/>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День защитников отечества</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17.02-21</w:t>
            </w:r>
            <w:r w:rsidRPr="005342AF">
              <w:rPr>
                <w:rFonts w:ascii="Times New Roman" w:hAnsi="Times New Roman"/>
                <w:sz w:val="28"/>
                <w:szCs w:val="28"/>
              </w:rPr>
              <w:t>.02</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4</w:t>
            </w:r>
          </w:p>
        </w:tc>
        <w:tc>
          <w:tcPr>
            <w:tcW w:w="22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Маму я свою люблю</w:t>
            </w:r>
          </w:p>
        </w:tc>
        <w:tc>
          <w:tcPr>
            <w:tcW w:w="3685" w:type="dxa"/>
            <w:gridSpan w:val="3"/>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О любимых мамах</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24.02-28</w:t>
            </w:r>
            <w:r w:rsidRPr="005342AF">
              <w:rPr>
                <w:rFonts w:ascii="Times New Roman" w:hAnsi="Times New Roman"/>
                <w:sz w:val="28"/>
                <w:szCs w:val="28"/>
              </w:rPr>
              <w:t>.03</w:t>
            </w:r>
          </w:p>
        </w:tc>
      </w:tr>
      <w:tr w:rsidR="00D853E7" w:rsidTr="00D853E7">
        <w:tc>
          <w:tcPr>
            <w:tcW w:w="1526"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Март</w:t>
            </w: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1</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Мамин праздник</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02.03-06</w:t>
            </w:r>
            <w:r w:rsidRPr="005342AF">
              <w:rPr>
                <w:rFonts w:ascii="Times New Roman" w:hAnsi="Times New Roman"/>
                <w:sz w:val="28"/>
                <w:szCs w:val="28"/>
              </w:rPr>
              <w:t>.03</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2</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Народные праздники на Руси. Народный фольклор.</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09.03-13</w:t>
            </w:r>
            <w:r w:rsidRPr="005342AF">
              <w:rPr>
                <w:rFonts w:ascii="Times New Roman" w:hAnsi="Times New Roman"/>
                <w:sz w:val="28"/>
                <w:szCs w:val="28"/>
              </w:rPr>
              <w:t>.03</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3</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Мой родной край</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16.03-20</w:t>
            </w:r>
            <w:r w:rsidRPr="005342AF">
              <w:rPr>
                <w:rFonts w:ascii="Times New Roman" w:hAnsi="Times New Roman"/>
                <w:sz w:val="28"/>
                <w:szCs w:val="28"/>
              </w:rPr>
              <w:t>.03</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4</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Книжная неделя</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23.03-27</w:t>
            </w:r>
            <w:r w:rsidRPr="005342AF">
              <w:rPr>
                <w:rFonts w:ascii="Times New Roman" w:hAnsi="Times New Roman"/>
                <w:sz w:val="28"/>
                <w:szCs w:val="28"/>
              </w:rPr>
              <w:t>.03</w:t>
            </w:r>
          </w:p>
        </w:tc>
      </w:tr>
      <w:tr w:rsidR="00D853E7" w:rsidTr="00D853E7">
        <w:tc>
          <w:tcPr>
            <w:tcW w:w="1526"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 xml:space="preserve">Апрель </w:t>
            </w: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1</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К нам весна шагает быстрыми шагами</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30.03-03</w:t>
            </w:r>
            <w:r w:rsidRPr="005342AF">
              <w:rPr>
                <w:rFonts w:ascii="Times New Roman" w:hAnsi="Times New Roman"/>
                <w:sz w:val="28"/>
                <w:szCs w:val="28"/>
              </w:rPr>
              <w:t>.04</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2</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Космические дали</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06.04-10.04</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3</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Мы друзья природы. Земля наш общий дом.</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13.04-17.04</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4</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Праздник весны и труда. День победы</w:t>
            </w:r>
          </w:p>
        </w:tc>
        <w:tc>
          <w:tcPr>
            <w:tcW w:w="2155" w:type="dxa"/>
            <w:tcBorders>
              <w:top w:val="single" w:sz="4" w:space="0" w:color="auto"/>
              <w:left w:val="single" w:sz="4" w:space="0" w:color="auto"/>
              <w:bottom w:val="single" w:sz="4" w:space="0" w:color="auto"/>
              <w:right w:val="single" w:sz="4" w:space="0" w:color="auto"/>
            </w:tcBorders>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20.04-24.04</w:t>
            </w:r>
          </w:p>
        </w:tc>
      </w:tr>
      <w:tr w:rsidR="00D853E7" w:rsidTr="00D853E7">
        <w:tc>
          <w:tcPr>
            <w:tcW w:w="1526" w:type="dxa"/>
            <w:vMerge w:val="restart"/>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Май</w:t>
            </w: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1</w:t>
            </w:r>
          </w:p>
        </w:tc>
        <w:tc>
          <w:tcPr>
            <w:tcW w:w="22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 xml:space="preserve">Мы любим </w:t>
            </w:r>
            <w:proofErr w:type="gramStart"/>
            <w:r w:rsidRPr="005342AF">
              <w:rPr>
                <w:rFonts w:ascii="Times New Roman" w:hAnsi="Times New Roman"/>
                <w:sz w:val="28"/>
                <w:szCs w:val="28"/>
              </w:rPr>
              <w:t>трудится</w:t>
            </w:r>
            <w:proofErr w:type="gramEnd"/>
            <w:r>
              <w:rPr>
                <w:rFonts w:ascii="Times New Roman" w:hAnsi="Times New Roman"/>
                <w:sz w:val="28"/>
                <w:szCs w:val="28"/>
              </w:rPr>
              <w:t>.</w:t>
            </w:r>
          </w:p>
        </w:tc>
        <w:tc>
          <w:tcPr>
            <w:tcW w:w="3685" w:type="dxa"/>
            <w:gridSpan w:val="3"/>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Во имя Победы</w:t>
            </w:r>
          </w:p>
        </w:tc>
        <w:tc>
          <w:tcPr>
            <w:tcW w:w="2155" w:type="dxa"/>
            <w:tcBorders>
              <w:top w:val="single" w:sz="4" w:space="0" w:color="auto"/>
              <w:left w:val="single" w:sz="4" w:space="0" w:color="auto"/>
              <w:bottom w:val="single" w:sz="4" w:space="0" w:color="auto"/>
              <w:right w:val="single" w:sz="4" w:space="0" w:color="auto"/>
            </w:tcBorders>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27.04-01.05</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2</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Азбука безопасности</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04.05-0</w:t>
            </w:r>
            <w:r w:rsidRPr="005342AF">
              <w:rPr>
                <w:rFonts w:ascii="Times New Roman" w:hAnsi="Times New Roman"/>
                <w:sz w:val="28"/>
                <w:szCs w:val="28"/>
              </w:rPr>
              <w:t>8.05</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3</w:t>
            </w:r>
          </w:p>
        </w:tc>
        <w:tc>
          <w:tcPr>
            <w:tcW w:w="5952" w:type="dxa"/>
            <w:gridSpan w:val="4"/>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Международный день семьи</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11.05-1</w:t>
            </w:r>
            <w:r w:rsidRPr="005342AF">
              <w:rPr>
                <w:rFonts w:ascii="Times New Roman" w:hAnsi="Times New Roman"/>
                <w:sz w:val="28"/>
                <w:szCs w:val="28"/>
              </w:rPr>
              <w:t>5.05</w:t>
            </w:r>
          </w:p>
        </w:tc>
      </w:tr>
      <w:tr w:rsidR="00D853E7" w:rsidTr="00D853E7">
        <w:tc>
          <w:tcPr>
            <w:tcW w:w="1526" w:type="dxa"/>
            <w:vMerge/>
            <w:tcBorders>
              <w:top w:val="single" w:sz="4" w:space="0" w:color="auto"/>
              <w:left w:val="single" w:sz="4" w:space="0" w:color="auto"/>
              <w:bottom w:val="single" w:sz="4" w:space="0" w:color="auto"/>
              <w:right w:val="single" w:sz="4" w:space="0" w:color="auto"/>
            </w:tcBorders>
            <w:vAlign w:val="center"/>
            <w:hideMark/>
          </w:tcPr>
          <w:p w:rsidR="00D853E7" w:rsidRPr="005342AF" w:rsidRDefault="00D853E7" w:rsidP="002C13F2">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4</w:t>
            </w:r>
          </w:p>
        </w:tc>
        <w:tc>
          <w:tcPr>
            <w:tcW w:w="3968" w:type="dxa"/>
            <w:gridSpan w:val="2"/>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Лето /природа, трава, насекомые, животные ит. д/</w:t>
            </w:r>
          </w:p>
        </w:tc>
        <w:tc>
          <w:tcPr>
            <w:tcW w:w="1984" w:type="dxa"/>
            <w:gridSpan w:val="2"/>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До свидания детский сад.</w:t>
            </w:r>
          </w:p>
          <w:p w:rsidR="00D853E7" w:rsidRPr="005342AF" w:rsidRDefault="00D853E7" w:rsidP="002C13F2">
            <w:pPr>
              <w:spacing w:after="0" w:line="240" w:lineRule="auto"/>
              <w:jc w:val="both"/>
              <w:rPr>
                <w:rFonts w:ascii="Times New Roman" w:hAnsi="Times New Roman"/>
                <w:sz w:val="28"/>
                <w:szCs w:val="28"/>
              </w:rPr>
            </w:pPr>
            <w:r w:rsidRPr="005342AF">
              <w:rPr>
                <w:rFonts w:ascii="Times New Roman" w:hAnsi="Times New Roman"/>
                <w:sz w:val="28"/>
                <w:szCs w:val="28"/>
              </w:rPr>
              <w:t>Здравствуй школа</w:t>
            </w:r>
          </w:p>
        </w:tc>
        <w:tc>
          <w:tcPr>
            <w:tcW w:w="2155" w:type="dxa"/>
            <w:tcBorders>
              <w:top w:val="single" w:sz="4" w:space="0" w:color="auto"/>
              <w:left w:val="single" w:sz="4" w:space="0" w:color="auto"/>
              <w:bottom w:val="single" w:sz="4" w:space="0" w:color="auto"/>
              <w:right w:val="single" w:sz="4" w:space="0" w:color="auto"/>
            </w:tcBorders>
            <w:hideMark/>
          </w:tcPr>
          <w:p w:rsidR="00D853E7" w:rsidRPr="005342AF" w:rsidRDefault="00D853E7" w:rsidP="002C13F2">
            <w:pPr>
              <w:spacing w:after="0" w:line="240" w:lineRule="auto"/>
              <w:jc w:val="both"/>
              <w:rPr>
                <w:rFonts w:ascii="Times New Roman" w:hAnsi="Times New Roman"/>
                <w:sz w:val="28"/>
                <w:szCs w:val="28"/>
              </w:rPr>
            </w:pPr>
            <w:r>
              <w:rPr>
                <w:rFonts w:ascii="Times New Roman" w:hAnsi="Times New Roman"/>
                <w:sz w:val="28"/>
                <w:szCs w:val="28"/>
              </w:rPr>
              <w:t>18.05-29</w:t>
            </w:r>
            <w:r w:rsidRPr="005342AF">
              <w:rPr>
                <w:rFonts w:ascii="Times New Roman" w:hAnsi="Times New Roman"/>
                <w:sz w:val="28"/>
                <w:szCs w:val="28"/>
              </w:rPr>
              <w:t>.05</w:t>
            </w:r>
          </w:p>
        </w:tc>
      </w:tr>
    </w:tbl>
    <w:p w:rsidR="00D853E7" w:rsidRDefault="00D853E7" w:rsidP="002C13F2">
      <w:p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r>
        <w:rPr>
          <w:rFonts w:ascii="Times New Roman" w:hAnsi="Times New Roman" w:cs="Times New Roman"/>
          <w:b/>
          <w:bCs/>
          <w:color w:val="000000"/>
          <w:sz w:val="28"/>
          <w:szCs w:val="28"/>
        </w:rPr>
        <w:t xml:space="preserve">Выводы и рекомендации по разделу </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В ДОУ созданы необходимые условия для осуществления образовательного процесса.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дошкольников, предоставление равных возможностей для полноценного развития каждого ребенка.</w:t>
      </w:r>
    </w:p>
    <w:p w:rsidR="00D853E7" w:rsidRDefault="00D853E7" w:rsidP="00D853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несмотря на то, что сделано, задача пространственной организации предметно - развивающей среды детского сада в соответствии с ФГОС остаётся одной из главных. Необходимо пополнение предметно-развивающей среды в соответствии с реализуемой программой, продолжение работы по усовершенствованию материально-технической базы детского сада и ее пополнению согласно общеобразовательной программе ДОУ в соответствии с ФГОС, создание благоприятного микроклимата для развития детей. </w:t>
      </w:r>
    </w:p>
    <w:p w:rsidR="00637C44" w:rsidRDefault="00637C44" w:rsidP="00637C44">
      <w:pPr>
        <w:jc w:val="center"/>
        <w:rPr>
          <w:rFonts w:ascii="Times New Roman" w:hAnsi="Times New Roman" w:cs="Times New Roman"/>
          <w:b/>
          <w:sz w:val="28"/>
          <w:szCs w:val="28"/>
        </w:rPr>
      </w:pPr>
    </w:p>
    <w:p w:rsidR="00637C44" w:rsidRDefault="00637C44" w:rsidP="00637C44">
      <w:pPr>
        <w:jc w:val="center"/>
        <w:rPr>
          <w:rFonts w:ascii="Times New Roman" w:hAnsi="Times New Roman" w:cs="Times New Roman"/>
          <w:b/>
          <w:sz w:val="28"/>
          <w:szCs w:val="28"/>
        </w:rPr>
      </w:pPr>
      <w:r>
        <w:rPr>
          <w:rFonts w:ascii="Times New Roman" w:hAnsi="Times New Roman" w:cs="Times New Roman"/>
          <w:b/>
          <w:sz w:val="28"/>
          <w:szCs w:val="28"/>
        </w:rPr>
        <w:t>Раздел 5. Востребованность выпускников.</w:t>
      </w:r>
    </w:p>
    <w:p w:rsidR="00637C44" w:rsidRDefault="00637C44" w:rsidP="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Сведения о трудоустройстве и социальной адаптации выпускников</w:t>
      </w:r>
    </w:p>
    <w:p w:rsidR="00637C44" w:rsidRDefault="00637C44" w:rsidP="00637C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w:t>
      </w:r>
      <w:r w:rsidR="00751AB4">
        <w:rPr>
          <w:rFonts w:ascii="Times New Roman" w:hAnsi="Times New Roman" w:cs="Times New Roman"/>
          <w:sz w:val="28"/>
          <w:szCs w:val="28"/>
        </w:rPr>
        <w:t>4</w:t>
      </w:r>
      <w:r>
        <w:rPr>
          <w:rFonts w:ascii="Times New Roman" w:hAnsi="Times New Roman" w:cs="Times New Roman"/>
          <w:sz w:val="28"/>
          <w:szCs w:val="28"/>
        </w:rPr>
        <w:t>.</w:t>
      </w:r>
    </w:p>
    <w:p w:rsidR="00637C44" w:rsidRDefault="00637C44" w:rsidP="00637C44">
      <w:pPr>
        <w:spacing w:after="0" w:line="240" w:lineRule="auto"/>
        <w:jc w:val="center"/>
        <w:rPr>
          <w:rFonts w:ascii="Times New Roman" w:hAnsi="Times New Roman" w:cs="Times New Roman"/>
          <w:b/>
          <w:sz w:val="28"/>
          <w:szCs w:val="28"/>
        </w:rPr>
      </w:pPr>
    </w:p>
    <w:tbl>
      <w:tblPr>
        <w:tblStyle w:val="1a"/>
        <w:tblW w:w="0" w:type="auto"/>
        <w:tblLook w:val="04A0" w:firstRow="1" w:lastRow="0" w:firstColumn="1" w:lastColumn="0" w:noHBand="0" w:noVBand="1"/>
      </w:tblPr>
      <w:tblGrid>
        <w:gridCol w:w="6204"/>
        <w:gridCol w:w="1559"/>
        <w:gridCol w:w="1417"/>
        <w:gridCol w:w="1502"/>
      </w:tblGrid>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jc w:val="center"/>
              <w:rPr>
                <w:rFonts w:ascii="Times New Roman" w:hAnsi="Times New Roman" w:cs="Times New Roman"/>
                <w:b/>
                <w:sz w:val="28"/>
                <w:szCs w:val="28"/>
              </w:rPr>
            </w:pPr>
            <w:r>
              <w:rPr>
                <w:rFonts w:ascii="Times New Roman" w:hAnsi="Times New Roman" w:cs="Times New Roman"/>
                <w:b/>
                <w:sz w:val="28"/>
                <w:szCs w:val="28"/>
              </w:rPr>
              <w:t>Показатели</w:t>
            </w:r>
          </w:p>
        </w:tc>
        <w:tc>
          <w:tcPr>
            <w:tcW w:w="1559" w:type="dxa"/>
            <w:tcBorders>
              <w:top w:val="single" w:sz="4" w:space="0" w:color="auto"/>
              <w:left w:val="single" w:sz="4" w:space="0" w:color="auto"/>
              <w:bottom w:val="single" w:sz="4" w:space="0" w:color="auto"/>
              <w:right w:val="single" w:sz="4" w:space="0" w:color="auto"/>
            </w:tcBorders>
            <w:hideMark/>
          </w:tcPr>
          <w:p w:rsidR="00637C44" w:rsidRDefault="00637C44" w:rsidP="002C13F2">
            <w:pPr>
              <w:jc w:val="center"/>
              <w:rPr>
                <w:rFonts w:ascii="Times New Roman" w:hAnsi="Times New Roman" w:cs="Times New Roman"/>
                <w:b/>
                <w:sz w:val="28"/>
                <w:szCs w:val="28"/>
              </w:rPr>
            </w:pPr>
            <w:r>
              <w:rPr>
                <w:rFonts w:ascii="Times New Roman" w:hAnsi="Times New Roman" w:cs="Times New Roman"/>
                <w:b/>
                <w:sz w:val="28"/>
                <w:szCs w:val="28"/>
              </w:rPr>
              <w:t xml:space="preserve">Год </w:t>
            </w:r>
            <w:r>
              <w:rPr>
                <w:rFonts w:ascii="Times New Roman" w:hAnsi="Times New Roman" w:cs="Times New Roman"/>
                <w:b/>
                <w:sz w:val="28"/>
                <w:szCs w:val="28"/>
              </w:rPr>
              <w:lastRenderedPageBreak/>
              <w:t>выпуска</w:t>
            </w:r>
          </w:p>
          <w:p w:rsidR="00637C44" w:rsidRDefault="00782774" w:rsidP="002C13F2">
            <w:pPr>
              <w:jc w:val="center"/>
              <w:rPr>
                <w:rFonts w:ascii="Times New Roman" w:hAnsi="Times New Roman" w:cs="Times New Roman"/>
                <w:b/>
                <w:sz w:val="28"/>
                <w:szCs w:val="28"/>
              </w:rPr>
            </w:pPr>
            <w:r>
              <w:rPr>
                <w:rFonts w:ascii="Times New Roman" w:hAnsi="Times New Roman" w:cs="Times New Roman"/>
                <w:b/>
                <w:sz w:val="28"/>
                <w:szCs w:val="28"/>
              </w:rPr>
              <w:t>20</w:t>
            </w:r>
            <w:r w:rsidR="00751AB4">
              <w:rPr>
                <w:rFonts w:ascii="Times New Roman" w:hAnsi="Times New Roman" w:cs="Times New Roman"/>
                <w:b/>
                <w:sz w:val="28"/>
                <w:szCs w:val="28"/>
              </w:rPr>
              <w:t>19</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637C44"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Год </w:t>
            </w:r>
            <w:r>
              <w:rPr>
                <w:rFonts w:ascii="Times New Roman" w:hAnsi="Times New Roman" w:cs="Times New Roman"/>
                <w:b/>
                <w:sz w:val="28"/>
                <w:szCs w:val="28"/>
              </w:rPr>
              <w:lastRenderedPageBreak/>
              <w:t>выпуска</w:t>
            </w:r>
          </w:p>
          <w:p w:rsidR="00637C44" w:rsidRDefault="00782774"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20</w:t>
            </w:r>
            <w:r w:rsidR="00751AB4">
              <w:rPr>
                <w:rFonts w:ascii="Times New Roman" w:hAnsi="Times New Roman" w:cs="Times New Roman"/>
                <w:b/>
                <w:sz w:val="28"/>
                <w:szCs w:val="28"/>
              </w:rPr>
              <w:t>20</w:t>
            </w:r>
          </w:p>
        </w:tc>
        <w:tc>
          <w:tcPr>
            <w:tcW w:w="1502" w:type="dxa"/>
            <w:tcBorders>
              <w:top w:val="single" w:sz="4" w:space="0" w:color="auto"/>
              <w:left w:val="single" w:sz="4" w:space="0" w:color="auto"/>
              <w:bottom w:val="single" w:sz="4" w:space="0" w:color="auto"/>
              <w:right w:val="single" w:sz="4" w:space="0" w:color="auto"/>
            </w:tcBorders>
            <w:hideMark/>
          </w:tcPr>
          <w:p w:rsidR="00637C44" w:rsidRDefault="00637C44"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Год </w:t>
            </w:r>
            <w:r>
              <w:rPr>
                <w:rFonts w:ascii="Times New Roman" w:hAnsi="Times New Roman" w:cs="Times New Roman"/>
                <w:b/>
                <w:sz w:val="28"/>
                <w:szCs w:val="28"/>
              </w:rPr>
              <w:lastRenderedPageBreak/>
              <w:t>выпуска</w:t>
            </w:r>
          </w:p>
          <w:p w:rsidR="00637C44" w:rsidRDefault="00782774"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20</w:t>
            </w:r>
            <w:r w:rsidR="00FE645C">
              <w:rPr>
                <w:rFonts w:ascii="Times New Roman" w:hAnsi="Times New Roman" w:cs="Times New Roman"/>
                <w:b/>
                <w:sz w:val="28"/>
                <w:szCs w:val="28"/>
              </w:rPr>
              <w:t>2</w:t>
            </w:r>
            <w:r w:rsidR="00751AB4">
              <w:rPr>
                <w:rFonts w:ascii="Times New Roman" w:hAnsi="Times New Roman" w:cs="Times New Roman"/>
                <w:b/>
                <w:sz w:val="28"/>
                <w:szCs w:val="28"/>
              </w:rPr>
              <w:t>1</w:t>
            </w:r>
          </w:p>
        </w:tc>
      </w:tr>
      <w:tr w:rsidR="00637C44" w:rsidTr="00637C44">
        <w:tc>
          <w:tcPr>
            <w:tcW w:w="10682" w:type="dxa"/>
            <w:gridSpan w:val="4"/>
            <w:tcBorders>
              <w:top w:val="single" w:sz="4" w:space="0" w:color="auto"/>
              <w:left w:val="single" w:sz="4" w:space="0" w:color="auto"/>
              <w:bottom w:val="single" w:sz="4" w:space="0" w:color="auto"/>
              <w:right w:val="single" w:sz="4" w:space="0" w:color="auto"/>
            </w:tcBorders>
            <w:hideMark/>
          </w:tcPr>
          <w:p w:rsidR="00637C44" w:rsidRDefault="00637C44" w:rsidP="002C13F2">
            <w:pPr>
              <w:jc w:val="center"/>
              <w:rPr>
                <w:rFonts w:ascii="Times New Roman" w:hAnsi="Times New Roman" w:cs="Times New Roman"/>
                <w:b/>
                <w:sz w:val="28"/>
                <w:szCs w:val="28"/>
              </w:rPr>
            </w:pPr>
            <w:r>
              <w:rPr>
                <w:rFonts w:ascii="Times New Roman" w:hAnsi="Times New Roman" w:cs="Times New Roman"/>
                <w:b/>
                <w:sz w:val="28"/>
                <w:szCs w:val="28"/>
              </w:rPr>
              <w:lastRenderedPageBreak/>
              <w:t>Общее количество выпускников, окончивших образовательную организацию</w:t>
            </w:r>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Основное общее образование</w:t>
            </w:r>
          </w:p>
        </w:tc>
        <w:tc>
          <w:tcPr>
            <w:tcW w:w="1559" w:type="dxa"/>
            <w:tcBorders>
              <w:top w:val="single" w:sz="4" w:space="0" w:color="auto"/>
              <w:left w:val="single" w:sz="4" w:space="0" w:color="auto"/>
              <w:bottom w:val="single" w:sz="4" w:space="0" w:color="auto"/>
              <w:right w:val="single" w:sz="4" w:space="0" w:color="auto"/>
            </w:tcBorders>
            <w:hideMark/>
          </w:tcPr>
          <w:p w:rsidR="00637C44" w:rsidRDefault="00751AB4" w:rsidP="002C13F2">
            <w:pPr>
              <w:jc w:val="center"/>
              <w:rPr>
                <w:rFonts w:ascii="Times New Roman" w:hAnsi="Times New Roman" w:cs="Times New Roman"/>
                <w:b/>
                <w:sz w:val="28"/>
                <w:szCs w:val="28"/>
              </w:rPr>
            </w:pPr>
            <w:r>
              <w:rPr>
                <w:rFonts w:ascii="Times New Roman" w:hAnsi="Times New Roman" w:cs="Times New Roman"/>
                <w:b/>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FE645C" w:rsidP="00751AB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r w:rsidR="00751AB4">
              <w:rPr>
                <w:rFonts w:ascii="Times New Roman" w:hAnsi="Times New Roman" w:cs="Times New Roman"/>
                <w:b/>
                <w:sz w:val="28"/>
                <w:szCs w:val="28"/>
              </w:rPr>
              <w:t>6</w:t>
            </w:r>
          </w:p>
        </w:tc>
        <w:tc>
          <w:tcPr>
            <w:tcW w:w="1502" w:type="dxa"/>
            <w:tcBorders>
              <w:top w:val="single" w:sz="4" w:space="0" w:color="auto"/>
              <w:left w:val="single" w:sz="4" w:space="0" w:color="auto"/>
              <w:bottom w:val="single" w:sz="4" w:space="0" w:color="auto"/>
              <w:right w:val="single" w:sz="4" w:space="0" w:color="auto"/>
            </w:tcBorders>
            <w:hideMark/>
          </w:tcPr>
          <w:p w:rsidR="00637C44" w:rsidRDefault="00751AB4"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13</w:t>
            </w:r>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Среднее общее образование</w:t>
            </w:r>
          </w:p>
        </w:tc>
        <w:tc>
          <w:tcPr>
            <w:tcW w:w="1559" w:type="dxa"/>
            <w:tcBorders>
              <w:top w:val="single" w:sz="4" w:space="0" w:color="auto"/>
              <w:left w:val="single" w:sz="4" w:space="0" w:color="auto"/>
              <w:bottom w:val="single" w:sz="4" w:space="0" w:color="auto"/>
              <w:right w:val="single" w:sz="4" w:space="0" w:color="auto"/>
            </w:tcBorders>
            <w:hideMark/>
          </w:tcPr>
          <w:p w:rsidR="00637C44" w:rsidRDefault="00751AB4" w:rsidP="002C13F2">
            <w:pPr>
              <w:jc w:val="center"/>
              <w:rPr>
                <w:rFonts w:ascii="Times New Roman" w:hAnsi="Times New Roman" w:cs="Times New Roman"/>
                <w:sz w:val="28"/>
                <w:szCs w:val="28"/>
              </w:rPr>
            </w:pPr>
            <w:r>
              <w:rPr>
                <w:rFonts w:ascii="Times New Roman" w:hAnsi="Times New Roman" w:cs="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751AB4" w:rsidP="002C13F2">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02" w:type="dxa"/>
            <w:tcBorders>
              <w:top w:val="single" w:sz="4" w:space="0" w:color="auto"/>
              <w:left w:val="single" w:sz="4" w:space="0" w:color="auto"/>
              <w:bottom w:val="single" w:sz="4" w:space="0" w:color="auto"/>
              <w:right w:val="single" w:sz="4" w:space="0" w:color="auto"/>
            </w:tcBorders>
            <w:hideMark/>
          </w:tcPr>
          <w:p w:rsidR="00637C44" w:rsidRDefault="00751AB4" w:rsidP="002C13F2">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37C44" w:rsidTr="00637C44">
        <w:tc>
          <w:tcPr>
            <w:tcW w:w="10682" w:type="dxa"/>
            <w:gridSpan w:val="4"/>
            <w:tcBorders>
              <w:top w:val="single" w:sz="4" w:space="0" w:color="auto"/>
              <w:left w:val="single" w:sz="4" w:space="0" w:color="auto"/>
              <w:bottom w:val="single" w:sz="4" w:space="0" w:color="auto"/>
              <w:right w:val="single" w:sz="4" w:space="0" w:color="auto"/>
            </w:tcBorders>
            <w:hideMark/>
          </w:tcPr>
          <w:p w:rsidR="00637C44" w:rsidRDefault="00637C44" w:rsidP="002C13F2">
            <w:pPr>
              <w:jc w:val="center"/>
              <w:rPr>
                <w:rFonts w:ascii="Times New Roman" w:hAnsi="Times New Roman" w:cs="Times New Roman"/>
                <w:b/>
                <w:sz w:val="28"/>
                <w:szCs w:val="28"/>
              </w:rPr>
            </w:pPr>
            <w:r>
              <w:rPr>
                <w:rFonts w:ascii="Times New Roman" w:hAnsi="Times New Roman" w:cs="Times New Roman"/>
                <w:b/>
                <w:sz w:val="28"/>
                <w:szCs w:val="28"/>
              </w:rPr>
              <w:t>Из них продолжили образование или трудо</w:t>
            </w:r>
            <w:r w:rsidR="00FE645C">
              <w:rPr>
                <w:rFonts w:ascii="Times New Roman" w:hAnsi="Times New Roman" w:cs="Times New Roman"/>
                <w:b/>
                <w:sz w:val="28"/>
                <w:szCs w:val="28"/>
              </w:rPr>
              <w:t>устроились (указать количество</w:t>
            </w:r>
            <w:proofErr w:type="gramStart"/>
            <w:r w:rsidR="00FE645C">
              <w:rPr>
                <w:rFonts w:ascii="Times New Roman" w:hAnsi="Times New Roman" w:cs="Times New Roman"/>
                <w:b/>
                <w:sz w:val="28"/>
                <w:szCs w:val="28"/>
              </w:rPr>
              <w:t xml:space="preserve"> )</w:t>
            </w:r>
            <w:proofErr w:type="gramEnd"/>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 xml:space="preserve">Поступили в учреждения среднего профессионального образования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подготовки:</w:t>
            </w:r>
          </w:p>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 квалифицированных рабочих, служащих;</w:t>
            </w:r>
          </w:p>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 специалистов среднего звена</w:t>
            </w:r>
          </w:p>
        </w:tc>
        <w:tc>
          <w:tcPr>
            <w:tcW w:w="1559" w:type="dxa"/>
            <w:tcBorders>
              <w:top w:val="single" w:sz="4" w:space="0" w:color="auto"/>
              <w:left w:val="single" w:sz="4" w:space="0" w:color="auto"/>
              <w:bottom w:val="single" w:sz="4" w:space="0" w:color="auto"/>
              <w:right w:val="single" w:sz="4" w:space="0" w:color="auto"/>
            </w:tcBorders>
          </w:tcPr>
          <w:p w:rsidR="00637C44" w:rsidRDefault="00637C44" w:rsidP="002C13F2">
            <w:pPr>
              <w:jc w:val="center"/>
              <w:rPr>
                <w:rFonts w:ascii="Times New Roman" w:hAnsi="Times New Roman" w:cs="Times New Roman"/>
                <w:b/>
                <w:sz w:val="28"/>
                <w:szCs w:val="28"/>
              </w:rPr>
            </w:pPr>
          </w:p>
          <w:p w:rsidR="00637C44" w:rsidRDefault="00637C44" w:rsidP="002C13F2">
            <w:pPr>
              <w:jc w:val="center"/>
              <w:rPr>
                <w:rFonts w:ascii="Times New Roman" w:hAnsi="Times New Roman" w:cs="Times New Roman"/>
                <w:b/>
                <w:sz w:val="28"/>
                <w:szCs w:val="28"/>
              </w:rPr>
            </w:pPr>
          </w:p>
          <w:p w:rsidR="00637C44" w:rsidRDefault="00637C44" w:rsidP="002C13F2">
            <w:pPr>
              <w:jc w:val="center"/>
              <w:rPr>
                <w:rFonts w:ascii="Times New Roman" w:hAnsi="Times New Roman" w:cs="Times New Roman"/>
                <w:b/>
                <w:sz w:val="28"/>
                <w:szCs w:val="28"/>
              </w:rPr>
            </w:pPr>
          </w:p>
          <w:p w:rsidR="00637C44" w:rsidRDefault="00751AB4" w:rsidP="002C13F2">
            <w:pPr>
              <w:jc w:val="center"/>
              <w:rPr>
                <w:rFonts w:ascii="Times New Roman" w:hAnsi="Times New Roman" w:cs="Times New Roman"/>
                <w:b/>
                <w:sz w:val="28"/>
                <w:szCs w:val="28"/>
              </w:rPr>
            </w:pPr>
            <w:r>
              <w:rPr>
                <w:rFonts w:ascii="Times New Roman" w:hAnsi="Times New Roman" w:cs="Times New Roman"/>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37C44" w:rsidRDefault="00637C44" w:rsidP="002C13F2">
            <w:pPr>
              <w:spacing w:line="276" w:lineRule="auto"/>
              <w:jc w:val="center"/>
              <w:rPr>
                <w:rFonts w:ascii="Times New Roman" w:hAnsi="Times New Roman" w:cs="Times New Roman"/>
                <w:b/>
                <w:sz w:val="28"/>
                <w:szCs w:val="28"/>
              </w:rPr>
            </w:pPr>
          </w:p>
          <w:p w:rsidR="00637C44" w:rsidRDefault="00637C44" w:rsidP="002C13F2">
            <w:pPr>
              <w:spacing w:line="276" w:lineRule="auto"/>
              <w:jc w:val="center"/>
              <w:rPr>
                <w:rFonts w:ascii="Times New Roman" w:hAnsi="Times New Roman" w:cs="Times New Roman"/>
                <w:b/>
                <w:sz w:val="28"/>
                <w:szCs w:val="28"/>
              </w:rPr>
            </w:pPr>
          </w:p>
          <w:p w:rsidR="00637C44" w:rsidRDefault="00637C44" w:rsidP="002C13F2">
            <w:pPr>
              <w:spacing w:line="276" w:lineRule="auto"/>
              <w:jc w:val="center"/>
              <w:rPr>
                <w:rFonts w:ascii="Times New Roman" w:hAnsi="Times New Roman" w:cs="Times New Roman"/>
                <w:b/>
                <w:sz w:val="28"/>
                <w:szCs w:val="28"/>
              </w:rPr>
            </w:pPr>
          </w:p>
          <w:p w:rsidR="00637C44" w:rsidRDefault="00FE645C"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p>
          <w:p w:rsidR="00637C44" w:rsidRDefault="00637C44" w:rsidP="002C13F2">
            <w:pPr>
              <w:spacing w:line="276" w:lineRule="auto"/>
              <w:jc w:val="center"/>
              <w:rPr>
                <w:rFonts w:ascii="Times New Roman" w:hAnsi="Times New Roman" w:cs="Times New Roman"/>
                <w:b/>
                <w:sz w:val="28"/>
                <w:szCs w:val="28"/>
              </w:rPr>
            </w:pPr>
          </w:p>
        </w:tc>
        <w:tc>
          <w:tcPr>
            <w:tcW w:w="1502" w:type="dxa"/>
            <w:tcBorders>
              <w:top w:val="single" w:sz="4" w:space="0" w:color="auto"/>
              <w:left w:val="single" w:sz="4" w:space="0" w:color="auto"/>
              <w:bottom w:val="single" w:sz="4" w:space="0" w:color="auto"/>
              <w:right w:val="single" w:sz="4" w:space="0" w:color="auto"/>
            </w:tcBorders>
          </w:tcPr>
          <w:p w:rsidR="00637C44" w:rsidRDefault="00637C44" w:rsidP="002C13F2">
            <w:pPr>
              <w:spacing w:line="276" w:lineRule="auto"/>
              <w:jc w:val="center"/>
              <w:rPr>
                <w:rFonts w:ascii="Times New Roman" w:hAnsi="Times New Roman" w:cs="Times New Roman"/>
                <w:b/>
                <w:sz w:val="28"/>
                <w:szCs w:val="28"/>
              </w:rPr>
            </w:pPr>
          </w:p>
          <w:p w:rsidR="00637C44" w:rsidRDefault="00637C44" w:rsidP="002C13F2">
            <w:pPr>
              <w:spacing w:line="276" w:lineRule="auto"/>
              <w:jc w:val="center"/>
              <w:rPr>
                <w:rFonts w:ascii="Times New Roman" w:hAnsi="Times New Roman" w:cs="Times New Roman"/>
                <w:b/>
                <w:sz w:val="28"/>
                <w:szCs w:val="28"/>
              </w:rPr>
            </w:pPr>
          </w:p>
          <w:p w:rsidR="00637C44" w:rsidRDefault="00637C44" w:rsidP="002C13F2">
            <w:pPr>
              <w:spacing w:line="276" w:lineRule="auto"/>
              <w:jc w:val="center"/>
              <w:rPr>
                <w:rFonts w:ascii="Times New Roman" w:hAnsi="Times New Roman" w:cs="Times New Roman"/>
                <w:b/>
                <w:sz w:val="28"/>
                <w:szCs w:val="28"/>
              </w:rPr>
            </w:pPr>
          </w:p>
          <w:p w:rsidR="00637C44" w:rsidRDefault="00751AB4"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 xml:space="preserve">Продолжили обучение в 10 классе </w:t>
            </w:r>
            <w:proofErr w:type="gramStart"/>
            <w:r>
              <w:rPr>
                <w:rFonts w:ascii="Times New Roman" w:hAnsi="Times New Roman" w:cs="Times New Roman"/>
                <w:sz w:val="28"/>
                <w:szCs w:val="28"/>
              </w:rPr>
              <w:t>данного</w:t>
            </w:r>
            <w:proofErr w:type="gramEnd"/>
            <w:r>
              <w:rPr>
                <w:rFonts w:ascii="Times New Roman" w:hAnsi="Times New Roman" w:cs="Times New Roman"/>
                <w:sz w:val="28"/>
                <w:szCs w:val="28"/>
              </w:rPr>
              <w:t xml:space="preserve"> ОО</w:t>
            </w:r>
          </w:p>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 другого ОО</w:t>
            </w:r>
          </w:p>
        </w:tc>
        <w:tc>
          <w:tcPr>
            <w:tcW w:w="1559" w:type="dxa"/>
            <w:tcBorders>
              <w:top w:val="single" w:sz="4" w:space="0" w:color="auto"/>
              <w:left w:val="single" w:sz="4" w:space="0" w:color="auto"/>
              <w:bottom w:val="single" w:sz="4" w:space="0" w:color="auto"/>
              <w:right w:val="single" w:sz="4" w:space="0" w:color="auto"/>
            </w:tcBorders>
            <w:hideMark/>
          </w:tcPr>
          <w:p w:rsidR="00637C44" w:rsidRDefault="00FE645C" w:rsidP="002C13F2">
            <w:pPr>
              <w:jc w:val="center"/>
              <w:rPr>
                <w:rFonts w:ascii="Times New Roman" w:hAnsi="Times New Roman" w:cs="Times New Roman"/>
                <w:b/>
                <w:sz w:val="28"/>
                <w:szCs w:val="28"/>
              </w:rPr>
            </w:pPr>
            <w:r>
              <w:rPr>
                <w:rFonts w:ascii="Times New Roman" w:hAnsi="Times New Roman" w:cs="Times New Roman"/>
                <w:b/>
                <w:sz w:val="28"/>
                <w:szCs w:val="28"/>
              </w:rPr>
              <w:t>7</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FE645C"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1502" w:type="dxa"/>
            <w:tcBorders>
              <w:top w:val="single" w:sz="4" w:space="0" w:color="auto"/>
              <w:left w:val="single" w:sz="4" w:space="0" w:color="auto"/>
              <w:bottom w:val="single" w:sz="4" w:space="0" w:color="auto"/>
              <w:right w:val="single" w:sz="4" w:space="0" w:color="auto"/>
            </w:tcBorders>
            <w:hideMark/>
          </w:tcPr>
          <w:p w:rsidR="00637C44" w:rsidRDefault="00751AB4"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Среднее общее образование:</w:t>
            </w:r>
          </w:p>
        </w:tc>
        <w:tc>
          <w:tcPr>
            <w:tcW w:w="1559" w:type="dxa"/>
            <w:tcBorders>
              <w:top w:val="single" w:sz="4" w:space="0" w:color="auto"/>
              <w:left w:val="single" w:sz="4" w:space="0" w:color="auto"/>
              <w:bottom w:val="single" w:sz="4" w:space="0" w:color="auto"/>
              <w:right w:val="single" w:sz="4" w:space="0" w:color="auto"/>
            </w:tcBorders>
          </w:tcPr>
          <w:p w:rsidR="00637C44" w:rsidRDefault="00637C44" w:rsidP="002C13F2">
            <w:pPr>
              <w:jc w:val="center"/>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7C44" w:rsidRDefault="00637C44" w:rsidP="002C13F2">
            <w:pPr>
              <w:spacing w:line="276" w:lineRule="auto"/>
              <w:jc w:val="center"/>
              <w:rPr>
                <w:rFonts w:ascii="Times New Roman" w:hAnsi="Times New Roman" w:cs="Times New Roman"/>
                <w:b/>
                <w:sz w:val="28"/>
                <w:szCs w:val="28"/>
              </w:rPr>
            </w:pPr>
          </w:p>
        </w:tc>
        <w:tc>
          <w:tcPr>
            <w:tcW w:w="1502" w:type="dxa"/>
            <w:tcBorders>
              <w:top w:val="single" w:sz="4" w:space="0" w:color="auto"/>
              <w:left w:val="single" w:sz="4" w:space="0" w:color="auto"/>
              <w:bottom w:val="single" w:sz="4" w:space="0" w:color="auto"/>
              <w:right w:val="single" w:sz="4" w:space="0" w:color="auto"/>
            </w:tcBorders>
          </w:tcPr>
          <w:p w:rsidR="00637C44" w:rsidRDefault="00637C44" w:rsidP="002C13F2">
            <w:pPr>
              <w:spacing w:line="276" w:lineRule="auto"/>
              <w:jc w:val="center"/>
              <w:rPr>
                <w:rFonts w:ascii="Times New Roman" w:hAnsi="Times New Roman" w:cs="Times New Roman"/>
                <w:b/>
                <w:sz w:val="28"/>
                <w:szCs w:val="28"/>
              </w:rPr>
            </w:pPr>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Поступили в вузы</w:t>
            </w:r>
          </w:p>
        </w:tc>
        <w:tc>
          <w:tcPr>
            <w:tcW w:w="1559" w:type="dxa"/>
            <w:tcBorders>
              <w:top w:val="single" w:sz="4" w:space="0" w:color="auto"/>
              <w:left w:val="single" w:sz="4" w:space="0" w:color="auto"/>
              <w:bottom w:val="single" w:sz="4" w:space="0" w:color="auto"/>
              <w:right w:val="single" w:sz="4" w:space="0" w:color="auto"/>
            </w:tcBorders>
            <w:hideMark/>
          </w:tcPr>
          <w:p w:rsidR="00637C44" w:rsidRDefault="00751AB4" w:rsidP="002C13F2">
            <w:pPr>
              <w:jc w:val="center"/>
              <w:rPr>
                <w:rFonts w:ascii="Times New Roman" w:hAnsi="Times New Roman" w:cs="Times New Roman"/>
                <w:b/>
                <w:sz w:val="28"/>
                <w:szCs w:val="28"/>
              </w:rPr>
            </w:pPr>
            <w:r>
              <w:rPr>
                <w:rFonts w:ascii="Times New Roman" w:hAnsi="Times New Roman" w:cs="Times New Roman"/>
                <w:b/>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751AB4" w:rsidP="002C13F2">
            <w:pPr>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502" w:type="dxa"/>
            <w:tcBorders>
              <w:top w:val="single" w:sz="4" w:space="0" w:color="auto"/>
              <w:left w:val="single" w:sz="4" w:space="0" w:color="auto"/>
              <w:bottom w:val="single" w:sz="4" w:space="0" w:color="auto"/>
              <w:right w:val="single" w:sz="4" w:space="0" w:color="auto"/>
            </w:tcBorders>
            <w:hideMark/>
          </w:tcPr>
          <w:p w:rsidR="00637C44" w:rsidRDefault="00751AB4"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 xml:space="preserve">Поступили в учреждения среднего профессионального образования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подготовки:</w:t>
            </w:r>
          </w:p>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 квалифицированных рабочих, служащих;</w:t>
            </w:r>
          </w:p>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 специалистов среднего звена.</w:t>
            </w:r>
          </w:p>
        </w:tc>
        <w:tc>
          <w:tcPr>
            <w:tcW w:w="1559" w:type="dxa"/>
            <w:tcBorders>
              <w:top w:val="single" w:sz="4" w:space="0" w:color="auto"/>
              <w:left w:val="single" w:sz="4" w:space="0" w:color="auto"/>
              <w:bottom w:val="single" w:sz="4" w:space="0" w:color="auto"/>
              <w:right w:val="single" w:sz="4" w:space="0" w:color="auto"/>
            </w:tcBorders>
          </w:tcPr>
          <w:p w:rsidR="00637C44" w:rsidRDefault="00637C44" w:rsidP="002C13F2">
            <w:pPr>
              <w:jc w:val="center"/>
              <w:rPr>
                <w:rFonts w:ascii="Times New Roman" w:hAnsi="Times New Roman" w:cs="Times New Roman"/>
                <w:sz w:val="28"/>
                <w:szCs w:val="28"/>
              </w:rPr>
            </w:pPr>
          </w:p>
          <w:p w:rsidR="00637C44" w:rsidRDefault="00637C44" w:rsidP="002C13F2">
            <w:pPr>
              <w:jc w:val="center"/>
              <w:rPr>
                <w:rFonts w:ascii="Times New Roman" w:hAnsi="Times New Roman" w:cs="Times New Roman"/>
                <w:sz w:val="28"/>
                <w:szCs w:val="28"/>
              </w:rPr>
            </w:pPr>
          </w:p>
          <w:p w:rsidR="00637C44" w:rsidRDefault="00637C44" w:rsidP="002C13F2">
            <w:pPr>
              <w:jc w:val="center"/>
              <w:rPr>
                <w:rFonts w:ascii="Times New Roman" w:hAnsi="Times New Roman" w:cs="Times New Roman"/>
                <w:sz w:val="28"/>
                <w:szCs w:val="28"/>
              </w:rPr>
            </w:pPr>
          </w:p>
          <w:p w:rsidR="00637C44" w:rsidRDefault="00751AB4" w:rsidP="002C13F2">
            <w:pPr>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37C44" w:rsidRDefault="00637C44" w:rsidP="002C13F2">
            <w:pPr>
              <w:spacing w:line="276" w:lineRule="auto"/>
              <w:jc w:val="center"/>
              <w:rPr>
                <w:rFonts w:ascii="Times New Roman" w:hAnsi="Times New Roman" w:cs="Times New Roman"/>
                <w:sz w:val="28"/>
                <w:szCs w:val="28"/>
              </w:rPr>
            </w:pPr>
          </w:p>
          <w:p w:rsidR="00637C44" w:rsidRDefault="00637C44" w:rsidP="002C13F2">
            <w:pPr>
              <w:spacing w:line="276" w:lineRule="auto"/>
              <w:jc w:val="center"/>
              <w:rPr>
                <w:rFonts w:ascii="Times New Roman" w:hAnsi="Times New Roman" w:cs="Times New Roman"/>
                <w:sz w:val="28"/>
                <w:szCs w:val="28"/>
              </w:rPr>
            </w:pPr>
          </w:p>
          <w:p w:rsidR="00637C44" w:rsidRDefault="00637C44" w:rsidP="002C13F2">
            <w:pPr>
              <w:spacing w:line="276" w:lineRule="auto"/>
              <w:jc w:val="center"/>
              <w:rPr>
                <w:rFonts w:ascii="Times New Roman" w:hAnsi="Times New Roman" w:cs="Times New Roman"/>
                <w:sz w:val="28"/>
                <w:szCs w:val="28"/>
              </w:rPr>
            </w:pPr>
          </w:p>
          <w:p w:rsidR="00637C44" w:rsidRDefault="00FE645C" w:rsidP="002C13F2">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p w:rsidR="00637C44" w:rsidRDefault="00637C44" w:rsidP="002C13F2">
            <w:pPr>
              <w:spacing w:line="276" w:lineRule="auto"/>
              <w:jc w:val="center"/>
              <w:rPr>
                <w:rFonts w:ascii="Times New Roman" w:hAnsi="Times New Roman" w:cs="Times New Roman"/>
                <w:sz w:val="28"/>
                <w:szCs w:val="28"/>
              </w:rPr>
            </w:pPr>
          </w:p>
        </w:tc>
        <w:tc>
          <w:tcPr>
            <w:tcW w:w="1502" w:type="dxa"/>
            <w:tcBorders>
              <w:top w:val="single" w:sz="4" w:space="0" w:color="auto"/>
              <w:left w:val="single" w:sz="4" w:space="0" w:color="auto"/>
              <w:bottom w:val="single" w:sz="4" w:space="0" w:color="auto"/>
              <w:right w:val="single" w:sz="4" w:space="0" w:color="auto"/>
            </w:tcBorders>
          </w:tcPr>
          <w:p w:rsidR="00637C44" w:rsidRDefault="00637C44" w:rsidP="002C13F2">
            <w:pPr>
              <w:spacing w:line="276" w:lineRule="auto"/>
              <w:jc w:val="center"/>
              <w:rPr>
                <w:rFonts w:ascii="Times New Roman" w:hAnsi="Times New Roman" w:cs="Times New Roman"/>
                <w:b/>
                <w:sz w:val="28"/>
                <w:szCs w:val="28"/>
              </w:rPr>
            </w:pPr>
          </w:p>
          <w:p w:rsidR="00637C44" w:rsidRDefault="00637C44" w:rsidP="002C13F2">
            <w:pPr>
              <w:spacing w:line="276" w:lineRule="auto"/>
              <w:jc w:val="center"/>
              <w:rPr>
                <w:rFonts w:ascii="Times New Roman" w:hAnsi="Times New Roman" w:cs="Times New Roman"/>
                <w:b/>
                <w:sz w:val="28"/>
                <w:szCs w:val="28"/>
              </w:rPr>
            </w:pPr>
          </w:p>
          <w:p w:rsidR="00637C44" w:rsidRDefault="00637C44" w:rsidP="002C13F2">
            <w:pPr>
              <w:spacing w:line="276" w:lineRule="auto"/>
              <w:jc w:val="center"/>
              <w:rPr>
                <w:rFonts w:ascii="Times New Roman" w:hAnsi="Times New Roman" w:cs="Times New Roman"/>
                <w:b/>
                <w:sz w:val="28"/>
                <w:szCs w:val="28"/>
              </w:rPr>
            </w:pPr>
          </w:p>
          <w:p w:rsidR="00637C44" w:rsidRDefault="00751AB4"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sz w:val="28"/>
                <w:szCs w:val="28"/>
              </w:rPr>
            </w:pPr>
            <w:proofErr w:type="gramStart"/>
            <w:r>
              <w:rPr>
                <w:rFonts w:ascii="Times New Roman" w:hAnsi="Times New Roman" w:cs="Times New Roman"/>
                <w:sz w:val="28"/>
                <w:szCs w:val="28"/>
              </w:rPr>
              <w:t>Призваны</w:t>
            </w:r>
            <w:proofErr w:type="gramEnd"/>
            <w:r>
              <w:rPr>
                <w:rFonts w:ascii="Times New Roman" w:hAnsi="Times New Roman" w:cs="Times New Roman"/>
                <w:sz w:val="28"/>
                <w:szCs w:val="28"/>
              </w:rPr>
              <w:t xml:space="preserve"> в армию</w:t>
            </w:r>
          </w:p>
        </w:tc>
        <w:tc>
          <w:tcPr>
            <w:tcW w:w="1559" w:type="dxa"/>
            <w:tcBorders>
              <w:top w:val="single" w:sz="4" w:space="0" w:color="auto"/>
              <w:left w:val="single" w:sz="4" w:space="0" w:color="auto"/>
              <w:bottom w:val="single" w:sz="4" w:space="0" w:color="auto"/>
              <w:right w:val="single" w:sz="4" w:space="0" w:color="auto"/>
            </w:tcBorders>
          </w:tcPr>
          <w:p w:rsidR="00637C44" w:rsidRDefault="00637C44" w:rsidP="002C13F2">
            <w:pPr>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7C44" w:rsidRDefault="00637C44" w:rsidP="002C13F2">
            <w:pPr>
              <w:spacing w:line="276" w:lineRule="auto"/>
              <w:jc w:val="center"/>
              <w:rPr>
                <w:rFonts w:ascii="Times New Roman" w:hAnsi="Times New Roman" w:cs="Times New Roman"/>
                <w:sz w:val="28"/>
                <w:szCs w:val="28"/>
              </w:rPr>
            </w:pPr>
          </w:p>
        </w:tc>
        <w:tc>
          <w:tcPr>
            <w:tcW w:w="1502" w:type="dxa"/>
            <w:tcBorders>
              <w:top w:val="single" w:sz="4" w:space="0" w:color="auto"/>
              <w:left w:val="single" w:sz="4" w:space="0" w:color="auto"/>
              <w:bottom w:val="single" w:sz="4" w:space="0" w:color="auto"/>
              <w:right w:val="single" w:sz="4" w:space="0" w:color="auto"/>
            </w:tcBorders>
          </w:tcPr>
          <w:p w:rsidR="00637C44" w:rsidRDefault="00637C44" w:rsidP="002C13F2">
            <w:pPr>
              <w:spacing w:line="276" w:lineRule="auto"/>
              <w:jc w:val="center"/>
              <w:rPr>
                <w:rFonts w:ascii="Times New Roman" w:hAnsi="Times New Roman" w:cs="Times New Roman"/>
                <w:b/>
                <w:sz w:val="28"/>
                <w:szCs w:val="28"/>
              </w:rPr>
            </w:pPr>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Трудоустроились</w:t>
            </w:r>
          </w:p>
        </w:tc>
        <w:tc>
          <w:tcPr>
            <w:tcW w:w="1559" w:type="dxa"/>
            <w:tcBorders>
              <w:top w:val="single" w:sz="4" w:space="0" w:color="auto"/>
              <w:left w:val="single" w:sz="4" w:space="0" w:color="auto"/>
              <w:bottom w:val="single" w:sz="4" w:space="0" w:color="auto"/>
              <w:right w:val="single" w:sz="4" w:space="0" w:color="auto"/>
            </w:tcBorders>
            <w:hideMark/>
          </w:tcPr>
          <w:p w:rsidR="00637C44" w:rsidRDefault="00637C44" w:rsidP="002C13F2">
            <w:pPr>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637C44" w:rsidRDefault="00FE645C" w:rsidP="002C13F2">
            <w:pPr>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502" w:type="dxa"/>
            <w:tcBorders>
              <w:top w:val="single" w:sz="4" w:space="0" w:color="auto"/>
              <w:left w:val="single" w:sz="4" w:space="0" w:color="auto"/>
              <w:bottom w:val="single" w:sz="4" w:space="0" w:color="auto"/>
              <w:right w:val="single" w:sz="4" w:space="0" w:color="auto"/>
            </w:tcBorders>
          </w:tcPr>
          <w:p w:rsidR="00637C44" w:rsidRDefault="00FE645C"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0</w:t>
            </w:r>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b/>
                <w:sz w:val="28"/>
                <w:szCs w:val="28"/>
              </w:rPr>
            </w:pPr>
            <w:r>
              <w:rPr>
                <w:rFonts w:ascii="Times New Roman" w:hAnsi="Times New Roman" w:cs="Times New Roman"/>
                <w:b/>
                <w:sz w:val="28"/>
                <w:szCs w:val="28"/>
              </w:rPr>
              <w:t>ИТОГО</w:t>
            </w:r>
          </w:p>
        </w:tc>
        <w:tc>
          <w:tcPr>
            <w:tcW w:w="1559" w:type="dxa"/>
            <w:tcBorders>
              <w:top w:val="single" w:sz="4" w:space="0" w:color="auto"/>
              <w:left w:val="single" w:sz="4" w:space="0" w:color="auto"/>
              <w:bottom w:val="single" w:sz="4" w:space="0" w:color="auto"/>
              <w:right w:val="single" w:sz="4" w:space="0" w:color="auto"/>
            </w:tcBorders>
          </w:tcPr>
          <w:p w:rsidR="00637C44" w:rsidRDefault="00637C44" w:rsidP="002C13F2">
            <w:pPr>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7C44" w:rsidRDefault="00637C44" w:rsidP="002C13F2">
            <w:pPr>
              <w:spacing w:line="276" w:lineRule="auto"/>
              <w:jc w:val="center"/>
              <w:rPr>
                <w:rFonts w:ascii="Times New Roman" w:hAnsi="Times New Roman" w:cs="Times New Roman"/>
                <w:b/>
                <w:sz w:val="28"/>
                <w:szCs w:val="28"/>
              </w:rPr>
            </w:pPr>
          </w:p>
        </w:tc>
        <w:tc>
          <w:tcPr>
            <w:tcW w:w="1502" w:type="dxa"/>
            <w:tcBorders>
              <w:top w:val="single" w:sz="4" w:space="0" w:color="auto"/>
              <w:left w:val="single" w:sz="4" w:space="0" w:color="auto"/>
              <w:bottom w:val="single" w:sz="4" w:space="0" w:color="auto"/>
              <w:right w:val="single" w:sz="4" w:space="0" w:color="auto"/>
            </w:tcBorders>
          </w:tcPr>
          <w:p w:rsidR="00637C44" w:rsidRDefault="00637C44" w:rsidP="002C13F2">
            <w:pPr>
              <w:spacing w:line="276" w:lineRule="auto"/>
              <w:jc w:val="center"/>
              <w:rPr>
                <w:rFonts w:ascii="Times New Roman" w:hAnsi="Times New Roman" w:cs="Times New Roman"/>
                <w:b/>
                <w:sz w:val="28"/>
                <w:szCs w:val="28"/>
              </w:rPr>
            </w:pPr>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Инвалиды, находящиеся дома</w:t>
            </w:r>
          </w:p>
        </w:tc>
        <w:tc>
          <w:tcPr>
            <w:tcW w:w="1559" w:type="dxa"/>
            <w:tcBorders>
              <w:top w:val="single" w:sz="4" w:space="0" w:color="auto"/>
              <w:left w:val="single" w:sz="4" w:space="0" w:color="auto"/>
              <w:bottom w:val="single" w:sz="4" w:space="0" w:color="auto"/>
              <w:right w:val="single" w:sz="4" w:space="0" w:color="auto"/>
            </w:tcBorders>
          </w:tcPr>
          <w:p w:rsidR="00637C44" w:rsidRDefault="00637C44" w:rsidP="002C13F2">
            <w:pPr>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7C44" w:rsidRDefault="00637C44" w:rsidP="002C13F2">
            <w:pPr>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502" w:type="dxa"/>
            <w:tcBorders>
              <w:top w:val="single" w:sz="4" w:space="0" w:color="auto"/>
              <w:left w:val="single" w:sz="4" w:space="0" w:color="auto"/>
              <w:bottom w:val="single" w:sz="4" w:space="0" w:color="auto"/>
              <w:right w:val="single" w:sz="4" w:space="0" w:color="auto"/>
            </w:tcBorders>
          </w:tcPr>
          <w:p w:rsidR="00637C44" w:rsidRDefault="00637C44" w:rsidP="002C13F2">
            <w:pPr>
              <w:spacing w:line="276" w:lineRule="auto"/>
              <w:jc w:val="center"/>
              <w:rPr>
                <w:rFonts w:ascii="Times New Roman" w:hAnsi="Times New Roman" w:cs="Times New Roman"/>
                <w:b/>
                <w:sz w:val="28"/>
                <w:szCs w:val="28"/>
              </w:rPr>
            </w:pPr>
          </w:p>
        </w:tc>
      </w:tr>
      <w:tr w:rsidR="00637C44" w:rsidTr="00637C44">
        <w:tc>
          <w:tcPr>
            <w:tcW w:w="6204" w:type="dxa"/>
            <w:tcBorders>
              <w:top w:val="single" w:sz="4" w:space="0" w:color="auto"/>
              <w:left w:val="single" w:sz="4" w:space="0" w:color="auto"/>
              <w:bottom w:val="single" w:sz="4" w:space="0" w:color="auto"/>
              <w:right w:val="single" w:sz="4" w:space="0" w:color="auto"/>
            </w:tcBorders>
            <w:hideMark/>
          </w:tcPr>
          <w:p w:rsidR="00637C44" w:rsidRDefault="00637C44" w:rsidP="002C13F2">
            <w:pPr>
              <w:rPr>
                <w:rFonts w:ascii="Times New Roman" w:hAnsi="Times New Roman" w:cs="Times New Roman"/>
                <w:sz w:val="28"/>
                <w:szCs w:val="28"/>
              </w:rPr>
            </w:pPr>
            <w:r>
              <w:rPr>
                <w:rFonts w:ascii="Times New Roman" w:hAnsi="Times New Roman" w:cs="Times New Roman"/>
                <w:sz w:val="28"/>
                <w:szCs w:val="28"/>
              </w:rPr>
              <w:t>Не продолжают учебу и не работают</w:t>
            </w:r>
          </w:p>
        </w:tc>
        <w:tc>
          <w:tcPr>
            <w:tcW w:w="1559" w:type="dxa"/>
            <w:tcBorders>
              <w:top w:val="single" w:sz="4" w:space="0" w:color="auto"/>
              <w:left w:val="single" w:sz="4" w:space="0" w:color="auto"/>
              <w:bottom w:val="single" w:sz="4" w:space="0" w:color="auto"/>
              <w:right w:val="single" w:sz="4" w:space="0" w:color="auto"/>
            </w:tcBorders>
            <w:hideMark/>
          </w:tcPr>
          <w:p w:rsidR="00637C44" w:rsidRDefault="00637C44" w:rsidP="002C13F2">
            <w:pPr>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637C44" w:rsidP="002C13F2">
            <w:pPr>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502" w:type="dxa"/>
            <w:tcBorders>
              <w:top w:val="single" w:sz="4" w:space="0" w:color="auto"/>
              <w:left w:val="single" w:sz="4" w:space="0" w:color="auto"/>
              <w:bottom w:val="single" w:sz="4" w:space="0" w:color="auto"/>
              <w:right w:val="single" w:sz="4" w:space="0" w:color="auto"/>
            </w:tcBorders>
          </w:tcPr>
          <w:p w:rsidR="00637C44" w:rsidRDefault="00FE645C" w:rsidP="002C1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0</w:t>
            </w:r>
          </w:p>
        </w:tc>
      </w:tr>
    </w:tbl>
    <w:p w:rsidR="00637C44" w:rsidRDefault="00637C44" w:rsidP="00637C44">
      <w:pPr>
        <w:spacing w:after="0" w:line="240" w:lineRule="auto"/>
        <w:jc w:val="center"/>
        <w:rPr>
          <w:rFonts w:ascii="Times New Roman" w:hAnsi="Times New Roman" w:cs="Times New Roman"/>
          <w:b/>
          <w:sz w:val="24"/>
          <w:szCs w:val="24"/>
        </w:rPr>
      </w:pPr>
    </w:p>
    <w:p w:rsidR="00637C44" w:rsidRDefault="00637C44" w:rsidP="00FE645C">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Вывод</w:t>
      </w:r>
      <w:r>
        <w:rPr>
          <w:rFonts w:ascii="Times New Roman" w:hAnsi="Times New Roman" w:cs="Times New Roman"/>
          <w:bCs/>
          <w:color w:val="FF0000"/>
          <w:sz w:val="28"/>
          <w:szCs w:val="28"/>
        </w:rPr>
        <w:t xml:space="preserve">: </w:t>
      </w:r>
      <w:r>
        <w:rPr>
          <w:rFonts w:ascii="Times New Roman" w:hAnsi="Times New Roman" w:cs="Times New Roman"/>
          <w:bCs/>
          <w:color w:val="000000" w:themeColor="text1"/>
          <w:sz w:val="28"/>
          <w:szCs w:val="28"/>
        </w:rPr>
        <w:t>100 % выпускников 11 класса и  100% девятиклассников опре</w:t>
      </w:r>
      <w:r>
        <w:rPr>
          <w:rFonts w:ascii="Times New Roman" w:hAnsi="Times New Roman" w:cs="Times New Roman"/>
          <w:bCs/>
          <w:sz w:val="28"/>
          <w:szCs w:val="28"/>
        </w:rPr>
        <w:t xml:space="preserve">делились с выбором профессии. </w:t>
      </w:r>
    </w:p>
    <w:p w:rsidR="00637C44" w:rsidRDefault="00637C44" w:rsidP="00FE645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Рекомендации:</w:t>
      </w:r>
      <w:r>
        <w:rPr>
          <w:rFonts w:ascii="Times New Roman" w:hAnsi="Times New Roman" w:cs="Times New Roman"/>
          <w:bCs/>
          <w:sz w:val="28"/>
          <w:szCs w:val="28"/>
        </w:rPr>
        <w:t xml:space="preserve"> вопрос повышения качества подготовки  выпускников и </w:t>
      </w:r>
      <w:proofErr w:type="spellStart"/>
      <w:r>
        <w:rPr>
          <w:rFonts w:ascii="Times New Roman" w:hAnsi="Times New Roman" w:cs="Times New Roman"/>
          <w:bCs/>
          <w:sz w:val="28"/>
          <w:szCs w:val="28"/>
        </w:rPr>
        <w:t>профориентационную</w:t>
      </w:r>
      <w:proofErr w:type="spellEnd"/>
      <w:r>
        <w:rPr>
          <w:rFonts w:ascii="Times New Roman" w:hAnsi="Times New Roman" w:cs="Times New Roman"/>
          <w:bCs/>
          <w:sz w:val="28"/>
          <w:szCs w:val="28"/>
        </w:rPr>
        <w:t xml:space="preserve"> работу оставить на контроле деятельности ОО в соответствии с программой воспитания и социализации учащихся на уровне начального общего, основного общего и среднего общего образования. </w:t>
      </w:r>
    </w:p>
    <w:p w:rsidR="00637C44" w:rsidRDefault="00637C44" w:rsidP="00637C44">
      <w:pPr>
        <w:spacing w:after="0" w:line="240" w:lineRule="auto"/>
        <w:jc w:val="center"/>
        <w:rPr>
          <w:rFonts w:ascii="Times New Roman" w:hAnsi="Times New Roman" w:cs="Times New Roman"/>
          <w:b/>
          <w:sz w:val="24"/>
          <w:szCs w:val="24"/>
        </w:rPr>
      </w:pPr>
    </w:p>
    <w:p w:rsidR="00637C44" w:rsidRDefault="00637C44" w:rsidP="00637C44">
      <w:pPr>
        <w:jc w:val="center"/>
        <w:rPr>
          <w:rFonts w:ascii="Times New Roman" w:hAnsi="Times New Roman" w:cs="Times New Roman"/>
          <w:b/>
          <w:sz w:val="28"/>
          <w:szCs w:val="28"/>
        </w:rPr>
      </w:pPr>
      <w:r>
        <w:rPr>
          <w:rFonts w:ascii="Times New Roman" w:hAnsi="Times New Roman" w:cs="Times New Roman"/>
          <w:b/>
          <w:sz w:val="28"/>
          <w:szCs w:val="28"/>
        </w:rPr>
        <w:t>Раздел 6. Кадровое обеспечение.</w:t>
      </w:r>
    </w:p>
    <w:p w:rsidR="00637C44" w:rsidRDefault="00FE645C" w:rsidP="00637C44">
      <w:pPr>
        <w:autoSpaceDE w:val="0"/>
        <w:autoSpaceDN w:val="0"/>
        <w:adjustRightInd w:val="0"/>
        <w:spacing w:before="158" w:after="0" w:line="240" w:lineRule="auto"/>
        <w:jc w:val="both"/>
        <w:rPr>
          <w:rFonts w:ascii="Times New Roman" w:hAnsi="Times New Roman" w:cs="Times New Roman"/>
          <w:sz w:val="28"/>
          <w:szCs w:val="28"/>
        </w:rPr>
      </w:pPr>
      <w:r>
        <w:rPr>
          <w:rFonts w:ascii="Times New Roman" w:hAnsi="Times New Roman" w:cs="Times New Roman"/>
          <w:sz w:val="28"/>
          <w:szCs w:val="28"/>
        </w:rPr>
        <w:t>В МБОУ «Сентелекская СОШ» в  202</w:t>
      </w:r>
      <w:r w:rsidR="00751AB4">
        <w:rPr>
          <w:rFonts w:ascii="Times New Roman" w:hAnsi="Times New Roman" w:cs="Times New Roman"/>
          <w:sz w:val="28"/>
          <w:szCs w:val="28"/>
        </w:rPr>
        <w:t>1</w:t>
      </w:r>
      <w:r>
        <w:rPr>
          <w:rFonts w:ascii="Times New Roman" w:hAnsi="Times New Roman" w:cs="Times New Roman"/>
          <w:sz w:val="28"/>
          <w:szCs w:val="28"/>
        </w:rPr>
        <w:t xml:space="preserve"> учебном году работает 14 </w:t>
      </w:r>
      <w:r w:rsidR="00637C44">
        <w:rPr>
          <w:rFonts w:ascii="Times New Roman" w:hAnsi="Times New Roman" w:cs="Times New Roman"/>
          <w:sz w:val="28"/>
          <w:szCs w:val="28"/>
        </w:rPr>
        <w:t>педагогов. Из них: Директор – 1,учителей– 1</w:t>
      </w:r>
      <w:r w:rsidR="00751AB4">
        <w:rPr>
          <w:rFonts w:ascii="Times New Roman" w:hAnsi="Times New Roman" w:cs="Times New Roman"/>
          <w:sz w:val="28"/>
          <w:szCs w:val="28"/>
        </w:rPr>
        <w:t>3</w:t>
      </w:r>
      <w:r w:rsidR="00637C44">
        <w:rPr>
          <w:rFonts w:ascii="Times New Roman" w:hAnsi="Times New Roman" w:cs="Times New Roman"/>
          <w:sz w:val="28"/>
          <w:szCs w:val="28"/>
        </w:rPr>
        <w:t xml:space="preserve"> учителей</w:t>
      </w:r>
      <w:proofErr w:type="gramStart"/>
      <w:r w:rsidR="00637C44">
        <w:rPr>
          <w:rFonts w:ascii="Times New Roman" w:hAnsi="Times New Roman" w:cs="Times New Roman"/>
          <w:sz w:val="28"/>
          <w:szCs w:val="28"/>
        </w:rPr>
        <w:t>,</w:t>
      </w:r>
      <w:r w:rsidR="00751AB4">
        <w:rPr>
          <w:rFonts w:ascii="Times New Roman" w:hAnsi="Times New Roman" w:cs="Times New Roman"/>
          <w:sz w:val="28"/>
          <w:szCs w:val="28"/>
        </w:rPr>
        <w:t>(</w:t>
      </w:r>
      <w:proofErr w:type="gramEnd"/>
      <w:r w:rsidR="00751AB4">
        <w:rPr>
          <w:rFonts w:ascii="Times New Roman" w:hAnsi="Times New Roman" w:cs="Times New Roman"/>
          <w:sz w:val="28"/>
          <w:szCs w:val="28"/>
        </w:rPr>
        <w:t>из них</w:t>
      </w:r>
      <w:r w:rsidR="00637C44">
        <w:rPr>
          <w:rFonts w:ascii="Times New Roman" w:hAnsi="Times New Roman" w:cs="Times New Roman"/>
          <w:sz w:val="28"/>
          <w:szCs w:val="28"/>
        </w:rPr>
        <w:t xml:space="preserve"> 1 </w:t>
      </w:r>
      <w:r>
        <w:rPr>
          <w:rFonts w:ascii="Times New Roman" w:hAnsi="Times New Roman" w:cs="Times New Roman"/>
          <w:sz w:val="28"/>
          <w:szCs w:val="28"/>
        </w:rPr>
        <w:t>учитель логопе</w:t>
      </w:r>
      <w:r w:rsidR="00751AB4">
        <w:rPr>
          <w:rFonts w:ascii="Times New Roman" w:hAnsi="Times New Roman" w:cs="Times New Roman"/>
          <w:sz w:val="28"/>
          <w:szCs w:val="28"/>
        </w:rPr>
        <w:t>д и 1 психолог)</w:t>
      </w:r>
      <w:r w:rsidR="00637C44">
        <w:rPr>
          <w:rFonts w:ascii="Times New Roman" w:hAnsi="Times New Roman" w:cs="Times New Roman"/>
          <w:sz w:val="28"/>
          <w:szCs w:val="28"/>
        </w:rPr>
        <w:t>.</w:t>
      </w:r>
    </w:p>
    <w:p w:rsidR="00637C44" w:rsidRDefault="00637C44" w:rsidP="00637C44">
      <w:pPr>
        <w:autoSpaceDE w:val="0"/>
        <w:autoSpaceDN w:val="0"/>
        <w:adjustRightInd w:val="0"/>
        <w:spacing w:after="0" w:line="240" w:lineRule="auto"/>
        <w:ind w:firstLine="72"/>
        <w:rPr>
          <w:rFonts w:ascii="Times New Roman" w:hAnsi="Times New Roman" w:cs="Times New Roman"/>
          <w:sz w:val="28"/>
          <w:szCs w:val="28"/>
        </w:rPr>
      </w:pPr>
      <w:r>
        <w:rPr>
          <w:rFonts w:ascii="Times New Roman" w:hAnsi="Times New Roman" w:cs="Times New Roman"/>
          <w:sz w:val="28"/>
          <w:szCs w:val="28"/>
        </w:rPr>
        <w:t xml:space="preserve">Пять </w:t>
      </w:r>
      <w:proofErr w:type="spellStart"/>
      <w:r>
        <w:rPr>
          <w:rFonts w:ascii="Times New Roman" w:hAnsi="Times New Roman" w:cs="Times New Roman"/>
          <w:sz w:val="28"/>
          <w:szCs w:val="28"/>
        </w:rPr>
        <w:t>педагоговимеют</w:t>
      </w:r>
      <w:proofErr w:type="spellEnd"/>
      <w:r>
        <w:rPr>
          <w:rFonts w:ascii="Times New Roman" w:hAnsi="Times New Roman" w:cs="Times New Roman"/>
          <w:sz w:val="28"/>
          <w:szCs w:val="28"/>
        </w:rPr>
        <w:t xml:space="preserve"> высш</w:t>
      </w:r>
      <w:r w:rsidR="00751AB4">
        <w:rPr>
          <w:rFonts w:ascii="Times New Roman" w:hAnsi="Times New Roman" w:cs="Times New Roman"/>
          <w:sz w:val="28"/>
          <w:szCs w:val="28"/>
        </w:rPr>
        <w:t>ую квалификационную категорию, 8</w:t>
      </w:r>
      <w:r>
        <w:rPr>
          <w:rFonts w:ascii="Times New Roman" w:hAnsi="Times New Roman" w:cs="Times New Roman"/>
          <w:sz w:val="28"/>
          <w:szCs w:val="28"/>
        </w:rPr>
        <w:t xml:space="preserve"> педагогов с первой квалификационн</w:t>
      </w:r>
      <w:r w:rsidR="00967B9F">
        <w:rPr>
          <w:rFonts w:ascii="Times New Roman" w:hAnsi="Times New Roman" w:cs="Times New Roman"/>
          <w:sz w:val="28"/>
          <w:szCs w:val="28"/>
        </w:rPr>
        <w:t xml:space="preserve">ой категорией. </w:t>
      </w:r>
    </w:p>
    <w:p w:rsidR="00967B9F" w:rsidRDefault="00967B9F" w:rsidP="00637C44">
      <w:pPr>
        <w:autoSpaceDE w:val="0"/>
        <w:autoSpaceDN w:val="0"/>
        <w:adjustRightInd w:val="0"/>
        <w:spacing w:after="0" w:line="240" w:lineRule="auto"/>
        <w:ind w:firstLine="72"/>
        <w:rPr>
          <w:rFonts w:ascii="Times New Roman" w:hAnsi="Times New Roman" w:cs="Times New Roman"/>
          <w:sz w:val="28"/>
          <w:szCs w:val="28"/>
        </w:rPr>
      </w:pPr>
    </w:p>
    <w:p w:rsidR="00637C44" w:rsidRDefault="00637C44" w:rsidP="00637C44">
      <w:pPr>
        <w:autoSpaceDE w:val="0"/>
        <w:autoSpaceDN w:val="0"/>
        <w:adjustRightInd w:val="0"/>
        <w:spacing w:after="0" w:line="240" w:lineRule="auto"/>
        <w:ind w:firstLine="72"/>
        <w:jc w:val="center"/>
        <w:rPr>
          <w:rFonts w:ascii="Times New Roman" w:hAnsi="Times New Roman" w:cs="Times New Roman"/>
          <w:b/>
          <w:sz w:val="28"/>
          <w:szCs w:val="28"/>
        </w:rPr>
      </w:pPr>
      <w:r>
        <w:rPr>
          <w:rFonts w:ascii="Times New Roman" w:hAnsi="Times New Roman" w:cs="Times New Roman"/>
          <w:b/>
          <w:sz w:val="28"/>
          <w:szCs w:val="28"/>
        </w:rPr>
        <w:t xml:space="preserve">Образование педагогических работников </w:t>
      </w:r>
    </w:p>
    <w:p w:rsidR="00637C44" w:rsidRDefault="00967B9F" w:rsidP="00637C44">
      <w:pPr>
        <w:autoSpaceDE w:val="0"/>
        <w:autoSpaceDN w:val="0"/>
        <w:adjustRightInd w:val="0"/>
        <w:spacing w:after="0" w:line="240" w:lineRule="auto"/>
        <w:ind w:firstLine="72"/>
        <w:jc w:val="center"/>
        <w:rPr>
          <w:rFonts w:ascii="Times New Roman" w:hAnsi="Times New Roman" w:cs="Times New Roman"/>
          <w:sz w:val="28"/>
          <w:szCs w:val="28"/>
        </w:rPr>
      </w:pPr>
      <w:r>
        <w:rPr>
          <w:rFonts w:ascii="Times New Roman" w:hAnsi="Times New Roman" w:cs="Times New Roman"/>
          <w:sz w:val="28"/>
          <w:szCs w:val="28"/>
        </w:rPr>
        <w:t>(на 1 августа 2020</w:t>
      </w:r>
      <w:r w:rsidR="00637C44">
        <w:rPr>
          <w:rFonts w:ascii="Times New Roman" w:hAnsi="Times New Roman" w:cs="Times New Roman"/>
          <w:sz w:val="28"/>
          <w:szCs w:val="28"/>
        </w:rPr>
        <w:t xml:space="preserve"> года)</w:t>
      </w:r>
    </w:p>
    <w:p w:rsidR="00637C44" w:rsidRDefault="00637C44" w:rsidP="00637C44">
      <w:pPr>
        <w:autoSpaceDE w:val="0"/>
        <w:autoSpaceDN w:val="0"/>
        <w:adjustRightInd w:val="0"/>
        <w:spacing w:after="0" w:line="240" w:lineRule="auto"/>
        <w:ind w:firstLine="72"/>
        <w:jc w:val="right"/>
        <w:rPr>
          <w:rFonts w:ascii="Times New Roman" w:hAnsi="Times New Roman" w:cs="Times New Roman"/>
          <w:sz w:val="28"/>
          <w:szCs w:val="28"/>
        </w:rPr>
      </w:pPr>
      <w:r>
        <w:rPr>
          <w:rFonts w:ascii="Times New Roman" w:hAnsi="Times New Roman" w:cs="Times New Roman"/>
          <w:sz w:val="28"/>
          <w:szCs w:val="28"/>
        </w:rPr>
        <w:t>Таблица 14.</w:t>
      </w:r>
    </w:p>
    <w:tbl>
      <w:tblPr>
        <w:tblStyle w:val="1a"/>
        <w:tblW w:w="0" w:type="auto"/>
        <w:tblInd w:w="-176" w:type="dxa"/>
        <w:tblLayout w:type="fixed"/>
        <w:tblLook w:val="04A0" w:firstRow="1" w:lastRow="0" w:firstColumn="1" w:lastColumn="0" w:noHBand="0" w:noVBand="1"/>
      </w:tblPr>
      <w:tblGrid>
        <w:gridCol w:w="1418"/>
        <w:gridCol w:w="1418"/>
        <w:gridCol w:w="1417"/>
        <w:gridCol w:w="1418"/>
        <w:gridCol w:w="1559"/>
        <w:gridCol w:w="1559"/>
        <w:gridCol w:w="1195"/>
        <w:gridCol w:w="874"/>
      </w:tblGrid>
      <w:tr w:rsidR="00637C44" w:rsidTr="00637C44">
        <w:tc>
          <w:tcPr>
            <w:tcW w:w="1418"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0"/>
                <w:szCs w:val="20"/>
              </w:rPr>
            </w:pPr>
            <w:r>
              <w:rPr>
                <w:rFonts w:ascii="Times New Roman" w:hAnsi="Times New Roman" w:cs="Times New Roman"/>
                <w:sz w:val="20"/>
                <w:szCs w:val="20"/>
              </w:rPr>
              <w:t>Должности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Численность </w:t>
            </w:r>
            <w:r>
              <w:rPr>
                <w:rFonts w:ascii="Times New Roman" w:hAnsi="Times New Roman" w:cs="Times New Roman"/>
                <w:sz w:val="20"/>
                <w:szCs w:val="20"/>
              </w:rPr>
              <w:lastRenderedPageBreak/>
              <w:t>работников</w:t>
            </w:r>
          </w:p>
        </w:tc>
        <w:tc>
          <w:tcPr>
            <w:tcW w:w="8022" w:type="dxa"/>
            <w:gridSpan w:val="6"/>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Образование педагогических работников</w:t>
            </w:r>
          </w:p>
        </w:tc>
      </w:tr>
      <w:tr w:rsidR="00637C44" w:rsidTr="00637C44">
        <w:tc>
          <w:tcPr>
            <w:tcW w:w="1418" w:type="dxa"/>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0"/>
                <w:szCs w:val="20"/>
              </w:rPr>
            </w:pPr>
            <w:r>
              <w:rPr>
                <w:rFonts w:ascii="Times New Roman" w:hAnsi="Times New Roman" w:cs="Times New Roman"/>
                <w:sz w:val="20"/>
                <w:szCs w:val="20"/>
              </w:rPr>
              <w:t>Высшее профессиональное</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Из них </w:t>
            </w:r>
            <w:proofErr w:type="gramStart"/>
            <w:r>
              <w:rPr>
                <w:rFonts w:ascii="Times New Roman" w:hAnsi="Times New Roman" w:cs="Times New Roman"/>
                <w:sz w:val="20"/>
                <w:szCs w:val="20"/>
              </w:rPr>
              <w:t>педагогическое</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0"/>
                <w:szCs w:val="20"/>
              </w:rPr>
            </w:pPr>
            <w:r>
              <w:rPr>
                <w:rFonts w:ascii="Times New Roman" w:hAnsi="Times New Roman" w:cs="Times New Roman"/>
                <w:sz w:val="20"/>
                <w:szCs w:val="20"/>
              </w:rPr>
              <w:t>Среднее профессиональное</w:t>
            </w:r>
          </w:p>
        </w:tc>
        <w:tc>
          <w:tcPr>
            <w:tcW w:w="1559"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Из них </w:t>
            </w:r>
            <w:proofErr w:type="gramStart"/>
            <w:r>
              <w:rPr>
                <w:rFonts w:ascii="Times New Roman" w:hAnsi="Times New Roman" w:cs="Times New Roman"/>
                <w:sz w:val="20"/>
                <w:szCs w:val="20"/>
              </w:rPr>
              <w:t>педагогическое</w:t>
            </w:r>
            <w:proofErr w:type="gramEnd"/>
          </w:p>
        </w:tc>
        <w:tc>
          <w:tcPr>
            <w:tcW w:w="1195"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0"/>
                <w:szCs w:val="20"/>
              </w:rPr>
            </w:pPr>
            <w:r>
              <w:rPr>
                <w:rFonts w:ascii="Times New Roman" w:hAnsi="Times New Roman" w:cs="Times New Roman"/>
                <w:sz w:val="20"/>
                <w:szCs w:val="20"/>
              </w:rPr>
              <w:t>Начальное профессиональное</w:t>
            </w:r>
          </w:p>
        </w:tc>
        <w:tc>
          <w:tcPr>
            <w:tcW w:w="874"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0"/>
                <w:szCs w:val="20"/>
              </w:rPr>
            </w:pPr>
            <w:r>
              <w:rPr>
                <w:rFonts w:ascii="Times New Roman" w:hAnsi="Times New Roman" w:cs="Times New Roman"/>
                <w:sz w:val="20"/>
                <w:szCs w:val="20"/>
              </w:rPr>
              <w:t>Среднее (полное) общее</w:t>
            </w: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Директор</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Учителя</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Начальных классов</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37C44" w:rsidRDefault="00967B9F">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637C44" w:rsidRDefault="00967B9F">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4</w:t>
            </w: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751AB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37C44" w:rsidRDefault="00751AB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637C44" w:rsidRDefault="00751AB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2</w:t>
            </w: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Математики</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967B9F">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967B9F" w:rsidP="00967B9F">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967B9F">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Информатики</w:t>
            </w:r>
          </w:p>
        </w:tc>
        <w:tc>
          <w:tcPr>
            <w:tcW w:w="1418"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Иностранного языка</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Истории</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Физики</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Технологии</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Физической культуры</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r w:rsidR="00637C44" w:rsidTr="00637C44">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418"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637C44" w:rsidRDefault="00637C44">
            <w:pPr>
              <w:autoSpaceDE w:val="0"/>
              <w:autoSpaceDN w:val="0"/>
              <w:adjustRightInd w:val="0"/>
              <w:spacing w:after="200" w:line="276" w:lineRule="auto"/>
              <w:rPr>
                <w:rFonts w:ascii="Times New Roman" w:hAnsi="Times New Roman" w:cs="Times New Roman"/>
                <w:sz w:val="24"/>
                <w:szCs w:val="24"/>
              </w:rPr>
            </w:pPr>
          </w:p>
        </w:tc>
      </w:tr>
    </w:tbl>
    <w:p w:rsidR="00637C44" w:rsidRDefault="00967B9F" w:rsidP="00637C44">
      <w:pPr>
        <w:tabs>
          <w:tab w:val="left" w:pos="21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Таким образом, 50</w:t>
      </w:r>
      <w:r w:rsidR="00637C44">
        <w:rPr>
          <w:rFonts w:ascii="Times New Roman" w:hAnsi="Times New Roman" w:cs="Times New Roman"/>
          <w:sz w:val="28"/>
          <w:szCs w:val="28"/>
        </w:rPr>
        <w:t xml:space="preserve">% учителей имеют высшее образование, из них 100% высшее педагогическое; четыре учителя прошли профессиональную переподготовку </w:t>
      </w:r>
    </w:p>
    <w:p w:rsidR="00637C44" w:rsidRDefault="00637C44" w:rsidP="00637C44">
      <w:pPr>
        <w:tabs>
          <w:tab w:val="left" w:pos="21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учителя школы прошли курсы повышения квалификации в соответствии с федеральным государственным образовательным стандартом по преподаваемым предметам.</w:t>
      </w:r>
    </w:p>
    <w:p w:rsidR="00637C44" w:rsidRDefault="00637C44" w:rsidP="00637C44">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Перспектива: согласно новому ФЗ № 273 «Об образовании в Российской Федерации», педагогическим работникам необходимо проходить курсы повышения квалификации не реже, чем раз в три года. В соответствии с этим составлен перспективный план для прохождения курсов повышения квалификации учителями школы.</w:t>
      </w:r>
    </w:p>
    <w:p w:rsidR="00637C44" w:rsidRDefault="00637C44" w:rsidP="00637C44">
      <w:pPr>
        <w:tabs>
          <w:tab w:val="left" w:pos="211"/>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Возрастная структура педагогического состава.</w:t>
      </w:r>
    </w:p>
    <w:p w:rsidR="00637C44" w:rsidRDefault="00637C44" w:rsidP="00637C44">
      <w:pPr>
        <w:tabs>
          <w:tab w:val="left" w:pos="211"/>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15.</w:t>
      </w:r>
    </w:p>
    <w:tbl>
      <w:tblPr>
        <w:tblStyle w:val="1a"/>
        <w:tblW w:w="0" w:type="auto"/>
        <w:tblLook w:val="04A0" w:firstRow="1" w:lastRow="0" w:firstColumn="1" w:lastColumn="0" w:noHBand="0" w:noVBand="1"/>
      </w:tblPr>
      <w:tblGrid>
        <w:gridCol w:w="1868"/>
        <w:gridCol w:w="1918"/>
        <w:gridCol w:w="1773"/>
        <w:gridCol w:w="1667"/>
        <w:gridCol w:w="1628"/>
        <w:gridCol w:w="1602"/>
      </w:tblGrid>
      <w:tr w:rsidR="00637C44" w:rsidTr="00637C44">
        <w:tc>
          <w:tcPr>
            <w:tcW w:w="1868"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Должности</w:t>
            </w:r>
          </w:p>
        </w:tc>
        <w:tc>
          <w:tcPr>
            <w:tcW w:w="1918" w:type="dxa"/>
            <w:vMerge w:val="restart"/>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Численность </w:t>
            </w:r>
            <w:r>
              <w:rPr>
                <w:rFonts w:ascii="Times New Roman" w:hAnsi="Times New Roman" w:cs="Times New Roman"/>
                <w:sz w:val="24"/>
                <w:szCs w:val="24"/>
              </w:rPr>
              <w:lastRenderedPageBreak/>
              <w:t>работников</w:t>
            </w:r>
          </w:p>
        </w:tc>
        <w:tc>
          <w:tcPr>
            <w:tcW w:w="6670" w:type="dxa"/>
            <w:gridSpan w:val="4"/>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Возраст педагогических работников</w:t>
            </w:r>
          </w:p>
        </w:tc>
      </w:tr>
      <w:tr w:rsidR="00637C44" w:rsidTr="00637C44">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7C44" w:rsidRDefault="00637C44">
            <w:pPr>
              <w:rPr>
                <w:rFonts w:ascii="Times New Roman" w:hAnsi="Times New Roman" w:cs="Times New Roman"/>
                <w:sz w:val="24"/>
                <w:szCs w:val="24"/>
              </w:rPr>
            </w:pPr>
          </w:p>
        </w:tc>
        <w:tc>
          <w:tcPr>
            <w:tcW w:w="1773"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Моложе 25 лет</w:t>
            </w:r>
          </w:p>
        </w:tc>
        <w:tc>
          <w:tcPr>
            <w:tcW w:w="1667"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25-35 лет</w:t>
            </w:r>
          </w:p>
        </w:tc>
        <w:tc>
          <w:tcPr>
            <w:tcW w:w="162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Старше 35 лет</w:t>
            </w:r>
          </w:p>
        </w:tc>
        <w:tc>
          <w:tcPr>
            <w:tcW w:w="1602"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Их них пенсионеров</w:t>
            </w: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Директор</w:t>
            </w:r>
          </w:p>
        </w:tc>
        <w:tc>
          <w:tcPr>
            <w:tcW w:w="191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73"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Учителя</w:t>
            </w:r>
          </w:p>
        </w:tc>
        <w:tc>
          <w:tcPr>
            <w:tcW w:w="191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73"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637C44" w:rsidRDefault="00751AB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8" w:type="dxa"/>
            <w:tcBorders>
              <w:top w:val="single" w:sz="4" w:space="0" w:color="auto"/>
              <w:left w:val="single" w:sz="4" w:space="0" w:color="auto"/>
              <w:bottom w:val="single" w:sz="4" w:space="0" w:color="auto"/>
              <w:right w:val="single" w:sz="4" w:space="0" w:color="auto"/>
            </w:tcBorders>
          </w:tcPr>
          <w:p w:rsidR="00637C44" w:rsidRDefault="00751AB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02" w:type="dxa"/>
            <w:tcBorders>
              <w:top w:val="single" w:sz="4" w:space="0" w:color="auto"/>
              <w:left w:val="single" w:sz="4" w:space="0" w:color="auto"/>
              <w:bottom w:val="single" w:sz="4" w:space="0" w:color="auto"/>
              <w:right w:val="single" w:sz="4" w:space="0" w:color="auto"/>
            </w:tcBorders>
          </w:tcPr>
          <w:p w:rsidR="00637C44" w:rsidRDefault="00751AB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Начальных классов</w:t>
            </w:r>
          </w:p>
        </w:tc>
        <w:tc>
          <w:tcPr>
            <w:tcW w:w="191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73"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Русского языка и литературы</w:t>
            </w:r>
          </w:p>
        </w:tc>
        <w:tc>
          <w:tcPr>
            <w:tcW w:w="1918" w:type="dxa"/>
            <w:tcBorders>
              <w:top w:val="single" w:sz="4" w:space="0" w:color="auto"/>
              <w:left w:val="single" w:sz="4" w:space="0" w:color="auto"/>
              <w:bottom w:val="single" w:sz="4" w:space="0" w:color="auto"/>
              <w:right w:val="single" w:sz="4" w:space="0" w:color="auto"/>
            </w:tcBorders>
            <w:hideMark/>
          </w:tcPr>
          <w:p w:rsidR="00637C44" w:rsidRDefault="00751AB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3"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637C44" w:rsidRDefault="00751AB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Математики</w:t>
            </w:r>
          </w:p>
        </w:tc>
        <w:tc>
          <w:tcPr>
            <w:tcW w:w="1918" w:type="dxa"/>
            <w:tcBorders>
              <w:top w:val="single" w:sz="4" w:space="0" w:color="auto"/>
              <w:left w:val="single" w:sz="4" w:space="0" w:color="auto"/>
              <w:bottom w:val="single" w:sz="4" w:space="0" w:color="auto"/>
              <w:right w:val="single" w:sz="4" w:space="0" w:color="auto"/>
            </w:tcBorders>
            <w:hideMark/>
          </w:tcPr>
          <w:p w:rsidR="00637C44" w:rsidRDefault="00967B9F">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73"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Информатики</w:t>
            </w:r>
          </w:p>
        </w:tc>
        <w:tc>
          <w:tcPr>
            <w:tcW w:w="1918"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Иностранного языка</w:t>
            </w:r>
          </w:p>
        </w:tc>
        <w:tc>
          <w:tcPr>
            <w:tcW w:w="191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73"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Истории</w:t>
            </w:r>
          </w:p>
        </w:tc>
        <w:tc>
          <w:tcPr>
            <w:tcW w:w="191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73"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37C44" w:rsidRDefault="00967B9F">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Физики</w:t>
            </w:r>
          </w:p>
        </w:tc>
        <w:tc>
          <w:tcPr>
            <w:tcW w:w="191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73"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Технологии</w:t>
            </w:r>
          </w:p>
        </w:tc>
        <w:tc>
          <w:tcPr>
            <w:tcW w:w="191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73"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37C44" w:rsidRDefault="00967B9F">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Физической культуры</w:t>
            </w:r>
          </w:p>
        </w:tc>
        <w:tc>
          <w:tcPr>
            <w:tcW w:w="191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3"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637C44" w:rsidRDefault="00CD650E">
            <w:pPr>
              <w:tabs>
                <w:tab w:val="left" w:pos="211"/>
              </w:tab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02"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r>
      <w:tr w:rsidR="00637C44" w:rsidTr="00637C44">
        <w:tc>
          <w:tcPr>
            <w:tcW w:w="186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918"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637C44" w:rsidRDefault="00637C44">
            <w:pPr>
              <w:tabs>
                <w:tab w:val="left" w:pos="211"/>
              </w:tabs>
              <w:autoSpaceDE w:val="0"/>
              <w:autoSpaceDN w:val="0"/>
              <w:adjustRightInd w:val="0"/>
              <w:spacing w:after="200" w:line="276" w:lineRule="auto"/>
              <w:jc w:val="center"/>
              <w:rPr>
                <w:rFonts w:ascii="Times New Roman" w:hAnsi="Times New Roman" w:cs="Times New Roman"/>
                <w:sz w:val="24"/>
                <w:szCs w:val="24"/>
              </w:rPr>
            </w:pPr>
          </w:p>
        </w:tc>
      </w:tr>
    </w:tbl>
    <w:p w:rsidR="00637C44" w:rsidRDefault="00637C44" w:rsidP="00637C44">
      <w:pPr>
        <w:tabs>
          <w:tab w:val="left" w:pos="211"/>
        </w:tabs>
        <w:autoSpaceDE w:val="0"/>
        <w:autoSpaceDN w:val="0"/>
        <w:adjustRightInd w:val="0"/>
        <w:spacing w:after="0" w:line="240" w:lineRule="auto"/>
        <w:jc w:val="both"/>
        <w:rPr>
          <w:rFonts w:ascii="Times New Roman" w:hAnsi="Times New Roman" w:cs="Times New Roman"/>
          <w:sz w:val="28"/>
          <w:szCs w:val="28"/>
        </w:rPr>
      </w:pPr>
    </w:p>
    <w:p w:rsidR="00637C44" w:rsidRDefault="00637C44" w:rsidP="00637C44">
      <w:pPr>
        <w:shd w:val="clear" w:color="auto" w:fill="FFFFFF"/>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учителей имеющих высшую квалификационную категорию стабильно</w:t>
      </w:r>
      <w:proofErr w:type="gramStart"/>
      <w:r>
        <w:rPr>
          <w:rFonts w:ascii="Times New Roman" w:eastAsia="Times New Roman" w:hAnsi="Times New Roman" w:cs="Times New Roman"/>
          <w:sz w:val="28"/>
          <w:szCs w:val="28"/>
        </w:rPr>
        <w:t>..</w:t>
      </w:r>
      <w:proofErr w:type="gramEnd"/>
    </w:p>
    <w:p w:rsidR="00637C44" w:rsidRDefault="00637C44" w:rsidP="00637C44">
      <w:pPr>
        <w:shd w:val="clear" w:color="auto" w:fill="FFFFFF"/>
        <w:spacing w:before="100" w:beforeAutospacing="1" w:after="100" w:afterAutospacing="1" w:line="27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Методическая и научно-исследовательская деятельность</w:t>
      </w:r>
    </w:p>
    <w:p w:rsidR="00637C44" w:rsidRDefault="00637C44" w:rsidP="00637C4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МБОУ «Сентелекская СОШ» образованы методические объединения:</w:t>
      </w:r>
    </w:p>
    <w:p w:rsidR="00637C44" w:rsidRDefault="00637C44" w:rsidP="00637C4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Учителей математики, физики, информатики (Руководитель Половинкина С.В.)</w:t>
      </w:r>
    </w:p>
    <w:p w:rsidR="00637C44" w:rsidRDefault="00637C44" w:rsidP="00637C4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Учителей русского языка и литературы (Руководитель Пастухова И.А.)</w:t>
      </w:r>
    </w:p>
    <w:p w:rsidR="00637C44" w:rsidRDefault="00637C44" w:rsidP="00637C4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Учителей естественнонаучного цикла (Руководитель Иван</w:t>
      </w:r>
      <w:r w:rsidR="00CD650E">
        <w:rPr>
          <w:rFonts w:ascii="Times New Roman" w:eastAsia="Times New Roman" w:hAnsi="Times New Roman" w:cs="Times New Roman"/>
          <w:sz w:val="28"/>
          <w:szCs w:val="28"/>
        </w:rPr>
        <w:t>о</w:t>
      </w:r>
      <w:r>
        <w:rPr>
          <w:rFonts w:ascii="Times New Roman" w:eastAsia="Times New Roman" w:hAnsi="Times New Roman" w:cs="Times New Roman"/>
          <w:sz w:val="28"/>
          <w:szCs w:val="28"/>
        </w:rPr>
        <w:t>ва Л.В.)</w:t>
      </w:r>
    </w:p>
    <w:p w:rsidR="00637C44" w:rsidRDefault="00637C44" w:rsidP="00637C4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Учителей технологии, физической культуры, ИЗО, ОБЖ  (руководитель Аргунова Ю.П.)</w:t>
      </w:r>
    </w:p>
    <w:p w:rsidR="00637C44" w:rsidRDefault="00637C44" w:rsidP="00637C4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Учителей начальных классов (руководитель </w:t>
      </w:r>
      <w:proofErr w:type="spellStart"/>
      <w:r w:rsidR="00751AB4">
        <w:rPr>
          <w:rFonts w:ascii="Times New Roman" w:eastAsia="Times New Roman" w:hAnsi="Times New Roman" w:cs="Times New Roman"/>
          <w:sz w:val="28"/>
          <w:szCs w:val="28"/>
        </w:rPr>
        <w:t>Ширямина</w:t>
      </w:r>
      <w:proofErr w:type="spellEnd"/>
      <w:r w:rsidR="00751AB4">
        <w:rPr>
          <w:rFonts w:ascii="Times New Roman" w:eastAsia="Times New Roman" w:hAnsi="Times New Roman" w:cs="Times New Roman"/>
          <w:sz w:val="28"/>
          <w:szCs w:val="28"/>
        </w:rPr>
        <w:t xml:space="preserve"> Т.В</w:t>
      </w:r>
      <w:r>
        <w:rPr>
          <w:rFonts w:ascii="Times New Roman" w:eastAsia="Times New Roman" w:hAnsi="Times New Roman" w:cs="Times New Roman"/>
          <w:sz w:val="28"/>
          <w:szCs w:val="28"/>
        </w:rPr>
        <w:t>.)</w:t>
      </w:r>
    </w:p>
    <w:p w:rsidR="00637C44" w:rsidRDefault="00637C44" w:rsidP="00637C4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Классных руководителей (руководитель </w:t>
      </w:r>
      <w:r w:rsidR="00CD650E">
        <w:rPr>
          <w:rFonts w:ascii="Times New Roman" w:eastAsia="Times New Roman" w:hAnsi="Times New Roman" w:cs="Times New Roman"/>
          <w:sz w:val="28"/>
          <w:szCs w:val="28"/>
        </w:rPr>
        <w:t>Торина О.П</w:t>
      </w:r>
      <w:r>
        <w:rPr>
          <w:rFonts w:ascii="Times New Roman" w:eastAsia="Times New Roman" w:hAnsi="Times New Roman" w:cs="Times New Roman"/>
          <w:sz w:val="28"/>
          <w:szCs w:val="28"/>
        </w:rPr>
        <w:t>.)</w:t>
      </w:r>
    </w:p>
    <w:p w:rsidR="00637C44" w:rsidRDefault="00637C44" w:rsidP="00637C44">
      <w:pPr>
        <w:shd w:val="clear" w:color="auto" w:fill="FFFFFF"/>
        <w:spacing w:after="0" w:line="240" w:lineRule="auto"/>
        <w:ind w:firstLine="360"/>
        <w:jc w:val="both"/>
        <w:rPr>
          <w:rFonts w:ascii="Times New Roman" w:eastAsia="Times New Roman" w:hAnsi="Times New Roman" w:cs="Times New Roman"/>
          <w:b/>
          <w:bCs/>
          <w:iCs/>
          <w:sz w:val="28"/>
          <w:szCs w:val="28"/>
          <w:shd w:val="clear" w:color="auto" w:fill="FFFFFF"/>
        </w:rPr>
      </w:pPr>
    </w:p>
    <w:p w:rsidR="00637C44" w:rsidRDefault="00637C44" w:rsidP="00637C44">
      <w:pPr>
        <w:shd w:val="clear" w:color="auto" w:fill="FFFFFF"/>
        <w:spacing w:after="0" w:line="240" w:lineRule="auto"/>
        <w:ind w:firstLine="36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bCs/>
          <w:iCs/>
          <w:sz w:val="28"/>
          <w:szCs w:val="28"/>
          <w:shd w:val="clear" w:color="auto" w:fill="FFFFFF"/>
        </w:rPr>
        <w:t xml:space="preserve">Вывод: </w:t>
      </w:r>
      <w:r>
        <w:rPr>
          <w:rFonts w:ascii="Times New Roman" w:eastAsia="Times New Roman" w:hAnsi="Times New Roman" w:cs="Times New Roman"/>
          <w:bCs/>
          <w:iCs/>
          <w:sz w:val="28"/>
          <w:szCs w:val="28"/>
          <w:shd w:val="clear" w:color="auto" w:fill="FFFFFF"/>
        </w:rPr>
        <w:t xml:space="preserve">в ОО сформирован квалифицированный педагогический коллектив, потенциал которого способен обеспечить качественную образовательную деятельность по ООП в соответствии с требованиями стандартов. Преподаватели ведут работу по улучшению качества образовательного уровня </w:t>
      </w:r>
      <w:proofErr w:type="gramStart"/>
      <w:r>
        <w:rPr>
          <w:rFonts w:ascii="Times New Roman" w:eastAsia="Times New Roman" w:hAnsi="Times New Roman" w:cs="Times New Roman"/>
          <w:bCs/>
          <w:iCs/>
          <w:sz w:val="28"/>
          <w:szCs w:val="28"/>
          <w:shd w:val="clear" w:color="auto" w:fill="FFFFFF"/>
        </w:rPr>
        <w:t>обучающихся</w:t>
      </w:r>
      <w:proofErr w:type="gramEnd"/>
      <w:r>
        <w:rPr>
          <w:rFonts w:ascii="Times New Roman" w:eastAsia="Times New Roman" w:hAnsi="Times New Roman" w:cs="Times New Roman"/>
          <w:bCs/>
          <w:iCs/>
          <w:sz w:val="28"/>
          <w:szCs w:val="28"/>
          <w:shd w:val="clear" w:color="auto" w:fill="FFFFFF"/>
        </w:rPr>
        <w:t>, применяя современные образовательные технологии.</w:t>
      </w:r>
    </w:p>
    <w:p w:rsidR="00637C44" w:rsidRDefault="00637C44" w:rsidP="00637C44">
      <w:pPr>
        <w:shd w:val="clear" w:color="auto" w:fill="FFFFFF"/>
        <w:spacing w:before="35" w:after="35" w:line="273" w:lineRule="atLeast"/>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Рекомендации</w:t>
      </w:r>
      <w:r>
        <w:rPr>
          <w:rFonts w:ascii="Times New Roman" w:eastAsia="Times New Roman" w:hAnsi="Times New Roman" w:cs="Times New Roman"/>
          <w:sz w:val="28"/>
          <w:szCs w:val="28"/>
        </w:rPr>
        <w:t>: Администрации школы обеспечивать условия для своевременного прохождения курсов повышения квалификации и профессиональной переподготовки педагогами школы,  осуществлять контроль  ведения данного вопроса</w:t>
      </w:r>
      <w:r>
        <w:rPr>
          <w:rFonts w:ascii="Times New Roman" w:eastAsia="Times New Roman" w:hAnsi="Times New Roman" w:cs="Times New Roman"/>
          <w:sz w:val="24"/>
          <w:szCs w:val="24"/>
        </w:rPr>
        <w:t xml:space="preserve">. </w:t>
      </w:r>
    </w:p>
    <w:p w:rsidR="00637C44" w:rsidRDefault="00637C44" w:rsidP="00637C44">
      <w:pPr>
        <w:rPr>
          <w:rFonts w:ascii="Times New Roman" w:eastAsiaTheme="minorHAnsi" w:hAnsi="Times New Roman" w:cs="Times New Roman"/>
          <w:sz w:val="24"/>
          <w:szCs w:val="24"/>
          <w:lang w:eastAsia="en-US"/>
        </w:rPr>
      </w:pPr>
    </w:p>
    <w:p w:rsidR="00C409B7" w:rsidRDefault="00C409B7" w:rsidP="00C409B7">
      <w:pPr>
        <w:jc w:val="center"/>
        <w:rPr>
          <w:rFonts w:ascii="Times New Roman" w:hAnsi="Times New Roman" w:cs="Times New Roman"/>
          <w:b/>
          <w:sz w:val="28"/>
          <w:szCs w:val="28"/>
        </w:rPr>
      </w:pPr>
      <w:r>
        <w:rPr>
          <w:rFonts w:ascii="Times New Roman" w:hAnsi="Times New Roman" w:cs="Times New Roman"/>
          <w:b/>
          <w:sz w:val="28"/>
          <w:szCs w:val="28"/>
        </w:rPr>
        <w:t>Кадровое обеспечение детского сада</w:t>
      </w:r>
    </w:p>
    <w:p w:rsidR="00C409B7" w:rsidRDefault="00C409B7" w:rsidP="00C409B7">
      <w:pPr>
        <w:jc w:val="both"/>
        <w:rPr>
          <w:rFonts w:ascii="Times New Roman" w:hAnsi="Times New Roman" w:cs="Times New Roman"/>
          <w:sz w:val="28"/>
          <w:szCs w:val="28"/>
        </w:rPr>
      </w:pPr>
      <w:r>
        <w:rPr>
          <w:rFonts w:ascii="Times New Roman" w:hAnsi="Times New Roman" w:cs="Times New Roman"/>
          <w:sz w:val="28"/>
          <w:szCs w:val="28"/>
        </w:rPr>
        <w:t>Дошкольное образовательное учреждение укомплектовано кадрами - 100%.</w:t>
      </w:r>
    </w:p>
    <w:tbl>
      <w:tblPr>
        <w:tblStyle w:val="1a"/>
        <w:tblW w:w="0" w:type="auto"/>
        <w:tblLook w:val="04A0" w:firstRow="1" w:lastRow="0" w:firstColumn="1" w:lastColumn="0" w:noHBand="0" w:noVBand="1"/>
      </w:tblPr>
      <w:tblGrid>
        <w:gridCol w:w="3823"/>
        <w:gridCol w:w="6633"/>
      </w:tblGrid>
      <w:tr w:rsidR="00C409B7" w:rsidTr="007F0B7B">
        <w:tc>
          <w:tcPr>
            <w:tcW w:w="3823" w:type="dxa"/>
            <w:tcBorders>
              <w:top w:val="single" w:sz="4" w:space="0" w:color="auto"/>
              <w:left w:val="single" w:sz="4" w:space="0" w:color="auto"/>
              <w:bottom w:val="single" w:sz="4" w:space="0" w:color="auto"/>
              <w:right w:val="single" w:sz="4" w:space="0" w:color="auto"/>
            </w:tcBorders>
            <w:hideMark/>
          </w:tcPr>
          <w:p w:rsidR="00C409B7" w:rsidRDefault="00C409B7" w:rsidP="007F0B7B">
            <w:pPr>
              <w:jc w:val="both"/>
              <w:rPr>
                <w:rFonts w:ascii="Times New Roman" w:hAnsi="Times New Roman" w:cs="Times New Roman"/>
                <w:sz w:val="28"/>
                <w:szCs w:val="28"/>
              </w:rPr>
            </w:pPr>
            <w:r>
              <w:rPr>
                <w:rFonts w:ascii="Times New Roman" w:hAnsi="Times New Roman" w:cs="Times New Roman"/>
                <w:color w:val="000000"/>
                <w:sz w:val="28"/>
                <w:szCs w:val="28"/>
              </w:rPr>
              <w:t>Характеристика педагогического коллектива</w:t>
            </w:r>
          </w:p>
        </w:tc>
        <w:tc>
          <w:tcPr>
            <w:tcW w:w="6633" w:type="dxa"/>
            <w:tcBorders>
              <w:top w:val="single" w:sz="4" w:space="0" w:color="auto"/>
              <w:left w:val="single" w:sz="4" w:space="0" w:color="auto"/>
              <w:bottom w:val="single" w:sz="4" w:space="0" w:color="auto"/>
              <w:right w:val="single" w:sz="4" w:space="0" w:color="auto"/>
            </w:tcBorders>
            <w:hideMark/>
          </w:tcPr>
          <w:p w:rsidR="00C409B7" w:rsidRDefault="00677472"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Общее количество педагогов — 3</w:t>
            </w:r>
            <w:r w:rsidR="00C409B7">
              <w:rPr>
                <w:rFonts w:ascii="Times New Roman" w:hAnsi="Times New Roman" w:cs="Times New Roman"/>
                <w:color w:val="000000"/>
                <w:sz w:val="28"/>
                <w:szCs w:val="28"/>
              </w:rPr>
              <w:t>:</w:t>
            </w:r>
          </w:p>
          <w:p w:rsidR="00C409B7" w:rsidRDefault="00677472" w:rsidP="007F0B7B">
            <w:pPr>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Воспитатель —3</w:t>
            </w:r>
            <w:r w:rsidR="00C409B7">
              <w:rPr>
                <w:rFonts w:ascii="Times New Roman" w:hAnsi="Times New Roman" w:cs="Times New Roman"/>
                <w:color w:val="000000"/>
                <w:sz w:val="28"/>
                <w:szCs w:val="28"/>
              </w:rPr>
              <w:t>:</w:t>
            </w:r>
          </w:p>
          <w:p w:rsidR="00C409B7" w:rsidRDefault="00C409B7" w:rsidP="007F0B7B">
            <w:pPr>
              <w:jc w:val="both"/>
              <w:rPr>
                <w:rFonts w:ascii="Times New Roman" w:hAnsi="Times New Roman" w:cs="Times New Roman"/>
                <w:sz w:val="28"/>
                <w:szCs w:val="28"/>
              </w:rPr>
            </w:pPr>
            <w:r>
              <w:rPr>
                <w:rFonts w:ascii="Times New Roman" w:hAnsi="Times New Roman" w:cs="Times New Roman"/>
                <w:color w:val="000000"/>
                <w:sz w:val="28"/>
                <w:szCs w:val="28"/>
              </w:rPr>
              <w:t>Музыкальный руководитель - 0</w:t>
            </w:r>
          </w:p>
        </w:tc>
      </w:tr>
      <w:tr w:rsidR="00C409B7" w:rsidTr="007F0B7B">
        <w:tc>
          <w:tcPr>
            <w:tcW w:w="3823" w:type="dxa"/>
            <w:tcBorders>
              <w:top w:val="single" w:sz="4" w:space="0" w:color="auto"/>
              <w:left w:val="single" w:sz="4" w:space="0" w:color="auto"/>
              <w:bottom w:val="single" w:sz="4" w:space="0" w:color="auto"/>
              <w:right w:val="single" w:sz="4" w:space="0" w:color="auto"/>
            </w:tcBorders>
            <w:hideMark/>
          </w:tcPr>
          <w:p w:rsidR="00C409B7" w:rsidRDefault="00C409B7" w:rsidP="007F0B7B">
            <w:pPr>
              <w:jc w:val="both"/>
              <w:rPr>
                <w:rFonts w:ascii="Times New Roman" w:hAnsi="Times New Roman" w:cs="Times New Roman"/>
                <w:sz w:val="28"/>
                <w:szCs w:val="28"/>
              </w:rPr>
            </w:pPr>
            <w:r>
              <w:rPr>
                <w:rFonts w:ascii="Times New Roman" w:hAnsi="Times New Roman" w:cs="Times New Roman"/>
                <w:color w:val="000000"/>
                <w:sz w:val="28"/>
                <w:szCs w:val="28"/>
              </w:rPr>
              <w:t>Образовательный уровень</w:t>
            </w:r>
          </w:p>
        </w:tc>
        <w:tc>
          <w:tcPr>
            <w:tcW w:w="6633" w:type="dxa"/>
            <w:tcBorders>
              <w:top w:val="single" w:sz="4" w:space="0" w:color="auto"/>
              <w:left w:val="single" w:sz="4" w:space="0" w:color="auto"/>
              <w:bottom w:val="single" w:sz="4" w:space="0" w:color="auto"/>
              <w:right w:val="single" w:sz="4" w:space="0" w:color="auto"/>
            </w:tcBorders>
            <w:hideMark/>
          </w:tcPr>
          <w:p w:rsidR="00C409B7" w:rsidRDefault="00C409B7"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Высшее — 0/0 % педагогическое </w:t>
            </w:r>
          </w:p>
          <w:p w:rsidR="00C409B7" w:rsidRDefault="00677472"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Среднее специальное — 3</w:t>
            </w:r>
            <w:r w:rsidR="00C409B7">
              <w:rPr>
                <w:rFonts w:ascii="Times New Roman" w:hAnsi="Times New Roman" w:cs="Times New Roman"/>
                <w:color w:val="000000"/>
                <w:sz w:val="28"/>
                <w:szCs w:val="28"/>
              </w:rPr>
              <w:t xml:space="preserve"> (100%) педагогическое </w:t>
            </w:r>
          </w:p>
          <w:p w:rsidR="00C409B7" w:rsidRDefault="00C409B7" w:rsidP="007F0B7B">
            <w:pPr>
              <w:jc w:val="both"/>
              <w:rPr>
                <w:rFonts w:ascii="Times New Roman" w:hAnsi="Times New Roman" w:cs="Times New Roman"/>
                <w:sz w:val="28"/>
                <w:szCs w:val="28"/>
              </w:rPr>
            </w:pPr>
            <w:r>
              <w:rPr>
                <w:rFonts w:ascii="Times New Roman" w:hAnsi="Times New Roman" w:cs="Times New Roman"/>
                <w:color w:val="000000"/>
                <w:sz w:val="28"/>
                <w:szCs w:val="28"/>
              </w:rPr>
              <w:t xml:space="preserve">Учатся - </w:t>
            </w:r>
            <w:r w:rsidR="00677472">
              <w:rPr>
                <w:rFonts w:ascii="Times New Roman" w:hAnsi="Times New Roman" w:cs="Times New Roman"/>
                <w:color w:val="000000"/>
                <w:sz w:val="28"/>
                <w:szCs w:val="28"/>
              </w:rPr>
              <w:t>0</w:t>
            </w:r>
          </w:p>
        </w:tc>
      </w:tr>
      <w:tr w:rsidR="00C409B7" w:rsidTr="007F0B7B">
        <w:tc>
          <w:tcPr>
            <w:tcW w:w="3823" w:type="dxa"/>
            <w:tcBorders>
              <w:top w:val="single" w:sz="4" w:space="0" w:color="auto"/>
              <w:left w:val="single" w:sz="4" w:space="0" w:color="auto"/>
              <w:bottom w:val="single" w:sz="4" w:space="0" w:color="auto"/>
              <w:right w:val="single" w:sz="4" w:space="0" w:color="auto"/>
            </w:tcBorders>
            <w:hideMark/>
          </w:tcPr>
          <w:p w:rsidR="00C409B7" w:rsidRDefault="00C409B7" w:rsidP="007F0B7B">
            <w:pPr>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Педагогический стаж работы</w:t>
            </w:r>
          </w:p>
        </w:tc>
        <w:tc>
          <w:tcPr>
            <w:tcW w:w="6633" w:type="dxa"/>
            <w:tcBorders>
              <w:top w:val="single" w:sz="4" w:space="0" w:color="auto"/>
              <w:left w:val="single" w:sz="4" w:space="0" w:color="auto"/>
              <w:bottom w:val="single" w:sz="4" w:space="0" w:color="auto"/>
              <w:right w:val="single" w:sz="4" w:space="0" w:color="auto"/>
            </w:tcBorders>
            <w:hideMark/>
          </w:tcPr>
          <w:p w:rsidR="00C409B7" w:rsidRDefault="00677472" w:rsidP="007F0B7B">
            <w:pPr>
              <w:autoSpaceDE w:val="0"/>
              <w:autoSpaceDN w:val="0"/>
              <w:adjustRightInd w:val="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Высшая категория – 1 33,3</w:t>
            </w:r>
            <w:r w:rsidR="00C409B7">
              <w:rPr>
                <w:rFonts w:ascii="Times New Roman" w:hAnsi="Times New Roman" w:cs="Times New Roman"/>
                <w:color w:val="000000"/>
                <w:sz w:val="28"/>
                <w:szCs w:val="28"/>
              </w:rPr>
              <w:t xml:space="preserve">%) </w:t>
            </w:r>
            <w:proofErr w:type="gramEnd"/>
          </w:p>
          <w:p w:rsidR="00C409B7" w:rsidRDefault="00677472"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 категория – 1</w:t>
            </w:r>
            <w:r w:rsidR="00C409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33,3</w:t>
            </w:r>
            <w:r w:rsidR="00C409B7">
              <w:rPr>
                <w:rFonts w:ascii="Times New Roman" w:hAnsi="Times New Roman" w:cs="Times New Roman"/>
                <w:color w:val="000000"/>
                <w:sz w:val="28"/>
                <w:szCs w:val="28"/>
              </w:rPr>
              <w:t xml:space="preserve">%) </w:t>
            </w:r>
          </w:p>
          <w:p w:rsidR="00C409B7" w:rsidRDefault="00C409B7"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Соответствие занимаемой должности — </w:t>
            </w:r>
            <w:r w:rsidR="00677472">
              <w:rPr>
                <w:rFonts w:ascii="Times New Roman" w:hAnsi="Times New Roman" w:cs="Times New Roman"/>
                <w:color w:val="000000"/>
                <w:sz w:val="28"/>
                <w:szCs w:val="28"/>
              </w:rPr>
              <w:t>0</w:t>
            </w:r>
            <w:r>
              <w:rPr>
                <w:rFonts w:ascii="Times New Roman" w:hAnsi="Times New Roman" w:cs="Times New Roman"/>
                <w:color w:val="000000"/>
                <w:sz w:val="28"/>
                <w:szCs w:val="28"/>
              </w:rPr>
              <w:t xml:space="preserve"> () </w:t>
            </w:r>
          </w:p>
          <w:p w:rsidR="00C409B7" w:rsidRDefault="00C409B7"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Без категории —(0%) молодые специалисты</w:t>
            </w:r>
          </w:p>
        </w:tc>
      </w:tr>
      <w:tr w:rsidR="00C409B7" w:rsidTr="007F0B7B">
        <w:tc>
          <w:tcPr>
            <w:tcW w:w="3823" w:type="dxa"/>
            <w:tcBorders>
              <w:top w:val="single" w:sz="4" w:space="0" w:color="auto"/>
              <w:left w:val="single" w:sz="4" w:space="0" w:color="auto"/>
              <w:bottom w:val="single" w:sz="4" w:space="0" w:color="auto"/>
              <w:right w:val="single" w:sz="4" w:space="0" w:color="auto"/>
            </w:tcBorders>
          </w:tcPr>
          <w:p w:rsidR="00C409B7" w:rsidRDefault="00C409B7"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Возрастные показатели </w:t>
            </w:r>
          </w:p>
          <w:p w:rsidR="00C409B7" w:rsidRDefault="00C409B7" w:rsidP="007F0B7B">
            <w:pPr>
              <w:jc w:val="both"/>
              <w:rPr>
                <w:rFonts w:ascii="Times New Roman" w:hAnsi="Times New Roman" w:cs="Times New Roman"/>
                <w:color w:val="000000"/>
                <w:sz w:val="28"/>
                <w:szCs w:val="28"/>
              </w:rPr>
            </w:pPr>
          </w:p>
        </w:tc>
        <w:tc>
          <w:tcPr>
            <w:tcW w:w="6633" w:type="dxa"/>
            <w:tcBorders>
              <w:top w:val="single" w:sz="4" w:space="0" w:color="auto"/>
              <w:left w:val="single" w:sz="4" w:space="0" w:color="auto"/>
              <w:bottom w:val="single" w:sz="4" w:space="0" w:color="auto"/>
              <w:right w:val="single" w:sz="4" w:space="0" w:color="auto"/>
            </w:tcBorders>
            <w:hideMark/>
          </w:tcPr>
          <w:p w:rsidR="00C409B7" w:rsidRDefault="00677472"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До 25 лет –  1</w:t>
            </w:r>
            <w:r w:rsidR="00C409B7">
              <w:rPr>
                <w:rFonts w:ascii="Times New Roman" w:hAnsi="Times New Roman" w:cs="Times New Roman"/>
                <w:color w:val="000000"/>
                <w:sz w:val="28"/>
                <w:szCs w:val="28"/>
              </w:rPr>
              <w:t xml:space="preserve"> чел. </w:t>
            </w:r>
          </w:p>
          <w:p w:rsidR="00C409B7" w:rsidRDefault="00C409B7"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25-30 лет –0чел. </w:t>
            </w:r>
          </w:p>
          <w:p w:rsidR="00C409B7" w:rsidRDefault="00C409B7"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30-40лет – 0 чел. </w:t>
            </w:r>
          </w:p>
          <w:p w:rsidR="00C409B7" w:rsidRDefault="00C409B7"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40-50 лет –  чел.</w:t>
            </w:r>
          </w:p>
          <w:p w:rsidR="00C409B7" w:rsidRDefault="00C409B7"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50-55 лет – </w:t>
            </w:r>
            <w:r w:rsidR="00677472">
              <w:rPr>
                <w:rFonts w:ascii="Times New Roman" w:hAnsi="Times New Roman" w:cs="Times New Roman"/>
                <w:color w:val="000000"/>
                <w:sz w:val="28"/>
                <w:szCs w:val="28"/>
              </w:rPr>
              <w:t>0</w:t>
            </w:r>
            <w:r>
              <w:rPr>
                <w:rFonts w:ascii="Times New Roman" w:hAnsi="Times New Roman" w:cs="Times New Roman"/>
                <w:color w:val="000000"/>
                <w:sz w:val="28"/>
                <w:szCs w:val="28"/>
              </w:rPr>
              <w:t xml:space="preserve"> чел. </w:t>
            </w:r>
          </w:p>
          <w:p w:rsidR="00C409B7" w:rsidRDefault="00677472"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Свыше 55 лет — 0 </w:t>
            </w:r>
            <w:r w:rsidR="00C409B7">
              <w:rPr>
                <w:rFonts w:ascii="Times New Roman" w:hAnsi="Times New Roman" w:cs="Times New Roman"/>
                <w:color w:val="000000"/>
                <w:sz w:val="28"/>
                <w:szCs w:val="28"/>
              </w:rPr>
              <w:t>чел.</w:t>
            </w:r>
          </w:p>
        </w:tc>
      </w:tr>
      <w:tr w:rsidR="00C409B7" w:rsidTr="007F0B7B">
        <w:tc>
          <w:tcPr>
            <w:tcW w:w="3823" w:type="dxa"/>
            <w:tcBorders>
              <w:top w:val="single" w:sz="4" w:space="0" w:color="auto"/>
              <w:left w:val="single" w:sz="4" w:space="0" w:color="auto"/>
              <w:bottom w:val="single" w:sz="4" w:space="0" w:color="auto"/>
              <w:right w:val="single" w:sz="4" w:space="0" w:color="auto"/>
            </w:tcBorders>
            <w:hideMark/>
          </w:tcPr>
          <w:p w:rsidR="00C409B7" w:rsidRDefault="00C409B7"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Педагоги, имеющие </w:t>
            </w:r>
          </w:p>
          <w:p w:rsidR="00C409B7" w:rsidRDefault="00C409B7"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ученые степени и ученые звания.</w:t>
            </w:r>
          </w:p>
        </w:tc>
        <w:tc>
          <w:tcPr>
            <w:tcW w:w="6633" w:type="dxa"/>
            <w:tcBorders>
              <w:top w:val="single" w:sz="4" w:space="0" w:color="auto"/>
              <w:left w:val="single" w:sz="4" w:space="0" w:color="auto"/>
              <w:bottom w:val="single" w:sz="4" w:space="0" w:color="auto"/>
              <w:right w:val="single" w:sz="4" w:space="0" w:color="auto"/>
            </w:tcBorders>
            <w:hideMark/>
          </w:tcPr>
          <w:p w:rsidR="00C409B7" w:rsidRDefault="00C409B7" w:rsidP="007F0B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нет</w:t>
            </w:r>
          </w:p>
        </w:tc>
      </w:tr>
    </w:tbl>
    <w:p w:rsidR="00C409B7" w:rsidRDefault="00C409B7" w:rsidP="00C409B7">
      <w:pPr>
        <w:jc w:val="both"/>
        <w:rPr>
          <w:rFonts w:ascii="Times New Roman" w:hAnsi="Times New Roman" w:cs="Times New Roman"/>
          <w:sz w:val="28"/>
          <w:szCs w:val="28"/>
          <w:lang w:eastAsia="en-US"/>
        </w:rPr>
      </w:pPr>
    </w:p>
    <w:p w:rsidR="00C409B7" w:rsidRDefault="00C409B7" w:rsidP="00C409B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 с кадрами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прохождения переподготовки воспитателей. </w:t>
      </w:r>
    </w:p>
    <w:p w:rsidR="00C409B7" w:rsidRDefault="00C409B7" w:rsidP="00C409B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Педагоги детского сада постоянно своевременно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 </w:t>
      </w:r>
    </w:p>
    <w:p w:rsidR="00C409B7" w:rsidRDefault="00C409B7" w:rsidP="00C409B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Одним из важных условий достижения эффективности результатов является сформированная у педагогов потребность в постоянном, профессиональном росте. </w:t>
      </w:r>
    </w:p>
    <w:p w:rsidR="00C409B7" w:rsidRDefault="00C409B7" w:rsidP="00C409B7">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Выводы и рекомендации по разделу </w:t>
      </w:r>
    </w:p>
    <w:p w:rsidR="00C409B7" w:rsidRDefault="00C409B7" w:rsidP="00C409B7">
      <w:pPr>
        <w:spacing w:after="0" w:line="240" w:lineRule="auto"/>
        <w:jc w:val="both"/>
        <w:rPr>
          <w:rFonts w:ascii="Times New Roman" w:hAnsi="Times New Roman" w:cs="Times New Roman"/>
          <w:b/>
          <w:sz w:val="28"/>
          <w:szCs w:val="28"/>
        </w:rPr>
      </w:pPr>
      <w:r>
        <w:rPr>
          <w:rFonts w:ascii="Times New Roman" w:hAnsi="Times New Roman" w:cs="Times New Roman"/>
          <w:color w:val="000000"/>
          <w:sz w:val="28"/>
          <w:szCs w:val="28"/>
        </w:rPr>
        <w:t>Анализ соответствия укомплектованности кадрами показал, что в дошкольном учреждении состав педагогического коллектива профессиональный и соответствует для полной реализации всех разделов, основной образовательной программы ДОУ</w:t>
      </w:r>
    </w:p>
    <w:p w:rsidR="00637C44" w:rsidRDefault="00637C44" w:rsidP="00637C44">
      <w:pPr>
        <w:spacing w:after="0" w:line="240" w:lineRule="auto"/>
        <w:jc w:val="both"/>
        <w:rPr>
          <w:rFonts w:ascii="Times New Roman" w:hAnsi="Times New Roman" w:cs="Times New Roman"/>
          <w:b/>
          <w:sz w:val="28"/>
          <w:szCs w:val="28"/>
        </w:rPr>
      </w:pPr>
    </w:p>
    <w:p w:rsidR="00637C44" w:rsidRDefault="00637C44" w:rsidP="00637C44">
      <w:pPr>
        <w:jc w:val="center"/>
        <w:rPr>
          <w:rFonts w:ascii="Times New Roman" w:hAnsi="Times New Roman" w:cs="Times New Roman"/>
          <w:b/>
          <w:sz w:val="28"/>
          <w:szCs w:val="28"/>
        </w:rPr>
      </w:pPr>
      <w:r>
        <w:rPr>
          <w:rFonts w:ascii="Times New Roman" w:hAnsi="Times New Roman" w:cs="Times New Roman"/>
          <w:b/>
          <w:sz w:val="28"/>
          <w:szCs w:val="28"/>
        </w:rPr>
        <w:t>Раздел 7. Учебно-методическое обеспечение.</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lastRenderedPageBreak/>
        <w:t>Учебно-методическое и информационное обеспечение в школе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основных образовательных программ, планируемыми результатами, организацией образовательного процесса и условиями его осуществления.</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sz w:val="28"/>
          <w:szCs w:val="28"/>
        </w:rPr>
        <w:t xml:space="preserve">      В соответствии с основными образовательными программами начального общего, основного общего и среднего общего образования, условиями  и возможностями образовательной организации  в школе утверждены  учебно-методические комплексы по всем предметам. </w:t>
      </w:r>
      <w:r>
        <w:rPr>
          <w:rFonts w:ascii="Times New Roman" w:hAnsi="Times New Roman" w:cs="Times New Roman"/>
          <w:sz w:val="28"/>
          <w:szCs w:val="28"/>
        </w:rPr>
        <w:t>Изучение учебных предметов федерального компонента организуется с использованием учебников, входящих в утвержденные Министерства образования и науки Российской Федерации федеральные перечни учебников.</w:t>
      </w:r>
    </w:p>
    <w:p w:rsidR="00637C44" w:rsidRDefault="00637C44" w:rsidP="00637C44">
      <w:pPr>
        <w:autoSpaceDE w:val="0"/>
        <w:autoSpaceDN w:val="0"/>
        <w:adjustRightInd w:val="0"/>
        <w:spacing w:after="0" w:line="240" w:lineRule="auto"/>
        <w:jc w:val="both"/>
        <w:rPr>
          <w:rFonts w:ascii="Times New Roman" w:hAnsi="Times New Roman" w:cs="Times New Roman"/>
          <w:b/>
          <w:bCs/>
          <w:iCs/>
          <w:color w:val="000000" w:themeColor="text1"/>
          <w:sz w:val="24"/>
          <w:szCs w:val="24"/>
        </w:rPr>
      </w:pPr>
    </w:p>
    <w:p w:rsidR="00637C44" w:rsidRDefault="00637C44" w:rsidP="00637C44">
      <w:pPr>
        <w:autoSpaceDE w:val="0"/>
        <w:autoSpaceDN w:val="0"/>
        <w:adjustRightInd w:val="0"/>
        <w:spacing w:after="0" w:line="240" w:lineRule="auto"/>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Методическая работа:</w:t>
      </w:r>
    </w:p>
    <w:p w:rsidR="00637C44" w:rsidRDefault="00637C44" w:rsidP="00637C44">
      <w:pPr>
        <w:autoSpaceDE w:val="0"/>
        <w:autoSpaceDN w:val="0"/>
        <w:adjustRightInd w:val="0"/>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Задачи</w:t>
      </w:r>
      <w:r w:rsidR="00D853E7">
        <w:rPr>
          <w:rFonts w:ascii="Times New Roman" w:hAnsi="Times New Roman" w:cs="Times New Roman"/>
          <w:bCs/>
          <w:iCs/>
          <w:color w:val="000000" w:themeColor="text1"/>
          <w:sz w:val="28"/>
          <w:szCs w:val="28"/>
        </w:rPr>
        <w:t xml:space="preserve"> методической работы на 20</w:t>
      </w:r>
      <w:r w:rsidR="00677472">
        <w:rPr>
          <w:rFonts w:ascii="Times New Roman" w:hAnsi="Times New Roman" w:cs="Times New Roman"/>
          <w:bCs/>
          <w:iCs/>
          <w:color w:val="000000" w:themeColor="text1"/>
          <w:sz w:val="28"/>
          <w:szCs w:val="28"/>
        </w:rPr>
        <w:t>20 – 21</w:t>
      </w:r>
      <w:r>
        <w:rPr>
          <w:rFonts w:ascii="Times New Roman" w:hAnsi="Times New Roman" w:cs="Times New Roman"/>
          <w:bCs/>
          <w:iCs/>
          <w:color w:val="000000" w:themeColor="text1"/>
          <w:sz w:val="28"/>
          <w:szCs w:val="28"/>
        </w:rPr>
        <w:t xml:space="preserve"> учебный год</w:t>
      </w:r>
      <w:proofErr w:type="gramStart"/>
      <w:r>
        <w:rPr>
          <w:rFonts w:ascii="Times New Roman" w:hAnsi="Times New Roman" w:cs="Times New Roman"/>
          <w:bCs/>
          <w:iCs/>
          <w:color w:val="000000" w:themeColor="text1"/>
          <w:sz w:val="28"/>
          <w:szCs w:val="28"/>
        </w:rPr>
        <w:t xml:space="preserve"> :</w:t>
      </w:r>
      <w:proofErr w:type="gramEnd"/>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работа по федеральным государственным образовательным стандартам ОВЗ</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изучение документов, подготовка нормативных и методических материалов;</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освоение педагогами </w:t>
      </w:r>
      <w:proofErr w:type="spellStart"/>
      <w:r>
        <w:rPr>
          <w:rFonts w:ascii="Times New Roman" w:hAnsi="Times New Roman" w:cs="Times New Roman"/>
          <w:color w:val="000000" w:themeColor="text1"/>
          <w:sz w:val="28"/>
          <w:szCs w:val="28"/>
        </w:rPr>
        <w:t>общедидактических</w:t>
      </w:r>
      <w:proofErr w:type="spellEnd"/>
      <w:r>
        <w:rPr>
          <w:rFonts w:ascii="Times New Roman" w:hAnsi="Times New Roman" w:cs="Times New Roman"/>
          <w:color w:val="000000" w:themeColor="text1"/>
          <w:sz w:val="28"/>
          <w:szCs w:val="28"/>
        </w:rPr>
        <w:t xml:space="preserve"> принципов конструирования урока и занятий</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внеурочной деятельности в соответствии с требованиями ФГОС ОВЗ;</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адаптация образовательного процесса к запросам и потребностям личности; </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ориентацияобучения</w:t>
      </w:r>
      <w:proofErr w:type="spellEnd"/>
      <w:r>
        <w:rPr>
          <w:rFonts w:ascii="Times New Roman" w:hAnsi="Times New Roman" w:cs="Times New Roman"/>
          <w:color w:val="000000" w:themeColor="text1"/>
          <w:sz w:val="28"/>
          <w:szCs w:val="28"/>
        </w:rPr>
        <w:t xml:space="preserve"> на личность учащихся; обеспечение возможности </w:t>
      </w:r>
      <w:proofErr w:type="spellStart"/>
      <w:r>
        <w:rPr>
          <w:rFonts w:ascii="Times New Roman" w:hAnsi="Times New Roman" w:cs="Times New Roman"/>
          <w:color w:val="000000" w:themeColor="text1"/>
          <w:sz w:val="28"/>
          <w:szCs w:val="28"/>
        </w:rPr>
        <w:t>е</w:t>
      </w:r>
      <w:r>
        <w:rPr>
          <w:rFonts w:ascii="Cambria Math" w:hAnsi="Cambria Math" w:cs="Cambria Math"/>
          <w:color w:val="000000" w:themeColor="text1"/>
          <w:sz w:val="28"/>
          <w:szCs w:val="28"/>
        </w:rPr>
        <w:t>ѐ</w:t>
      </w:r>
      <w:proofErr w:type="spellEnd"/>
      <w:r>
        <w:rPr>
          <w:rFonts w:ascii="Times New Roman" w:hAnsi="Times New Roman" w:cs="Times New Roman"/>
          <w:color w:val="000000" w:themeColor="text1"/>
          <w:sz w:val="28"/>
          <w:szCs w:val="28"/>
        </w:rPr>
        <w:t xml:space="preserve"> самораскрытия; создание </w:t>
      </w:r>
      <w:proofErr w:type="spellStart"/>
      <w:r>
        <w:rPr>
          <w:rFonts w:ascii="Times New Roman" w:hAnsi="Times New Roman" w:cs="Times New Roman"/>
          <w:color w:val="000000" w:themeColor="text1"/>
          <w:sz w:val="28"/>
          <w:szCs w:val="28"/>
        </w:rPr>
        <w:t>системыпоиска</w:t>
      </w:r>
      <w:proofErr w:type="spellEnd"/>
      <w:r>
        <w:rPr>
          <w:rFonts w:ascii="Times New Roman" w:hAnsi="Times New Roman" w:cs="Times New Roman"/>
          <w:color w:val="000000" w:themeColor="text1"/>
          <w:sz w:val="28"/>
          <w:szCs w:val="28"/>
        </w:rPr>
        <w:t xml:space="preserve"> и поддержки талантливых детей;</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освоение новых технологий преподавания, в том числе </w:t>
      </w:r>
      <w:proofErr w:type="gramStart"/>
      <w:r>
        <w:rPr>
          <w:rFonts w:ascii="Times New Roman" w:hAnsi="Times New Roman" w:cs="Times New Roman"/>
          <w:color w:val="000000" w:themeColor="text1"/>
          <w:sz w:val="28"/>
          <w:szCs w:val="28"/>
        </w:rPr>
        <w:t>проектной</w:t>
      </w:r>
      <w:proofErr w:type="gramEnd"/>
      <w:r>
        <w:rPr>
          <w:rFonts w:ascii="Times New Roman" w:hAnsi="Times New Roman" w:cs="Times New Roman"/>
          <w:color w:val="000000" w:themeColor="text1"/>
          <w:sz w:val="28"/>
          <w:szCs w:val="28"/>
        </w:rPr>
        <w:t xml:space="preserve"> и </w:t>
      </w:r>
      <w:proofErr w:type="spellStart"/>
      <w:r>
        <w:rPr>
          <w:rFonts w:ascii="Times New Roman" w:hAnsi="Times New Roman" w:cs="Times New Roman"/>
          <w:color w:val="000000" w:themeColor="text1"/>
          <w:sz w:val="28"/>
          <w:szCs w:val="28"/>
        </w:rPr>
        <w:t>исследовательскойдеятельности</w:t>
      </w:r>
      <w:proofErr w:type="spellEnd"/>
      <w:r>
        <w:rPr>
          <w:rFonts w:ascii="Times New Roman" w:hAnsi="Times New Roman" w:cs="Times New Roman"/>
          <w:color w:val="000000" w:themeColor="text1"/>
          <w:sz w:val="28"/>
          <w:szCs w:val="28"/>
        </w:rPr>
        <w:t>, ИКТ;</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моделирование урока на основе системно-деятельностного подхода;</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помощь в реализации творческих проектов учащихся через школьное научное общество.</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работа над индивидуализацией учебно-воспитательного процесса с целью минимизации рисков для здоровья в процессе обучения;</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формирование банка методических находок, базы данных по использованию в учебно-воспитательной работе информационных, проектно-исследовательских технологий.</w:t>
      </w:r>
    </w:p>
    <w:p w:rsidR="00637C44" w:rsidRDefault="00637C44" w:rsidP="00637C44">
      <w:pPr>
        <w:autoSpaceDE w:val="0"/>
        <w:autoSpaceDN w:val="0"/>
        <w:adjustRightInd w:val="0"/>
        <w:spacing w:after="0" w:line="240" w:lineRule="auto"/>
        <w:jc w:val="both"/>
        <w:rPr>
          <w:rFonts w:ascii="Times New Roman" w:hAnsi="Times New Roman" w:cs="Times New Roman"/>
          <w:color w:val="000000" w:themeColor="text1"/>
          <w:sz w:val="28"/>
          <w:szCs w:val="28"/>
        </w:rPr>
      </w:pPr>
    </w:p>
    <w:p w:rsidR="00637C44" w:rsidRDefault="00637C44" w:rsidP="00637C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 xml:space="preserve">МО </w:t>
      </w:r>
      <w:r>
        <w:rPr>
          <w:rFonts w:ascii="Times New Roman" w:eastAsia="Times New Roman" w:hAnsi="Times New Roman" w:cs="Times New Roman"/>
          <w:b/>
          <w:sz w:val="28"/>
          <w:szCs w:val="28"/>
        </w:rPr>
        <w:t xml:space="preserve"> учителей математики, физики и информатики:</w:t>
      </w:r>
    </w:p>
    <w:p w:rsidR="00637C44" w:rsidRDefault="00637C44" w:rsidP="00637C44">
      <w:pPr>
        <w:spacing w:after="0" w:line="240" w:lineRule="auto"/>
        <w:jc w:val="both"/>
        <w:rPr>
          <w:rFonts w:ascii="Times New Roman" w:eastAsia="Calibri" w:hAnsi="Times New Roman" w:cs="Times New Roman"/>
          <w:b/>
          <w:bCs/>
          <w:i/>
          <w:iCs/>
          <w:sz w:val="28"/>
          <w:szCs w:val="28"/>
          <w:lang w:eastAsia="en-US"/>
        </w:rPr>
      </w:pPr>
      <w:r>
        <w:rPr>
          <w:rFonts w:ascii="Times New Roman" w:eastAsia="Calibri" w:hAnsi="Times New Roman" w:cs="Times New Roman"/>
          <w:b/>
          <w:bCs/>
          <w:i/>
          <w:iCs/>
          <w:sz w:val="28"/>
          <w:szCs w:val="28"/>
        </w:rPr>
        <w:t>Тема методической работы МО:</w:t>
      </w:r>
      <w:r>
        <w:rPr>
          <w:rFonts w:ascii="Times New Roman" w:eastAsia="Calibri" w:hAnsi="Times New Roman" w:cs="Times New Roman"/>
          <w:b/>
          <w:bCs/>
          <w:sz w:val="28"/>
          <w:szCs w:val="28"/>
        </w:rPr>
        <w:t xml:space="preserve"> «</w:t>
      </w:r>
      <w:r>
        <w:rPr>
          <w:rFonts w:ascii="Times New Roman" w:eastAsia="Calibri" w:hAnsi="Times New Roman" w:cs="Times New Roman"/>
          <w:bCs/>
          <w:sz w:val="28"/>
          <w:szCs w:val="28"/>
        </w:rPr>
        <w:t>Развитие профессиональной компетентности педагога как фактор повышения качества образования в условиях введения ФГОС ООО</w:t>
      </w:r>
      <w:r>
        <w:rPr>
          <w:rFonts w:ascii="Times New Roman" w:eastAsia="Calibri" w:hAnsi="Times New Roman" w:cs="Times New Roman"/>
          <w:sz w:val="28"/>
          <w:szCs w:val="28"/>
        </w:rPr>
        <w:t>»</w:t>
      </w:r>
    </w:p>
    <w:p w:rsidR="00637C44" w:rsidRDefault="00637C44" w:rsidP="00637C44">
      <w:pPr>
        <w:spacing w:after="0" w:line="24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Цель работы методического объединения над данной методической темой:</w:t>
      </w:r>
    </w:p>
    <w:p w:rsidR="00637C44" w:rsidRDefault="00637C44" w:rsidP="00637C44">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Развитие математических способностей учащихся путем осуществления дифференцированного обучения на уроках математики и во внеурочное время.</w:t>
      </w:r>
    </w:p>
    <w:p w:rsidR="00637C44" w:rsidRDefault="00637C44" w:rsidP="00637C44">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Непрерывное совершенствование уровня педагогического мастерства преподавателей, их эрудиции и компетентности в области учебного предмета и методики его преподавания.</w:t>
      </w:r>
    </w:p>
    <w:p w:rsidR="00637C44" w:rsidRDefault="00637C44" w:rsidP="00637C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 xml:space="preserve">- Реализация современных технологий обучения на уроке через вовлечение учителей в инновационные процессы обучения и создание условий для перехода </w:t>
      </w:r>
      <w:proofErr w:type="gramStart"/>
      <w:r>
        <w:rPr>
          <w:rFonts w:ascii="Times New Roman" w:eastAsia="Calibri" w:hAnsi="Times New Roman" w:cs="Times New Roman"/>
          <w:color w:val="000000"/>
          <w:sz w:val="28"/>
          <w:szCs w:val="28"/>
          <w:shd w:val="clear" w:color="auto" w:fill="FFFFFF"/>
        </w:rPr>
        <w:t>на</w:t>
      </w:r>
      <w:proofErr w:type="gramEnd"/>
      <w:r>
        <w:rPr>
          <w:rFonts w:ascii="Times New Roman" w:eastAsia="Calibri" w:hAnsi="Times New Roman" w:cs="Times New Roman"/>
          <w:color w:val="000000"/>
          <w:sz w:val="28"/>
          <w:szCs w:val="28"/>
          <w:shd w:val="clear" w:color="auto" w:fill="FFFFFF"/>
        </w:rPr>
        <w:t xml:space="preserve"> новые ФГОСООО. ( Психолого-педагогические методы мотивации учебной деятельности учащихся)</w:t>
      </w:r>
    </w:p>
    <w:p w:rsidR="00637C44" w:rsidRDefault="00637C44" w:rsidP="00637C44">
      <w:pPr>
        <w:pStyle w:val="2"/>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lastRenderedPageBreak/>
        <w:t>Задачи:</w:t>
      </w:r>
    </w:p>
    <w:p w:rsidR="00637C44" w:rsidRDefault="00637C44" w:rsidP="00637C44">
      <w:pPr>
        <w:spacing w:after="0" w:line="240" w:lineRule="auto"/>
        <w:ind w:left="180"/>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1. Повысить квалификацию педагогов по проблемам:</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переход на новые учебные стандарты (формировать ключевые компетентности обучающихся):</w:t>
      </w:r>
    </w:p>
    <w:p w:rsidR="00637C44" w:rsidRDefault="00637C44" w:rsidP="00637C44">
      <w:pPr>
        <w:spacing w:after="0" w:line="240" w:lineRule="auto"/>
        <w:ind w:left="180"/>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проектировать образовательное содержание, направленное на формирование у </w:t>
      </w:r>
      <w:proofErr w:type="spellStart"/>
      <w:r>
        <w:rPr>
          <w:rFonts w:ascii="Times New Roman" w:eastAsia="Calibri" w:hAnsi="Times New Roman" w:cs="Times New Roman"/>
          <w:color w:val="000000"/>
          <w:sz w:val="28"/>
          <w:szCs w:val="28"/>
          <w:shd w:val="clear" w:color="auto" w:fill="FFFFFF"/>
        </w:rPr>
        <w:t>школьниковсистемы</w:t>
      </w:r>
      <w:proofErr w:type="spellEnd"/>
      <w:r>
        <w:rPr>
          <w:rFonts w:ascii="Times New Roman" w:eastAsia="Calibri" w:hAnsi="Times New Roman" w:cs="Times New Roman"/>
          <w:color w:val="000000"/>
          <w:sz w:val="28"/>
          <w:szCs w:val="28"/>
          <w:shd w:val="clear" w:color="auto" w:fill="FFFFFF"/>
        </w:rPr>
        <w:t xml:space="preserve"> ключевых компетенций;</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произвести отбор методов, средств, приемов, технологий, соответствующих новым ФГОС;</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внедрить в практику работы всех учителей МО современные образовательные технологии</w:t>
      </w:r>
      <w:proofErr w:type="gramStart"/>
      <w:r>
        <w:rPr>
          <w:rFonts w:ascii="Times New Roman" w:eastAsia="Calibri" w:hAnsi="Times New Roman" w:cs="Times New Roman"/>
          <w:color w:val="000000"/>
          <w:sz w:val="28"/>
          <w:szCs w:val="28"/>
          <w:shd w:val="clear" w:color="auto" w:fill="FFFFFF"/>
        </w:rPr>
        <w:t>,н</w:t>
      </w:r>
      <w:proofErr w:type="gramEnd"/>
      <w:r>
        <w:rPr>
          <w:rFonts w:ascii="Times New Roman" w:eastAsia="Calibri" w:hAnsi="Times New Roman" w:cs="Times New Roman"/>
          <w:color w:val="000000"/>
          <w:sz w:val="28"/>
          <w:szCs w:val="28"/>
          <w:shd w:val="clear" w:color="auto" w:fill="FFFFFF"/>
        </w:rPr>
        <w:t xml:space="preserve">аправленныенаформированиекомпетентностейобучающихся:технологиюразвитиякритического мышления, информационно-коммуникационную технологию, игровые </w:t>
      </w:r>
      <w:proofErr w:type="spellStart"/>
      <w:r>
        <w:rPr>
          <w:rFonts w:ascii="Times New Roman" w:eastAsia="Calibri" w:hAnsi="Times New Roman" w:cs="Times New Roman"/>
          <w:color w:val="000000"/>
          <w:sz w:val="28"/>
          <w:szCs w:val="28"/>
          <w:shd w:val="clear" w:color="auto" w:fill="FFFFFF"/>
        </w:rPr>
        <w:t>технологии,технологию</w:t>
      </w:r>
      <w:proofErr w:type="spellEnd"/>
      <w:r>
        <w:rPr>
          <w:rFonts w:ascii="Times New Roman" w:eastAsia="Calibri" w:hAnsi="Times New Roman" w:cs="Times New Roman"/>
          <w:color w:val="000000"/>
          <w:sz w:val="28"/>
          <w:szCs w:val="28"/>
          <w:shd w:val="clear" w:color="auto" w:fill="FFFFFF"/>
        </w:rPr>
        <w:t xml:space="preserve"> проблемного обучения, метод проектов, метод самостоятельной работы;</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накопить дидактический материал, соответствующий новым ФГОС.</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xml:space="preserve">2.ПользоватьсяИнтернет-ресурсами в учебно-воспитательном процессе с целью </w:t>
      </w:r>
      <w:proofErr w:type="spellStart"/>
      <w:r>
        <w:rPr>
          <w:rFonts w:ascii="Times New Roman" w:eastAsia="Calibri" w:hAnsi="Times New Roman" w:cs="Times New Roman"/>
          <w:color w:val="000000"/>
          <w:sz w:val="28"/>
          <w:szCs w:val="28"/>
          <w:shd w:val="clear" w:color="auto" w:fill="FFFFFF"/>
        </w:rPr>
        <w:t>развитияличности</w:t>
      </w:r>
      <w:proofErr w:type="spellEnd"/>
      <w:r>
        <w:rPr>
          <w:rFonts w:ascii="Times New Roman" w:eastAsia="Calibri" w:hAnsi="Times New Roman" w:cs="Times New Roman"/>
          <w:color w:val="000000"/>
          <w:sz w:val="28"/>
          <w:szCs w:val="28"/>
          <w:shd w:val="clear" w:color="auto" w:fill="FFFFFF"/>
        </w:rPr>
        <w:t xml:space="preserve"> учащихся, их творческих и интеллектуальных способностей, а также </w:t>
      </w:r>
      <w:proofErr w:type="spellStart"/>
      <w:r>
        <w:rPr>
          <w:rFonts w:ascii="Times New Roman" w:eastAsia="Calibri" w:hAnsi="Times New Roman" w:cs="Times New Roman"/>
          <w:color w:val="000000"/>
          <w:sz w:val="28"/>
          <w:szCs w:val="28"/>
          <w:shd w:val="clear" w:color="auto" w:fill="FFFFFF"/>
        </w:rPr>
        <w:t>улучшениякачества</w:t>
      </w:r>
      <w:proofErr w:type="spellEnd"/>
      <w:r>
        <w:rPr>
          <w:rFonts w:ascii="Times New Roman" w:eastAsia="Calibri" w:hAnsi="Times New Roman" w:cs="Times New Roman"/>
          <w:color w:val="000000"/>
          <w:sz w:val="28"/>
          <w:szCs w:val="28"/>
          <w:shd w:val="clear" w:color="auto" w:fill="FFFFFF"/>
        </w:rPr>
        <w:t xml:space="preserve"> </w:t>
      </w:r>
      <w:proofErr w:type="spellStart"/>
      <w:r>
        <w:rPr>
          <w:rFonts w:ascii="Times New Roman" w:eastAsia="Calibri" w:hAnsi="Times New Roman" w:cs="Times New Roman"/>
          <w:color w:val="000000"/>
          <w:sz w:val="28"/>
          <w:szCs w:val="28"/>
          <w:shd w:val="clear" w:color="auto" w:fill="FFFFFF"/>
        </w:rPr>
        <w:t>обученности</w:t>
      </w:r>
      <w:proofErr w:type="spellEnd"/>
      <w:r>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3. Продолжать работу с одарёнными детьми и организовать целенаправленную работу со слабоуспевающимиучащимисячерезиндивидуальныезадания</w:t>
      </w:r>
      <w:proofErr w:type="gramStart"/>
      <w:r>
        <w:rPr>
          <w:rFonts w:ascii="Times New Roman" w:eastAsia="Calibri" w:hAnsi="Times New Roman" w:cs="Times New Roman"/>
          <w:color w:val="000000"/>
          <w:sz w:val="28"/>
          <w:szCs w:val="28"/>
          <w:shd w:val="clear" w:color="auto" w:fill="FFFFFF"/>
        </w:rPr>
        <w:t>,о</w:t>
      </w:r>
      <w:proofErr w:type="gramEnd"/>
      <w:r>
        <w:rPr>
          <w:rFonts w:ascii="Times New Roman" w:eastAsia="Calibri" w:hAnsi="Times New Roman" w:cs="Times New Roman"/>
          <w:color w:val="000000"/>
          <w:sz w:val="28"/>
          <w:szCs w:val="28"/>
          <w:shd w:val="clear" w:color="auto" w:fill="FFFFFF"/>
        </w:rPr>
        <w:t>существлятьпсихолого-педагогическую поддержкуслабоуспевающихучащихся,совершенствоватьвнеурочнуюдеятельность согласно ФГОС.</w:t>
      </w:r>
    </w:p>
    <w:p w:rsidR="00637C44" w:rsidRDefault="00637C44" w:rsidP="00637C44">
      <w:pPr>
        <w:spacing w:after="0" w:line="240" w:lineRule="auto"/>
        <w:ind w:left="18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 xml:space="preserve">4. Повысить уровень подготовки учащихся к ЕГЭ и ОГЭ по математике через </w:t>
      </w:r>
      <w:proofErr w:type="spellStart"/>
      <w:r>
        <w:rPr>
          <w:rFonts w:ascii="Times New Roman" w:eastAsia="Calibri" w:hAnsi="Times New Roman" w:cs="Times New Roman"/>
          <w:color w:val="000000"/>
          <w:sz w:val="28"/>
          <w:szCs w:val="28"/>
          <w:shd w:val="clear" w:color="auto" w:fill="FFFFFF"/>
        </w:rPr>
        <w:t>внедрениесовременных</w:t>
      </w:r>
      <w:proofErr w:type="spellEnd"/>
      <w:r>
        <w:rPr>
          <w:rFonts w:ascii="Times New Roman" w:eastAsia="Calibri" w:hAnsi="Times New Roman" w:cs="Times New Roman"/>
          <w:color w:val="000000"/>
          <w:sz w:val="28"/>
          <w:szCs w:val="28"/>
          <w:shd w:val="clear" w:color="auto" w:fill="FFFFFF"/>
        </w:rPr>
        <w:t xml:space="preserve"> образовательных технологий (проектной, исследовательской, ИКТ).</w:t>
      </w:r>
    </w:p>
    <w:p w:rsidR="00637C44" w:rsidRDefault="00637C44" w:rsidP="00637C44">
      <w:pPr>
        <w:spacing w:after="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5. Продолжить работу по совершенствованию педагогического мастерства учителей, </w:t>
      </w:r>
      <w:proofErr w:type="spellStart"/>
      <w:r>
        <w:rPr>
          <w:rFonts w:ascii="Times New Roman" w:eastAsia="Calibri" w:hAnsi="Times New Roman" w:cs="Times New Roman"/>
          <w:color w:val="000000"/>
          <w:sz w:val="28"/>
          <w:szCs w:val="28"/>
          <w:shd w:val="clear" w:color="auto" w:fill="FFFFFF"/>
        </w:rPr>
        <w:t>ихпрофессионального</w:t>
      </w:r>
      <w:proofErr w:type="spellEnd"/>
      <w:r>
        <w:rPr>
          <w:rFonts w:ascii="Times New Roman" w:eastAsia="Calibri" w:hAnsi="Times New Roman" w:cs="Times New Roman"/>
          <w:color w:val="000000"/>
          <w:sz w:val="28"/>
          <w:szCs w:val="28"/>
          <w:shd w:val="clear" w:color="auto" w:fill="FFFFFF"/>
        </w:rPr>
        <w:t xml:space="preserve"> уровня посредством:</w:t>
      </w:r>
    </w:p>
    <w:p w:rsidR="00637C44" w:rsidRDefault="00637C44" w:rsidP="00637C44">
      <w:pPr>
        <w:spacing w:after="0" w:line="24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Выступления на методических советах;</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Выступления на педагогических советах;</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Работы по теме самообразования;</w:t>
      </w:r>
    </w:p>
    <w:p w:rsidR="00637C44" w:rsidRDefault="00637C44" w:rsidP="00637C44">
      <w:pPr>
        <w:spacing w:after="0" w:line="240" w:lineRule="auto"/>
        <w:rPr>
          <w:rFonts w:ascii="Times New Roman" w:eastAsia="Calibri" w:hAnsi="Times New Roman" w:cs="Times New Roman"/>
          <w:b/>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shd w:val="clear" w:color="auto" w:fill="FFFFFF"/>
        </w:rPr>
        <w:t> Творческими отчетами;</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Публикациями в периодической печати;</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Открытыми уроками для учителей-предметников;</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Проведением предметных недель;</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Обучением на курсах повышения квалификации;</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Участием в конкурсах педагогического мастерства.</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6.Продолжить работу школы согласно её основной задаче обучения и воспитания, внедрять здоровье сберегающие технологии в УВП.</w:t>
      </w: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МО учителей </w:t>
      </w:r>
      <w:proofErr w:type="gramStart"/>
      <w:r>
        <w:rPr>
          <w:rFonts w:ascii="Times New Roman" w:hAnsi="Times New Roman" w:cs="Times New Roman"/>
          <w:b/>
          <w:sz w:val="28"/>
          <w:szCs w:val="28"/>
        </w:rPr>
        <w:t>естественно-научного</w:t>
      </w:r>
      <w:proofErr w:type="gramEnd"/>
      <w:r>
        <w:rPr>
          <w:rFonts w:ascii="Times New Roman" w:hAnsi="Times New Roman" w:cs="Times New Roman"/>
          <w:b/>
          <w:sz w:val="28"/>
          <w:szCs w:val="28"/>
        </w:rPr>
        <w:t xml:space="preserve"> цикла</w:t>
      </w:r>
    </w:p>
    <w:p w:rsidR="00637C44" w:rsidRDefault="00637C44" w:rsidP="00637C44">
      <w:pPr>
        <w:tabs>
          <w:tab w:val="left" w:pos="851"/>
        </w:tabs>
        <w:spacing w:after="0" w:line="240" w:lineRule="auto"/>
        <w:ind w:firstLine="567"/>
        <w:jc w:val="both"/>
        <w:rPr>
          <w:rFonts w:ascii="Times New Roman" w:hAnsi="Times New Roman" w:cs="Times New Roman"/>
          <w:b/>
          <w:sz w:val="28"/>
          <w:szCs w:val="28"/>
        </w:rPr>
      </w:pPr>
    </w:p>
    <w:p w:rsidR="00637C44" w:rsidRDefault="00637C44" w:rsidP="00637C4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 МО</w:t>
      </w:r>
      <w:proofErr w:type="gramStart"/>
      <w:r>
        <w:rPr>
          <w:rFonts w:ascii="Times New Roman" w:hAnsi="Times New Roman" w:cs="Times New Roman"/>
          <w:b/>
          <w:sz w:val="28"/>
          <w:szCs w:val="28"/>
        </w:rPr>
        <w:t>:</w:t>
      </w:r>
      <w:r>
        <w:rPr>
          <w:rFonts w:ascii="Times New Roman" w:hAnsi="Times New Roman" w:cs="Times New Roman"/>
          <w:bCs/>
          <w:sz w:val="28"/>
          <w:szCs w:val="28"/>
        </w:rPr>
        <w:t>«</w:t>
      </w:r>
      <w:proofErr w:type="gramEnd"/>
      <w:r>
        <w:rPr>
          <w:rFonts w:ascii="Times New Roman" w:hAnsi="Times New Roman" w:cs="Times New Roman"/>
          <w:bCs/>
          <w:sz w:val="28"/>
          <w:szCs w:val="28"/>
        </w:rPr>
        <w:t>Развитие профессиональной компетентности педагога как фактор повышения качества образования в условиях введения ФГОС ООО»</w:t>
      </w:r>
    </w:p>
    <w:p w:rsidR="00637C44" w:rsidRDefault="00637C44" w:rsidP="00637C44">
      <w:pPr>
        <w:tabs>
          <w:tab w:val="left" w:pos="851"/>
        </w:tabs>
        <w:spacing w:after="0" w:line="240" w:lineRule="auto"/>
        <w:jc w:val="both"/>
        <w:rPr>
          <w:rFonts w:ascii="Times New Roman" w:eastAsiaTheme="minorHAnsi" w:hAnsi="Times New Roman" w:cs="Times New Roman"/>
          <w:b/>
          <w:sz w:val="28"/>
          <w:szCs w:val="28"/>
          <w:lang w:eastAsia="en-US"/>
        </w:rPr>
      </w:pPr>
      <w:r>
        <w:rPr>
          <w:rFonts w:ascii="Times New Roman" w:hAnsi="Times New Roman" w:cs="Times New Roman"/>
          <w:b/>
          <w:sz w:val="28"/>
          <w:szCs w:val="28"/>
        </w:rPr>
        <w:t>Цели:</w:t>
      </w:r>
    </w:p>
    <w:p w:rsidR="00637C44" w:rsidRDefault="00637C44" w:rsidP="00637C4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повышение качества образования, качества обучения по предметам </w:t>
      </w:r>
      <w:proofErr w:type="gramStart"/>
      <w:r>
        <w:rPr>
          <w:rFonts w:ascii="Times New Roman" w:hAnsi="Times New Roman" w:cs="Times New Roman"/>
          <w:sz w:val="28"/>
          <w:szCs w:val="28"/>
        </w:rPr>
        <w:t>естественно-научного</w:t>
      </w:r>
      <w:proofErr w:type="gramEnd"/>
      <w:r>
        <w:rPr>
          <w:rFonts w:ascii="Times New Roman" w:hAnsi="Times New Roman" w:cs="Times New Roman"/>
          <w:sz w:val="28"/>
          <w:szCs w:val="28"/>
        </w:rPr>
        <w:t xml:space="preserve"> цикла;</w:t>
      </w:r>
    </w:p>
    <w:p w:rsidR="00637C44" w:rsidRDefault="00637C44" w:rsidP="00637C4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совершенствование форм и методов обучения по предметам </w:t>
      </w:r>
      <w:proofErr w:type="gramStart"/>
      <w:r>
        <w:rPr>
          <w:rFonts w:ascii="Times New Roman" w:hAnsi="Times New Roman" w:cs="Times New Roman"/>
          <w:sz w:val="28"/>
          <w:szCs w:val="28"/>
        </w:rPr>
        <w:t>естественно-научного</w:t>
      </w:r>
      <w:proofErr w:type="gramEnd"/>
      <w:r>
        <w:rPr>
          <w:rFonts w:ascii="Times New Roman" w:hAnsi="Times New Roman" w:cs="Times New Roman"/>
          <w:sz w:val="28"/>
          <w:szCs w:val="28"/>
        </w:rPr>
        <w:t xml:space="preserve">  цикла на основе  компетентного, системно-деятельностного и личностно-ориентированного подходов.</w:t>
      </w:r>
    </w:p>
    <w:p w:rsidR="00637C44" w:rsidRDefault="00637C44" w:rsidP="00637C44">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637C44" w:rsidRDefault="00637C44" w:rsidP="00637C4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методической культуры  педагогов как средства повышения качества образования;</w:t>
      </w:r>
    </w:p>
    <w:p w:rsidR="00637C44" w:rsidRDefault="00637C44" w:rsidP="00637C4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сопровождение педагогической деятельности информационной, научной, консультационной помощью со стороны внутренних и внешних консультантов;</w:t>
      </w:r>
    </w:p>
    <w:p w:rsidR="00637C44" w:rsidRDefault="00637C44" w:rsidP="00637C4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повышение качества образования путем внедрения инновационных технологий и новых методик преподавания, обеспечивающих деятельностный и компетентный подход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обучению.</w:t>
      </w:r>
    </w:p>
    <w:p w:rsidR="00637C44" w:rsidRDefault="00637C44" w:rsidP="00637C4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условий для развития одаренности школьников, приобщая их к активной исследовательской и проектной деятельности.</w:t>
      </w:r>
    </w:p>
    <w:p w:rsidR="00637C44" w:rsidRDefault="00637C44" w:rsidP="00637C4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организация взаимопосещения уроков с последующим анализом и обобщением опыта работы педагогов в рамках проведения недели географии, биологии, истории.</w:t>
      </w:r>
    </w:p>
    <w:p w:rsidR="00637C44" w:rsidRDefault="00637C44" w:rsidP="00637C44">
      <w:pPr>
        <w:spacing w:after="0" w:line="240" w:lineRule="auto"/>
        <w:ind w:right="-284"/>
        <w:jc w:val="both"/>
        <w:rPr>
          <w:rFonts w:ascii="Times New Roman" w:eastAsia="Times New Roman" w:hAnsi="Times New Roman" w:cs="Times New Roman"/>
          <w:b/>
          <w:i/>
          <w:color w:val="000000" w:themeColor="text1"/>
          <w:sz w:val="28"/>
          <w:szCs w:val="28"/>
        </w:rPr>
      </w:pPr>
    </w:p>
    <w:p w:rsidR="00637C44" w:rsidRDefault="00637C44" w:rsidP="00637C44">
      <w:pPr>
        <w:widowControl w:val="0"/>
        <w:overflowPunct w:val="0"/>
        <w:autoSpaceDE w:val="0"/>
        <w:autoSpaceDN w:val="0"/>
        <w:adjustRightInd w:val="0"/>
        <w:spacing w:after="0" w:line="232" w:lineRule="auto"/>
        <w:jc w:val="both"/>
        <w:rPr>
          <w:rFonts w:ascii="Times New Roman" w:eastAsiaTheme="minorHAnsi" w:hAnsi="Times New Roman"/>
          <w:b/>
          <w:sz w:val="28"/>
          <w:szCs w:val="28"/>
          <w:lang w:eastAsia="en-US"/>
        </w:rPr>
      </w:pPr>
      <w:r>
        <w:rPr>
          <w:rFonts w:ascii="Times New Roman" w:hAnsi="Times New Roman"/>
          <w:b/>
          <w:sz w:val="28"/>
          <w:szCs w:val="28"/>
        </w:rPr>
        <w:t>МО учителей языковедов:</w:t>
      </w:r>
    </w:p>
    <w:p w:rsidR="00637C44" w:rsidRDefault="00637C44" w:rsidP="00637C44">
      <w:pPr>
        <w:widowControl w:val="0"/>
        <w:overflowPunct w:val="0"/>
        <w:autoSpaceDE w:val="0"/>
        <w:autoSpaceDN w:val="0"/>
        <w:adjustRightInd w:val="0"/>
        <w:spacing w:after="0" w:line="232" w:lineRule="auto"/>
        <w:jc w:val="both"/>
        <w:rPr>
          <w:rFonts w:ascii="Times New Roman" w:eastAsia="Calibri" w:hAnsi="Times New Roman" w:cs="Times New Roman"/>
          <w:sz w:val="24"/>
          <w:szCs w:val="24"/>
        </w:rPr>
      </w:pPr>
      <w:r>
        <w:rPr>
          <w:rFonts w:ascii="Times New Roman" w:eastAsia="Calibri" w:hAnsi="Times New Roman" w:cs="Times New Roman"/>
          <w:b/>
          <w:sz w:val="28"/>
          <w:szCs w:val="28"/>
        </w:rPr>
        <w:t>Методическая тема</w:t>
      </w:r>
      <w:r>
        <w:rPr>
          <w:rFonts w:ascii="Times New Roman" w:eastAsia="Calibri" w:hAnsi="Times New Roman" w:cs="Times New Roman"/>
          <w:sz w:val="28"/>
          <w:szCs w:val="28"/>
        </w:rPr>
        <w:t xml:space="preserve">, над которой работает ШМО учителей русского и немецкого языков и литературы в 2018 – 2019 учебном году: </w:t>
      </w:r>
      <w:r>
        <w:rPr>
          <w:rFonts w:ascii="Times New Roman" w:eastAsia="Calibri" w:hAnsi="Times New Roman" w:cs="Times New Roman"/>
          <w:b/>
          <w:bCs/>
          <w:sz w:val="28"/>
          <w:szCs w:val="28"/>
        </w:rPr>
        <w:t>«</w:t>
      </w:r>
      <w:r>
        <w:rPr>
          <w:rFonts w:ascii="Times New Roman" w:eastAsia="Calibri" w:hAnsi="Times New Roman" w:cs="Times New Roman"/>
          <w:bCs/>
          <w:sz w:val="28"/>
          <w:szCs w:val="28"/>
        </w:rPr>
        <w:t xml:space="preserve">Новые </w:t>
      </w:r>
      <w:proofErr w:type="spellStart"/>
      <w:r>
        <w:rPr>
          <w:rFonts w:ascii="Times New Roman" w:eastAsia="Calibri" w:hAnsi="Times New Roman" w:cs="Times New Roman"/>
          <w:bCs/>
          <w:sz w:val="28"/>
          <w:szCs w:val="28"/>
        </w:rPr>
        <w:t>образовательныестандарты</w:t>
      </w:r>
      <w:proofErr w:type="spellEnd"/>
      <w:r>
        <w:rPr>
          <w:rFonts w:ascii="Times New Roman" w:eastAsia="Calibri" w:hAnsi="Times New Roman" w:cs="Times New Roman"/>
          <w:bCs/>
          <w:sz w:val="28"/>
          <w:szCs w:val="28"/>
        </w:rPr>
        <w:t xml:space="preserve"> как условие обеспечения современного качества образования»</w:t>
      </w:r>
    </w:p>
    <w:p w:rsidR="00637C44" w:rsidRDefault="00637C44" w:rsidP="00637C44">
      <w:pPr>
        <w:widowControl w:val="0"/>
        <w:autoSpaceDE w:val="0"/>
        <w:autoSpaceDN w:val="0"/>
        <w:adjustRightInd w:val="0"/>
        <w:spacing w:after="0" w:line="43" w:lineRule="exact"/>
        <w:rPr>
          <w:rFonts w:ascii="Times New Roman" w:eastAsia="Calibri" w:hAnsi="Times New Roman" w:cs="Times New Roman"/>
          <w:sz w:val="24"/>
          <w:szCs w:val="24"/>
        </w:rPr>
      </w:pPr>
    </w:p>
    <w:p w:rsidR="00637C44" w:rsidRDefault="00637C44" w:rsidP="00637C44">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8"/>
          <w:szCs w:val="28"/>
        </w:rPr>
        <w:t>Цели работы МО:</w:t>
      </w:r>
    </w:p>
    <w:p w:rsidR="00637C44" w:rsidRDefault="00637C44" w:rsidP="00637C44">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sz w:val="28"/>
          <w:szCs w:val="28"/>
        </w:rPr>
        <w:t xml:space="preserve">- </w:t>
      </w:r>
      <w:r>
        <w:rPr>
          <w:rFonts w:ascii="Times New Roman" w:eastAsia="Calibri" w:hAnsi="Times New Roman" w:cs="Times New Roman"/>
          <w:sz w:val="28"/>
          <w:szCs w:val="28"/>
        </w:rPr>
        <w:t>повышение качества образования, качества обучения русскому и немецкому языкам и литературе;</w:t>
      </w:r>
    </w:p>
    <w:p w:rsidR="00637C44" w:rsidRDefault="00637C44" w:rsidP="00637C44">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sz w:val="28"/>
          <w:szCs w:val="28"/>
        </w:rPr>
        <w:t xml:space="preserve">- </w:t>
      </w:r>
      <w:r>
        <w:rPr>
          <w:rFonts w:ascii="Times New Roman" w:eastAsia="Calibri" w:hAnsi="Times New Roman" w:cs="Times New Roman"/>
          <w:sz w:val="28"/>
          <w:szCs w:val="28"/>
        </w:rPr>
        <w:t>совершенствование форм и методов обучения русскому и немецкому языкам и литературе на основе компетентного, деятельностного и личностно ориентированных подходов.</w:t>
      </w:r>
    </w:p>
    <w:p w:rsidR="00637C44" w:rsidRDefault="00637C44" w:rsidP="00637C44">
      <w:pPr>
        <w:widowControl w:val="0"/>
        <w:autoSpaceDE w:val="0"/>
        <w:autoSpaceDN w:val="0"/>
        <w:adjustRightInd w:val="0"/>
        <w:spacing w:after="0" w:line="240" w:lineRule="auto"/>
        <w:rPr>
          <w:rFonts w:ascii="Times New Roman" w:eastAsia="Calibri" w:hAnsi="Times New Roman" w:cs="Times New Roman"/>
          <w:sz w:val="24"/>
          <w:szCs w:val="24"/>
        </w:rPr>
      </w:pPr>
    </w:p>
    <w:p w:rsidR="00637C44" w:rsidRDefault="00637C44" w:rsidP="00637C44">
      <w:pPr>
        <w:widowControl w:val="0"/>
        <w:autoSpaceDE w:val="0"/>
        <w:autoSpaceDN w:val="0"/>
        <w:adjustRightInd w:val="0"/>
        <w:spacing w:after="0" w:line="240" w:lineRule="auto"/>
        <w:ind w:left="280"/>
        <w:rPr>
          <w:rFonts w:ascii="Times New Roman" w:eastAsia="Calibri" w:hAnsi="Times New Roman" w:cs="Times New Roman"/>
          <w:sz w:val="24"/>
          <w:szCs w:val="24"/>
        </w:rPr>
      </w:pPr>
      <w:r>
        <w:rPr>
          <w:rFonts w:ascii="Times New Roman" w:eastAsia="Calibri" w:hAnsi="Times New Roman" w:cs="Times New Roman"/>
          <w:b/>
          <w:bCs/>
          <w:sz w:val="28"/>
          <w:szCs w:val="28"/>
        </w:rPr>
        <w:t>Задачи работы МО:</w:t>
      </w:r>
    </w:p>
    <w:p w:rsidR="00637C44" w:rsidRDefault="00637C44" w:rsidP="00637C44">
      <w:pPr>
        <w:widowControl w:val="0"/>
        <w:autoSpaceDE w:val="0"/>
        <w:autoSpaceDN w:val="0"/>
        <w:adjustRightInd w:val="0"/>
        <w:spacing w:after="0" w:line="114" w:lineRule="exact"/>
        <w:rPr>
          <w:rFonts w:ascii="Times New Roman" w:eastAsia="Calibri" w:hAnsi="Times New Roman" w:cs="Times New Roman"/>
          <w:sz w:val="28"/>
          <w:szCs w:val="28"/>
        </w:rPr>
      </w:pPr>
    </w:p>
    <w:p w:rsidR="00637C44" w:rsidRDefault="00637C44" w:rsidP="00637C44">
      <w:pPr>
        <w:widowControl w:val="0"/>
        <w:numPr>
          <w:ilvl w:val="0"/>
          <w:numId w:val="12"/>
        </w:numPr>
        <w:tabs>
          <w:tab w:val="num" w:pos="885"/>
        </w:tabs>
        <w:overflowPunct w:val="0"/>
        <w:autoSpaceDE w:val="0"/>
        <w:autoSpaceDN w:val="0"/>
        <w:adjustRightInd w:val="0"/>
        <w:spacing w:after="0" w:line="249" w:lineRule="auto"/>
        <w:ind w:left="0" w:firstLine="2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совершенствовать педагогическую подготовку учителя: научно-техническую, методическую, исследовательскую и </w:t>
      </w:r>
      <w:proofErr w:type="gramStart"/>
      <w:r>
        <w:rPr>
          <w:rFonts w:ascii="Times New Roman" w:eastAsia="Calibri" w:hAnsi="Times New Roman" w:cs="Times New Roman"/>
          <w:sz w:val="28"/>
          <w:szCs w:val="28"/>
        </w:rPr>
        <w:t>при</w:t>
      </w:r>
      <w:proofErr w:type="gramEnd"/>
      <w:r>
        <w:rPr>
          <w:rFonts w:ascii="Cambria Math" w:eastAsia="Calibri" w:hAnsi="Cambria Math" w:cs="Cambria Math"/>
          <w:sz w:val="28"/>
          <w:szCs w:val="28"/>
        </w:rPr>
        <w:t>ѐ</w:t>
      </w:r>
      <w:r>
        <w:rPr>
          <w:rFonts w:ascii="Times New Roman" w:eastAsia="Calibri" w:hAnsi="Times New Roman" w:cs="Times New Roman"/>
          <w:sz w:val="28"/>
          <w:szCs w:val="28"/>
        </w:rPr>
        <w:t xml:space="preserve">мы педагогического мастерства; </w:t>
      </w:r>
    </w:p>
    <w:p w:rsidR="00637C44" w:rsidRDefault="00637C44" w:rsidP="00637C44">
      <w:pPr>
        <w:widowControl w:val="0"/>
        <w:numPr>
          <w:ilvl w:val="0"/>
          <w:numId w:val="12"/>
        </w:numPr>
        <w:tabs>
          <w:tab w:val="num" w:pos="595"/>
        </w:tabs>
        <w:overflowPunct w:val="0"/>
        <w:autoSpaceDE w:val="0"/>
        <w:autoSpaceDN w:val="0"/>
        <w:adjustRightInd w:val="0"/>
        <w:spacing w:after="0" w:line="232" w:lineRule="auto"/>
        <w:ind w:left="0" w:firstLine="2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выявлять, обобщать и распространять положительный педагогический опыт творчески работающих учителей; </w:t>
      </w:r>
    </w:p>
    <w:p w:rsidR="00637C44" w:rsidRDefault="00637C44" w:rsidP="00637C44">
      <w:pPr>
        <w:widowControl w:val="0"/>
        <w:numPr>
          <w:ilvl w:val="0"/>
          <w:numId w:val="12"/>
        </w:numPr>
        <w:tabs>
          <w:tab w:val="num" w:pos="734"/>
        </w:tabs>
        <w:overflowPunct w:val="0"/>
        <w:autoSpaceDE w:val="0"/>
        <w:autoSpaceDN w:val="0"/>
        <w:adjustRightInd w:val="0"/>
        <w:spacing w:after="0" w:line="232" w:lineRule="auto"/>
        <w:ind w:left="0" w:firstLine="2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продолжить поиск новых форм и методов урочной и внеклассной деятельности, способствующей формированию всесторонне развитой личности; </w:t>
      </w:r>
    </w:p>
    <w:p w:rsidR="00637C44" w:rsidRDefault="00637C44" w:rsidP="00637C44">
      <w:pPr>
        <w:widowControl w:val="0"/>
        <w:numPr>
          <w:ilvl w:val="0"/>
          <w:numId w:val="12"/>
        </w:numPr>
        <w:tabs>
          <w:tab w:val="num" w:pos="588"/>
        </w:tabs>
        <w:overflowPunct w:val="0"/>
        <w:autoSpaceDE w:val="0"/>
        <w:autoSpaceDN w:val="0"/>
        <w:adjustRightInd w:val="0"/>
        <w:spacing w:after="0" w:line="232" w:lineRule="auto"/>
        <w:ind w:left="0" w:firstLine="2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продолжить работу по преемственности между начальным и средним звеном; </w:t>
      </w:r>
    </w:p>
    <w:p w:rsidR="00637C44" w:rsidRDefault="00637C44" w:rsidP="00637C44">
      <w:pPr>
        <w:widowControl w:val="0"/>
        <w:numPr>
          <w:ilvl w:val="0"/>
          <w:numId w:val="12"/>
        </w:numPr>
        <w:tabs>
          <w:tab w:val="num" w:pos="748"/>
        </w:tabs>
        <w:overflowPunct w:val="0"/>
        <w:autoSpaceDE w:val="0"/>
        <w:autoSpaceDN w:val="0"/>
        <w:adjustRightInd w:val="0"/>
        <w:spacing w:after="0" w:line="249" w:lineRule="auto"/>
        <w:ind w:left="0" w:firstLine="2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организовать </w:t>
      </w:r>
      <w:proofErr w:type="spellStart"/>
      <w:r>
        <w:rPr>
          <w:rFonts w:ascii="Times New Roman" w:eastAsia="Calibri" w:hAnsi="Times New Roman" w:cs="Times New Roman"/>
          <w:sz w:val="28"/>
          <w:szCs w:val="28"/>
        </w:rPr>
        <w:t>взаимопосещение</w:t>
      </w:r>
      <w:proofErr w:type="spellEnd"/>
      <w:r>
        <w:rPr>
          <w:rFonts w:ascii="Times New Roman" w:eastAsia="Calibri" w:hAnsi="Times New Roman" w:cs="Times New Roman"/>
          <w:sz w:val="28"/>
          <w:szCs w:val="28"/>
        </w:rPr>
        <w:t xml:space="preserve"> уроков с последующим анализом и обобщением опыта работы педагогов в рамках проведения недели русского и немецкого языков и литературы, и прохождения аттестации учителями-предметниками; </w:t>
      </w:r>
    </w:p>
    <w:p w:rsidR="00637C44" w:rsidRDefault="00637C44" w:rsidP="00637C44">
      <w:pPr>
        <w:widowControl w:val="0"/>
        <w:autoSpaceDE w:val="0"/>
        <w:autoSpaceDN w:val="0"/>
        <w:adjustRightInd w:val="0"/>
        <w:spacing w:after="0" w:line="35" w:lineRule="exact"/>
        <w:rPr>
          <w:rFonts w:ascii="Times New Roman" w:eastAsia="Calibri" w:hAnsi="Times New Roman" w:cs="Times New Roman"/>
          <w:sz w:val="28"/>
          <w:szCs w:val="28"/>
        </w:rPr>
      </w:pPr>
    </w:p>
    <w:p w:rsidR="00637C44" w:rsidRDefault="00637C44" w:rsidP="00637C44">
      <w:pPr>
        <w:widowControl w:val="0"/>
        <w:numPr>
          <w:ilvl w:val="0"/>
          <w:numId w:val="12"/>
        </w:numPr>
        <w:tabs>
          <w:tab w:val="num" w:pos="660"/>
        </w:tabs>
        <w:overflowPunct w:val="0"/>
        <w:autoSpaceDE w:val="0"/>
        <w:autoSpaceDN w:val="0"/>
        <w:adjustRightInd w:val="0"/>
        <w:spacing w:after="0" w:line="237" w:lineRule="auto"/>
        <w:ind w:left="660" w:hanging="3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работать над созданием методической копилки материалов по предмету </w:t>
      </w:r>
    </w:p>
    <w:p w:rsidR="00637C44" w:rsidRDefault="00637C44" w:rsidP="00637C44">
      <w:pPr>
        <w:widowControl w:val="0"/>
        <w:autoSpaceDE w:val="0"/>
        <w:autoSpaceDN w:val="0"/>
        <w:adjustRightInd w:val="0"/>
        <w:spacing w:after="0" w:line="48" w:lineRule="exact"/>
        <w:rPr>
          <w:rFonts w:ascii="Times New Roman" w:eastAsia="Calibri" w:hAnsi="Times New Roman" w:cs="Times New Roman"/>
          <w:sz w:val="28"/>
          <w:szCs w:val="28"/>
        </w:rPr>
      </w:pPr>
    </w:p>
    <w:p w:rsidR="00637C44" w:rsidRDefault="00637C44" w:rsidP="00637C44">
      <w:pPr>
        <w:widowControl w:val="0"/>
        <w:overflowPunct w:val="0"/>
        <w:autoSpaceDE w:val="0"/>
        <w:autoSpaceDN w:val="0"/>
        <w:adjustRightInd w:val="0"/>
        <w:spacing w:after="0" w:line="237" w:lineRule="auto"/>
        <w:ind w:left="60"/>
        <w:jc w:val="both"/>
        <w:rPr>
          <w:rFonts w:ascii="Times New Roman" w:eastAsia="Calibri" w:hAnsi="Times New Roman" w:cs="Times New Roman"/>
          <w:sz w:val="28"/>
          <w:szCs w:val="28"/>
        </w:rPr>
      </w:pPr>
      <w:r>
        <w:rPr>
          <w:rFonts w:ascii="Times New Roman" w:eastAsia="Calibri" w:hAnsi="Times New Roman" w:cs="Times New Roman"/>
          <w:sz w:val="28"/>
          <w:szCs w:val="28"/>
        </w:rPr>
        <w:t>МО;</w:t>
      </w:r>
    </w:p>
    <w:p w:rsidR="00637C44" w:rsidRDefault="00637C44" w:rsidP="00637C44">
      <w:pPr>
        <w:widowControl w:val="0"/>
        <w:numPr>
          <w:ilvl w:val="0"/>
          <w:numId w:val="12"/>
        </w:numPr>
        <w:overflowPunct w:val="0"/>
        <w:autoSpaceDE w:val="0"/>
        <w:autoSpaceDN w:val="0"/>
        <w:adjustRightInd w:val="0"/>
        <w:spacing w:after="0" w:line="237"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соблюдать нормы и правила техники безопасности в процессе обучения; </w:t>
      </w:r>
    </w:p>
    <w:p w:rsidR="00637C44" w:rsidRDefault="00637C44" w:rsidP="00637C44">
      <w:pPr>
        <w:widowControl w:val="0"/>
        <w:numPr>
          <w:ilvl w:val="0"/>
          <w:numId w:val="12"/>
        </w:numPr>
        <w:overflowPunct w:val="0"/>
        <w:autoSpaceDE w:val="0"/>
        <w:autoSpaceDN w:val="0"/>
        <w:adjustRightInd w:val="0"/>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формировать у обучающихся высокие духовные и нравственные качества на уроках русского языка и литературы;     </w:t>
      </w:r>
      <w:proofErr w:type="gramEnd"/>
    </w:p>
    <w:p w:rsidR="00637C44" w:rsidRDefault="00637C44" w:rsidP="00637C44">
      <w:pPr>
        <w:widowControl w:val="0"/>
        <w:overflowPunct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овершенствовать работу с одарёнными учащимися через олимпиады, творческие конкурсы.</w:t>
      </w:r>
    </w:p>
    <w:p w:rsidR="00637C44" w:rsidRDefault="00637C44" w:rsidP="00637C44">
      <w:pPr>
        <w:widowControl w:val="0"/>
        <w:overflowPunct w:val="0"/>
        <w:autoSpaceDE w:val="0"/>
        <w:autoSpaceDN w:val="0"/>
        <w:adjustRightInd w:val="0"/>
        <w:spacing w:after="0" w:line="240" w:lineRule="auto"/>
        <w:jc w:val="both"/>
        <w:rPr>
          <w:rFonts w:ascii="Times New Roman" w:eastAsia="Calibri" w:hAnsi="Times New Roman" w:cs="Times New Roman"/>
          <w:sz w:val="28"/>
          <w:szCs w:val="28"/>
        </w:rPr>
      </w:pPr>
    </w:p>
    <w:p w:rsidR="00637C44" w:rsidRDefault="00637C44" w:rsidP="00637C44">
      <w:pPr>
        <w:spacing w:after="0" w:line="240" w:lineRule="auto"/>
        <w:ind w:right="-284"/>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  учителей технологии, ИЗО, ОБЖ, музыки и физкультуры:</w:t>
      </w:r>
    </w:p>
    <w:p w:rsidR="00637C44" w:rsidRDefault="00637C44" w:rsidP="00637C44">
      <w:pPr>
        <w:spacing w:after="0" w:line="240" w:lineRule="auto"/>
        <w:ind w:right="-284"/>
        <w:rPr>
          <w:rFonts w:ascii="Times New Roman" w:eastAsia="Times New Roman" w:hAnsi="Times New Roman" w:cs="Times New Roman"/>
          <w:b/>
          <w:color w:val="000000" w:themeColor="text1"/>
          <w:sz w:val="28"/>
          <w:szCs w:val="28"/>
        </w:rPr>
      </w:pPr>
    </w:p>
    <w:p w:rsidR="00637C44" w:rsidRDefault="00637C44" w:rsidP="00637C44">
      <w:pPr>
        <w:spacing w:after="0" w:line="240" w:lineRule="auto"/>
        <w:ind w:right="-284"/>
        <w:jc w:val="both"/>
        <w:rPr>
          <w:rFonts w:ascii="Times New Roman" w:eastAsiaTheme="minorHAnsi" w:hAnsi="Times New Roman" w:cs="Times New Roman"/>
          <w:color w:val="000000"/>
          <w:sz w:val="28"/>
          <w:szCs w:val="28"/>
        </w:rPr>
      </w:pPr>
      <w:r>
        <w:rPr>
          <w:rFonts w:ascii="Times New Roman" w:hAnsi="Times New Roman" w:cs="Times New Roman"/>
          <w:b/>
          <w:bCs/>
          <w:color w:val="000000"/>
          <w:sz w:val="28"/>
          <w:szCs w:val="28"/>
        </w:rPr>
        <w:t>Цель</w:t>
      </w:r>
      <w:r>
        <w:rPr>
          <w:rFonts w:ascii="Times New Roman" w:hAnsi="Times New Roman" w:cs="Times New Roman"/>
          <w:color w:val="000000"/>
          <w:sz w:val="28"/>
          <w:szCs w:val="28"/>
        </w:rPr>
        <w:t xml:space="preserve">: </w:t>
      </w:r>
      <w:r>
        <w:rPr>
          <w:rFonts w:ascii="Times New Roman" w:hAnsi="Times New Roman" w:cs="Times New Roman"/>
          <w:sz w:val="28"/>
          <w:szCs w:val="28"/>
          <w:shd w:val="clear" w:color="auto" w:fill="FFFFFF"/>
        </w:rPr>
        <w:t xml:space="preserve">Оказание помощи в профессиональном росте и мастерстве учителей эстетического цикла; совершенствование инновационных технологий на уроках, </w:t>
      </w:r>
      <w:proofErr w:type="spellStart"/>
      <w:r>
        <w:rPr>
          <w:rFonts w:ascii="Times New Roman" w:hAnsi="Times New Roman" w:cs="Times New Roman"/>
          <w:sz w:val="28"/>
          <w:szCs w:val="28"/>
          <w:shd w:val="clear" w:color="auto" w:fill="FFFFFF"/>
        </w:rPr>
        <w:t>здоровьесбережение</w:t>
      </w:r>
      <w:proofErr w:type="spellEnd"/>
      <w:r>
        <w:rPr>
          <w:rFonts w:ascii="Times New Roman" w:hAnsi="Times New Roman" w:cs="Times New Roman"/>
          <w:sz w:val="28"/>
          <w:szCs w:val="28"/>
          <w:shd w:val="clear" w:color="auto" w:fill="FFFFFF"/>
        </w:rPr>
        <w:t xml:space="preserve"> и использование ИКТ</w:t>
      </w:r>
      <w:r>
        <w:rPr>
          <w:rFonts w:ascii="Times New Roman" w:hAnsi="Times New Roman" w:cs="Times New Roman"/>
          <w:color w:val="000000"/>
          <w:sz w:val="28"/>
          <w:szCs w:val="28"/>
        </w:rPr>
        <w:t>.</w:t>
      </w:r>
    </w:p>
    <w:p w:rsidR="00637C44" w:rsidRDefault="00637C44" w:rsidP="00637C44">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0000"/>
          <w:sz w:val="28"/>
          <w:szCs w:val="28"/>
        </w:rPr>
        <w:t>- р</w:t>
      </w:r>
      <w:r>
        <w:rPr>
          <w:rFonts w:ascii="Times New Roman" w:hAnsi="Times New Roman" w:cs="Times New Roman"/>
          <w:sz w:val="28"/>
          <w:szCs w:val="28"/>
        </w:rPr>
        <w:t>ассматривать текущие вопросы образовательного      процесса;</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изучать передовой педагогический опыт;</w:t>
      </w:r>
    </w:p>
    <w:p w:rsidR="00637C44" w:rsidRDefault="00637C44" w:rsidP="00637C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педагогические технологии, способствующие созданию благоприятной образовательной среды и формированию разносторонней личности ученика.              </w:t>
      </w:r>
    </w:p>
    <w:p w:rsidR="00637C44" w:rsidRDefault="00637C44" w:rsidP="00637C44">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 развивать и адаптировать учащихся с ОВЗ в период учебно-воспитательного процесса и во внеурочной деятельности.</w:t>
      </w:r>
    </w:p>
    <w:p w:rsidR="00637C44" w:rsidRDefault="00637C44" w:rsidP="00637C44">
      <w:pPr>
        <w:autoSpaceDE w:val="0"/>
        <w:autoSpaceDN w:val="0"/>
        <w:adjustRightInd w:val="0"/>
        <w:spacing w:after="0" w:line="240" w:lineRule="auto"/>
        <w:rPr>
          <w:rFonts w:ascii="Times New Roman" w:hAnsi="Times New Roman" w:cs="Times New Roman"/>
          <w:color w:val="000000"/>
          <w:sz w:val="28"/>
          <w:szCs w:val="28"/>
        </w:rPr>
      </w:pPr>
    </w:p>
    <w:p w:rsidR="00637C44" w:rsidRDefault="00637C44" w:rsidP="00637C44">
      <w:pPr>
        <w:spacing w:after="0" w:line="240" w:lineRule="auto"/>
        <w:ind w:right="-284"/>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 классных руководителей</w:t>
      </w:r>
    </w:p>
    <w:p w:rsidR="00637C44" w:rsidRDefault="00637C44" w:rsidP="00637C4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hAnsi="Times New Roman" w:cs="Times New Roman"/>
          <w:b/>
          <w:bCs/>
          <w:color w:val="000000"/>
          <w:sz w:val="28"/>
          <w:szCs w:val="28"/>
        </w:rPr>
        <w:t>Тема</w:t>
      </w:r>
      <w:r>
        <w:rPr>
          <w:rFonts w:ascii="Times New Roman" w:hAnsi="Times New Roman" w:cs="Times New Roman"/>
          <w:b/>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“Использование современных педагогических технологий в процессе воспитательной работы.</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Цель</w:t>
      </w:r>
      <w:r>
        <w:rPr>
          <w:rFonts w:ascii="Times New Roman" w:hAnsi="Times New Roman" w:cs="Times New Roman"/>
          <w:b/>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использование классными руководителями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w:t>
      </w:r>
    </w:p>
    <w:p w:rsidR="00637C44" w:rsidRDefault="00637C44" w:rsidP="00637C4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w:t>
      </w:r>
    </w:p>
    <w:p w:rsidR="00637C44" w:rsidRDefault="00637C44" w:rsidP="00637C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Использование в воспитательном процессе </w:t>
      </w:r>
      <w:proofErr w:type="spellStart"/>
      <w:r>
        <w:rPr>
          <w:rFonts w:ascii="Times New Roman" w:hAnsi="Times New Roman" w:cs="Times New Roman"/>
          <w:color w:val="000000"/>
          <w:sz w:val="28"/>
          <w:szCs w:val="28"/>
        </w:rPr>
        <w:t>здоровьесберегающих</w:t>
      </w:r>
      <w:proofErr w:type="spellEnd"/>
      <w:r>
        <w:rPr>
          <w:rFonts w:ascii="Times New Roman" w:hAnsi="Times New Roman" w:cs="Times New Roman"/>
          <w:color w:val="000000"/>
          <w:sz w:val="28"/>
          <w:szCs w:val="28"/>
        </w:rPr>
        <w:t xml:space="preserve"> технологий, методик и приемов оздоровления детей;</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Активное включение классных руководителей в инновационную работу;</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информационной культуры педагогов и использование информационных технологий в воспитательной работе.</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p>
    <w:p w:rsidR="00637C44" w:rsidRDefault="00637C44" w:rsidP="00637C44">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Вывод</w:t>
      </w:r>
      <w:r>
        <w:rPr>
          <w:rFonts w:ascii="Times New Roman" w:eastAsia="Times New Roman" w:hAnsi="Times New Roman"/>
          <w:sz w:val="28"/>
          <w:szCs w:val="28"/>
        </w:rPr>
        <w:t>: Методические условия, созданные в школе, соответствуют запланированным в программе развития образовательной организации и обеспечивают реализацию образовательной программы. В соответствии с планом работы школы, а также  показателями деятельности школы, необходимо дальнейшее развитие системы методической работы по повышению качества образования, развития системы поддержки одаренных детей.</w:t>
      </w:r>
    </w:p>
    <w:p w:rsidR="00637C44" w:rsidRDefault="00637C44" w:rsidP="00637C44">
      <w:pPr>
        <w:tabs>
          <w:tab w:val="left" w:pos="3680"/>
        </w:tabs>
        <w:spacing w:after="0" w:line="240" w:lineRule="auto"/>
        <w:jc w:val="both"/>
        <w:rPr>
          <w:rFonts w:ascii="Times New Roman" w:hAnsi="Times New Roman" w:cs="Times New Roman"/>
          <w:b/>
          <w:color w:val="000000"/>
          <w:sz w:val="28"/>
          <w:szCs w:val="28"/>
        </w:rPr>
      </w:pPr>
    </w:p>
    <w:p w:rsidR="002C13F2" w:rsidRDefault="00637C44" w:rsidP="002C13F2">
      <w:pPr>
        <w:tabs>
          <w:tab w:val="left" w:pos="3680"/>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Учебно-методическое обеспечение детского сада.</w:t>
      </w:r>
    </w:p>
    <w:p w:rsidR="00C409B7" w:rsidRPr="002C13F2" w:rsidRDefault="00C409B7" w:rsidP="002C13F2">
      <w:pPr>
        <w:tabs>
          <w:tab w:val="left" w:pos="3680"/>
        </w:tabs>
        <w:spacing w:after="0" w:line="240" w:lineRule="auto"/>
        <w:jc w:val="center"/>
        <w:rPr>
          <w:rFonts w:ascii="Times New Roman" w:hAnsi="Times New Roman" w:cs="Times New Roman"/>
          <w:b/>
          <w:color w:val="000000"/>
          <w:sz w:val="28"/>
          <w:szCs w:val="28"/>
        </w:rPr>
      </w:pPr>
      <w:r>
        <w:rPr>
          <w:rFonts w:ascii="Times New Roman" w:hAnsi="Times New Roman" w:cs="Times New Roman"/>
          <w:color w:val="000000" w:themeColor="text1"/>
          <w:sz w:val="28"/>
          <w:szCs w:val="28"/>
        </w:rPr>
        <w:t xml:space="preserve">В ДОУ созданы организационно-методические условия для решения задач по охране жизни и укрепления здоровья детей, обеспечения интеллектуального, личностного и физического развития ребенка, приобщения детей к общечеловеческим ценностям, взаимодействия с семьей для обеспечения полноценного развития ребенка. </w:t>
      </w:r>
    </w:p>
    <w:p w:rsidR="00C409B7" w:rsidRDefault="00C409B7" w:rsidP="00C409B7">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Представленные в образовательном процессе формы взаимодействия с детьми полностью соответствуют возрастным возможностям детей, учитывают детские интересы и потребности, стимулируют детей на проявление инициативы, активности и самостоятельности. </w:t>
      </w:r>
    </w:p>
    <w:p w:rsidR="00C409B7" w:rsidRDefault="00C409B7" w:rsidP="00C409B7">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Воспитатели достаточно осведомлены об психофизиологических особенностях детей в возрастной группе, при организации воспитательно — образовательного процесса, </w:t>
      </w:r>
      <w:r>
        <w:rPr>
          <w:rFonts w:ascii="Times New Roman" w:hAnsi="Times New Roman" w:cs="Times New Roman"/>
          <w:color w:val="000000" w:themeColor="text1"/>
          <w:sz w:val="28"/>
          <w:szCs w:val="28"/>
        </w:rPr>
        <w:lastRenderedPageBreak/>
        <w:t xml:space="preserve">подборе методических пособий, игр и игровых материалов учитывают особенности психических процессов, эмоциональной и волевой сферы ребенка. </w:t>
      </w:r>
    </w:p>
    <w:p w:rsidR="00C409B7" w:rsidRDefault="00C409B7" w:rsidP="00C409B7">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Учебно-методическое обеспечение представлено методической литературой по реализуемой основной образовательной программе. </w:t>
      </w:r>
    </w:p>
    <w:p w:rsidR="00C409B7" w:rsidRDefault="00C409B7" w:rsidP="00C409B7">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Выводы и рекомендации по разделу </w:t>
      </w:r>
    </w:p>
    <w:p w:rsidR="00C409B7" w:rsidRDefault="00C409B7" w:rsidP="00C409B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соответствия оборудования и учебно-</w:t>
      </w:r>
      <w:proofErr w:type="spellStart"/>
      <w:r>
        <w:rPr>
          <w:rFonts w:ascii="Times New Roman" w:hAnsi="Times New Roman" w:cs="Times New Roman"/>
          <w:color w:val="000000" w:themeColor="text1"/>
          <w:sz w:val="28"/>
          <w:szCs w:val="28"/>
        </w:rPr>
        <w:t>методическоеоснащение</w:t>
      </w:r>
      <w:proofErr w:type="spellEnd"/>
      <w:r>
        <w:rPr>
          <w:rFonts w:ascii="Times New Roman" w:hAnsi="Times New Roman" w:cs="Times New Roman"/>
          <w:color w:val="000000" w:themeColor="text1"/>
          <w:sz w:val="28"/>
          <w:szCs w:val="28"/>
        </w:rPr>
        <w:t>, созданные в ДОУ соответствуют запланированными в программе развития образовательной организации и обеспечивают реализацию ООП.</w:t>
      </w:r>
    </w:p>
    <w:p w:rsidR="00637C44" w:rsidRDefault="00637C44" w:rsidP="00637C44">
      <w:pPr>
        <w:jc w:val="center"/>
        <w:rPr>
          <w:rFonts w:ascii="Times New Roman" w:hAnsi="Times New Roman" w:cs="Times New Roman"/>
          <w:b/>
          <w:sz w:val="28"/>
          <w:szCs w:val="28"/>
        </w:rPr>
      </w:pPr>
      <w:r>
        <w:rPr>
          <w:rFonts w:ascii="Times New Roman" w:hAnsi="Times New Roman" w:cs="Times New Roman"/>
          <w:b/>
          <w:sz w:val="28"/>
          <w:szCs w:val="28"/>
        </w:rPr>
        <w:t>Раздел 8. Библиотечно-информационное обеспечение.</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Информационно-образовательная среда образовательного учреждения обеспечивает возможность осуществлять в электронной (цифровой) форме следующие виды деятельности:</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планирование образовательного процесса;</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фиксацию хода образовательного процесса и результатов освоения основной образовательной программы начального общего образования;</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взаимодействие между участниками образовательных отношений, контролируемый -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В образовательном учреждении создана определённая информационно-образовательная среда, которая включает в себя:</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наличие технологических средств, компьютеров, МФУ;</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планирование образовательного процесса осуществляется с применением ИКТ на уровне администрации и большинства учителей, использование программного обеспечения по управлению школой.</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имеются средства для размещения и сохранения материалов образовательного процесса, копировальная и множительная техника, фотоаппарат. Материалы хранятся как на бумажных,  так и на электронных носителях. Школа имеет свой сайт;</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 обучающихся);</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организовано взаимодействие между участниками образовательных отношений, идёт поиск новых механизмов такого взаимодействия.</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Средства ИКТ активно применяются в урочной и внеклассной деятельности, при проведении родительских собраний, общешкольных мероприятий.</w:t>
      </w:r>
    </w:p>
    <w:p w:rsidR="00637C44" w:rsidRDefault="00637C44" w:rsidP="00637C44">
      <w:pPr>
        <w:autoSpaceDE w:val="0"/>
        <w:autoSpaceDN w:val="0"/>
        <w:adjustRightInd w:val="0"/>
        <w:spacing w:after="0" w:line="240" w:lineRule="auto"/>
        <w:jc w:val="center"/>
        <w:textAlignment w:val="center"/>
        <w:rPr>
          <w:rFonts w:ascii="Times New Roman" w:hAnsi="Times New Roman"/>
          <w:b/>
          <w:color w:val="000000"/>
          <w:sz w:val="24"/>
          <w:szCs w:val="24"/>
        </w:rPr>
      </w:pPr>
    </w:p>
    <w:p w:rsidR="00637C44" w:rsidRDefault="00637C44" w:rsidP="00637C44">
      <w:pPr>
        <w:autoSpaceDE w:val="0"/>
        <w:autoSpaceDN w:val="0"/>
        <w:adjustRightInd w:val="0"/>
        <w:spacing w:after="0" w:line="240" w:lineRule="auto"/>
        <w:textAlignment w:val="center"/>
        <w:rPr>
          <w:rFonts w:ascii="Times New Roman" w:hAnsi="Times New Roman"/>
          <w:b/>
          <w:color w:val="000000"/>
          <w:sz w:val="28"/>
          <w:szCs w:val="28"/>
        </w:rPr>
      </w:pPr>
      <w:r>
        <w:rPr>
          <w:rFonts w:ascii="Times New Roman" w:hAnsi="Times New Roman"/>
          <w:b/>
          <w:color w:val="000000"/>
          <w:sz w:val="28"/>
          <w:szCs w:val="28"/>
        </w:rPr>
        <w:t>Контрольные показатели:</w:t>
      </w:r>
    </w:p>
    <w:p w:rsidR="00637C44" w:rsidRDefault="00637C44" w:rsidP="00637C44">
      <w:pPr>
        <w:autoSpaceDE w:val="0"/>
        <w:autoSpaceDN w:val="0"/>
        <w:adjustRightInd w:val="0"/>
        <w:spacing w:after="0" w:line="240" w:lineRule="auto"/>
        <w:jc w:val="center"/>
        <w:textAlignment w:val="center"/>
        <w:rPr>
          <w:rFonts w:ascii="Times New Roman" w:hAnsi="Times New Roman"/>
          <w:b/>
          <w:color w:val="000000"/>
          <w:sz w:val="28"/>
          <w:szCs w:val="28"/>
        </w:rPr>
      </w:pP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Книжный фонд (всего) - 4231</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Учебной литературы  - 1785</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Художественной литературы - 103</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Справочно-методической   - 224</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Всего читателей  -186</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Книговыдача - 8915</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Посещения – 8986</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Посещаемость – 51;</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Обеспеченность учебной литературой (%) 100</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Обеспеченность художественной литературой (%) -94%</w:t>
      </w:r>
    </w:p>
    <w:p w:rsidR="00637C44" w:rsidRDefault="00637C44" w:rsidP="00637C44">
      <w:pPr>
        <w:autoSpaceDE w:val="0"/>
        <w:autoSpaceDN w:val="0"/>
        <w:adjustRightInd w:val="0"/>
        <w:spacing w:after="0" w:line="240" w:lineRule="auto"/>
        <w:textAlignment w:val="center"/>
        <w:rPr>
          <w:rFonts w:ascii="Times New Roman" w:hAnsi="Times New Roman"/>
          <w:b/>
          <w:color w:val="000000"/>
          <w:sz w:val="28"/>
          <w:szCs w:val="28"/>
        </w:rPr>
      </w:pPr>
      <w:r>
        <w:rPr>
          <w:rFonts w:ascii="Times New Roman" w:hAnsi="Times New Roman"/>
          <w:b/>
          <w:color w:val="000000"/>
          <w:sz w:val="28"/>
          <w:szCs w:val="28"/>
        </w:rPr>
        <w:t>Материальная база школьной библиотеки:</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Площадь библиотеки - 106,9</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Посадочных мест - 20</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Столы для читателей - 10</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Стеллажи для книг - 10</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Освещение библиотеки соответствует санитарно-гигиеническим требованиям</w:t>
      </w:r>
    </w:p>
    <w:p w:rsidR="00637C44" w:rsidRDefault="00637C44" w:rsidP="00637C44">
      <w:pPr>
        <w:autoSpaceDE w:val="0"/>
        <w:autoSpaceDN w:val="0"/>
        <w:adjustRightInd w:val="0"/>
        <w:spacing w:after="0" w:line="240" w:lineRule="auto"/>
        <w:textAlignment w:val="center"/>
        <w:rPr>
          <w:rFonts w:ascii="Times New Roman" w:hAnsi="Times New Roman"/>
          <w:b/>
          <w:color w:val="000000"/>
          <w:sz w:val="28"/>
          <w:szCs w:val="28"/>
        </w:rPr>
      </w:pPr>
      <w:r>
        <w:rPr>
          <w:rFonts w:ascii="Times New Roman" w:hAnsi="Times New Roman"/>
          <w:b/>
          <w:color w:val="000000"/>
          <w:sz w:val="28"/>
          <w:szCs w:val="28"/>
        </w:rPr>
        <w:t>Технические средства обучения:</w:t>
      </w:r>
    </w:p>
    <w:p w:rsidR="00637C44" w:rsidRDefault="00637C44" w:rsidP="00637C44">
      <w:pPr>
        <w:autoSpaceDE w:val="0"/>
        <w:autoSpaceDN w:val="0"/>
        <w:adjustRightInd w:val="0"/>
        <w:spacing w:after="0" w:line="240" w:lineRule="auto"/>
        <w:textAlignment w:val="center"/>
        <w:rPr>
          <w:rFonts w:ascii="Times New Roman" w:hAnsi="Times New Roman"/>
          <w:color w:val="000000"/>
          <w:sz w:val="28"/>
          <w:szCs w:val="28"/>
        </w:rPr>
      </w:pPr>
      <w:r>
        <w:rPr>
          <w:rFonts w:ascii="Times New Roman" w:hAnsi="Times New Roman"/>
          <w:color w:val="000000"/>
          <w:sz w:val="28"/>
          <w:szCs w:val="28"/>
        </w:rPr>
        <w:t>- Ноутбук – 1</w:t>
      </w:r>
    </w:p>
    <w:p w:rsidR="00637C44" w:rsidRDefault="00637C44" w:rsidP="00637C44">
      <w:pPr>
        <w:autoSpaceDE w:val="0"/>
        <w:autoSpaceDN w:val="0"/>
        <w:adjustRightInd w:val="0"/>
        <w:spacing w:after="0" w:line="240" w:lineRule="auto"/>
        <w:textAlignment w:val="center"/>
        <w:rPr>
          <w:rFonts w:ascii="Times New Roman" w:hAnsi="Times New Roman"/>
          <w:color w:val="000000"/>
          <w:sz w:val="28"/>
          <w:szCs w:val="28"/>
        </w:rPr>
      </w:pPr>
      <w:r>
        <w:rPr>
          <w:rFonts w:ascii="Times New Roman" w:hAnsi="Times New Roman"/>
          <w:color w:val="000000"/>
          <w:sz w:val="28"/>
          <w:szCs w:val="28"/>
        </w:rPr>
        <w:t>- МФУ - 1</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На 2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/г 2014 года выписано 9 периодических издания: 4газеты,  журнала ( в т.ч. для детей -1), 5 журналов.</w:t>
      </w:r>
    </w:p>
    <w:p w:rsidR="00637C44" w:rsidRDefault="00637C44" w:rsidP="00637C44">
      <w:pPr>
        <w:autoSpaceDE w:val="0"/>
        <w:autoSpaceDN w:val="0"/>
        <w:adjustRightInd w:val="0"/>
        <w:spacing w:after="0" w:line="240" w:lineRule="auto"/>
        <w:jc w:val="both"/>
        <w:textAlignment w:val="center"/>
        <w:rPr>
          <w:rFonts w:ascii="Times New Roman" w:hAnsi="Times New Roman"/>
          <w:b/>
          <w:color w:val="000000"/>
          <w:sz w:val="28"/>
          <w:szCs w:val="28"/>
        </w:rPr>
      </w:pPr>
      <w:proofErr w:type="spellStart"/>
      <w:r>
        <w:rPr>
          <w:rFonts w:ascii="Times New Roman" w:hAnsi="Times New Roman"/>
          <w:b/>
          <w:color w:val="000000"/>
          <w:sz w:val="28"/>
          <w:szCs w:val="28"/>
        </w:rPr>
        <w:t>Вывод</w:t>
      </w:r>
      <w:proofErr w:type="gramStart"/>
      <w:r>
        <w:rPr>
          <w:rFonts w:ascii="Times New Roman" w:hAnsi="Times New Roman"/>
          <w:b/>
          <w:color w:val="000000"/>
          <w:sz w:val="28"/>
          <w:szCs w:val="28"/>
        </w:rPr>
        <w:t>:</w:t>
      </w:r>
      <w:r>
        <w:rPr>
          <w:rFonts w:ascii="Times New Roman" w:hAnsi="Times New Roman"/>
          <w:sz w:val="28"/>
          <w:szCs w:val="28"/>
        </w:rPr>
        <w:t>б</w:t>
      </w:r>
      <w:proofErr w:type="gramEnd"/>
      <w:r>
        <w:rPr>
          <w:rFonts w:ascii="Times New Roman" w:hAnsi="Times New Roman"/>
          <w:sz w:val="28"/>
          <w:szCs w:val="28"/>
        </w:rPr>
        <w:t>иблиотечно-информационный</w:t>
      </w:r>
      <w:proofErr w:type="spellEnd"/>
      <w:r>
        <w:rPr>
          <w:rFonts w:ascii="Times New Roman" w:hAnsi="Times New Roman"/>
          <w:sz w:val="28"/>
          <w:szCs w:val="28"/>
        </w:rPr>
        <w:t xml:space="preserve"> фонд располагает достаточным числом экземпляров рекомендуемой основной и дополнительной учебно-методической литературы; в ОО совершенствуется программно-информационное обеспечение учебного процесса</w:t>
      </w:r>
      <w:r>
        <w:rPr>
          <w:rFonts w:ascii="Times New Roman" w:hAnsi="Times New Roman"/>
          <w:b/>
          <w:sz w:val="28"/>
          <w:szCs w:val="28"/>
        </w:rPr>
        <w:t>:</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по сравнению с предыдущим учебным годом  активизировалось посещение учащимися абонемента и читального зала библиотеки, участие в массовых мероприятиях, соответственно увеличились контрольные показатели по библиотеке.</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пакет основополагающих нормативных документов для организации работы школьной библиотеки совершенствуется и дополняется по мере необходимости.</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фонд учебников позволил организовать 100% обеспеченность обучающихся. </w:t>
      </w:r>
    </w:p>
    <w:p w:rsidR="00637C44" w:rsidRDefault="00637C44" w:rsidP="00637C44">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план по организации и проведению мероприятий выполнен.</w:t>
      </w:r>
    </w:p>
    <w:p w:rsidR="00637C44" w:rsidRDefault="00637C44" w:rsidP="00637C44">
      <w:pPr>
        <w:spacing w:after="0" w:line="240" w:lineRule="auto"/>
        <w:jc w:val="both"/>
        <w:rPr>
          <w:rFonts w:ascii="Times New Roman" w:eastAsiaTheme="minorHAnsi" w:hAnsi="Times New Roman" w:cs="Times New Roman"/>
          <w:b/>
          <w:bCs/>
          <w:iCs/>
          <w:color w:val="000000"/>
          <w:sz w:val="28"/>
          <w:szCs w:val="28"/>
          <w:lang w:eastAsia="en-US"/>
        </w:rPr>
      </w:pP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b/>
          <w:bCs/>
          <w:iCs/>
          <w:color w:val="000000"/>
          <w:sz w:val="28"/>
          <w:szCs w:val="28"/>
        </w:rPr>
        <w:t xml:space="preserve"> Информационное обеспечение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В ДОУ имеется ноутбук, мультимедийная установка и копировально-множительная техника. С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 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компьютеры установлено лицензионное программное обеспечение. Дошкольное учреждение использует ИКТ в образовательном процессе: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в совершенствовании методической и аналитической функции;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оформления стендов;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оформления дидактического материала;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повышения самообразования педагогов;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демонстрации наглядных материалов в целях более яркого восприятия информации и для практических заданий детям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создания различных наглядных материалов, в том числе авторских в воспитательно-образовательном процессе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Выводы и рекомендации по разделу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Информационная система ДОУ позволяет решать следующие задачи: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Использование информационных технологий для непрерывного профессионального образования педагогов;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Создание условий для взаимодействия семьи и ДОУ через единое информационное пространство; </w:t>
      </w: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Повышение качества образования через активное внедрение информационных технологий.</w:t>
      </w:r>
    </w:p>
    <w:p w:rsidR="00637C44" w:rsidRDefault="00637C44" w:rsidP="00637C44">
      <w:pPr>
        <w:jc w:val="center"/>
        <w:rPr>
          <w:rFonts w:ascii="Times New Roman" w:hAnsi="Times New Roman" w:cs="Times New Roman"/>
          <w:b/>
          <w:sz w:val="28"/>
          <w:szCs w:val="28"/>
        </w:rPr>
      </w:pPr>
      <w:r>
        <w:rPr>
          <w:rFonts w:ascii="Times New Roman" w:hAnsi="Times New Roman" w:cs="Times New Roman"/>
          <w:b/>
          <w:sz w:val="28"/>
          <w:szCs w:val="28"/>
        </w:rPr>
        <w:t>Раздел 9. Материально-техническая база.</w:t>
      </w:r>
    </w:p>
    <w:p w:rsidR="00637C44" w:rsidRDefault="00637C44" w:rsidP="00637C44">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основной образовательной программы  обеспечивают:</w:t>
      </w:r>
    </w:p>
    <w:p w:rsidR="00637C44" w:rsidRDefault="00637C44" w:rsidP="00637C4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возможность достижения обучающимися установленных Федеральным компонентов Государственного образовательного стандарта требований к результатам освоения основной образовательной программы основного общего образования;</w:t>
      </w:r>
      <w:proofErr w:type="gramEnd"/>
    </w:p>
    <w:p w:rsidR="00637C44" w:rsidRDefault="00637C44" w:rsidP="00637C44">
      <w:pPr>
        <w:spacing w:after="0" w:line="240" w:lineRule="auto"/>
        <w:ind w:firstLine="709"/>
        <w:jc w:val="both"/>
        <w:rPr>
          <w:rFonts w:ascii="Times New Roman" w:hAnsi="Times New Roman"/>
          <w:sz w:val="28"/>
          <w:szCs w:val="28"/>
        </w:rPr>
      </w:pPr>
      <w:r>
        <w:rPr>
          <w:rFonts w:ascii="Times New Roman" w:hAnsi="Times New Roman"/>
          <w:sz w:val="28"/>
          <w:szCs w:val="28"/>
        </w:rPr>
        <w:t>2) соблюдение:</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санитарно-бытовых условий (наличие санузлов, тепловой и холодной воды);</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социально-бытовых условий (наличие оборудованного рабочего места);</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пожарной и электробезопасности;</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требований охраны труда;</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xml:space="preserve"> - своевременных сроков и необходимых объемов текущего и капитального ремонта;</w:t>
      </w:r>
    </w:p>
    <w:p w:rsidR="00637C44" w:rsidRDefault="00637C44" w:rsidP="00637C44">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Материально-техническая база реализации основной образовательной программы основного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Pr>
          <w:rFonts w:ascii="Times New Roman" w:hAnsi="Times New Roman"/>
          <w:sz w:val="28"/>
          <w:szCs w:val="28"/>
        </w:rPr>
        <w:t>к</w:t>
      </w:r>
      <w:proofErr w:type="gramEnd"/>
      <w:r>
        <w:rPr>
          <w:rFonts w:ascii="Times New Roman" w:hAnsi="Times New Roman"/>
          <w:sz w:val="28"/>
          <w:szCs w:val="28"/>
        </w:rPr>
        <w:t>:</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участку (территории) образовательного учреждения;</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зданию образовательного учреждения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структура которого  должна обеспечивать возможность для организации урочной и внеурочной учебной деятельности;</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помещениям библиотек;</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xml:space="preserve">- помещениям для питания </w:t>
      </w:r>
      <w:proofErr w:type="gramStart"/>
      <w:r>
        <w:rPr>
          <w:rFonts w:ascii="Times New Roman" w:hAnsi="Times New Roman"/>
          <w:sz w:val="28"/>
          <w:szCs w:val="28"/>
        </w:rPr>
        <w:t>обучающихся</w:t>
      </w:r>
      <w:proofErr w:type="gramEnd"/>
      <w:r>
        <w:rPr>
          <w:rFonts w:ascii="Times New Roman" w:hAnsi="Times New Roman"/>
          <w:sz w:val="28"/>
          <w:szCs w:val="28"/>
        </w:rPr>
        <w:t>, а также для хранения и приготовления пищи, обеспечивающим возможность организации качественного горячего питания;</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спортивному залу, игровому и спортивному оборудованию.</w:t>
      </w:r>
    </w:p>
    <w:p w:rsidR="00637C44" w:rsidRDefault="00637C44" w:rsidP="00637C44">
      <w:pPr>
        <w:spacing w:after="0" w:line="240" w:lineRule="auto"/>
        <w:jc w:val="both"/>
        <w:rPr>
          <w:rFonts w:ascii="Times New Roman" w:hAnsi="Times New Roman"/>
          <w:sz w:val="28"/>
          <w:szCs w:val="28"/>
        </w:rPr>
      </w:pPr>
      <w:r>
        <w:rPr>
          <w:rFonts w:ascii="Times New Roman" w:hAnsi="Times New Roman"/>
          <w:sz w:val="28"/>
          <w:szCs w:val="28"/>
        </w:rPr>
        <w:t xml:space="preserve">      Материально – техническая база школы отвечает требованиям,  обеспечивающим грамотное осуществление учебно-воспитательного  процесса. Школа имеет центральное отопление, люминесцентное освещение, холодное и горячее водоснабжение, канализацию. Количество учебных кабинетов – 14. Среди них: кабинетов математики – 2, русского языка и литературы – 1,  истории  – 1, иностранного языка – 1, физики – 1,  биологии – 1, кабинетов начальных классов – </w:t>
      </w:r>
      <w:r>
        <w:rPr>
          <w:rFonts w:ascii="Times New Roman" w:hAnsi="Times New Roman"/>
          <w:sz w:val="28"/>
          <w:szCs w:val="28"/>
        </w:rPr>
        <w:lastRenderedPageBreak/>
        <w:t>4,технология -  1, информатика –1,кабинет ОБЖ-1, мастерская для мальчиков</w:t>
      </w:r>
      <w:r>
        <w:rPr>
          <w:rFonts w:ascii="Times New Roman" w:hAnsi="Times New Roman"/>
          <w:color w:val="000000" w:themeColor="text1"/>
          <w:sz w:val="28"/>
          <w:szCs w:val="28"/>
        </w:rPr>
        <w:t xml:space="preserve">. В школе имеется  библиотечно-информационный центр, который оснащен ноутбуком, МФУ и электронными изданиями в количестве штук.  Школа располагает спортивным залам, столовой на 80 посадочных мест,  </w:t>
      </w:r>
      <w:r>
        <w:rPr>
          <w:rFonts w:ascii="Times New Roman" w:hAnsi="Times New Roman"/>
          <w:sz w:val="28"/>
          <w:szCs w:val="28"/>
        </w:rPr>
        <w:t>В школе оборудовано 10 компьютерных рабочих мест учителя. Однако на данный момент не все рабочие места учителей оборудованы компьютерами, т. е. они пока выпали из информационного пространства. Оборудованная сеть рассчитана на наращивание, поэтому по мере поступления компьютерного оборудования все исключенные на данный момент кабинеты будут оснащены. 17 кабинетов.</w:t>
      </w:r>
    </w:p>
    <w:p w:rsidR="00637C44" w:rsidRDefault="00637C44" w:rsidP="00637C4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Спортивные залы, столовая, медицинские кабинеты оснащены необходимым оборудованием. </w:t>
      </w:r>
    </w:p>
    <w:p w:rsidR="00637C44" w:rsidRDefault="00637C44" w:rsidP="00637C44">
      <w:pPr>
        <w:spacing w:after="0" w:line="240" w:lineRule="auto"/>
        <w:ind w:firstLine="709"/>
        <w:jc w:val="right"/>
        <w:rPr>
          <w:rFonts w:ascii="Times New Roman" w:hAnsi="Times New Roman"/>
          <w:sz w:val="28"/>
          <w:szCs w:val="28"/>
        </w:rPr>
      </w:pPr>
      <w:r>
        <w:rPr>
          <w:rFonts w:ascii="Times New Roman" w:hAnsi="Times New Roman"/>
          <w:sz w:val="28"/>
          <w:szCs w:val="28"/>
        </w:rPr>
        <w:t>Таблица 16.</w:t>
      </w:r>
    </w:p>
    <w:p w:rsidR="00637C44" w:rsidRDefault="00637C44" w:rsidP="00637C44">
      <w:pPr>
        <w:spacing w:after="0" w:line="240" w:lineRule="auto"/>
        <w:jc w:val="both"/>
        <w:rPr>
          <w:rFonts w:ascii="Times New Roman" w:hAnsi="Times New Roman" w:cs="Times New Roman"/>
          <w:bCs/>
          <w:color w:val="000000"/>
          <w:sz w:val="28"/>
          <w:szCs w:val="28"/>
          <w:shd w:val="clear" w:color="auto" w:fill="FFFFFF"/>
        </w:rPr>
      </w:pPr>
    </w:p>
    <w:tbl>
      <w:tblPr>
        <w:tblW w:w="0" w:type="auto"/>
        <w:tblLook w:val="04A0" w:firstRow="1" w:lastRow="0" w:firstColumn="1" w:lastColumn="0" w:noHBand="0" w:noVBand="1"/>
      </w:tblPr>
      <w:tblGrid>
        <w:gridCol w:w="959"/>
        <w:gridCol w:w="3685"/>
        <w:gridCol w:w="6038"/>
      </w:tblGrid>
      <w:tr w:rsidR="00637C44" w:rsidTr="00637C44">
        <w:tc>
          <w:tcPr>
            <w:tcW w:w="959"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sz w:val="24"/>
                <w:szCs w:val="24"/>
              </w:rPr>
            </w:pPr>
            <w:r>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center"/>
              <w:rPr>
                <w:rFonts w:ascii="Times New Roman" w:hAnsi="Times New Roman"/>
                <w:sz w:val="24"/>
                <w:szCs w:val="24"/>
              </w:rPr>
            </w:pPr>
            <w:r>
              <w:rPr>
                <w:rFonts w:ascii="Times New Roman" w:hAnsi="Times New Roman"/>
                <w:sz w:val="24"/>
                <w:szCs w:val="24"/>
              </w:rPr>
              <w:t>Показатель</w:t>
            </w:r>
          </w:p>
        </w:tc>
        <w:tc>
          <w:tcPr>
            <w:tcW w:w="6038"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center"/>
              <w:rPr>
                <w:rFonts w:ascii="Times New Roman" w:hAnsi="Times New Roman"/>
                <w:sz w:val="24"/>
                <w:szCs w:val="24"/>
              </w:rPr>
            </w:pPr>
            <w:r>
              <w:rPr>
                <w:rFonts w:ascii="Times New Roman" w:hAnsi="Times New Roman"/>
                <w:sz w:val="24"/>
                <w:szCs w:val="24"/>
              </w:rPr>
              <w:t>Описание показателя</w:t>
            </w:r>
          </w:p>
        </w:tc>
      </w:tr>
      <w:tr w:rsidR="00637C44" w:rsidTr="00637C44">
        <w:tc>
          <w:tcPr>
            <w:tcW w:w="959"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sz w:val="24"/>
                <w:szCs w:val="24"/>
              </w:rPr>
            </w:pPr>
            <w:r>
              <w:rPr>
                <w:rFonts w:ascii="Times New Roman" w:hAnsi="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sz w:val="24"/>
                <w:szCs w:val="24"/>
              </w:rPr>
            </w:pPr>
            <w:r>
              <w:rPr>
                <w:rFonts w:ascii="Times New Roman" w:hAnsi="Times New Roman"/>
                <w:color w:val="000000"/>
                <w:sz w:val="24"/>
                <w:szCs w:val="24"/>
                <w:shd w:val="clear" w:color="auto" w:fill="FFFFFF"/>
              </w:rPr>
              <w:t>Соблюдение санитарно-гигиенических норм образовательного процесса (требования к водоснабжению, канализации, освещению, воздушно-тепловому режиму и т. д.)</w:t>
            </w:r>
          </w:p>
        </w:tc>
        <w:tc>
          <w:tcPr>
            <w:tcW w:w="6038"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Здания общеобразовательного учреждения оборудовано  централизованными системами хозяйственно-питьевого водоснабжения, канализацией и водостоками в соответствии с требованиями к общественным зданиям и сооружениям в части хозяйственно-питьевого водоснабжения и водоотведения</w:t>
            </w:r>
          </w:p>
          <w:p w:rsidR="00637C44" w:rsidRDefault="00637C44">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Температура воздуха в зависимости от климатических условий в учебных помещениях и кабинетах, кабинете  лабораториях,  столовой, рекреациях, библиотеке, 18-24°С.</w:t>
            </w:r>
          </w:p>
          <w:p w:rsidR="00637C44" w:rsidRDefault="00637C44">
            <w:pPr>
              <w:spacing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Все учебные помещения имеют естественное освещение в соответствии с гигиеническими требованиями к </w:t>
            </w:r>
            <w:proofErr w:type="gramStart"/>
            <w:r>
              <w:rPr>
                <w:rFonts w:ascii="Times New Roman" w:hAnsi="Times New Roman"/>
                <w:color w:val="000000"/>
                <w:sz w:val="24"/>
                <w:szCs w:val="24"/>
                <w:shd w:val="clear" w:color="auto" w:fill="FFFFFF"/>
              </w:rPr>
              <w:t>естественному</w:t>
            </w:r>
            <w:proofErr w:type="gramEnd"/>
            <w:r>
              <w:rPr>
                <w:rFonts w:ascii="Times New Roman" w:hAnsi="Times New Roman"/>
                <w:color w:val="000000"/>
                <w:sz w:val="24"/>
                <w:szCs w:val="24"/>
                <w:shd w:val="clear" w:color="auto" w:fill="FFFFFF"/>
              </w:rPr>
              <w:t>, искусственному,  к зданий. </w:t>
            </w:r>
          </w:p>
        </w:tc>
      </w:tr>
      <w:tr w:rsidR="00637C44" w:rsidTr="00637C44">
        <w:tc>
          <w:tcPr>
            <w:tcW w:w="959"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sz w:val="24"/>
                <w:szCs w:val="24"/>
              </w:rPr>
            </w:pPr>
            <w:r>
              <w:rPr>
                <w:rFonts w:ascii="Times New Roman" w:hAnsi="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Соблюдение требований к помещениям библиотек (площадь, размещение рабочих зон, наличие читального зала, число читательских мест, </w:t>
            </w:r>
            <w:proofErr w:type="spellStart"/>
            <w:r>
              <w:rPr>
                <w:rFonts w:ascii="Times New Roman" w:hAnsi="Times New Roman"/>
                <w:color w:val="000000"/>
                <w:sz w:val="24"/>
                <w:szCs w:val="24"/>
                <w:shd w:val="clear" w:color="auto" w:fill="FFFFFF"/>
              </w:rPr>
              <w:t>медиатеки</w:t>
            </w:r>
            <w:proofErr w:type="spellEnd"/>
            <w:r>
              <w:rPr>
                <w:rFonts w:ascii="Times New Roman" w:hAnsi="Times New Roman"/>
                <w:color w:val="000000"/>
                <w:sz w:val="24"/>
                <w:szCs w:val="24"/>
                <w:shd w:val="clear" w:color="auto" w:fill="FFFFFF"/>
              </w:rPr>
              <w:t>)</w:t>
            </w:r>
          </w:p>
        </w:tc>
        <w:tc>
          <w:tcPr>
            <w:tcW w:w="6038" w:type="dxa"/>
            <w:tcBorders>
              <w:top w:val="single" w:sz="4" w:space="0" w:color="auto"/>
              <w:left w:val="single" w:sz="4" w:space="0" w:color="auto"/>
              <w:bottom w:val="single" w:sz="4" w:space="0" w:color="auto"/>
              <w:right w:val="single" w:sz="4" w:space="0" w:color="auto"/>
            </w:tcBorders>
          </w:tcPr>
          <w:p w:rsidR="00637C44" w:rsidRDefault="00637C44">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Площадь библиотеки (информационного центра) необходимо принимать из расчета не менее 0,6 м</w:t>
            </w:r>
            <w:proofErr w:type="gramStart"/>
            <w:r>
              <w:rPr>
                <w:rFonts w:ascii="Times New Roman" w:hAnsi="Times New Roman"/>
                <w:color w:val="000000"/>
                <w:sz w:val="24"/>
                <w:szCs w:val="24"/>
                <w:shd w:val="clear" w:color="auto" w:fill="FFFFFF"/>
                <w:vertAlign w:val="superscript"/>
              </w:rPr>
              <w:t>2</w:t>
            </w:r>
            <w:proofErr w:type="gramEnd"/>
            <w:r>
              <w:rPr>
                <w:rFonts w:ascii="Times New Roman" w:hAnsi="Times New Roman"/>
                <w:color w:val="000000"/>
                <w:sz w:val="24"/>
                <w:szCs w:val="24"/>
                <w:shd w:val="clear" w:color="auto" w:fill="FFFFFF"/>
              </w:rPr>
              <w:t> на одного обучающегося. </w:t>
            </w:r>
          </w:p>
          <w:p w:rsidR="00637C44" w:rsidRDefault="00637C44">
            <w:pPr>
              <w:spacing w:line="240" w:lineRule="auto"/>
              <w:jc w:val="both"/>
              <w:rPr>
                <w:rFonts w:ascii="Times New Roman" w:hAnsi="Times New Roman"/>
                <w:color w:val="000000"/>
                <w:sz w:val="24"/>
                <w:szCs w:val="24"/>
                <w:shd w:val="clear" w:color="auto" w:fill="FFFFFF"/>
              </w:rPr>
            </w:pPr>
          </w:p>
          <w:p w:rsidR="00637C44" w:rsidRDefault="00637C44">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Тип библиотеки зависит от вида общеобразовательного учреждения и его вместимости</w:t>
            </w:r>
          </w:p>
        </w:tc>
      </w:tr>
      <w:tr w:rsidR="00637C44" w:rsidTr="00637C44">
        <w:tc>
          <w:tcPr>
            <w:tcW w:w="959"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sz w:val="24"/>
                <w:szCs w:val="24"/>
              </w:rPr>
            </w:pPr>
            <w:r>
              <w:rPr>
                <w:rFonts w:ascii="Times New Roman" w:hAnsi="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Соблюдение требований к спортивному залу </w:t>
            </w:r>
          </w:p>
        </w:tc>
        <w:tc>
          <w:tcPr>
            <w:tcW w:w="6038"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color w:val="000000"/>
                <w:sz w:val="24"/>
                <w:szCs w:val="24"/>
                <w:shd w:val="clear" w:color="auto" w:fill="FFFFFF"/>
              </w:rPr>
            </w:pPr>
            <w:r>
              <w:rPr>
                <w:color w:val="000000"/>
                <w:sz w:val="24"/>
                <w:szCs w:val="24"/>
                <w:shd w:val="clear" w:color="auto" w:fill="FFFFFF"/>
              </w:rPr>
              <w:t> </w:t>
            </w:r>
            <w:r>
              <w:rPr>
                <w:rFonts w:ascii="Times New Roman" w:hAnsi="Times New Roman"/>
                <w:color w:val="000000"/>
                <w:sz w:val="24"/>
                <w:szCs w:val="24"/>
                <w:shd w:val="clear" w:color="auto" w:fill="FFFFFF"/>
              </w:rPr>
              <w:t xml:space="preserve">Спортивный зал размещать на 1 этаже здания,  предусмотрены снарядные; раздевальные для мальчиков и девочек, душевые кабины.  </w:t>
            </w:r>
          </w:p>
        </w:tc>
      </w:tr>
      <w:tr w:rsidR="00637C44" w:rsidTr="00637C44">
        <w:tc>
          <w:tcPr>
            <w:tcW w:w="959"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Возможность получения информации различными способами (поиск информации в сети Интернет, работа в библиотеке и др.);</w:t>
            </w:r>
          </w:p>
        </w:tc>
        <w:tc>
          <w:tcPr>
            <w:tcW w:w="6038"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Локальная компьютерная сеть с доступом в Интернет, компьютеры, система контентной фильтрации.</w:t>
            </w:r>
          </w:p>
        </w:tc>
      </w:tr>
      <w:tr w:rsidR="00637C44" w:rsidTr="00637C44">
        <w:tc>
          <w:tcPr>
            <w:tcW w:w="959"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sz w:val="24"/>
                <w:szCs w:val="24"/>
              </w:rPr>
            </w:pPr>
            <w:r>
              <w:rPr>
                <w:rFonts w:ascii="Times New Roman" w:hAnsi="Times New Roman"/>
                <w:sz w:val="24"/>
                <w:szCs w:val="24"/>
              </w:rPr>
              <w:t>5</w:t>
            </w:r>
          </w:p>
        </w:tc>
        <w:tc>
          <w:tcPr>
            <w:tcW w:w="3685"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Возможность создания и использования информации (в том числе запись и обработка изображений и звука, выступления с аудио-, видео </w:t>
            </w:r>
            <w:r>
              <w:rPr>
                <w:rFonts w:ascii="Times New Roman" w:hAnsi="Times New Roman"/>
                <w:color w:val="000000"/>
                <w:sz w:val="24"/>
                <w:szCs w:val="24"/>
                <w:shd w:val="clear" w:color="auto" w:fill="FFFFFF"/>
              </w:rPr>
              <w:lastRenderedPageBreak/>
              <w:t>сопровождением и графическим сопровождением, общение в сети Интернет и др.)</w:t>
            </w:r>
          </w:p>
        </w:tc>
        <w:tc>
          <w:tcPr>
            <w:tcW w:w="6038"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Компьютеры, интерактивные доски, презентационное оборудование, акустические системы, микрофоны, веб-камеры</w:t>
            </w:r>
          </w:p>
        </w:tc>
      </w:tr>
      <w:tr w:rsidR="00637C44" w:rsidTr="00637C44">
        <w:tc>
          <w:tcPr>
            <w:tcW w:w="959"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sz w:val="24"/>
                <w:szCs w:val="24"/>
              </w:rPr>
            </w:pPr>
            <w:r>
              <w:rPr>
                <w:rFonts w:ascii="Times New Roman" w:hAnsi="Times New Roman"/>
                <w:sz w:val="24"/>
                <w:szCs w:val="24"/>
              </w:rPr>
              <w:lastRenderedPageBreak/>
              <w:t>6</w:t>
            </w:r>
          </w:p>
        </w:tc>
        <w:tc>
          <w:tcPr>
            <w:tcW w:w="3685" w:type="dxa"/>
            <w:tcBorders>
              <w:top w:val="single" w:sz="4" w:space="0" w:color="auto"/>
              <w:left w:val="single" w:sz="4" w:space="0" w:color="auto"/>
              <w:bottom w:val="single" w:sz="4" w:space="0" w:color="auto"/>
              <w:right w:val="single" w:sz="4" w:space="0" w:color="auto"/>
            </w:tcBorders>
            <w:hideMark/>
          </w:tcPr>
          <w:p w:rsidR="00637C44" w:rsidRDefault="00637C44">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tc>
        <w:tc>
          <w:tcPr>
            <w:tcW w:w="6038" w:type="dxa"/>
            <w:tcBorders>
              <w:top w:val="single" w:sz="4" w:space="0" w:color="auto"/>
              <w:left w:val="single" w:sz="4" w:space="0" w:color="auto"/>
              <w:bottom w:val="single" w:sz="4" w:space="0" w:color="auto"/>
              <w:right w:val="single" w:sz="4" w:space="0" w:color="auto"/>
            </w:tcBorders>
            <w:hideMark/>
          </w:tcPr>
          <w:p w:rsidR="00637C44" w:rsidRDefault="00637C44">
            <w:pPr>
              <w:spacing w:line="240" w:lineRule="auto"/>
              <w:jc w:val="both"/>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 xml:space="preserve">Цифровые предметные лаборатории, компьютеры, проекторы, лабораторное оборудование, модели, объекты, </w:t>
            </w:r>
            <w:proofErr w:type="spellStart"/>
            <w:r>
              <w:rPr>
                <w:rFonts w:ascii="Times New Roman" w:hAnsi="Times New Roman"/>
                <w:color w:val="000000"/>
                <w:sz w:val="24"/>
                <w:szCs w:val="24"/>
                <w:shd w:val="clear" w:color="auto" w:fill="FFFFFF"/>
              </w:rPr>
              <w:t>ЭОРы</w:t>
            </w:r>
            <w:proofErr w:type="spellEnd"/>
            <w:r>
              <w:rPr>
                <w:rFonts w:ascii="Times New Roman" w:hAnsi="Times New Roman"/>
                <w:color w:val="000000"/>
                <w:sz w:val="24"/>
                <w:szCs w:val="24"/>
                <w:shd w:val="clear" w:color="auto" w:fill="FFFFFF"/>
              </w:rPr>
              <w:t xml:space="preserve"> (виртуальные лаборатории, цифровые коллекции),</w:t>
            </w:r>
            <w:proofErr w:type="gramEnd"/>
          </w:p>
        </w:tc>
      </w:tr>
    </w:tbl>
    <w:p w:rsidR="00637C44" w:rsidRDefault="00637C44" w:rsidP="00637C44">
      <w:pPr>
        <w:autoSpaceDE w:val="0"/>
        <w:autoSpaceDN w:val="0"/>
        <w:spacing w:after="0" w:line="240" w:lineRule="auto"/>
        <w:jc w:val="both"/>
        <w:rPr>
          <w:rFonts w:ascii="Times New Roman" w:eastAsia="Calibri" w:hAnsi="Times New Roman" w:cs="Times New Roman"/>
          <w:sz w:val="28"/>
          <w:szCs w:val="28"/>
        </w:rPr>
      </w:pPr>
    </w:p>
    <w:p w:rsidR="00637C44" w:rsidRDefault="00637C44" w:rsidP="00637C44">
      <w:pPr>
        <w:autoSpaceDE w:val="0"/>
        <w:autoSpaceDN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iCs/>
          <w:color w:val="000000"/>
          <w:sz w:val="24"/>
          <w:szCs w:val="24"/>
          <w:shd w:val="clear" w:color="auto" w:fill="FFFFFF"/>
        </w:rPr>
        <w:t xml:space="preserve">Вывод: </w:t>
      </w:r>
      <w:r>
        <w:rPr>
          <w:rFonts w:ascii="Times New Roman" w:eastAsia="Times New Roman" w:hAnsi="Times New Roman" w:cs="Times New Roman"/>
          <w:iCs/>
          <w:color w:val="000000"/>
          <w:sz w:val="28"/>
          <w:szCs w:val="28"/>
          <w:shd w:val="clear" w:color="auto" w:fill="FFFFFF"/>
        </w:rPr>
        <w:t xml:space="preserve">состояние материально-технической базы обеспечивает возможность проведения образовательного процесса с учетом задач и </w:t>
      </w:r>
      <w:proofErr w:type="gramStart"/>
      <w:r>
        <w:rPr>
          <w:rFonts w:ascii="Times New Roman" w:eastAsia="Times New Roman" w:hAnsi="Times New Roman" w:cs="Times New Roman"/>
          <w:iCs/>
          <w:color w:val="000000"/>
          <w:sz w:val="28"/>
          <w:szCs w:val="28"/>
          <w:shd w:val="clear" w:color="auto" w:fill="FFFFFF"/>
        </w:rPr>
        <w:t>специфики</w:t>
      </w:r>
      <w:proofErr w:type="gramEnd"/>
      <w:r>
        <w:rPr>
          <w:rFonts w:ascii="Times New Roman" w:eastAsia="Times New Roman" w:hAnsi="Times New Roman" w:cs="Times New Roman"/>
          <w:iCs/>
          <w:color w:val="000000"/>
          <w:sz w:val="28"/>
          <w:szCs w:val="28"/>
          <w:shd w:val="clear" w:color="auto" w:fill="FFFFFF"/>
        </w:rPr>
        <w:t xml:space="preserve"> реализуемых ООП, позволяет педагогическому коллективу вести образовательную деятельность в соответствии с современными требованиями стандартов</w:t>
      </w:r>
      <w:r>
        <w:rPr>
          <w:rFonts w:ascii="Times New Roman" w:eastAsia="Times New Roman" w:hAnsi="Times New Roman" w:cs="Times New Roman"/>
          <w:b/>
          <w:iCs/>
          <w:color w:val="000000"/>
          <w:sz w:val="24"/>
          <w:szCs w:val="24"/>
          <w:shd w:val="clear" w:color="auto" w:fill="FFFFFF"/>
        </w:rPr>
        <w:t>.</w:t>
      </w:r>
    </w:p>
    <w:p w:rsidR="00637C44" w:rsidRDefault="00637C44" w:rsidP="00637C44">
      <w:pPr>
        <w:spacing w:after="0" w:line="240" w:lineRule="auto"/>
        <w:jc w:val="both"/>
        <w:rPr>
          <w:rFonts w:ascii="Times New Roman" w:hAnsi="Times New Roman" w:cs="Times New Roman"/>
          <w:b/>
          <w:sz w:val="24"/>
          <w:szCs w:val="24"/>
        </w:rPr>
      </w:pPr>
    </w:p>
    <w:p w:rsidR="00637C44" w:rsidRDefault="00637C44" w:rsidP="00637C44">
      <w:pPr>
        <w:spacing w:after="0" w:line="240" w:lineRule="auto"/>
        <w:jc w:val="center"/>
        <w:rPr>
          <w:rFonts w:ascii="Times New Roman" w:eastAsiaTheme="minorHAnsi" w:hAnsi="Times New Roman" w:cs="Times New Roman"/>
          <w:b/>
          <w:bCs/>
          <w:iCs/>
          <w:sz w:val="28"/>
          <w:szCs w:val="28"/>
          <w:lang w:eastAsia="en-US"/>
        </w:rPr>
      </w:pPr>
      <w:proofErr w:type="gramStart"/>
      <w:r>
        <w:rPr>
          <w:rFonts w:ascii="Times New Roman" w:hAnsi="Times New Roman" w:cs="Times New Roman"/>
          <w:b/>
          <w:bCs/>
          <w:iCs/>
          <w:sz w:val="28"/>
          <w:szCs w:val="28"/>
        </w:rPr>
        <w:t>Материально-техническая база детского сад</w:t>
      </w:r>
      <w:proofErr w:type="gramEnd"/>
    </w:p>
    <w:p w:rsidR="00637C44" w:rsidRDefault="00637C44" w:rsidP="00637C44">
      <w:pPr>
        <w:spacing w:after="0" w:line="240" w:lineRule="auto"/>
        <w:rPr>
          <w:rFonts w:ascii="Times New Roman" w:hAnsi="Times New Roman" w:cs="Times New Roman"/>
          <w:b/>
          <w:bCs/>
          <w:iCs/>
          <w:sz w:val="28"/>
          <w:szCs w:val="28"/>
        </w:rPr>
      </w:pPr>
    </w:p>
    <w:tbl>
      <w:tblPr>
        <w:tblW w:w="10485" w:type="dxa"/>
        <w:tblLayout w:type="fixed"/>
        <w:tblLook w:val="04A0" w:firstRow="1" w:lastRow="0" w:firstColumn="1" w:lastColumn="0" w:noHBand="0" w:noVBand="1"/>
      </w:tblPr>
      <w:tblGrid>
        <w:gridCol w:w="3794"/>
        <w:gridCol w:w="6691"/>
      </w:tblGrid>
      <w:tr w:rsidR="00637C44" w:rsidTr="00637C44">
        <w:trPr>
          <w:trHeight w:val="894"/>
        </w:trPr>
        <w:tc>
          <w:tcPr>
            <w:tcW w:w="3794" w:type="dxa"/>
            <w:tcBorders>
              <w:top w:val="single" w:sz="4" w:space="0" w:color="auto"/>
              <w:left w:val="single" w:sz="4" w:space="0" w:color="auto"/>
              <w:bottom w:val="single" w:sz="4" w:space="0" w:color="auto"/>
              <w:right w:val="single" w:sz="4" w:space="0" w:color="auto"/>
            </w:tcBorders>
            <w:hideMark/>
          </w:tcPr>
          <w:p w:rsidR="00637C44" w:rsidRDefault="00637C44" w:rsidP="002C13F2">
            <w:pPr>
              <w:spacing w:after="0"/>
              <w:jc w:val="both"/>
              <w:rPr>
                <w:rFonts w:ascii="Times New Roman" w:hAnsi="Times New Roman" w:cs="Times New Roman"/>
                <w:sz w:val="28"/>
                <w:szCs w:val="28"/>
              </w:rPr>
            </w:pPr>
            <w:r>
              <w:rPr>
                <w:rFonts w:ascii="Times New Roman" w:hAnsi="Times New Roman" w:cs="Times New Roman"/>
                <w:sz w:val="28"/>
                <w:szCs w:val="28"/>
              </w:rPr>
              <w:t>Сведения о наличии зданий и помещений для организации образовательной деятельности их назначение, площадь</w:t>
            </w:r>
          </w:p>
        </w:tc>
        <w:tc>
          <w:tcPr>
            <w:tcW w:w="6691" w:type="dxa"/>
            <w:tcBorders>
              <w:top w:val="single" w:sz="4" w:space="0" w:color="auto"/>
              <w:left w:val="single" w:sz="4" w:space="0" w:color="auto"/>
              <w:bottom w:val="single" w:sz="4" w:space="0" w:color="auto"/>
              <w:right w:val="single" w:sz="4" w:space="0" w:color="auto"/>
            </w:tcBorders>
            <w:hideMark/>
          </w:tcPr>
          <w:p w:rsidR="00637C44" w:rsidRDefault="00637C44" w:rsidP="002C13F2">
            <w:pPr>
              <w:spacing w:after="0"/>
              <w:jc w:val="both"/>
              <w:rPr>
                <w:rFonts w:ascii="Times New Roman" w:hAnsi="Times New Roman" w:cs="Times New Roman"/>
                <w:sz w:val="28"/>
                <w:szCs w:val="28"/>
              </w:rPr>
            </w:pPr>
            <w:r>
              <w:rPr>
                <w:rFonts w:ascii="Times New Roman" w:hAnsi="Times New Roman" w:cs="Times New Roman"/>
                <w:sz w:val="28"/>
                <w:szCs w:val="28"/>
              </w:rPr>
              <w:t>Здание учреждения  приспособленное, одноэтажное 1979 года постройки общей площадью 598 м.</w:t>
            </w:r>
            <w:r>
              <w:rPr>
                <w:rFonts w:ascii="Times New Roman" w:hAnsi="Times New Roman" w:cs="Times New Roman"/>
                <w:sz w:val="28"/>
                <w:szCs w:val="28"/>
                <w:vertAlign w:val="superscript"/>
              </w:rPr>
              <w:t>2</w:t>
            </w:r>
            <w:r>
              <w:rPr>
                <w:rFonts w:ascii="Times New Roman" w:hAnsi="Times New Roman" w:cs="Times New Roman"/>
                <w:sz w:val="28"/>
                <w:szCs w:val="28"/>
              </w:rPr>
              <w:t>. Здание учреждения имеет набор помещений: 3 групповых помещения с отдельными спальнями, раздевалки,   кабинет заведующего, кабинет музыкального работника, пищеблок, коридор,  технические помещения. Вход в здание оборудован  тамбуром. </w:t>
            </w:r>
          </w:p>
        </w:tc>
      </w:tr>
      <w:tr w:rsidR="00637C44" w:rsidTr="00637C44">
        <w:trPr>
          <w:trHeight w:val="1910"/>
        </w:trPr>
        <w:tc>
          <w:tcPr>
            <w:tcW w:w="3794" w:type="dxa"/>
            <w:tcBorders>
              <w:top w:val="single" w:sz="4" w:space="0" w:color="auto"/>
              <w:left w:val="single" w:sz="4" w:space="0" w:color="auto"/>
              <w:bottom w:val="single" w:sz="4" w:space="0" w:color="auto"/>
              <w:right w:val="single" w:sz="4" w:space="0" w:color="auto"/>
            </w:tcBorders>
          </w:tcPr>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p>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w:t>
            </w:r>
            <w:proofErr w:type="gramStart"/>
            <w:r>
              <w:rPr>
                <w:rFonts w:ascii="Times New Roman" w:hAnsi="Times New Roman" w:cs="Times New Roman"/>
                <w:color w:val="000000"/>
                <w:sz w:val="28"/>
                <w:szCs w:val="28"/>
              </w:rPr>
              <w:t>групповых</w:t>
            </w:r>
            <w:proofErr w:type="gramEnd"/>
          </w:p>
          <w:tbl>
            <w:tblPr>
              <w:tblW w:w="5340" w:type="dxa"/>
              <w:tblInd w:w="3" w:type="dxa"/>
              <w:tblLayout w:type="fixed"/>
              <w:tblLook w:val="04A0" w:firstRow="1" w:lastRow="0" w:firstColumn="1" w:lastColumn="0" w:noHBand="0" w:noVBand="1"/>
            </w:tblPr>
            <w:tblGrid>
              <w:gridCol w:w="5340"/>
            </w:tblGrid>
            <w:tr w:rsidR="00637C44">
              <w:trPr>
                <w:trHeight w:val="1388"/>
              </w:trPr>
              <w:tc>
                <w:tcPr>
                  <w:tcW w:w="5338"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спален, дополнительных помещений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проведения практических или коррекционных занятий,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административных и служебных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помещений </w:t>
                  </w:r>
                </w:p>
                <w:tbl>
                  <w:tblPr>
                    <w:tblW w:w="4875" w:type="dxa"/>
                    <w:tblInd w:w="3" w:type="dxa"/>
                    <w:tblLayout w:type="fixed"/>
                    <w:tblLook w:val="04A0" w:firstRow="1" w:lastRow="0" w:firstColumn="1" w:lastColumn="0" w:noHBand="0" w:noVBand="1"/>
                  </w:tblPr>
                  <w:tblGrid>
                    <w:gridCol w:w="2437"/>
                    <w:gridCol w:w="2438"/>
                  </w:tblGrid>
                  <w:tr w:rsidR="00637C44">
                    <w:trPr>
                      <w:trHeight w:val="51"/>
                    </w:trPr>
                    <w:tc>
                      <w:tcPr>
                        <w:tcW w:w="2440" w:type="dxa"/>
                        <w:tcBorders>
                          <w:top w:val="nil"/>
                          <w:left w:val="nil"/>
                          <w:bottom w:val="nil"/>
                          <w:right w:val="nil"/>
                        </w:tcBorders>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p>
                    </w:tc>
                    <w:tc>
                      <w:tcPr>
                        <w:tcW w:w="2442" w:type="dxa"/>
                        <w:tcBorders>
                          <w:top w:val="nil"/>
                          <w:left w:val="nil"/>
                          <w:bottom w:val="nil"/>
                          <w:right w:val="nil"/>
                        </w:tcBorders>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p>
                    </w:tc>
                  </w:tr>
                </w:tbl>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p>
              </w:tc>
            </w:tr>
          </w:tbl>
          <w:p w:rsidR="00637C44" w:rsidRDefault="00637C44" w:rsidP="002C13F2">
            <w:pPr>
              <w:spacing w:after="0"/>
              <w:jc w:val="both"/>
              <w:rPr>
                <w:rFonts w:ascii="Times New Roman" w:hAnsi="Times New Roman" w:cs="Times New Roman"/>
                <w:sz w:val="28"/>
                <w:szCs w:val="28"/>
              </w:rPr>
            </w:pPr>
          </w:p>
        </w:tc>
        <w:tc>
          <w:tcPr>
            <w:tcW w:w="6691" w:type="dxa"/>
            <w:tcBorders>
              <w:top w:val="single" w:sz="4" w:space="0" w:color="auto"/>
              <w:left w:val="single" w:sz="4" w:space="0" w:color="auto"/>
              <w:bottom w:val="single" w:sz="4" w:space="0" w:color="auto"/>
              <w:right w:val="single" w:sz="4" w:space="0" w:color="auto"/>
            </w:tcBorders>
            <w:hideMark/>
          </w:tcPr>
          <w:tbl>
            <w:tblPr>
              <w:tblW w:w="0" w:type="auto"/>
              <w:tblInd w:w="3" w:type="dxa"/>
              <w:tblLayout w:type="fixed"/>
              <w:tblLook w:val="04A0" w:firstRow="1" w:lastRow="0" w:firstColumn="1" w:lastColumn="0" w:noHBand="0" w:noVBand="1"/>
            </w:tblPr>
            <w:tblGrid>
              <w:gridCol w:w="4427"/>
            </w:tblGrid>
            <w:tr w:rsidR="00637C44">
              <w:trPr>
                <w:trHeight w:val="282"/>
              </w:trPr>
              <w:tc>
                <w:tcPr>
                  <w:tcW w:w="4427" w:type="dxa"/>
                  <w:tcBorders>
                    <w:top w:val="nil"/>
                    <w:left w:val="nil"/>
                    <w:bottom w:val="nil"/>
                    <w:right w:val="nil"/>
                  </w:tcBorders>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p>
                <w:tbl>
                  <w:tblPr>
                    <w:tblW w:w="4860" w:type="dxa"/>
                    <w:tblInd w:w="3" w:type="dxa"/>
                    <w:tblLayout w:type="fixed"/>
                    <w:tblLook w:val="04A0" w:firstRow="1" w:lastRow="0" w:firstColumn="1" w:lastColumn="0" w:noHBand="0" w:noVBand="1"/>
                  </w:tblPr>
                  <w:tblGrid>
                    <w:gridCol w:w="4860"/>
                  </w:tblGrid>
                  <w:tr w:rsidR="00637C44">
                    <w:trPr>
                      <w:trHeight w:val="2041"/>
                    </w:trPr>
                    <w:tc>
                      <w:tcPr>
                        <w:tcW w:w="4864"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групповые помещения — 3</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спальни — 3</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физкультурный зал – 0</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музыкальный зал — 0</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методический кабинет – 0 кабинет заведующего — 1</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медицинский кабинет — 0</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пищеблок -1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прачечная – 1 </w:t>
                        </w:r>
                      </w:p>
                    </w:tc>
                  </w:tr>
                </w:tbl>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p>
              </w:tc>
            </w:tr>
          </w:tbl>
          <w:p w:rsidR="00637C44" w:rsidRDefault="00637C44" w:rsidP="002C13F2">
            <w:pPr>
              <w:spacing w:after="0"/>
              <w:jc w:val="both"/>
              <w:rPr>
                <w:rFonts w:ascii="Times New Roman" w:hAnsi="Times New Roman" w:cs="Times New Roman"/>
                <w:sz w:val="28"/>
                <w:szCs w:val="28"/>
              </w:rPr>
            </w:pPr>
          </w:p>
        </w:tc>
      </w:tr>
      <w:tr w:rsidR="00637C44" w:rsidRPr="003A5B47" w:rsidTr="00637C44">
        <w:trPr>
          <w:trHeight w:val="2528"/>
        </w:trPr>
        <w:tc>
          <w:tcPr>
            <w:tcW w:w="3794" w:type="dxa"/>
            <w:tcBorders>
              <w:top w:val="single" w:sz="4" w:space="0" w:color="auto"/>
              <w:left w:val="single" w:sz="4" w:space="0" w:color="auto"/>
              <w:bottom w:val="single" w:sz="4" w:space="0" w:color="auto"/>
              <w:right w:val="single" w:sz="4" w:space="0" w:color="auto"/>
            </w:tcBorders>
          </w:tcPr>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p>
          <w:tbl>
            <w:tblPr>
              <w:tblW w:w="5415" w:type="dxa"/>
              <w:tblInd w:w="3" w:type="dxa"/>
              <w:tblLayout w:type="fixed"/>
              <w:tblLook w:val="04A0" w:firstRow="1" w:lastRow="0" w:firstColumn="1" w:lastColumn="0" w:noHBand="0" w:noVBand="1"/>
            </w:tblPr>
            <w:tblGrid>
              <w:gridCol w:w="5415"/>
            </w:tblGrid>
            <w:tr w:rsidR="00637C44">
              <w:trPr>
                <w:trHeight w:val="1323"/>
              </w:trPr>
              <w:tc>
                <w:tcPr>
                  <w:tcW w:w="5413"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современной информационно-технической базы</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(локальные сети, выход в Интернет, </w:t>
                  </w:r>
                  <w:proofErr w:type="gramEnd"/>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электронная почта, ТСО и другие,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достаточность) </w:t>
                  </w:r>
                </w:p>
              </w:tc>
            </w:tr>
          </w:tbl>
          <w:p w:rsidR="00637C44" w:rsidRDefault="00637C44" w:rsidP="002C13F2">
            <w:pPr>
              <w:spacing w:after="0"/>
              <w:jc w:val="both"/>
              <w:rPr>
                <w:rFonts w:ascii="Times New Roman" w:hAnsi="Times New Roman" w:cs="Times New Roman"/>
                <w:sz w:val="28"/>
                <w:szCs w:val="28"/>
              </w:rPr>
            </w:pPr>
          </w:p>
        </w:tc>
        <w:tc>
          <w:tcPr>
            <w:tcW w:w="6691" w:type="dxa"/>
            <w:tcBorders>
              <w:top w:val="single" w:sz="4" w:space="0" w:color="auto"/>
              <w:left w:val="single" w:sz="4" w:space="0" w:color="auto"/>
              <w:bottom w:val="single" w:sz="4" w:space="0" w:color="auto"/>
              <w:right w:val="single" w:sz="4" w:space="0" w:color="auto"/>
            </w:tcBorders>
          </w:tcPr>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p>
          <w:tbl>
            <w:tblPr>
              <w:tblW w:w="5415" w:type="dxa"/>
              <w:tblInd w:w="3" w:type="dxa"/>
              <w:tblLayout w:type="fixed"/>
              <w:tblLook w:val="04A0" w:firstRow="1" w:lastRow="0" w:firstColumn="1" w:lastColumn="0" w:noHBand="0" w:noVBand="1"/>
            </w:tblPr>
            <w:tblGrid>
              <w:gridCol w:w="5415"/>
            </w:tblGrid>
            <w:tr w:rsidR="00637C44" w:rsidRPr="003A5B47">
              <w:trPr>
                <w:trHeight w:val="1465"/>
              </w:trPr>
              <w:tc>
                <w:tcPr>
                  <w:tcW w:w="5418"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интернет – 1</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электронная почта — 1</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музыкальный центр — 1</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 1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телевизор – 1</w:t>
                  </w:r>
                </w:p>
                <w:p w:rsidR="00637C44" w:rsidRPr="00A36467"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val="en-US" w:eastAsia="en-US"/>
                    </w:rPr>
                  </w:pPr>
                  <w:proofErr w:type="gramStart"/>
                  <w:r>
                    <w:rPr>
                      <w:rFonts w:ascii="Times New Roman" w:hAnsi="Times New Roman" w:cs="Times New Roman"/>
                      <w:b/>
                      <w:bCs/>
                      <w:color w:val="000000"/>
                      <w:sz w:val="28"/>
                      <w:szCs w:val="28"/>
                    </w:rPr>
                    <w:t>Е</w:t>
                  </w:r>
                  <w:proofErr w:type="gramEnd"/>
                  <w:r w:rsidRPr="00A36467">
                    <w:rPr>
                      <w:rFonts w:ascii="Times New Roman" w:hAnsi="Times New Roman" w:cs="Times New Roman"/>
                      <w:b/>
                      <w:bCs/>
                      <w:color w:val="000000"/>
                      <w:sz w:val="28"/>
                      <w:szCs w:val="28"/>
                      <w:lang w:val="en-US"/>
                    </w:rPr>
                    <w:t>-</w:t>
                  </w:r>
                  <w:r w:rsidRPr="001C4ED3">
                    <w:rPr>
                      <w:rFonts w:ascii="Times New Roman" w:hAnsi="Times New Roman" w:cs="Times New Roman"/>
                      <w:b/>
                      <w:bCs/>
                      <w:color w:val="000000"/>
                      <w:sz w:val="28"/>
                      <w:szCs w:val="28"/>
                      <w:lang w:val="en-US"/>
                    </w:rPr>
                    <w:t>mail</w:t>
                  </w:r>
                  <w:r w:rsidRPr="00A36467">
                    <w:rPr>
                      <w:rFonts w:ascii="Times New Roman" w:hAnsi="Times New Roman" w:cs="Times New Roman"/>
                      <w:b/>
                      <w:bCs/>
                      <w:color w:val="000000"/>
                      <w:sz w:val="28"/>
                      <w:szCs w:val="28"/>
                      <w:lang w:val="en-US"/>
                    </w:rPr>
                    <w:t xml:space="preserve">: </w:t>
                  </w:r>
                  <w:r>
                    <w:rPr>
                      <w:rFonts w:ascii="Times New Roman" w:hAnsi="Times New Roman" w:cs="Times New Roman"/>
                      <w:sz w:val="28"/>
                      <w:szCs w:val="28"/>
                      <w:lang w:val="en-US"/>
                    </w:rPr>
                    <w:t>medved</w:t>
                  </w:r>
                  <w:r w:rsidRPr="00A36467">
                    <w:rPr>
                      <w:rFonts w:ascii="Times New Roman" w:hAnsi="Times New Roman" w:cs="Times New Roman"/>
                      <w:sz w:val="28"/>
                      <w:szCs w:val="28"/>
                      <w:lang w:val="en-US"/>
                    </w:rPr>
                    <w:t>-65@</w:t>
                  </w:r>
                  <w:r>
                    <w:rPr>
                      <w:rFonts w:ascii="Times New Roman" w:hAnsi="Times New Roman" w:cs="Times New Roman"/>
                      <w:sz w:val="28"/>
                      <w:szCs w:val="28"/>
                      <w:lang w:val="en-US"/>
                    </w:rPr>
                    <w:t>rambler</w:t>
                  </w:r>
                  <w:r w:rsidRPr="00A36467">
                    <w:rPr>
                      <w:rFonts w:ascii="Times New Roman" w:hAnsi="Times New Roman" w:cs="Times New Roman"/>
                      <w:sz w:val="28"/>
                      <w:szCs w:val="28"/>
                      <w:lang w:val="en-US"/>
                    </w:rPr>
                    <w:t>.</w:t>
                  </w:r>
                  <w:r>
                    <w:rPr>
                      <w:rFonts w:ascii="Times New Roman" w:hAnsi="Times New Roman" w:cs="Times New Roman"/>
                      <w:sz w:val="28"/>
                      <w:szCs w:val="28"/>
                      <w:lang w:val="en-US"/>
                    </w:rPr>
                    <w:t>ru</w:t>
                  </w:r>
                </w:p>
              </w:tc>
            </w:tr>
          </w:tbl>
          <w:p w:rsidR="00637C44" w:rsidRPr="00A36467" w:rsidRDefault="00637C44" w:rsidP="002C13F2">
            <w:pPr>
              <w:spacing w:after="0"/>
              <w:jc w:val="both"/>
              <w:rPr>
                <w:rFonts w:ascii="Times New Roman" w:hAnsi="Times New Roman" w:cs="Times New Roman"/>
                <w:sz w:val="28"/>
                <w:szCs w:val="28"/>
                <w:lang w:val="en-US"/>
              </w:rPr>
            </w:pPr>
          </w:p>
        </w:tc>
      </w:tr>
      <w:tr w:rsidR="00637C44" w:rsidTr="00637C44">
        <w:trPr>
          <w:trHeight w:val="3107"/>
        </w:trPr>
        <w:tc>
          <w:tcPr>
            <w:tcW w:w="3794" w:type="dxa"/>
            <w:tcBorders>
              <w:top w:val="single" w:sz="4" w:space="0" w:color="auto"/>
              <w:left w:val="single" w:sz="4" w:space="0" w:color="auto"/>
              <w:bottom w:val="single" w:sz="4" w:space="0" w:color="auto"/>
              <w:right w:val="single" w:sz="4" w:space="0" w:color="auto"/>
            </w:tcBorders>
          </w:tcPr>
          <w:p w:rsidR="00637C44" w:rsidRPr="00A36467" w:rsidRDefault="00637C44" w:rsidP="002C13F2">
            <w:pPr>
              <w:autoSpaceDE w:val="0"/>
              <w:autoSpaceDN w:val="0"/>
              <w:adjustRightInd w:val="0"/>
              <w:spacing w:after="0"/>
              <w:jc w:val="both"/>
              <w:rPr>
                <w:rFonts w:ascii="Times New Roman" w:hAnsi="Times New Roman" w:cs="Times New Roman"/>
                <w:color w:val="000000"/>
                <w:sz w:val="28"/>
                <w:szCs w:val="28"/>
                <w:lang w:val="en-US"/>
              </w:rPr>
            </w:pPr>
          </w:p>
          <w:tbl>
            <w:tblPr>
              <w:tblW w:w="5445" w:type="dxa"/>
              <w:tblInd w:w="3" w:type="dxa"/>
              <w:tblLayout w:type="fixed"/>
              <w:tblLook w:val="04A0" w:firstRow="1" w:lastRow="0" w:firstColumn="1" w:lastColumn="0" w:noHBand="0" w:noVBand="1"/>
            </w:tblPr>
            <w:tblGrid>
              <w:gridCol w:w="5445"/>
            </w:tblGrid>
            <w:tr w:rsidR="00637C44">
              <w:trPr>
                <w:trHeight w:val="996"/>
              </w:trPr>
              <w:tc>
                <w:tcPr>
                  <w:tcW w:w="5451"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Сведения о </w:t>
                  </w:r>
                  <w:proofErr w:type="gramStart"/>
                  <w:r>
                    <w:rPr>
                      <w:rFonts w:ascii="Times New Roman" w:hAnsi="Times New Roman" w:cs="Times New Roman"/>
                      <w:color w:val="000000"/>
                      <w:sz w:val="28"/>
                      <w:szCs w:val="28"/>
                    </w:rPr>
                    <w:t>медико-социальном</w:t>
                  </w:r>
                  <w:proofErr w:type="gramEnd"/>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proofErr w:type="gramStart"/>
                  <w:r>
                    <w:rPr>
                      <w:rFonts w:ascii="Times New Roman" w:hAnsi="Times New Roman" w:cs="Times New Roman"/>
                      <w:color w:val="000000"/>
                      <w:sz w:val="28"/>
                      <w:szCs w:val="28"/>
                    </w:rPr>
                    <w:t>обеспечении</w:t>
                  </w:r>
                  <w:proofErr w:type="gramEnd"/>
                </w:p>
              </w:tc>
            </w:tr>
          </w:tbl>
          <w:p w:rsidR="00637C44" w:rsidRDefault="00637C44" w:rsidP="002C13F2">
            <w:pPr>
              <w:spacing w:after="0"/>
              <w:jc w:val="both"/>
              <w:rPr>
                <w:rFonts w:ascii="Times New Roman" w:hAnsi="Times New Roman" w:cs="Times New Roman"/>
                <w:sz w:val="28"/>
                <w:szCs w:val="28"/>
              </w:rPr>
            </w:pPr>
          </w:p>
          <w:p w:rsidR="00637C44" w:rsidRDefault="00637C44" w:rsidP="002C13F2">
            <w:pPr>
              <w:spacing w:after="0"/>
              <w:jc w:val="both"/>
              <w:rPr>
                <w:rFonts w:ascii="Times New Roman" w:hAnsi="Times New Roman" w:cs="Times New Roman"/>
                <w:sz w:val="28"/>
                <w:szCs w:val="28"/>
              </w:rPr>
            </w:pPr>
          </w:p>
          <w:p w:rsidR="00637C44" w:rsidRDefault="00637C44" w:rsidP="002C13F2">
            <w:pPr>
              <w:spacing w:after="0"/>
              <w:jc w:val="both"/>
              <w:rPr>
                <w:rFonts w:ascii="Times New Roman" w:hAnsi="Times New Roman" w:cs="Times New Roman"/>
                <w:sz w:val="28"/>
                <w:szCs w:val="28"/>
              </w:rPr>
            </w:pPr>
          </w:p>
          <w:p w:rsidR="00637C44" w:rsidRDefault="00637C44" w:rsidP="002C13F2">
            <w:pPr>
              <w:spacing w:after="0"/>
              <w:jc w:val="both"/>
              <w:rPr>
                <w:rFonts w:ascii="Times New Roman" w:hAnsi="Times New Roman" w:cs="Times New Roman"/>
                <w:sz w:val="28"/>
                <w:szCs w:val="28"/>
              </w:rPr>
            </w:pPr>
          </w:p>
          <w:p w:rsidR="00637C44" w:rsidRDefault="00637C44" w:rsidP="002C13F2">
            <w:pPr>
              <w:spacing w:after="0"/>
              <w:jc w:val="both"/>
              <w:rPr>
                <w:rFonts w:ascii="Times New Roman" w:hAnsi="Times New Roman" w:cs="Times New Roman"/>
                <w:sz w:val="28"/>
                <w:szCs w:val="28"/>
              </w:rPr>
            </w:pPr>
          </w:p>
          <w:p w:rsidR="00637C44" w:rsidRDefault="00637C44" w:rsidP="002C13F2">
            <w:pPr>
              <w:spacing w:after="0"/>
              <w:jc w:val="both"/>
              <w:rPr>
                <w:rFonts w:ascii="Times New Roman" w:hAnsi="Times New Roman" w:cs="Times New Roman"/>
                <w:sz w:val="28"/>
                <w:szCs w:val="28"/>
              </w:rPr>
            </w:pPr>
          </w:p>
        </w:tc>
        <w:tc>
          <w:tcPr>
            <w:tcW w:w="6691" w:type="dxa"/>
            <w:tcBorders>
              <w:top w:val="single" w:sz="4" w:space="0" w:color="auto"/>
              <w:left w:val="single" w:sz="4" w:space="0" w:color="auto"/>
              <w:bottom w:val="single" w:sz="4" w:space="0" w:color="auto"/>
              <w:right w:val="single" w:sz="4" w:space="0" w:color="auto"/>
            </w:tcBorders>
          </w:tcPr>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p>
          <w:tbl>
            <w:tblPr>
              <w:tblW w:w="5475" w:type="dxa"/>
              <w:tblInd w:w="3" w:type="dxa"/>
              <w:tblLayout w:type="fixed"/>
              <w:tblLook w:val="04A0" w:firstRow="1" w:lastRow="0" w:firstColumn="1" w:lastColumn="0" w:noHBand="0" w:noVBand="1"/>
            </w:tblPr>
            <w:tblGrid>
              <w:gridCol w:w="5475"/>
            </w:tblGrid>
            <w:tr w:rsidR="00637C44">
              <w:trPr>
                <w:trHeight w:val="3119"/>
              </w:trPr>
              <w:tc>
                <w:tcPr>
                  <w:tcW w:w="5476"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Медицинское обслуживание обеспечивается медсестрой </w:t>
                  </w:r>
                  <w:proofErr w:type="spellStart"/>
                  <w:r>
                    <w:rPr>
                      <w:rFonts w:ascii="Times New Roman" w:hAnsi="Times New Roman" w:cs="Times New Roman"/>
                      <w:color w:val="000000"/>
                      <w:sz w:val="28"/>
                      <w:szCs w:val="28"/>
                    </w:rPr>
                    <w:t>Чарышской</w:t>
                  </w:r>
                  <w:proofErr w:type="spellEnd"/>
                  <w:r>
                    <w:rPr>
                      <w:rFonts w:ascii="Times New Roman" w:hAnsi="Times New Roman" w:cs="Times New Roman"/>
                      <w:color w:val="000000"/>
                      <w:sz w:val="28"/>
                      <w:szCs w:val="28"/>
                    </w:rPr>
                    <w:t xml:space="preserve"> ЦРБ. Медицинской сестрой ДОУ ведется учет и анализ общей заболеваемости воспитанников, анализ простудных заболеваний.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Медсестрой ДОУ проводятся профилактические мероприятия: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детей;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анализ заболеваемости 1 раз в месяц, в квартал, 1 раз в год;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ежемесячное подведение итогов посещаемости детей.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лечебно-профилактические мероприятия с детьми и сотрудниками.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Особое внимание уделяется </w:t>
                  </w:r>
                  <w:proofErr w:type="gramStart"/>
                  <w:r>
                    <w:rPr>
                      <w:rFonts w:ascii="Times New Roman" w:hAnsi="Times New Roman" w:cs="Times New Roman"/>
                      <w:color w:val="000000"/>
                      <w:sz w:val="28"/>
                      <w:szCs w:val="28"/>
                    </w:rPr>
                    <w:t>контролю за</w:t>
                  </w:r>
                  <w:proofErr w:type="gramEnd"/>
                  <w:r>
                    <w:rPr>
                      <w:rFonts w:ascii="Times New Roman" w:hAnsi="Times New Roman" w:cs="Times New Roman"/>
                      <w:color w:val="000000"/>
                      <w:sz w:val="28"/>
                      <w:szCs w:val="28"/>
                    </w:rPr>
                    <w:t xml:space="preserve"> качеством и срокам реализации поставляемых продуктов: наличие сертификатов, соблюдение товарного качества, условий хранения.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питьевого режима соответствует требованиям СанПиН.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ежедневный рацион детей включатся овощи, рыба, мясо, молочные продукты, фрукты.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 выполнения норм питания проводится ежемесячно.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Меню обеспечивает: — сбалансированность детского питания; — удовлетворенность суточной потребности детей </w:t>
                  </w:r>
                  <w:proofErr w:type="gramStart"/>
                  <w:r>
                    <w:rPr>
                      <w:rFonts w:ascii="Times New Roman" w:hAnsi="Times New Roman" w:cs="Times New Roman"/>
                      <w:color w:val="000000"/>
                      <w:sz w:val="28"/>
                      <w:szCs w:val="28"/>
                    </w:rPr>
                    <w:t>в</w:t>
                  </w:r>
                  <w:proofErr w:type="gramEnd"/>
                </w:p>
                <w:tbl>
                  <w:tblPr>
                    <w:tblW w:w="5565" w:type="dxa"/>
                    <w:tblInd w:w="45" w:type="dxa"/>
                    <w:tblLayout w:type="fixed"/>
                    <w:tblLook w:val="04A0" w:firstRow="1" w:lastRow="0" w:firstColumn="1" w:lastColumn="0" w:noHBand="0" w:noVBand="1"/>
                  </w:tblPr>
                  <w:tblGrid>
                    <w:gridCol w:w="5565"/>
                  </w:tblGrid>
                  <w:tr w:rsidR="00637C44">
                    <w:trPr>
                      <w:trHeight w:val="1661"/>
                    </w:trPr>
                    <w:tc>
                      <w:tcPr>
                        <w:tcW w:w="5569"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белках</w:t>
                        </w:r>
                        <w:proofErr w:type="gramEnd"/>
                        <w:r>
                          <w:rPr>
                            <w:rFonts w:ascii="Times New Roman" w:hAnsi="Times New Roman" w:cs="Times New Roman"/>
                            <w:color w:val="000000"/>
                            <w:sz w:val="28"/>
                            <w:szCs w:val="28"/>
                          </w:rPr>
                          <w:t xml:space="preserve">, жирах и углеводах; — суточные нормы потребления продуктов.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организацией питания осуществляется ежедневно медсестрой, заведующим и </w:t>
                        </w:r>
                        <w:proofErr w:type="spellStart"/>
                        <w:r>
                          <w:rPr>
                            <w:rFonts w:ascii="Times New Roman" w:hAnsi="Times New Roman" w:cs="Times New Roman"/>
                            <w:color w:val="000000"/>
                            <w:sz w:val="28"/>
                            <w:szCs w:val="28"/>
                          </w:rPr>
                          <w:t>бракеражной</w:t>
                        </w:r>
                        <w:proofErr w:type="spellEnd"/>
                        <w:r>
                          <w:rPr>
                            <w:rFonts w:ascii="Times New Roman" w:hAnsi="Times New Roman" w:cs="Times New Roman"/>
                            <w:color w:val="000000"/>
                            <w:sz w:val="28"/>
                            <w:szCs w:val="28"/>
                          </w:rPr>
                          <w:t xml:space="preserve"> комиссией. Ежеквартально осуществляется производственный контроль </w:t>
                        </w:r>
                      </w:p>
                    </w:tc>
                  </w:tr>
                </w:tbl>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p>
              </w:tc>
            </w:tr>
          </w:tbl>
          <w:p w:rsidR="00637C44" w:rsidRDefault="00637C44" w:rsidP="002C13F2">
            <w:pPr>
              <w:spacing w:after="0"/>
              <w:jc w:val="both"/>
              <w:rPr>
                <w:rFonts w:ascii="Times New Roman" w:hAnsi="Times New Roman" w:cs="Times New Roman"/>
                <w:sz w:val="28"/>
                <w:szCs w:val="28"/>
              </w:rPr>
            </w:pPr>
          </w:p>
        </w:tc>
      </w:tr>
      <w:tr w:rsidR="00637C44" w:rsidTr="00637C44">
        <w:trPr>
          <w:trHeight w:val="414"/>
        </w:trPr>
        <w:tc>
          <w:tcPr>
            <w:tcW w:w="3794" w:type="dxa"/>
            <w:tcBorders>
              <w:top w:val="single" w:sz="4" w:space="0" w:color="auto"/>
              <w:left w:val="single" w:sz="4" w:space="0" w:color="auto"/>
              <w:bottom w:val="single" w:sz="4" w:space="0" w:color="auto"/>
              <w:right w:val="single" w:sz="4" w:space="0" w:color="auto"/>
            </w:tcBorders>
          </w:tcPr>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p>
          <w:tbl>
            <w:tblPr>
              <w:tblW w:w="0" w:type="auto"/>
              <w:tblInd w:w="3" w:type="dxa"/>
              <w:tblLayout w:type="fixed"/>
              <w:tblLook w:val="04A0" w:firstRow="1" w:lastRow="0" w:firstColumn="1" w:lastColumn="0" w:noHBand="0" w:noVBand="1"/>
            </w:tblPr>
            <w:tblGrid>
              <w:gridCol w:w="3069"/>
            </w:tblGrid>
            <w:tr w:rsidR="00637C44">
              <w:trPr>
                <w:trHeight w:val="282"/>
              </w:trPr>
              <w:tc>
                <w:tcPr>
                  <w:tcW w:w="3069"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Групповые помещения </w:t>
                  </w:r>
                </w:p>
              </w:tc>
            </w:tr>
          </w:tbl>
          <w:p w:rsidR="00637C44" w:rsidRDefault="00637C44" w:rsidP="002C13F2">
            <w:pPr>
              <w:spacing w:after="0"/>
              <w:jc w:val="both"/>
              <w:rPr>
                <w:rFonts w:ascii="Times New Roman" w:hAnsi="Times New Roman" w:cs="Times New Roman"/>
                <w:sz w:val="28"/>
                <w:szCs w:val="28"/>
              </w:rPr>
            </w:pPr>
          </w:p>
          <w:p w:rsidR="00637C44" w:rsidRDefault="00637C44" w:rsidP="002C13F2">
            <w:pPr>
              <w:spacing w:after="0"/>
              <w:jc w:val="both"/>
              <w:rPr>
                <w:rFonts w:ascii="Times New Roman" w:hAnsi="Times New Roman" w:cs="Times New Roman"/>
                <w:sz w:val="28"/>
                <w:szCs w:val="28"/>
              </w:rPr>
            </w:pPr>
          </w:p>
        </w:tc>
        <w:tc>
          <w:tcPr>
            <w:tcW w:w="6691" w:type="dxa"/>
            <w:tcBorders>
              <w:top w:val="single" w:sz="4" w:space="0" w:color="auto"/>
              <w:left w:val="single" w:sz="4" w:space="0" w:color="auto"/>
              <w:bottom w:val="single" w:sz="4" w:space="0" w:color="auto"/>
              <w:right w:val="single" w:sz="4" w:space="0" w:color="auto"/>
            </w:tcBorders>
          </w:tcPr>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p>
          <w:tbl>
            <w:tblPr>
              <w:tblW w:w="5475" w:type="dxa"/>
              <w:tblInd w:w="3" w:type="dxa"/>
              <w:tblLayout w:type="fixed"/>
              <w:tblLook w:val="04A0" w:firstRow="1" w:lastRow="0" w:firstColumn="1" w:lastColumn="0" w:noHBand="0" w:noVBand="1"/>
            </w:tblPr>
            <w:tblGrid>
              <w:gridCol w:w="5475"/>
            </w:tblGrid>
            <w:tr w:rsidR="00637C44">
              <w:trPr>
                <w:trHeight w:val="426"/>
              </w:trPr>
              <w:tc>
                <w:tcPr>
                  <w:tcW w:w="5476"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Групповые комнаты, включают игровую, познавательную, обеденную зоны. При создании развивающей предметно-пространственной среды воспитатели учитывают возрастные, индивидуальные особенности детей своей группы. Группы постепенно пополняются современным </w:t>
                  </w:r>
                  <w:r>
                    <w:rPr>
                      <w:rFonts w:ascii="Times New Roman" w:hAnsi="Times New Roman" w:cs="Times New Roman"/>
                      <w:color w:val="000000"/>
                      <w:sz w:val="28"/>
                      <w:szCs w:val="28"/>
                    </w:rPr>
                    <w:lastRenderedPageBreak/>
                    <w:t xml:space="preserve">игровым оборудованием.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tc>
            </w:tr>
          </w:tbl>
          <w:p w:rsidR="00637C44" w:rsidRDefault="00637C44" w:rsidP="002C13F2">
            <w:pPr>
              <w:spacing w:after="0"/>
              <w:jc w:val="both"/>
              <w:rPr>
                <w:rFonts w:ascii="Times New Roman" w:hAnsi="Times New Roman" w:cs="Times New Roman"/>
                <w:sz w:val="28"/>
                <w:szCs w:val="28"/>
              </w:rPr>
            </w:pPr>
          </w:p>
        </w:tc>
      </w:tr>
      <w:tr w:rsidR="00637C44" w:rsidTr="00637C44">
        <w:trPr>
          <w:trHeight w:val="160"/>
        </w:trPr>
        <w:tc>
          <w:tcPr>
            <w:tcW w:w="3794" w:type="dxa"/>
            <w:tcBorders>
              <w:top w:val="single" w:sz="4" w:space="0" w:color="auto"/>
              <w:left w:val="single" w:sz="4" w:space="0" w:color="auto"/>
              <w:bottom w:val="single" w:sz="4" w:space="0" w:color="auto"/>
              <w:right w:val="single" w:sz="4" w:space="0" w:color="auto"/>
            </w:tcBorders>
          </w:tcPr>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p>
          <w:tbl>
            <w:tblPr>
              <w:tblW w:w="5445" w:type="dxa"/>
              <w:tblInd w:w="3" w:type="dxa"/>
              <w:tblLayout w:type="fixed"/>
              <w:tblLook w:val="04A0" w:firstRow="1" w:lastRow="0" w:firstColumn="1" w:lastColumn="0" w:noHBand="0" w:noVBand="1"/>
            </w:tblPr>
            <w:tblGrid>
              <w:gridCol w:w="5445"/>
            </w:tblGrid>
            <w:tr w:rsidR="00637C44">
              <w:trPr>
                <w:trHeight w:val="1124"/>
              </w:trPr>
              <w:tc>
                <w:tcPr>
                  <w:tcW w:w="5451"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Динамика изменений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материально-технического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состояния образовательного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учреждения </w:t>
                  </w:r>
                </w:p>
              </w:tc>
            </w:tr>
          </w:tbl>
          <w:p w:rsidR="00637C44" w:rsidRDefault="00637C44" w:rsidP="002C13F2">
            <w:pPr>
              <w:spacing w:after="0"/>
              <w:jc w:val="both"/>
              <w:rPr>
                <w:rFonts w:ascii="Times New Roman" w:hAnsi="Times New Roman" w:cs="Times New Roman"/>
                <w:sz w:val="28"/>
                <w:szCs w:val="28"/>
              </w:rPr>
            </w:pPr>
          </w:p>
        </w:tc>
        <w:tc>
          <w:tcPr>
            <w:tcW w:w="6691" w:type="dxa"/>
            <w:tcBorders>
              <w:top w:val="single" w:sz="4" w:space="0" w:color="auto"/>
              <w:left w:val="single" w:sz="4" w:space="0" w:color="auto"/>
              <w:bottom w:val="single" w:sz="4" w:space="0" w:color="auto"/>
              <w:right w:val="single" w:sz="4" w:space="0" w:color="auto"/>
            </w:tcBorders>
          </w:tcPr>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p>
          <w:tbl>
            <w:tblPr>
              <w:tblW w:w="5535" w:type="dxa"/>
              <w:tblInd w:w="3" w:type="dxa"/>
              <w:tblLayout w:type="fixed"/>
              <w:tblLook w:val="04A0" w:firstRow="1" w:lastRow="0" w:firstColumn="1" w:lastColumn="0" w:noHBand="0" w:noVBand="1"/>
            </w:tblPr>
            <w:tblGrid>
              <w:gridCol w:w="5535"/>
            </w:tblGrid>
            <w:tr w:rsidR="00637C44">
              <w:trPr>
                <w:trHeight w:val="1963"/>
              </w:trPr>
              <w:tc>
                <w:tcPr>
                  <w:tcW w:w="5537"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 косметический ремонт групповых помещений и пищеблока, косметический ремонт в спальных комнатах, пищеблоке.</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Оборудованы прогулочные площадки, установлены: песочницы, веранды, оборудование для игр в мяч, качели.</w:t>
                  </w:r>
                </w:p>
              </w:tc>
            </w:tr>
          </w:tbl>
          <w:p w:rsidR="00637C44" w:rsidRDefault="00637C44" w:rsidP="002C13F2">
            <w:pPr>
              <w:spacing w:after="0"/>
              <w:jc w:val="both"/>
              <w:rPr>
                <w:rFonts w:ascii="Times New Roman" w:hAnsi="Times New Roman" w:cs="Times New Roman"/>
                <w:sz w:val="28"/>
                <w:szCs w:val="28"/>
              </w:rPr>
            </w:pPr>
          </w:p>
        </w:tc>
      </w:tr>
      <w:tr w:rsidR="00637C44" w:rsidTr="00637C44">
        <w:trPr>
          <w:trHeight w:val="160"/>
        </w:trPr>
        <w:tc>
          <w:tcPr>
            <w:tcW w:w="3794" w:type="dxa"/>
            <w:tcBorders>
              <w:top w:val="single" w:sz="4" w:space="0" w:color="auto"/>
              <w:left w:val="single" w:sz="4" w:space="0" w:color="auto"/>
              <w:bottom w:val="single" w:sz="4" w:space="0" w:color="auto"/>
              <w:right w:val="single" w:sz="4" w:space="0" w:color="auto"/>
            </w:tcBorders>
            <w:hideMark/>
          </w:tcPr>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Использование </w:t>
            </w:r>
          </w:p>
          <w:tbl>
            <w:tblPr>
              <w:tblW w:w="0" w:type="auto"/>
              <w:tblInd w:w="3" w:type="dxa"/>
              <w:tblLayout w:type="fixed"/>
              <w:tblLook w:val="04A0" w:firstRow="1" w:lastRow="0" w:firstColumn="1" w:lastColumn="0" w:noHBand="0" w:noVBand="1"/>
            </w:tblPr>
            <w:tblGrid>
              <w:gridCol w:w="4097"/>
            </w:tblGrid>
            <w:tr w:rsidR="00637C44">
              <w:trPr>
                <w:trHeight w:val="644"/>
              </w:trPr>
              <w:tc>
                <w:tcPr>
                  <w:tcW w:w="4097"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материально-технической базы </w:t>
                  </w:r>
                </w:p>
              </w:tc>
            </w:tr>
          </w:tbl>
          <w:p w:rsidR="00637C44" w:rsidRDefault="00637C44" w:rsidP="002C13F2">
            <w:pPr>
              <w:spacing w:after="0"/>
              <w:jc w:val="both"/>
              <w:rPr>
                <w:rFonts w:ascii="Times New Roman" w:hAnsi="Times New Roman" w:cs="Times New Roman"/>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637C44" w:rsidRDefault="00637C44" w:rsidP="002C13F2">
            <w:pPr>
              <w:spacing w:after="0"/>
              <w:jc w:val="both"/>
              <w:rPr>
                <w:rFonts w:ascii="Times New Roman" w:hAnsi="Times New Roman" w:cs="Times New Roman"/>
                <w:sz w:val="28"/>
                <w:szCs w:val="28"/>
              </w:rPr>
            </w:pPr>
            <w:r>
              <w:rPr>
                <w:rFonts w:ascii="Times New Roman" w:hAnsi="Times New Roman" w:cs="Times New Roman"/>
                <w:sz w:val="28"/>
                <w:szCs w:val="28"/>
              </w:rPr>
              <w:t>Имеет самостоятельный земельный участок  2216м.</w:t>
            </w:r>
            <w:r>
              <w:rPr>
                <w:rFonts w:ascii="Times New Roman" w:hAnsi="Times New Roman" w:cs="Times New Roman"/>
                <w:sz w:val="28"/>
                <w:szCs w:val="28"/>
                <w:vertAlign w:val="superscript"/>
              </w:rPr>
              <w:t>2</w:t>
            </w:r>
            <w:r>
              <w:rPr>
                <w:rFonts w:ascii="Times New Roman" w:hAnsi="Times New Roman" w:cs="Times New Roman"/>
                <w:sz w:val="28"/>
                <w:szCs w:val="28"/>
              </w:rPr>
              <w:t>, территория которого  ограждена забором высотой 1,5 м. Участок озеленен, на нем выделены зоны:  физкультурно-спортивная, отдыха, хозяйственная. Зона застройки включает в себя основное здание, на хозяйственной территории находится котельная  отапливать образовательное учреждение.</w:t>
            </w:r>
          </w:p>
          <w:p w:rsidR="00637C44" w:rsidRDefault="00637C44" w:rsidP="002C13F2">
            <w:pPr>
              <w:spacing w:after="0"/>
              <w:jc w:val="both"/>
              <w:rPr>
                <w:rFonts w:ascii="Times New Roman" w:hAnsi="Times New Roman" w:cs="Times New Roman"/>
                <w:sz w:val="28"/>
                <w:szCs w:val="28"/>
              </w:rPr>
            </w:pPr>
            <w:r>
              <w:rPr>
                <w:rFonts w:ascii="Times New Roman" w:hAnsi="Times New Roman" w:cs="Times New Roman"/>
                <w:sz w:val="28"/>
                <w:szCs w:val="28"/>
              </w:rPr>
              <w:t> Физкультурно-спортивная зона представлена  площадкой,  оборудована гимнастическими снарядами. Спортивно-игровые площадки имеют травяной покров.</w:t>
            </w:r>
          </w:p>
          <w:p w:rsidR="00637C44" w:rsidRDefault="00637C44" w:rsidP="002C13F2">
            <w:pPr>
              <w:spacing w:after="0"/>
              <w:jc w:val="both"/>
              <w:rPr>
                <w:rFonts w:ascii="Times New Roman" w:hAnsi="Times New Roman" w:cs="Times New Roman"/>
                <w:sz w:val="28"/>
                <w:szCs w:val="28"/>
              </w:rPr>
            </w:pPr>
            <w:r>
              <w:rPr>
                <w:rFonts w:ascii="Times New Roman" w:hAnsi="Times New Roman" w:cs="Times New Roman"/>
                <w:sz w:val="28"/>
                <w:szCs w:val="28"/>
              </w:rPr>
              <w:t xml:space="preserve">Зона прогулочных участков размещается вблизи зеленых насаждений, в отдалении от </w:t>
            </w:r>
            <w:proofErr w:type="spellStart"/>
            <w:r>
              <w:rPr>
                <w:rFonts w:ascii="Times New Roman" w:hAnsi="Times New Roman" w:cs="Times New Roman"/>
                <w:sz w:val="28"/>
                <w:szCs w:val="28"/>
              </w:rPr>
              <w:t>хозяйственнойзон</w:t>
            </w:r>
            <w:proofErr w:type="spellEnd"/>
            <w:r>
              <w:rPr>
                <w:rFonts w:ascii="Times New Roman" w:hAnsi="Times New Roman" w:cs="Times New Roman"/>
                <w:sz w:val="28"/>
                <w:szCs w:val="28"/>
              </w:rPr>
              <w:t>.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w:t>
            </w:r>
          </w:p>
        </w:tc>
      </w:tr>
      <w:tr w:rsidR="00637C44" w:rsidTr="00637C44">
        <w:trPr>
          <w:trHeight w:val="2529"/>
        </w:trPr>
        <w:tc>
          <w:tcPr>
            <w:tcW w:w="3794" w:type="dxa"/>
            <w:tcBorders>
              <w:top w:val="single" w:sz="4" w:space="0" w:color="auto"/>
              <w:left w:val="single" w:sz="4" w:space="0" w:color="auto"/>
              <w:bottom w:val="single" w:sz="4" w:space="0" w:color="auto"/>
              <w:right w:val="single" w:sz="4" w:space="0" w:color="auto"/>
            </w:tcBorders>
          </w:tcPr>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p>
          <w:tbl>
            <w:tblPr>
              <w:tblW w:w="5445" w:type="dxa"/>
              <w:tblInd w:w="3" w:type="dxa"/>
              <w:tblLayout w:type="fixed"/>
              <w:tblLook w:val="04A0" w:firstRow="1" w:lastRow="0" w:firstColumn="1" w:lastColumn="0" w:noHBand="0" w:noVBand="1"/>
            </w:tblPr>
            <w:tblGrid>
              <w:gridCol w:w="5445"/>
            </w:tblGrid>
            <w:tr w:rsidR="00637C44">
              <w:trPr>
                <w:trHeight w:val="1360"/>
              </w:trPr>
              <w:tc>
                <w:tcPr>
                  <w:tcW w:w="5451"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Соблюдение в ДОУ мер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противопожарной и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антитеррористической</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 безопасности </w:t>
                  </w:r>
                </w:p>
              </w:tc>
            </w:tr>
          </w:tbl>
          <w:p w:rsidR="00637C44" w:rsidRDefault="00637C44" w:rsidP="002C13F2">
            <w:pPr>
              <w:spacing w:after="0"/>
              <w:jc w:val="both"/>
              <w:rPr>
                <w:rFonts w:ascii="Times New Roman" w:hAnsi="Times New Roman" w:cs="Times New Roman"/>
                <w:sz w:val="28"/>
                <w:szCs w:val="28"/>
              </w:rPr>
            </w:pPr>
          </w:p>
        </w:tc>
        <w:tc>
          <w:tcPr>
            <w:tcW w:w="6691" w:type="dxa"/>
            <w:tcBorders>
              <w:top w:val="single" w:sz="4" w:space="0" w:color="auto"/>
              <w:left w:val="single" w:sz="4" w:space="0" w:color="auto"/>
              <w:bottom w:val="single" w:sz="4" w:space="0" w:color="auto"/>
              <w:right w:val="single" w:sz="4" w:space="0" w:color="auto"/>
            </w:tcBorders>
          </w:tcPr>
          <w:p w:rsidR="00637C44" w:rsidRDefault="00637C44" w:rsidP="002C13F2">
            <w:pPr>
              <w:autoSpaceDE w:val="0"/>
              <w:autoSpaceDN w:val="0"/>
              <w:adjustRightInd w:val="0"/>
              <w:spacing w:after="0"/>
              <w:jc w:val="both"/>
              <w:rPr>
                <w:rFonts w:ascii="Times New Roman" w:hAnsi="Times New Roman" w:cs="Times New Roman"/>
                <w:color w:val="000000"/>
                <w:sz w:val="28"/>
                <w:szCs w:val="28"/>
              </w:rPr>
            </w:pPr>
          </w:p>
          <w:tbl>
            <w:tblPr>
              <w:tblW w:w="5925" w:type="dxa"/>
              <w:tblInd w:w="3" w:type="dxa"/>
              <w:tblLayout w:type="fixed"/>
              <w:tblLook w:val="04A0" w:firstRow="1" w:lastRow="0" w:firstColumn="1" w:lastColumn="0" w:noHBand="0" w:noVBand="1"/>
            </w:tblPr>
            <w:tblGrid>
              <w:gridCol w:w="5925"/>
            </w:tblGrid>
            <w:tr w:rsidR="00637C44">
              <w:trPr>
                <w:trHeight w:val="2587"/>
              </w:trPr>
              <w:tc>
                <w:tcPr>
                  <w:tcW w:w="5919"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w:t>
                  </w:r>
                </w:p>
                <w:tbl>
                  <w:tblPr>
                    <w:tblW w:w="5775" w:type="dxa"/>
                    <w:tblInd w:w="39" w:type="dxa"/>
                    <w:tblLayout w:type="fixed"/>
                    <w:tblLook w:val="04A0" w:firstRow="1" w:lastRow="0" w:firstColumn="1" w:lastColumn="0" w:noHBand="0" w:noVBand="1"/>
                  </w:tblPr>
                  <w:tblGrid>
                    <w:gridCol w:w="5775"/>
                  </w:tblGrid>
                  <w:tr w:rsidR="00637C44">
                    <w:trPr>
                      <w:trHeight w:val="3240"/>
                    </w:trPr>
                    <w:tc>
                      <w:tcPr>
                        <w:tcW w:w="5772" w:type="dxa"/>
                        <w:tcBorders>
                          <w:top w:val="nil"/>
                          <w:left w:val="nil"/>
                          <w:bottom w:val="nil"/>
                          <w:right w:val="nil"/>
                        </w:tcBorders>
                        <w:hideMark/>
                      </w:tcPr>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образовательного процесса.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Основными направлениями деятельности администрации детского сада по обеспечению безопасности в детском саду являются: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пожарная безопасность;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антитеррористическая безопасность;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обеспечение выполнения санитарно-гигиенических требований;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охрана труда.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ДОУ в полном объеме обеспечено средствами пожаротушения, соблюдаются требования к содержанию эвакуационных выходов.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Федеральным законом и Правилами Пожарной безопасности имеется план эвакуации людей при пожаре. Систематически проводятся мероприятия с воспитанниками (в соответствии с учебным планом). С сотрудниками проводятся инструктажи (периодические – 2 раза в год; целевые и внеплановые при необходимости). Один раз в квартал проводится практическая тренировка по умению правильно действовать в случае возникновения пожара (учебная эвакуация).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здании </w:t>
                        </w:r>
                        <w:proofErr w:type="gramStart"/>
                        <w:r>
                          <w:rPr>
                            <w:rFonts w:ascii="Times New Roman" w:hAnsi="Times New Roman" w:cs="Times New Roman"/>
                            <w:color w:val="000000"/>
                            <w:sz w:val="28"/>
                            <w:szCs w:val="28"/>
                          </w:rPr>
                          <w:t>установлена</w:t>
                        </w:r>
                        <w:proofErr w:type="gramEnd"/>
                        <w:r>
                          <w:rPr>
                            <w:rFonts w:ascii="Times New Roman" w:hAnsi="Times New Roman" w:cs="Times New Roman"/>
                            <w:color w:val="000000"/>
                            <w:sz w:val="28"/>
                            <w:szCs w:val="28"/>
                          </w:rPr>
                          <w:t xml:space="preserve"> АПС с выводом сигнала на диспетчерский пульт ПЧ. </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того, имеется охранная сигнализация, кнопка сигнализации (КТС).</w:t>
                        </w:r>
                      </w:p>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Главной целью по охране труда в ДОУ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и отдыха. </w:t>
                        </w:r>
                      </w:p>
                    </w:tc>
                  </w:tr>
                </w:tbl>
                <w:p w:rsidR="00637C44" w:rsidRDefault="00637C44" w:rsidP="002C13F2">
                  <w:pPr>
                    <w:autoSpaceDE w:val="0"/>
                    <w:autoSpaceDN w:val="0"/>
                    <w:adjustRightInd w:val="0"/>
                    <w:spacing w:after="0" w:line="240" w:lineRule="auto"/>
                    <w:jc w:val="both"/>
                    <w:rPr>
                      <w:rFonts w:ascii="Times New Roman" w:hAnsi="Times New Roman" w:cs="Times New Roman"/>
                      <w:color w:val="000000"/>
                      <w:sz w:val="28"/>
                      <w:szCs w:val="28"/>
                      <w:lang w:eastAsia="en-US"/>
                    </w:rPr>
                  </w:pPr>
                </w:p>
              </w:tc>
            </w:tr>
          </w:tbl>
          <w:p w:rsidR="00637C44" w:rsidRDefault="00637C44" w:rsidP="002C13F2">
            <w:pPr>
              <w:spacing w:after="0"/>
              <w:jc w:val="both"/>
              <w:rPr>
                <w:rFonts w:ascii="Times New Roman" w:hAnsi="Times New Roman" w:cs="Times New Roman"/>
                <w:sz w:val="28"/>
                <w:szCs w:val="28"/>
              </w:rPr>
            </w:pPr>
          </w:p>
        </w:tc>
      </w:tr>
    </w:tbl>
    <w:p w:rsidR="00637C44" w:rsidRDefault="00637C44" w:rsidP="002C13F2">
      <w:pPr>
        <w:autoSpaceDE w:val="0"/>
        <w:autoSpaceDN w:val="0"/>
        <w:adjustRightInd w:val="0"/>
        <w:spacing w:after="0" w:line="240" w:lineRule="auto"/>
        <w:jc w:val="both"/>
        <w:rPr>
          <w:rFonts w:ascii="Times New Roman" w:hAnsi="Times New Roman" w:cs="Times New Roman"/>
          <w:b/>
          <w:bCs/>
          <w:color w:val="000000"/>
          <w:sz w:val="28"/>
          <w:szCs w:val="28"/>
          <w:lang w:eastAsia="en-US"/>
        </w:rPr>
      </w:pPr>
    </w:p>
    <w:p w:rsidR="00637C44" w:rsidRDefault="00637C44" w:rsidP="00637C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Выводы и рекомендации по разделу </w:t>
      </w:r>
    </w:p>
    <w:p w:rsidR="00637C44" w:rsidRDefault="00637C44" w:rsidP="00637C44">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Анализ соответствия материально-технического обеспечения реализации ООП ДОУ требованиям, предъявляемым к участкам, зданиям, помещениям показал, что для реализации ООП ДОУ  каждой разновозрастной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w:t>
      </w:r>
      <w:r>
        <w:rPr>
          <w:rFonts w:ascii="Times New Roman" w:hAnsi="Times New Roman" w:cs="Times New Roman"/>
          <w:b/>
          <w:color w:val="000000"/>
          <w:sz w:val="28"/>
          <w:szCs w:val="28"/>
        </w:rPr>
        <w:t xml:space="preserve">. </w:t>
      </w:r>
    </w:p>
    <w:p w:rsidR="00637C44" w:rsidRDefault="00637C44" w:rsidP="00637C44">
      <w:pPr>
        <w:spacing w:after="0" w:line="240" w:lineRule="auto"/>
        <w:jc w:val="center"/>
        <w:rPr>
          <w:rFonts w:ascii="Times New Roman" w:hAnsi="Times New Roman" w:cs="Times New Roman"/>
          <w:b/>
          <w:sz w:val="28"/>
          <w:szCs w:val="28"/>
        </w:rPr>
      </w:pPr>
    </w:p>
    <w:p w:rsidR="00637C44" w:rsidRDefault="00637C44" w:rsidP="00637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10. Внутренняя система оценки качества образования.</w:t>
      </w:r>
    </w:p>
    <w:p w:rsidR="00637C44" w:rsidRDefault="00637C44" w:rsidP="00637C44">
      <w:pPr>
        <w:spacing w:after="0" w:line="240" w:lineRule="auto"/>
        <w:jc w:val="both"/>
        <w:rPr>
          <w:rFonts w:ascii="Times New Roman" w:hAnsi="Times New Roman" w:cs="Times New Roman"/>
          <w:b/>
          <w:sz w:val="24"/>
          <w:szCs w:val="24"/>
        </w:rPr>
      </w:pPr>
    </w:p>
    <w:p w:rsidR="00637C44" w:rsidRDefault="00637C44" w:rsidP="00637C44">
      <w:pPr>
        <w:keepNext/>
        <w:keepLines/>
        <w:spacing w:after="0" w:line="240" w:lineRule="auto"/>
        <w:jc w:val="both"/>
        <w:outlineLvl w:val="0"/>
        <w:rPr>
          <w:rFonts w:ascii="Times New Roman" w:eastAsiaTheme="minorHAnsi" w:hAnsi="Times New Roman"/>
          <w:color w:val="000000" w:themeColor="text1"/>
          <w:sz w:val="28"/>
          <w:szCs w:val="28"/>
          <w:lang w:eastAsia="en-US"/>
        </w:rPr>
      </w:pPr>
      <w:r>
        <w:rPr>
          <w:rFonts w:ascii="Times New Roman" w:hAnsi="Times New Roman"/>
          <w:color w:val="000000"/>
          <w:spacing w:val="-10"/>
          <w:sz w:val="28"/>
          <w:szCs w:val="28"/>
        </w:rPr>
        <w:t xml:space="preserve">В МБОУ «Сентелекская СОШ» функционирует внутренняя система оценки качества образования в соответствии с  </w:t>
      </w:r>
      <w:r>
        <w:rPr>
          <w:rFonts w:ascii="Times New Roman" w:hAnsi="Times New Roman"/>
          <w:sz w:val="28"/>
          <w:szCs w:val="28"/>
        </w:rPr>
        <w:t>Положение</w:t>
      </w:r>
      <w:bookmarkStart w:id="164" w:name="bookmark1"/>
      <w:r>
        <w:rPr>
          <w:rFonts w:ascii="Times New Roman" w:hAnsi="Times New Roman"/>
          <w:sz w:val="28"/>
          <w:szCs w:val="28"/>
        </w:rPr>
        <w:t>м</w:t>
      </w:r>
      <w:proofErr w:type="gramStart"/>
      <w:r>
        <w:rPr>
          <w:rFonts w:ascii="Times New Roman" w:hAnsi="Times New Roman"/>
          <w:sz w:val="28"/>
          <w:szCs w:val="28"/>
        </w:rPr>
        <w:t>«О</w:t>
      </w:r>
      <w:proofErr w:type="gramEnd"/>
      <w:r>
        <w:rPr>
          <w:rFonts w:ascii="Times New Roman" w:hAnsi="Times New Roman"/>
          <w:sz w:val="28"/>
          <w:szCs w:val="28"/>
        </w:rPr>
        <w:t xml:space="preserve">  системе оценки качества образования</w:t>
      </w:r>
      <w:bookmarkEnd w:id="164"/>
      <w:r>
        <w:rPr>
          <w:rFonts w:ascii="Times New Roman" w:hAnsi="Times New Roman"/>
          <w:sz w:val="28"/>
          <w:szCs w:val="28"/>
        </w:rPr>
        <w:t xml:space="preserve"> в МБОУ Сентелекская СОШ» (утвержденное приказом </w:t>
      </w:r>
      <w:r>
        <w:rPr>
          <w:rFonts w:ascii="Times New Roman" w:hAnsi="Times New Roman"/>
          <w:color w:val="000000" w:themeColor="text1"/>
          <w:sz w:val="28"/>
          <w:szCs w:val="28"/>
        </w:rPr>
        <w:t>директора № 57 п.2 от 15.11.2013)</w:t>
      </w:r>
    </w:p>
    <w:p w:rsidR="00637C44" w:rsidRDefault="00637C44" w:rsidP="00637C44">
      <w:pPr>
        <w:tabs>
          <w:tab w:val="left" w:pos="69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Цели</w:t>
      </w:r>
      <w:r>
        <w:rPr>
          <w:rFonts w:ascii="Times New Roman" w:eastAsia="Times New Roman" w:hAnsi="Times New Roman" w:cs="Times New Roman"/>
          <w:sz w:val="28"/>
          <w:szCs w:val="28"/>
        </w:rPr>
        <w:t xml:space="preserve"> системы оценки качества образования в МБОУ «Сентелекская СОШ»:</w:t>
      </w:r>
    </w:p>
    <w:p w:rsidR="00637C44" w:rsidRDefault="00637C44" w:rsidP="00637C44">
      <w:pPr>
        <w:tabs>
          <w:tab w:val="left" w:pos="781"/>
        </w:tabs>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 Получение объективной информации о состоянии качества образования, тенденциях его изменения и причинах, влияющих на его уровень;</w:t>
      </w:r>
    </w:p>
    <w:p w:rsidR="00637C44" w:rsidRDefault="00637C44" w:rsidP="00637C44">
      <w:pPr>
        <w:tabs>
          <w:tab w:val="left" w:pos="805"/>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Создание единой системы диагностики и качества состояния образования в ОО;</w:t>
      </w:r>
    </w:p>
    <w:p w:rsidR="00637C44" w:rsidRDefault="00637C44" w:rsidP="00637C44">
      <w:pPr>
        <w:tabs>
          <w:tab w:val="left" w:pos="8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Принятие обоснованных управленческих решений по коррекции и повышению уровня качества образования в ОО.</w:t>
      </w:r>
    </w:p>
    <w:p w:rsidR="00637C44" w:rsidRDefault="00637C44" w:rsidP="00637C44">
      <w:pPr>
        <w:tabs>
          <w:tab w:val="left" w:pos="721"/>
        </w:tabs>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Основными задачами</w:t>
      </w:r>
      <w:r>
        <w:rPr>
          <w:rFonts w:ascii="Times New Roman" w:eastAsia="Times New Roman" w:hAnsi="Times New Roman" w:cs="Times New Roman"/>
          <w:sz w:val="28"/>
          <w:szCs w:val="28"/>
        </w:rPr>
        <w:t xml:space="preserve"> внутришкольной системы оценки качества образования являются:</w:t>
      </w:r>
    </w:p>
    <w:p w:rsidR="00637C44" w:rsidRDefault="00637C44" w:rsidP="00637C44">
      <w:pPr>
        <w:tabs>
          <w:tab w:val="left" w:pos="706"/>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Формирование единого понимания критериев образования и подходов к его измерению;</w:t>
      </w:r>
    </w:p>
    <w:p w:rsidR="00637C44" w:rsidRDefault="00637C44" w:rsidP="00637C44">
      <w:pPr>
        <w:tabs>
          <w:tab w:val="left" w:pos="730"/>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Информационное, аналитическое и экспертное обеспечение мониторинга системы образования в ОО;</w:t>
      </w:r>
    </w:p>
    <w:p w:rsidR="00637C44" w:rsidRDefault="00637C44" w:rsidP="00637C44">
      <w:pPr>
        <w:tabs>
          <w:tab w:val="left" w:pos="726"/>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Формирование системы аналитических показателей, позволяющих эффективно реализовывать основные цели оценки качества образования;</w:t>
      </w:r>
    </w:p>
    <w:p w:rsidR="00637C44" w:rsidRDefault="00637C44" w:rsidP="00637C44">
      <w:pPr>
        <w:tabs>
          <w:tab w:val="left" w:pos="730"/>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Оценка уровня индивидуальных образовательных достижений обучающихся ОО при итоговой аттестации;</w:t>
      </w:r>
    </w:p>
    <w:p w:rsidR="00637C44" w:rsidRDefault="00637C44" w:rsidP="00637C44">
      <w:pPr>
        <w:tabs>
          <w:tab w:val="left" w:pos="72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Оценка состояния и эффективности профессиональной деятельности педагогов;</w:t>
      </w:r>
    </w:p>
    <w:p w:rsidR="00637C44" w:rsidRDefault="00637C44" w:rsidP="00637C44">
      <w:pPr>
        <w:tabs>
          <w:tab w:val="left" w:pos="726"/>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Оценка качества образовательных программ с учетом запросов основных потребителей образовательных услуг;</w:t>
      </w:r>
    </w:p>
    <w:p w:rsidR="00637C44" w:rsidRDefault="00637C44" w:rsidP="00637C44">
      <w:pPr>
        <w:tabs>
          <w:tab w:val="left" w:pos="73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Выявление факторов, влияющих на качество образования;</w:t>
      </w:r>
    </w:p>
    <w:p w:rsidR="00637C44" w:rsidRDefault="00637C44" w:rsidP="00637C44">
      <w:pPr>
        <w:tabs>
          <w:tab w:val="left" w:pos="721"/>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Повышение квалификации педагогических работников по вопросам, касающимся требований к лицензированию и аккредитации образовательного учреждения, аттестации педагогов, индивидуальных достижений учащихся;</w:t>
      </w:r>
    </w:p>
    <w:p w:rsidR="00637C44" w:rsidRDefault="00637C44" w:rsidP="00637C44">
      <w:pPr>
        <w:tabs>
          <w:tab w:val="left" w:pos="726"/>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Определение рейтинга педагогов и стимулирующей надбавки к заработной плате за высокое качество обучения и воспитания.</w:t>
      </w:r>
    </w:p>
    <w:p w:rsidR="00637C44" w:rsidRDefault="00637C44" w:rsidP="00637C44">
      <w:pPr>
        <w:tabs>
          <w:tab w:val="left" w:pos="721"/>
        </w:tabs>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оценки качества образования в ОО осуществляется посредством:</w:t>
      </w:r>
    </w:p>
    <w:p w:rsidR="00637C44" w:rsidRDefault="00637C44" w:rsidP="00637C44">
      <w:pPr>
        <w:tabs>
          <w:tab w:val="left" w:pos="7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системы внутриучрежденческого контроля;</w:t>
      </w:r>
    </w:p>
    <w:p w:rsidR="00637C44" w:rsidRDefault="00637C44" w:rsidP="00637C44">
      <w:pPr>
        <w:tabs>
          <w:tab w:val="left" w:pos="726"/>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общественной экспертизы качества образования, которая организуется силами общественных организаций и объединений родителей, учащихся ОО;</w:t>
      </w:r>
    </w:p>
    <w:p w:rsidR="00637C44" w:rsidRDefault="00637C44" w:rsidP="00637C44">
      <w:pPr>
        <w:tabs>
          <w:tab w:val="left" w:pos="726"/>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внешний аудит.</w:t>
      </w:r>
    </w:p>
    <w:p w:rsidR="00637C44" w:rsidRDefault="00637C44" w:rsidP="00637C44">
      <w:pPr>
        <w:widowControl w:val="0"/>
        <w:tabs>
          <w:tab w:val="left" w:pos="735"/>
        </w:tabs>
        <w:snapToGrid w:val="0"/>
        <w:spacing w:after="0" w:line="240" w:lineRule="auto"/>
        <w:ind w:left="380"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Организационная структура системы оценки качества образования в ОО, занимающаяся внутришкольной оценкой, экспертизой качества образования и </w:t>
      </w:r>
      <w:r>
        <w:rPr>
          <w:rFonts w:ascii="Times New Roman" w:eastAsia="Times New Roman" w:hAnsi="Times New Roman" w:cs="Times New Roman"/>
          <w:sz w:val="28"/>
          <w:szCs w:val="28"/>
        </w:rPr>
        <w:lastRenderedPageBreak/>
        <w:t>интерпретацией полученных результатов, включает администрацию ОО, профессиональные педагогические объединения педагогов, педагогический совет, совет школы.</w:t>
      </w:r>
    </w:p>
    <w:p w:rsidR="00637C44" w:rsidRDefault="00637C44" w:rsidP="00637C44">
      <w:pPr>
        <w:spacing w:after="0" w:line="240" w:lineRule="auto"/>
        <w:jc w:val="both"/>
        <w:rPr>
          <w:rFonts w:ascii="Times New Roman" w:hAnsi="Times New Roman" w:cs="Times New Roman"/>
          <w:b/>
          <w:sz w:val="24"/>
          <w:szCs w:val="24"/>
        </w:rPr>
      </w:pPr>
    </w:p>
    <w:p w:rsidR="00637C44" w:rsidRDefault="00637C44" w:rsidP="00637C44">
      <w:pPr>
        <w:spacing w:after="0"/>
        <w:jc w:val="center"/>
        <w:rPr>
          <w:rFonts w:ascii="Times New Roman" w:eastAsiaTheme="minorHAnsi" w:hAnsi="Times New Roman" w:cs="Times New Roman"/>
          <w:b/>
          <w:bCs/>
          <w:iCs/>
          <w:sz w:val="28"/>
          <w:szCs w:val="28"/>
          <w:lang w:eastAsia="en-US"/>
        </w:rPr>
      </w:pPr>
      <w:r>
        <w:rPr>
          <w:rFonts w:ascii="Times New Roman" w:hAnsi="Times New Roman" w:cs="Times New Roman"/>
          <w:b/>
          <w:bCs/>
          <w:iCs/>
          <w:sz w:val="28"/>
          <w:szCs w:val="28"/>
        </w:rPr>
        <w:t>Внутренняя система оценки качества образования детского сада.</w:t>
      </w:r>
    </w:p>
    <w:p w:rsidR="00C409B7" w:rsidRDefault="00C409B7" w:rsidP="00C409B7">
      <w:pPr>
        <w:spacing w:after="0" w:line="240" w:lineRule="auto"/>
        <w:jc w:val="both"/>
        <w:rPr>
          <w:rFonts w:ascii="Times New Roman" w:hAnsi="Times New Roman" w:cs="Times New Roman"/>
          <w:b/>
          <w:bCs/>
          <w:iCs/>
          <w:sz w:val="28"/>
          <w:szCs w:val="28"/>
        </w:rPr>
      </w:pPr>
      <w:r>
        <w:rPr>
          <w:rFonts w:ascii="Times New Roman" w:hAnsi="Times New Roman" w:cs="Times New Roman"/>
          <w:color w:val="000000"/>
          <w:sz w:val="28"/>
          <w:szCs w:val="28"/>
        </w:rPr>
        <w:t xml:space="preserve">В ДОУ осуществляется внутренний мониторинг качества образования, в рамках которого анализируется качество реализации образовательного процесса, его ресурсное обеспечение и результаты. Внутренний мониторинг в ДОУ осуществляется на основании локального нормативного акта - Положения о внутриучрежденческом контроле качества образования. Определены объекты мониторинга. Контроль осуществляется в отношении следующих позиций: качество условий и процессов, обеспечивающих образовательную деятельность, качество результатов образовательной деятельности. Методами получения первичных данных являются: анализ документов, наблюдение, анкетирование, изучение результатов продуктивной деятельности и т.д. Установлена периодичность проведения внутренней оценки, качества образования, определены показатели и методы получения информации, назначены ответственные лица. </w:t>
      </w:r>
    </w:p>
    <w:p w:rsidR="00C409B7" w:rsidRDefault="00C409B7" w:rsidP="00C409B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Информирование всех участников образовательных отношений о функционировании внутренней системы оценки качества образования происходит посредством размещении информации на стенде детского сада, персонального ознакомления с локальными актами организации, стендового информирования. Приказом директора утверждается состав мониторинговой группы из числа руководящих и педагогических работников ДОУ. </w:t>
      </w:r>
    </w:p>
    <w:p w:rsidR="00C409B7" w:rsidRDefault="00C409B7" w:rsidP="00C409B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мониторинга заслушиваются на Педагогическом совете, принимаются управленческие решения. Положительные результаты деятельности педагогических работников, стабильность и эффективность учитываются при распределении стимулирующих выплат, при аттестации. </w:t>
      </w:r>
    </w:p>
    <w:p w:rsidR="00C409B7" w:rsidRDefault="00C409B7" w:rsidP="00C409B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Выводы и рекомендации по разделу </w:t>
      </w:r>
    </w:p>
    <w:p w:rsidR="00C409B7" w:rsidRDefault="00C409B7" w:rsidP="00C409B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в организации функционирует система внутреннего контроля. Результаты мониторинговых мероприятий помогают определить слабые стороны проводимой работы, своевременно внести коррективы и оказывают влияние на изменение качества образования в лучшую сторону. </w:t>
      </w:r>
    </w:p>
    <w:p w:rsidR="00C409B7" w:rsidRDefault="00C409B7" w:rsidP="00C409B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Задачи на будущий год: </w:t>
      </w:r>
    </w:p>
    <w:p w:rsidR="00C409B7" w:rsidRDefault="00C409B7" w:rsidP="00C409B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Для принятия своевременно управленческих решений продолжать вести банк данных, фиксируя динамику (или её отсутствие) результатов оценки качества образования по годам. </w:t>
      </w:r>
    </w:p>
    <w:p w:rsidR="00C409B7" w:rsidRDefault="00C409B7" w:rsidP="00C409B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Активно привлекать к проведению независимой оценки качества образования, членов Управляющего совета ДОУ.</w:t>
      </w:r>
    </w:p>
    <w:p w:rsidR="00637C44" w:rsidRDefault="00637C44" w:rsidP="00637C44">
      <w:pPr>
        <w:spacing w:after="0" w:line="240" w:lineRule="auto"/>
        <w:jc w:val="both"/>
        <w:rPr>
          <w:rFonts w:ascii="Times New Roman" w:hAnsi="Times New Roman" w:cs="Times New Roman"/>
          <w:b/>
          <w:sz w:val="24"/>
          <w:szCs w:val="24"/>
        </w:rPr>
      </w:pPr>
    </w:p>
    <w:p w:rsidR="00637C44" w:rsidRDefault="00637C44" w:rsidP="00637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Выводы:</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proofErr w:type="gramStart"/>
      <w:r>
        <w:rPr>
          <w:rFonts w:ascii="Times New Roman" w:hAnsi="Times New Roman" w:cs="Times New Roman"/>
          <w:sz w:val="28"/>
          <w:szCs w:val="28"/>
        </w:rPr>
        <w:t>вышеизложенного</w:t>
      </w:r>
      <w:proofErr w:type="gramEnd"/>
      <w:r>
        <w:rPr>
          <w:rFonts w:ascii="Times New Roman" w:hAnsi="Times New Roman" w:cs="Times New Roman"/>
          <w:sz w:val="28"/>
          <w:szCs w:val="28"/>
        </w:rPr>
        <w:t xml:space="preserve"> в МБОУ «Сентелекская средняя общеобразовательная школа:</w:t>
      </w:r>
    </w:p>
    <w:p w:rsidR="00637C44" w:rsidRDefault="005E14F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Качество </w:t>
      </w:r>
      <w:r w:rsidR="00E95FF4">
        <w:rPr>
          <w:rFonts w:ascii="Times New Roman" w:hAnsi="Times New Roman" w:cs="Times New Roman"/>
          <w:sz w:val="28"/>
          <w:szCs w:val="28"/>
        </w:rPr>
        <w:t>образования как</w:t>
      </w:r>
      <w:r>
        <w:rPr>
          <w:rFonts w:ascii="Times New Roman" w:hAnsi="Times New Roman" w:cs="Times New Roman"/>
          <w:sz w:val="28"/>
          <w:szCs w:val="28"/>
        </w:rPr>
        <w:t xml:space="preserve"> основной результат учебно-воспитательной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w:t>
      </w:r>
    </w:p>
    <w:p w:rsidR="005E14F4" w:rsidRDefault="005E14F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Учебно-воспитательная </w:t>
      </w:r>
      <w:r w:rsidR="00E95FF4">
        <w:rPr>
          <w:rFonts w:ascii="Times New Roman" w:hAnsi="Times New Roman" w:cs="Times New Roman"/>
          <w:sz w:val="28"/>
          <w:szCs w:val="28"/>
        </w:rPr>
        <w:t>работа школы</w:t>
      </w:r>
      <w:r>
        <w:rPr>
          <w:rFonts w:ascii="Times New Roman" w:hAnsi="Times New Roman" w:cs="Times New Roman"/>
          <w:sz w:val="28"/>
          <w:szCs w:val="28"/>
        </w:rPr>
        <w:t xml:space="preserve"> направлена </w:t>
      </w:r>
      <w:r w:rsidR="00E95FF4">
        <w:rPr>
          <w:rFonts w:ascii="Times New Roman" w:hAnsi="Times New Roman" w:cs="Times New Roman"/>
          <w:sz w:val="28"/>
          <w:szCs w:val="28"/>
        </w:rPr>
        <w:t>на выполнение</w:t>
      </w:r>
      <w:r>
        <w:rPr>
          <w:rFonts w:ascii="Times New Roman" w:hAnsi="Times New Roman" w:cs="Times New Roman"/>
          <w:sz w:val="28"/>
          <w:szCs w:val="28"/>
        </w:rPr>
        <w:t xml:space="preserve"> генеральной задачи школы – повышение качества </w:t>
      </w:r>
      <w:r w:rsidR="00E95FF4">
        <w:rPr>
          <w:rFonts w:ascii="Times New Roman" w:hAnsi="Times New Roman" w:cs="Times New Roman"/>
          <w:sz w:val="28"/>
          <w:szCs w:val="28"/>
        </w:rPr>
        <w:t>знаний, обучающихся</w:t>
      </w:r>
      <w:r>
        <w:rPr>
          <w:rFonts w:ascii="Times New Roman" w:hAnsi="Times New Roman" w:cs="Times New Roman"/>
          <w:sz w:val="28"/>
          <w:szCs w:val="28"/>
        </w:rPr>
        <w:t xml:space="preserve"> при сохранении их </w:t>
      </w:r>
      <w:r w:rsidR="00E95FF4">
        <w:rPr>
          <w:rFonts w:ascii="Times New Roman" w:hAnsi="Times New Roman" w:cs="Times New Roman"/>
          <w:sz w:val="28"/>
          <w:szCs w:val="28"/>
        </w:rPr>
        <w:t>здоровья и</w:t>
      </w:r>
      <w:r>
        <w:rPr>
          <w:rFonts w:ascii="Times New Roman" w:hAnsi="Times New Roman" w:cs="Times New Roman"/>
          <w:sz w:val="28"/>
          <w:szCs w:val="28"/>
        </w:rPr>
        <w:t xml:space="preserve"> обеспечения комфортности.</w:t>
      </w:r>
    </w:p>
    <w:p w:rsidR="005E14F4" w:rsidRDefault="005E14F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Критериями успешности   учебно-воспитательного процесса являются конечные результаты образовательной деятельности, которые выражены:</w:t>
      </w:r>
    </w:p>
    <w:p w:rsidR="00EC0376" w:rsidRDefault="005E14F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уровне успеваемости</w:t>
      </w:r>
      <w:r w:rsidR="00EC0376">
        <w:rPr>
          <w:rFonts w:ascii="Times New Roman" w:hAnsi="Times New Roman" w:cs="Times New Roman"/>
          <w:sz w:val="28"/>
          <w:szCs w:val="28"/>
        </w:rPr>
        <w:t xml:space="preserve"> и качестве обученности </w:t>
      </w:r>
      <w:r w:rsidR="00E95FF4">
        <w:rPr>
          <w:rFonts w:ascii="Times New Roman" w:hAnsi="Times New Roman" w:cs="Times New Roman"/>
          <w:sz w:val="28"/>
          <w:szCs w:val="28"/>
        </w:rPr>
        <w:t>обучающихся всех</w:t>
      </w:r>
      <w:r w:rsidR="00EC0376">
        <w:rPr>
          <w:rFonts w:ascii="Times New Roman" w:hAnsi="Times New Roman" w:cs="Times New Roman"/>
          <w:sz w:val="28"/>
          <w:szCs w:val="28"/>
        </w:rPr>
        <w:t xml:space="preserve"> уровней;</w:t>
      </w:r>
    </w:p>
    <w:p w:rsidR="00EC0376" w:rsidRDefault="00EC0376"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5FF4">
        <w:rPr>
          <w:rFonts w:ascii="Times New Roman" w:hAnsi="Times New Roman" w:cs="Times New Roman"/>
          <w:sz w:val="28"/>
          <w:szCs w:val="28"/>
        </w:rPr>
        <w:t>в результатах</w:t>
      </w:r>
      <w:r>
        <w:rPr>
          <w:rFonts w:ascii="Times New Roman" w:hAnsi="Times New Roman" w:cs="Times New Roman"/>
          <w:sz w:val="28"/>
          <w:szCs w:val="28"/>
        </w:rPr>
        <w:t xml:space="preserve"> промежуточной аттестации, ЕГЭ;</w:t>
      </w:r>
    </w:p>
    <w:p w:rsidR="00EC0376" w:rsidRDefault="00EC0376"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результатах </w:t>
      </w:r>
      <w:r w:rsidR="00E95FF4">
        <w:rPr>
          <w:rFonts w:ascii="Times New Roman" w:hAnsi="Times New Roman" w:cs="Times New Roman"/>
          <w:sz w:val="28"/>
          <w:szCs w:val="28"/>
        </w:rPr>
        <w:t>олимпиад всех</w:t>
      </w:r>
      <w:r>
        <w:rPr>
          <w:rFonts w:ascii="Times New Roman" w:hAnsi="Times New Roman" w:cs="Times New Roman"/>
          <w:sz w:val="28"/>
          <w:szCs w:val="28"/>
        </w:rPr>
        <w:t xml:space="preserve"> уровней;</w:t>
      </w:r>
    </w:p>
    <w:p w:rsidR="005E14F4" w:rsidRDefault="00EC0376"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профессиональном определении выпускников основной и средней школы.</w:t>
      </w:r>
    </w:p>
    <w:p w:rsidR="00637C44" w:rsidRDefault="00EC0376" w:rsidP="00637C4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получают образование в соответствии государственными образовательными стандартами. Образовательная организация создает условия, </w:t>
      </w:r>
      <w:r w:rsidR="00E95FF4">
        <w:rPr>
          <w:rFonts w:ascii="Times New Roman" w:hAnsi="Times New Roman" w:cs="Times New Roman"/>
          <w:sz w:val="28"/>
          <w:szCs w:val="28"/>
        </w:rPr>
        <w:t>гарантирующие охрану</w:t>
      </w:r>
      <w:r>
        <w:rPr>
          <w:rFonts w:ascii="Times New Roman" w:hAnsi="Times New Roman" w:cs="Times New Roman"/>
          <w:sz w:val="28"/>
          <w:szCs w:val="28"/>
        </w:rPr>
        <w:t xml:space="preserve"> и укрепление здоровья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EC0376" w:rsidRDefault="00E95FF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питанияобучающихся функционирует столовая, где созданы благоприятные условия для приема горячей, вкусной и полезной пищи. Расписание занятий предусматривает 20-ти минутные перерывы для питания обучающихся. Ведется большая профилактическая работа по сохранению и укреплению здоровья, на пропаганду здорового образа жизни и формированию навыков к здоровью как наивысшей человеческой ценности. </w:t>
      </w:r>
    </w:p>
    <w:p w:rsidR="00EC0376" w:rsidRDefault="00EC0376"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на новый календарный год:</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677472">
        <w:rPr>
          <w:rFonts w:ascii="Times New Roman" w:hAnsi="Times New Roman" w:cs="Times New Roman"/>
          <w:sz w:val="28"/>
          <w:szCs w:val="28"/>
        </w:rPr>
        <w:t xml:space="preserve">Создать условия для подготовки и реализации ФГОС НОО </w:t>
      </w:r>
      <w:proofErr w:type="gramStart"/>
      <w:r w:rsidR="00677472">
        <w:rPr>
          <w:rFonts w:ascii="Times New Roman" w:hAnsi="Times New Roman" w:cs="Times New Roman"/>
          <w:sz w:val="28"/>
          <w:szCs w:val="28"/>
        </w:rPr>
        <w:t>и ООО</w:t>
      </w:r>
      <w:proofErr w:type="gramEnd"/>
      <w:r w:rsidR="00677472">
        <w:rPr>
          <w:rFonts w:ascii="Times New Roman" w:hAnsi="Times New Roman" w:cs="Times New Roman"/>
          <w:sz w:val="28"/>
          <w:szCs w:val="28"/>
        </w:rPr>
        <w:t>.</w:t>
      </w: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677472">
        <w:rPr>
          <w:rFonts w:ascii="Times New Roman" w:hAnsi="Times New Roman" w:cs="Times New Roman"/>
          <w:sz w:val="28"/>
          <w:szCs w:val="28"/>
        </w:rPr>
        <w:t xml:space="preserve">. Реализация системы воспитательной работы – </w:t>
      </w:r>
      <w:r w:rsidR="003A5B47">
        <w:rPr>
          <w:rFonts w:ascii="Times New Roman" w:hAnsi="Times New Roman" w:cs="Times New Roman"/>
          <w:sz w:val="28"/>
          <w:szCs w:val="28"/>
        </w:rPr>
        <w:t>реализация</w:t>
      </w:r>
      <w:r w:rsidR="00677472">
        <w:rPr>
          <w:rFonts w:ascii="Times New Roman" w:hAnsi="Times New Roman" w:cs="Times New Roman"/>
          <w:sz w:val="28"/>
          <w:szCs w:val="28"/>
        </w:rPr>
        <w:t xml:space="preserve"> Программы воспитания для </w:t>
      </w:r>
      <w:proofErr w:type="gramStart"/>
      <w:r w:rsidR="00677472">
        <w:rPr>
          <w:rFonts w:ascii="Times New Roman" w:hAnsi="Times New Roman" w:cs="Times New Roman"/>
          <w:sz w:val="28"/>
          <w:szCs w:val="28"/>
        </w:rPr>
        <w:t>обучающихся</w:t>
      </w:r>
      <w:proofErr w:type="gramEnd"/>
      <w:r w:rsidR="00677472">
        <w:rPr>
          <w:rFonts w:ascii="Times New Roman" w:hAnsi="Times New Roman" w:cs="Times New Roman"/>
          <w:sz w:val="28"/>
          <w:szCs w:val="28"/>
        </w:rPr>
        <w:t xml:space="preserve"> МБОУ «Сентелекская СОШ»</w:t>
      </w:r>
    </w:p>
    <w:p w:rsidR="00677472" w:rsidRDefault="00677472"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3A5B47">
        <w:rPr>
          <w:rFonts w:ascii="Times New Roman" w:hAnsi="Times New Roman" w:cs="Times New Roman"/>
          <w:sz w:val="28"/>
          <w:szCs w:val="28"/>
        </w:rPr>
        <w:t>Повышения качества образования через совершенствование системы управления качеством образования.</w:t>
      </w:r>
      <w:proofErr w:type="gramStart"/>
      <w:r w:rsidR="003A5B47">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637C44" w:rsidRDefault="00637C44" w:rsidP="00637C44">
      <w:pPr>
        <w:spacing w:after="0" w:line="240" w:lineRule="auto"/>
        <w:jc w:val="both"/>
        <w:rPr>
          <w:rFonts w:ascii="Times New Roman" w:hAnsi="Times New Roman" w:cs="Times New Roman"/>
          <w:sz w:val="28"/>
          <w:szCs w:val="28"/>
        </w:rPr>
      </w:pPr>
    </w:p>
    <w:p w:rsidR="00637C44" w:rsidRDefault="003A5B47"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637C44">
        <w:rPr>
          <w:rFonts w:ascii="Times New Roman" w:hAnsi="Times New Roman" w:cs="Times New Roman"/>
          <w:sz w:val="28"/>
          <w:szCs w:val="28"/>
        </w:rPr>
        <w:t>.</w:t>
      </w:r>
      <w:r w:rsidR="006C3EE1">
        <w:rPr>
          <w:rFonts w:ascii="Times New Roman" w:hAnsi="Times New Roman" w:cs="Times New Roman"/>
          <w:sz w:val="28"/>
          <w:szCs w:val="28"/>
        </w:rPr>
        <w:t>Совершенствование системы качественной подготовки учащихся к ГИА</w:t>
      </w:r>
      <w:r w:rsidR="00677472">
        <w:rPr>
          <w:rFonts w:ascii="Times New Roman" w:hAnsi="Times New Roman" w:cs="Times New Roman"/>
          <w:sz w:val="28"/>
          <w:szCs w:val="28"/>
        </w:rPr>
        <w:t xml:space="preserve">  в том числе </w:t>
      </w:r>
    </w:p>
    <w:p w:rsidR="00637C44" w:rsidRDefault="00637C44" w:rsidP="00637C44">
      <w:pPr>
        <w:spacing w:after="0" w:line="240" w:lineRule="auto"/>
        <w:jc w:val="both"/>
        <w:rPr>
          <w:rFonts w:ascii="Times New Roman" w:hAnsi="Times New Roman" w:cs="Times New Roman"/>
          <w:sz w:val="28"/>
          <w:szCs w:val="28"/>
        </w:rPr>
      </w:pPr>
    </w:p>
    <w:p w:rsidR="00637C44" w:rsidRDefault="003A5B47"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637C44">
        <w:rPr>
          <w:rFonts w:ascii="Times New Roman" w:hAnsi="Times New Roman" w:cs="Times New Roman"/>
          <w:sz w:val="28"/>
          <w:szCs w:val="28"/>
        </w:rPr>
        <w:t>.</w:t>
      </w:r>
      <w:r w:rsidR="006C3EE1">
        <w:rPr>
          <w:rFonts w:ascii="Times New Roman" w:hAnsi="Times New Roman" w:cs="Times New Roman"/>
          <w:sz w:val="28"/>
          <w:szCs w:val="28"/>
        </w:rPr>
        <w:t xml:space="preserve"> Укрепление и расширение с общественностью, родителями, </w:t>
      </w:r>
      <w:proofErr w:type="gramStart"/>
      <w:r w:rsidR="006C3EE1">
        <w:rPr>
          <w:rFonts w:ascii="Times New Roman" w:hAnsi="Times New Roman" w:cs="Times New Roman"/>
          <w:sz w:val="28"/>
          <w:szCs w:val="28"/>
        </w:rPr>
        <w:t>способствующих</w:t>
      </w:r>
      <w:proofErr w:type="gramEnd"/>
      <w:r w:rsidR="006C3EE1">
        <w:rPr>
          <w:rFonts w:ascii="Times New Roman" w:hAnsi="Times New Roman" w:cs="Times New Roman"/>
          <w:sz w:val="28"/>
          <w:szCs w:val="28"/>
        </w:rPr>
        <w:t xml:space="preserve"> развитию школы как открытой образовательной системы.</w:t>
      </w:r>
    </w:p>
    <w:p w:rsidR="00637C44" w:rsidRDefault="00637C44" w:rsidP="00637C44">
      <w:pPr>
        <w:spacing w:after="0" w:line="240" w:lineRule="auto"/>
        <w:jc w:val="both"/>
        <w:rPr>
          <w:rFonts w:ascii="Times New Roman" w:hAnsi="Times New Roman" w:cs="Times New Roman"/>
          <w:sz w:val="28"/>
          <w:szCs w:val="28"/>
        </w:rPr>
      </w:pPr>
    </w:p>
    <w:p w:rsidR="00637C44" w:rsidRDefault="003A5B47"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637C44">
        <w:rPr>
          <w:rFonts w:ascii="Times New Roman" w:hAnsi="Times New Roman" w:cs="Times New Roman"/>
          <w:sz w:val="28"/>
          <w:szCs w:val="28"/>
        </w:rPr>
        <w:t>.</w:t>
      </w:r>
      <w:r w:rsidR="006C3EE1">
        <w:rPr>
          <w:rFonts w:ascii="Times New Roman" w:hAnsi="Times New Roman" w:cs="Times New Roman"/>
          <w:sz w:val="28"/>
          <w:szCs w:val="28"/>
        </w:rPr>
        <w:t xml:space="preserve"> Укрепление и пополнение материально-технической базы школы для построения качественной предметно-пространственной развивающей среды, способной максимально удовлетворять образовательные запросы обучающихся и их родителей (законных представителей)</w:t>
      </w:r>
      <w:r w:rsidR="00637C44">
        <w:rPr>
          <w:rFonts w:ascii="Times New Roman" w:hAnsi="Times New Roman" w:cs="Times New Roman"/>
          <w:sz w:val="28"/>
          <w:szCs w:val="28"/>
        </w:rPr>
        <w:t>.</w:t>
      </w: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                                                     /</w:t>
      </w:r>
      <w:r w:rsidR="00C409B7">
        <w:rPr>
          <w:rFonts w:ascii="Times New Roman" w:hAnsi="Times New Roman" w:cs="Times New Roman"/>
          <w:sz w:val="28"/>
          <w:szCs w:val="28"/>
        </w:rPr>
        <w:t>Мельник М.В.</w:t>
      </w:r>
      <w:r>
        <w:rPr>
          <w:rFonts w:ascii="Times New Roman" w:hAnsi="Times New Roman" w:cs="Times New Roman"/>
          <w:sz w:val="28"/>
          <w:szCs w:val="28"/>
        </w:rPr>
        <w:t>/</w:t>
      </w: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                                                               /Половинкина С.В./</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/Пастухова И.А./</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/Аргунова Ю.П./</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/Копылова С.С./</w:t>
      </w: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Бердюгина</w:t>
      </w:r>
      <w:proofErr w:type="spellEnd"/>
      <w:r>
        <w:rPr>
          <w:rFonts w:ascii="Times New Roman" w:hAnsi="Times New Roman" w:cs="Times New Roman"/>
          <w:sz w:val="28"/>
          <w:szCs w:val="28"/>
        </w:rPr>
        <w:t xml:space="preserve"> Н.Н./</w:t>
      </w: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Рассмотрено на заседании Педагогического совета школы</w:t>
      </w:r>
      <w:proofErr w:type="gramStart"/>
      <w:r>
        <w:rPr>
          <w:rFonts w:ascii="Times New Roman" w:hAnsi="Times New Roman" w:cs="Times New Roman"/>
          <w:sz w:val="28"/>
          <w:szCs w:val="28"/>
        </w:rPr>
        <w:t xml:space="preserve"> .</w:t>
      </w:r>
      <w:proofErr w:type="gramEnd"/>
    </w:p>
    <w:p w:rsidR="00637C44" w:rsidRDefault="00637C44" w:rsidP="00637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«___»____________20</w:t>
      </w:r>
      <w:r w:rsidR="00EE7968">
        <w:rPr>
          <w:rFonts w:ascii="Times New Roman" w:hAnsi="Times New Roman" w:cs="Times New Roman"/>
          <w:sz w:val="28"/>
          <w:szCs w:val="28"/>
        </w:rPr>
        <w:t>21</w:t>
      </w:r>
      <w:r>
        <w:rPr>
          <w:rFonts w:ascii="Times New Roman" w:hAnsi="Times New Roman" w:cs="Times New Roman"/>
          <w:sz w:val="28"/>
          <w:szCs w:val="28"/>
        </w:rPr>
        <w:t>, протокол №____</w:t>
      </w:r>
    </w:p>
    <w:p w:rsidR="00637C44" w:rsidRDefault="00637C44" w:rsidP="00637C44">
      <w:pPr>
        <w:spacing w:after="0" w:line="240" w:lineRule="auto"/>
        <w:jc w:val="both"/>
        <w:rPr>
          <w:rFonts w:ascii="Times New Roman" w:hAnsi="Times New Roman" w:cs="Times New Roman"/>
          <w:sz w:val="28"/>
          <w:szCs w:val="28"/>
        </w:rPr>
      </w:pPr>
    </w:p>
    <w:p w:rsidR="00637C44" w:rsidRDefault="00637C44" w:rsidP="00637C44"/>
    <w:p w:rsidR="00637C44" w:rsidRDefault="00637C44" w:rsidP="00637C44">
      <w:pPr>
        <w:rPr>
          <w:rFonts w:eastAsiaTheme="minorHAnsi"/>
          <w:lang w:eastAsia="en-US"/>
        </w:rPr>
      </w:pPr>
    </w:p>
    <w:p w:rsidR="00637C44" w:rsidRDefault="00637C44"/>
    <w:sectPr w:rsidR="00637C44" w:rsidSect="00637C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502"/>
        </w:tabs>
        <w:ind w:left="502"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DA7A4A"/>
    <w:multiLevelType w:val="singleLevel"/>
    <w:tmpl w:val="6BCCDE08"/>
    <w:lvl w:ilvl="0">
      <w:numFmt w:val="bullet"/>
      <w:lvlText w:val="-"/>
      <w:lvlJc w:val="left"/>
      <w:pPr>
        <w:tabs>
          <w:tab w:val="num" w:pos="510"/>
        </w:tabs>
        <w:ind w:left="510" w:hanging="360"/>
      </w:pPr>
    </w:lvl>
  </w:abstractNum>
  <w:abstractNum w:abstractNumId="2">
    <w:nsid w:val="0C013F2A"/>
    <w:multiLevelType w:val="multilevel"/>
    <w:tmpl w:val="F5905E20"/>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Cambria" w:eastAsia="Cambria" w:hAnsi="Cambria" w:cs="Cambria"/>
        <w:b/>
        <w:bCs/>
        <w:i/>
        <w:iCs/>
        <w:smallCaps w:val="0"/>
        <w:strike w:val="0"/>
        <w:color w:val="FF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A2F8D"/>
    <w:multiLevelType w:val="hybridMultilevel"/>
    <w:tmpl w:val="E42E4CCE"/>
    <w:lvl w:ilvl="0" w:tplc="627471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E3058"/>
    <w:multiLevelType w:val="hybridMultilevel"/>
    <w:tmpl w:val="BEC29D6C"/>
    <w:lvl w:ilvl="0" w:tplc="0419000F">
      <w:start w:val="1"/>
      <w:numFmt w:val="decimal"/>
      <w:lvlText w:val="%1."/>
      <w:lvlJc w:val="left"/>
      <w:pPr>
        <w:tabs>
          <w:tab w:val="num" w:pos="720"/>
        </w:tabs>
        <w:ind w:left="720" w:hanging="360"/>
      </w:pPr>
    </w:lvl>
    <w:lvl w:ilvl="1" w:tplc="E6B65E1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2B76C6"/>
    <w:multiLevelType w:val="multilevel"/>
    <w:tmpl w:val="C8D65C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A6630"/>
    <w:multiLevelType w:val="multilevel"/>
    <w:tmpl w:val="30CEB748"/>
    <w:lvl w:ilvl="0">
      <w:start w:val="1"/>
      <w:numFmt w:val="decimal"/>
      <w:lvlText w:val="%1)"/>
      <w:lvlJc w:val="left"/>
      <w:rPr>
        <w:rFonts w:ascii="Cambria" w:eastAsia="Cambria" w:hAnsi="Cambria" w:cs="Cambria"/>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C53E1B"/>
    <w:multiLevelType w:val="multilevel"/>
    <w:tmpl w:val="8D36FBA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CF2352"/>
    <w:multiLevelType w:val="multilevel"/>
    <w:tmpl w:val="67440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481B3B"/>
    <w:multiLevelType w:val="hybridMultilevel"/>
    <w:tmpl w:val="DBCE17D6"/>
    <w:lvl w:ilvl="0" w:tplc="6AF6D098">
      <w:start w:val="1"/>
      <w:numFmt w:val="bullet"/>
      <w:lvlText w:val=""/>
      <w:lvlJc w:val="left"/>
      <w:pPr>
        <w:ind w:left="643"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D7524C6"/>
    <w:multiLevelType w:val="multilevel"/>
    <w:tmpl w:val="0EC88ECC"/>
    <w:lvl w:ilvl="0">
      <w:start w:val="1"/>
      <w:numFmt w:val="decimal"/>
      <w:lvlText w:val="%1)"/>
      <w:lvlJc w:val="left"/>
      <w:rPr>
        <w:rFonts w:ascii="Cambria" w:eastAsia="Cambria" w:hAnsi="Cambria" w:cs="Cambria"/>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5C3A0A"/>
    <w:multiLevelType w:val="hybridMultilevel"/>
    <w:tmpl w:val="B262FD0C"/>
    <w:lvl w:ilvl="0" w:tplc="7EDE7B8A">
      <w:start w:val="1"/>
      <w:numFmt w:val="decimal"/>
      <w:lvlText w:val="%1."/>
      <w:lvlJc w:val="left"/>
      <w:pPr>
        <w:tabs>
          <w:tab w:val="num" w:pos="765"/>
        </w:tabs>
        <w:ind w:left="765" w:hanging="405"/>
      </w:pPr>
      <w:rPr>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7090CD1"/>
    <w:multiLevelType w:val="multilevel"/>
    <w:tmpl w:val="AFEA154A"/>
    <w:lvl w:ilvl="0">
      <w:start w:val="4"/>
      <w:numFmt w:val="decimal"/>
      <w:lvlText w:val="3.%1."/>
      <w:lvlJc w:val="left"/>
      <w:rPr>
        <w:rFonts w:ascii="Cambria" w:eastAsia="Cambria" w:hAnsi="Cambria" w:cs="Cambria"/>
        <w:b/>
        <w:bCs/>
        <w:i/>
        <w:iCs/>
        <w:smallCaps w:val="0"/>
        <w:strike w:val="0"/>
        <w:color w:val="FF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0F2514"/>
    <w:multiLevelType w:val="multilevel"/>
    <w:tmpl w:val="398C193E"/>
    <w:lvl w:ilvl="0">
      <w:start w:val="9"/>
      <w:numFmt w:val="decimal"/>
      <w:lvlText w:val="3.%1."/>
      <w:lvlJc w:val="left"/>
      <w:rPr>
        <w:rFonts w:ascii="Cambria" w:eastAsia="Cambria" w:hAnsi="Cambria" w:cs="Cambria"/>
        <w:b/>
        <w:bCs/>
        <w:i/>
        <w:iCs/>
        <w:smallCaps w:val="0"/>
        <w:strike w:val="0"/>
        <w:color w:val="FF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384BC0"/>
    <w:multiLevelType w:val="multilevel"/>
    <w:tmpl w:val="73D8C140"/>
    <w:lvl w:ilvl="0">
      <w:start w:val="1"/>
      <w:numFmt w:val="decimal"/>
      <w:lvlText w:val="%1)"/>
      <w:lvlJc w:val="left"/>
      <w:rPr>
        <w:rFonts w:ascii="Cambria" w:eastAsia="Cambria" w:hAnsi="Cambria" w:cs="Cambria"/>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
  </w:num>
  <w:num w:numId="6">
    <w:abstractNumId w:val="1"/>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7"/>
  </w:num>
  <w:num w:numId="15">
    <w:abstractNumId w:val="6"/>
  </w:num>
  <w:num w:numId="16">
    <w:abstractNumId w:val="3"/>
  </w:num>
  <w:num w:numId="17">
    <w:abstractNumId w:val="12"/>
  </w:num>
  <w:num w:numId="18">
    <w:abstractNumId w:val="14"/>
  </w:num>
  <w:num w:numId="19">
    <w:abstractNumId w:val="5"/>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37C44"/>
    <w:rsid w:val="000104A3"/>
    <w:rsid w:val="00011631"/>
    <w:rsid w:val="0002269E"/>
    <w:rsid w:val="000903E5"/>
    <w:rsid w:val="0012773B"/>
    <w:rsid w:val="0019421A"/>
    <w:rsid w:val="001B0DC3"/>
    <w:rsid w:val="001C4ED3"/>
    <w:rsid w:val="00215250"/>
    <w:rsid w:val="00246987"/>
    <w:rsid w:val="00260294"/>
    <w:rsid w:val="00296A87"/>
    <w:rsid w:val="002C13F2"/>
    <w:rsid w:val="002F3F31"/>
    <w:rsid w:val="0032555F"/>
    <w:rsid w:val="003847F2"/>
    <w:rsid w:val="00392713"/>
    <w:rsid w:val="003A5B47"/>
    <w:rsid w:val="003D49D1"/>
    <w:rsid w:val="003E11E3"/>
    <w:rsid w:val="004006B6"/>
    <w:rsid w:val="0047300A"/>
    <w:rsid w:val="004B257F"/>
    <w:rsid w:val="00515342"/>
    <w:rsid w:val="00521617"/>
    <w:rsid w:val="00526C74"/>
    <w:rsid w:val="00550012"/>
    <w:rsid w:val="005E14F4"/>
    <w:rsid w:val="005E561F"/>
    <w:rsid w:val="006058CA"/>
    <w:rsid w:val="00624A78"/>
    <w:rsid w:val="0063444A"/>
    <w:rsid w:val="006347DA"/>
    <w:rsid w:val="00637C44"/>
    <w:rsid w:val="00677472"/>
    <w:rsid w:val="006C3EE1"/>
    <w:rsid w:val="006F3CAF"/>
    <w:rsid w:val="00751AB4"/>
    <w:rsid w:val="00771C3C"/>
    <w:rsid w:val="00773BD5"/>
    <w:rsid w:val="00782774"/>
    <w:rsid w:val="007B34B4"/>
    <w:rsid w:val="007E3199"/>
    <w:rsid w:val="007F0B7B"/>
    <w:rsid w:val="007F4D3B"/>
    <w:rsid w:val="00850D45"/>
    <w:rsid w:val="00855B58"/>
    <w:rsid w:val="00877C8D"/>
    <w:rsid w:val="008C0679"/>
    <w:rsid w:val="008E08FC"/>
    <w:rsid w:val="008F389B"/>
    <w:rsid w:val="00965526"/>
    <w:rsid w:val="00967B9F"/>
    <w:rsid w:val="00977629"/>
    <w:rsid w:val="009A167E"/>
    <w:rsid w:val="009A4A86"/>
    <w:rsid w:val="009C7D85"/>
    <w:rsid w:val="009D46E4"/>
    <w:rsid w:val="00A0135F"/>
    <w:rsid w:val="00A055CB"/>
    <w:rsid w:val="00A24D72"/>
    <w:rsid w:val="00A36467"/>
    <w:rsid w:val="00A43B8F"/>
    <w:rsid w:val="00A76262"/>
    <w:rsid w:val="00A94E6B"/>
    <w:rsid w:val="00AB1A52"/>
    <w:rsid w:val="00AD03AB"/>
    <w:rsid w:val="00B203BF"/>
    <w:rsid w:val="00C01D57"/>
    <w:rsid w:val="00C050DE"/>
    <w:rsid w:val="00C27D5B"/>
    <w:rsid w:val="00C409B7"/>
    <w:rsid w:val="00C95BC1"/>
    <w:rsid w:val="00CB2710"/>
    <w:rsid w:val="00CC33BD"/>
    <w:rsid w:val="00CC46B5"/>
    <w:rsid w:val="00CD650E"/>
    <w:rsid w:val="00D17163"/>
    <w:rsid w:val="00D202D7"/>
    <w:rsid w:val="00D853E7"/>
    <w:rsid w:val="00D92239"/>
    <w:rsid w:val="00E03D6A"/>
    <w:rsid w:val="00E2009C"/>
    <w:rsid w:val="00E25913"/>
    <w:rsid w:val="00E864EA"/>
    <w:rsid w:val="00E92709"/>
    <w:rsid w:val="00E95FF4"/>
    <w:rsid w:val="00EB47B2"/>
    <w:rsid w:val="00EC0376"/>
    <w:rsid w:val="00ED12D9"/>
    <w:rsid w:val="00EE7968"/>
    <w:rsid w:val="00F112E8"/>
    <w:rsid w:val="00F5541F"/>
    <w:rsid w:val="00F71D3D"/>
    <w:rsid w:val="00F74F87"/>
    <w:rsid w:val="00FA1D6D"/>
    <w:rsid w:val="00FC6855"/>
    <w:rsid w:val="00FD12B8"/>
    <w:rsid w:val="00FE645C"/>
    <w:rsid w:val="00FF6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A"/>
  </w:style>
  <w:style w:type="paragraph" w:styleId="4">
    <w:name w:val="heading 4"/>
    <w:basedOn w:val="a"/>
    <w:next w:val="a"/>
    <w:link w:val="40"/>
    <w:semiHidden/>
    <w:unhideWhenUsed/>
    <w:qFormat/>
    <w:rsid w:val="00637C44"/>
    <w:pPr>
      <w:keepNext/>
      <w:keepLines/>
      <w:spacing w:before="200" w:after="0"/>
      <w:outlineLvl w:val="3"/>
    </w:pPr>
    <w:rPr>
      <w:rFonts w:ascii="Constantia" w:eastAsia="Times New Roman" w:hAnsi="Constantia" w:cs="Times New Roman"/>
      <w:b/>
      <w:bCs/>
      <w:i/>
      <w:iCs/>
      <w:color w:val="4F81BD"/>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37C44"/>
    <w:rPr>
      <w:rFonts w:ascii="Constantia" w:eastAsia="Times New Roman" w:hAnsi="Constantia" w:cs="Times New Roman"/>
      <w:b/>
      <w:bCs/>
      <w:i/>
      <w:iCs/>
      <w:color w:val="4F81BD"/>
      <w:sz w:val="20"/>
      <w:szCs w:val="20"/>
      <w:lang w:val="en-US" w:eastAsia="en-US"/>
    </w:rPr>
  </w:style>
  <w:style w:type="character" w:styleId="a3">
    <w:name w:val="Hyperlink"/>
    <w:basedOn w:val="a0"/>
    <w:uiPriority w:val="99"/>
    <w:semiHidden/>
    <w:unhideWhenUsed/>
    <w:rsid w:val="00637C44"/>
    <w:rPr>
      <w:color w:val="0000FF" w:themeColor="hyperlink"/>
      <w:u w:val="single"/>
    </w:rPr>
  </w:style>
  <w:style w:type="paragraph" w:styleId="a4">
    <w:name w:val="annotation text"/>
    <w:basedOn w:val="a"/>
    <w:link w:val="1"/>
    <w:uiPriority w:val="99"/>
    <w:semiHidden/>
    <w:unhideWhenUsed/>
    <w:rsid w:val="00637C44"/>
    <w:pPr>
      <w:spacing w:line="240" w:lineRule="auto"/>
    </w:pPr>
    <w:rPr>
      <w:sz w:val="20"/>
      <w:szCs w:val="20"/>
    </w:rPr>
  </w:style>
  <w:style w:type="character" w:customStyle="1" w:styleId="1">
    <w:name w:val="Текст примечания Знак1"/>
    <w:basedOn w:val="a0"/>
    <w:link w:val="a4"/>
    <w:uiPriority w:val="99"/>
    <w:semiHidden/>
    <w:locked/>
    <w:rsid w:val="00637C44"/>
    <w:rPr>
      <w:sz w:val="20"/>
      <w:szCs w:val="20"/>
    </w:rPr>
  </w:style>
  <w:style w:type="character" w:customStyle="1" w:styleId="a5">
    <w:name w:val="Текст примечания Знак"/>
    <w:basedOn w:val="a0"/>
    <w:uiPriority w:val="99"/>
    <w:semiHidden/>
    <w:rsid w:val="00637C44"/>
    <w:rPr>
      <w:sz w:val="20"/>
      <w:szCs w:val="20"/>
    </w:rPr>
  </w:style>
  <w:style w:type="character" w:customStyle="1" w:styleId="a6">
    <w:name w:val="Верхний колонтитул Знак"/>
    <w:basedOn w:val="a0"/>
    <w:uiPriority w:val="99"/>
    <w:semiHidden/>
    <w:rsid w:val="00637C44"/>
  </w:style>
  <w:style w:type="paragraph" w:styleId="a7">
    <w:name w:val="header"/>
    <w:basedOn w:val="a"/>
    <w:link w:val="10"/>
    <w:uiPriority w:val="99"/>
    <w:semiHidden/>
    <w:unhideWhenUsed/>
    <w:rsid w:val="00637C44"/>
    <w:pPr>
      <w:tabs>
        <w:tab w:val="center" w:pos="4677"/>
        <w:tab w:val="right" w:pos="9355"/>
      </w:tabs>
      <w:spacing w:after="0" w:line="240" w:lineRule="auto"/>
    </w:pPr>
  </w:style>
  <w:style w:type="character" w:customStyle="1" w:styleId="10">
    <w:name w:val="Верхний колонтитул Знак1"/>
    <w:basedOn w:val="a0"/>
    <w:link w:val="a7"/>
    <w:uiPriority w:val="99"/>
    <w:semiHidden/>
    <w:locked/>
    <w:rsid w:val="00637C44"/>
  </w:style>
  <w:style w:type="character" w:customStyle="1" w:styleId="a8">
    <w:name w:val="Нижний колонтитул Знак"/>
    <w:basedOn w:val="a0"/>
    <w:uiPriority w:val="99"/>
    <w:semiHidden/>
    <w:rsid w:val="00637C44"/>
  </w:style>
  <w:style w:type="paragraph" w:styleId="a9">
    <w:name w:val="footer"/>
    <w:basedOn w:val="a"/>
    <w:link w:val="11"/>
    <w:uiPriority w:val="99"/>
    <w:semiHidden/>
    <w:unhideWhenUsed/>
    <w:rsid w:val="00637C44"/>
    <w:pPr>
      <w:tabs>
        <w:tab w:val="center" w:pos="4677"/>
        <w:tab w:val="right" w:pos="9355"/>
      </w:tabs>
      <w:spacing w:after="0" w:line="240" w:lineRule="auto"/>
    </w:pPr>
  </w:style>
  <w:style w:type="character" w:customStyle="1" w:styleId="11">
    <w:name w:val="Нижний колонтитул Знак1"/>
    <w:basedOn w:val="a0"/>
    <w:link w:val="a9"/>
    <w:uiPriority w:val="99"/>
    <w:semiHidden/>
    <w:locked/>
    <w:rsid w:val="00637C44"/>
  </w:style>
  <w:style w:type="paragraph" w:styleId="aa">
    <w:name w:val="Title"/>
    <w:basedOn w:val="a"/>
    <w:link w:val="ab"/>
    <w:uiPriority w:val="99"/>
    <w:qFormat/>
    <w:rsid w:val="00637C44"/>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b">
    <w:name w:val="Название Знак"/>
    <w:basedOn w:val="a0"/>
    <w:link w:val="aa"/>
    <w:uiPriority w:val="99"/>
    <w:rsid w:val="00637C44"/>
    <w:rPr>
      <w:rFonts w:ascii="Times New Roman" w:eastAsia="Times New Roman" w:hAnsi="Times New Roman" w:cs="Times New Roman"/>
      <w:b/>
      <w:bCs/>
      <w:sz w:val="28"/>
      <w:szCs w:val="28"/>
    </w:rPr>
  </w:style>
  <w:style w:type="paragraph" w:styleId="ac">
    <w:name w:val="Body Text"/>
    <w:basedOn w:val="a"/>
    <w:link w:val="12"/>
    <w:uiPriority w:val="99"/>
    <w:semiHidden/>
    <w:unhideWhenUsed/>
    <w:rsid w:val="00637C44"/>
    <w:pPr>
      <w:spacing w:after="120"/>
    </w:pPr>
    <w:rPr>
      <w:rFonts w:eastAsiaTheme="minorHAnsi"/>
      <w:lang w:eastAsia="en-US"/>
    </w:rPr>
  </w:style>
  <w:style w:type="character" w:customStyle="1" w:styleId="12">
    <w:name w:val="Основной текст Знак1"/>
    <w:basedOn w:val="a0"/>
    <w:link w:val="ac"/>
    <w:uiPriority w:val="99"/>
    <w:semiHidden/>
    <w:locked/>
    <w:rsid w:val="00637C44"/>
    <w:rPr>
      <w:rFonts w:eastAsiaTheme="minorHAnsi"/>
      <w:lang w:eastAsia="en-US"/>
    </w:rPr>
  </w:style>
  <w:style w:type="character" w:customStyle="1" w:styleId="ad">
    <w:name w:val="Основной текст Знак"/>
    <w:basedOn w:val="a0"/>
    <w:semiHidden/>
    <w:rsid w:val="00637C44"/>
  </w:style>
  <w:style w:type="paragraph" w:styleId="2">
    <w:name w:val="Body Text 2"/>
    <w:basedOn w:val="a"/>
    <w:link w:val="20"/>
    <w:uiPriority w:val="99"/>
    <w:semiHidden/>
    <w:unhideWhenUsed/>
    <w:rsid w:val="00637C44"/>
    <w:pPr>
      <w:spacing w:after="120" w:line="480" w:lineRule="auto"/>
    </w:pPr>
  </w:style>
  <w:style w:type="character" w:customStyle="1" w:styleId="20">
    <w:name w:val="Основной текст 2 Знак"/>
    <w:basedOn w:val="a0"/>
    <w:link w:val="2"/>
    <w:uiPriority w:val="99"/>
    <w:semiHidden/>
    <w:rsid w:val="00637C44"/>
  </w:style>
  <w:style w:type="character" w:customStyle="1" w:styleId="ae">
    <w:name w:val="Текст Знак"/>
    <w:basedOn w:val="a0"/>
    <w:link w:val="af"/>
    <w:uiPriority w:val="99"/>
    <w:semiHidden/>
    <w:rsid w:val="00637C44"/>
    <w:rPr>
      <w:rFonts w:ascii="Courier New" w:eastAsia="Times New Roman" w:hAnsi="Courier New" w:cs="Times New Roman"/>
      <w:sz w:val="20"/>
      <w:szCs w:val="20"/>
    </w:rPr>
  </w:style>
  <w:style w:type="paragraph" w:styleId="af">
    <w:name w:val="Plain Text"/>
    <w:basedOn w:val="a"/>
    <w:link w:val="ae"/>
    <w:uiPriority w:val="99"/>
    <w:semiHidden/>
    <w:unhideWhenUsed/>
    <w:rsid w:val="00637C44"/>
    <w:pPr>
      <w:spacing w:after="0" w:line="240" w:lineRule="auto"/>
    </w:pPr>
    <w:rPr>
      <w:rFonts w:ascii="Courier New" w:eastAsia="Times New Roman" w:hAnsi="Courier New" w:cs="Times New Roman"/>
      <w:sz w:val="20"/>
      <w:szCs w:val="20"/>
    </w:rPr>
  </w:style>
  <w:style w:type="paragraph" w:styleId="af0">
    <w:name w:val="annotation subject"/>
    <w:basedOn w:val="a4"/>
    <w:next w:val="a4"/>
    <w:link w:val="13"/>
    <w:uiPriority w:val="99"/>
    <w:semiHidden/>
    <w:unhideWhenUsed/>
    <w:rsid w:val="00637C44"/>
    <w:rPr>
      <w:b/>
      <w:bCs/>
    </w:rPr>
  </w:style>
  <w:style w:type="character" w:customStyle="1" w:styleId="13">
    <w:name w:val="Тема примечания Знак1"/>
    <w:basedOn w:val="1"/>
    <w:link w:val="af0"/>
    <w:uiPriority w:val="99"/>
    <w:semiHidden/>
    <w:locked/>
    <w:rsid w:val="00637C44"/>
    <w:rPr>
      <w:b/>
      <w:bCs/>
      <w:sz w:val="20"/>
      <w:szCs w:val="20"/>
    </w:rPr>
  </w:style>
  <w:style w:type="character" w:customStyle="1" w:styleId="af1">
    <w:name w:val="Тема примечания Знак"/>
    <w:basedOn w:val="a5"/>
    <w:uiPriority w:val="99"/>
    <w:semiHidden/>
    <w:rsid w:val="00637C44"/>
    <w:rPr>
      <w:b/>
      <w:bCs/>
      <w:sz w:val="20"/>
      <w:szCs w:val="20"/>
    </w:rPr>
  </w:style>
  <w:style w:type="paragraph" w:styleId="af2">
    <w:name w:val="Balloon Text"/>
    <w:basedOn w:val="a"/>
    <w:link w:val="14"/>
    <w:uiPriority w:val="99"/>
    <w:semiHidden/>
    <w:unhideWhenUsed/>
    <w:rsid w:val="00637C44"/>
    <w:pPr>
      <w:spacing w:after="0" w:line="240" w:lineRule="auto"/>
    </w:pPr>
    <w:rPr>
      <w:rFonts w:ascii="Segoe UI" w:hAnsi="Segoe UI" w:cs="Segoe UI"/>
      <w:sz w:val="18"/>
      <w:szCs w:val="18"/>
    </w:rPr>
  </w:style>
  <w:style w:type="character" w:customStyle="1" w:styleId="14">
    <w:name w:val="Текст выноски Знак1"/>
    <w:basedOn w:val="a0"/>
    <w:link w:val="af2"/>
    <w:uiPriority w:val="99"/>
    <w:semiHidden/>
    <w:locked/>
    <w:rsid w:val="00637C44"/>
    <w:rPr>
      <w:rFonts w:ascii="Segoe UI" w:hAnsi="Segoe UI" w:cs="Segoe UI"/>
      <w:sz w:val="18"/>
      <w:szCs w:val="18"/>
    </w:rPr>
  </w:style>
  <w:style w:type="character" w:customStyle="1" w:styleId="af3">
    <w:name w:val="Текст выноски Знак"/>
    <w:basedOn w:val="a0"/>
    <w:uiPriority w:val="99"/>
    <w:semiHidden/>
    <w:rsid w:val="00637C44"/>
    <w:rPr>
      <w:rFonts w:ascii="Tahoma" w:hAnsi="Tahoma" w:cs="Tahoma"/>
      <w:sz w:val="16"/>
      <w:szCs w:val="16"/>
    </w:rPr>
  </w:style>
  <w:style w:type="paragraph" w:styleId="af4">
    <w:name w:val="List Paragraph"/>
    <w:basedOn w:val="a"/>
    <w:uiPriority w:val="34"/>
    <w:qFormat/>
    <w:rsid w:val="00637C44"/>
    <w:pPr>
      <w:ind w:left="720"/>
      <w:contextualSpacing/>
    </w:pPr>
    <w:rPr>
      <w:rFonts w:ascii="Calibri" w:eastAsia="Times New Roman" w:hAnsi="Calibri" w:cs="Times New Roman"/>
    </w:rPr>
  </w:style>
  <w:style w:type="paragraph" w:customStyle="1" w:styleId="TableText">
    <w:name w:val="Table Text"/>
    <w:uiPriority w:val="99"/>
    <w:rsid w:val="00637C44"/>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Default">
    <w:name w:val="Default"/>
    <w:uiPriority w:val="99"/>
    <w:rsid w:val="00637C44"/>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af5">
    <w:name w:val="МОН основной"/>
    <w:basedOn w:val="a"/>
    <w:uiPriority w:val="99"/>
    <w:rsid w:val="00637C44"/>
    <w:pPr>
      <w:spacing w:after="0" w:line="360" w:lineRule="auto"/>
      <w:ind w:firstLine="709"/>
      <w:jc w:val="both"/>
    </w:pPr>
    <w:rPr>
      <w:rFonts w:ascii="Times New Roman" w:eastAsia="Times New Roman" w:hAnsi="Times New Roman" w:cs="Times New Roman"/>
      <w:sz w:val="28"/>
      <w:szCs w:val="24"/>
    </w:rPr>
  </w:style>
  <w:style w:type="paragraph" w:customStyle="1" w:styleId="15">
    <w:name w:val="Абзац списка1"/>
    <w:basedOn w:val="a"/>
    <w:uiPriority w:val="99"/>
    <w:rsid w:val="00637C44"/>
    <w:pPr>
      <w:ind w:left="720"/>
    </w:pPr>
    <w:rPr>
      <w:rFonts w:ascii="Calibri" w:eastAsia="Times New Roman" w:hAnsi="Calibri" w:cs="Times New Roman"/>
      <w:lang w:eastAsia="en-US"/>
    </w:rPr>
  </w:style>
  <w:style w:type="paragraph" w:customStyle="1" w:styleId="16">
    <w:name w:val="Обычный1"/>
    <w:uiPriority w:val="99"/>
    <w:rsid w:val="00637C44"/>
    <w:pPr>
      <w:suppressAutoHyphens/>
      <w:spacing w:after="0" w:line="240" w:lineRule="auto"/>
    </w:pPr>
    <w:rPr>
      <w:rFonts w:ascii="Times New Roman" w:eastAsia="Arial" w:hAnsi="Times New Roman" w:cs="Calibri"/>
      <w:sz w:val="20"/>
      <w:szCs w:val="20"/>
      <w:lang w:val="en-US" w:eastAsia="ar-SA"/>
    </w:rPr>
  </w:style>
  <w:style w:type="paragraph" w:customStyle="1" w:styleId="Style11">
    <w:name w:val="Style11"/>
    <w:basedOn w:val="a"/>
    <w:uiPriority w:val="99"/>
    <w:rsid w:val="00637C44"/>
    <w:pPr>
      <w:widowControl w:val="0"/>
      <w:autoSpaceDE w:val="0"/>
      <w:autoSpaceDN w:val="0"/>
      <w:adjustRightInd w:val="0"/>
      <w:spacing w:after="0" w:line="299" w:lineRule="exact"/>
      <w:ind w:firstLine="355"/>
      <w:jc w:val="both"/>
    </w:pPr>
    <w:rPr>
      <w:rFonts w:ascii="Times New Roman" w:hAnsi="Times New Roman" w:cs="Times New Roman"/>
      <w:sz w:val="24"/>
      <w:szCs w:val="24"/>
    </w:rPr>
  </w:style>
  <w:style w:type="paragraph" w:customStyle="1" w:styleId="Style12">
    <w:name w:val="Style12"/>
    <w:basedOn w:val="a"/>
    <w:uiPriority w:val="99"/>
    <w:rsid w:val="00637C44"/>
    <w:pPr>
      <w:widowControl w:val="0"/>
      <w:autoSpaceDE w:val="0"/>
      <w:autoSpaceDN w:val="0"/>
      <w:adjustRightInd w:val="0"/>
      <w:spacing w:after="0" w:line="298" w:lineRule="exact"/>
      <w:ind w:hanging="350"/>
      <w:jc w:val="both"/>
    </w:pPr>
    <w:rPr>
      <w:rFonts w:ascii="Times New Roman" w:hAnsi="Times New Roman" w:cs="Times New Roman"/>
      <w:sz w:val="24"/>
      <w:szCs w:val="24"/>
    </w:rPr>
  </w:style>
  <w:style w:type="paragraph" w:customStyle="1" w:styleId="c2">
    <w:name w:val="c2"/>
    <w:basedOn w:val="a"/>
    <w:uiPriority w:val="99"/>
    <w:rsid w:val="00637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Базовый"/>
    <w:uiPriority w:val="99"/>
    <w:rsid w:val="00637C44"/>
    <w:pPr>
      <w:suppressAutoHyphens/>
    </w:pPr>
    <w:rPr>
      <w:rFonts w:ascii="Calibri" w:eastAsia="SimSun" w:hAnsi="Calibri" w:cs="Times New Roman"/>
      <w:color w:val="00000A"/>
    </w:rPr>
  </w:style>
  <w:style w:type="character" w:customStyle="1" w:styleId="af7">
    <w:name w:val="Основной текст_"/>
    <w:link w:val="17"/>
    <w:locked/>
    <w:rsid w:val="00637C44"/>
    <w:rPr>
      <w:rFonts w:ascii="Times New Roman" w:eastAsia="Times New Roman" w:hAnsi="Times New Roman" w:cs="Times New Roman"/>
      <w:sz w:val="24"/>
      <w:szCs w:val="20"/>
    </w:rPr>
  </w:style>
  <w:style w:type="paragraph" w:customStyle="1" w:styleId="17">
    <w:name w:val="Основной текст1"/>
    <w:basedOn w:val="a"/>
    <w:link w:val="af7"/>
    <w:rsid w:val="00637C44"/>
    <w:pPr>
      <w:widowControl w:val="0"/>
      <w:snapToGrid w:val="0"/>
      <w:spacing w:after="0" w:line="240" w:lineRule="auto"/>
      <w:ind w:right="271"/>
      <w:jc w:val="both"/>
    </w:pPr>
    <w:rPr>
      <w:rFonts w:ascii="Times New Roman" w:eastAsia="Times New Roman" w:hAnsi="Times New Roman" w:cs="Times New Roman"/>
      <w:sz w:val="24"/>
      <w:szCs w:val="20"/>
    </w:rPr>
  </w:style>
  <w:style w:type="character" w:customStyle="1" w:styleId="18">
    <w:name w:val="Заголовок №1_"/>
    <w:link w:val="19"/>
    <w:locked/>
    <w:rsid w:val="00637C44"/>
    <w:rPr>
      <w:rFonts w:ascii="Times New Roman" w:hAnsi="Times New Roman" w:cs="Times New Roman"/>
      <w:sz w:val="23"/>
      <w:szCs w:val="23"/>
      <w:shd w:val="clear" w:color="auto" w:fill="FFFFFF"/>
    </w:rPr>
  </w:style>
  <w:style w:type="paragraph" w:customStyle="1" w:styleId="19">
    <w:name w:val="Заголовок №1"/>
    <w:basedOn w:val="a"/>
    <w:link w:val="18"/>
    <w:rsid w:val="00637C44"/>
    <w:pPr>
      <w:shd w:val="clear" w:color="auto" w:fill="FFFFFF"/>
      <w:spacing w:before="540" w:after="60" w:line="0" w:lineRule="atLeast"/>
      <w:outlineLvl w:val="0"/>
    </w:pPr>
    <w:rPr>
      <w:rFonts w:ascii="Times New Roman" w:hAnsi="Times New Roman" w:cs="Times New Roman"/>
      <w:sz w:val="23"/>
      <w:szCs w:val="23"/>
    </w:rPr>
  </w:style>
  <w:style w:type="character" w:customStyle="1" w:styleId="apple-converted-space">
    <w:name w:val="apple-converted-space"/>
    <w:basedOn w:val="a0"/>
    <w:rsid w:val="00637C44"/>
  </w:style>
  <w:style w:type="character" w:customStyle="1" w:styleId="FontStyle116">
    <w:name w:val="Font Style116"/>
    <w:basedOn w:val="a0"/>
    <w:uiPriority w:val="99"/>
    <w:rsid w:val="00637C44"/>
    <w:rPr>
      <w:rFonts w:ascii="Times New Roman" w:hAnsi="Times New Roman" w:cs="Times New Roman" w:hint="default"/>
      <w:sz w:val="24"/>
      <w:szCs w:val="24"/>
    </w:rPr>
  </w:style>
  <w:style w:type="character" w:customStyle="1" w:styleId="FontStyle112">
    <w:name w:val="Font Style112"/>
    <w:basedOn w:val="a0"/>
    <w:uiPriority w:val="99"/>
    <w:rsid w:val="00637C44"/>
    <w:rPr>
      <w:rFonts w:ascii="Arial Black" w:hAnsi="Arial Black" w:cs="Arial Black" w:hint="default"/>
      <w:sz w:val="20"/>
      <w:szCs w:val="20"/>
    </w:rPr>
  </w:style>
  <w:style w:type="character" w:customStyle="1" w:styleId="c0">
    <w:name w:val="c0"/>
    <w:basedOn w:val="a0"/>
    <w:rsid w:val="00637C44"/>
  </w:style>
  <w:style w:type="character" w:customStyle="1" w:styleId="FontStyle12">
    <w:name w:val="Font Style12"/>
    <w:rsid w:val="00637C44"/>
    <w:rPr>
      <w:rFonts w:ascii="Times New Roman" w:hAnsi="Times New Roman" w:cs="Times New Roman" w:hint="default"/>
      <w:sz w:val="18"/>
      <w:szCs w:val="18"/>
    </w:rPr>
  </w:style>
  <w:style w:type="table" w:styleId="af8">
    <w:name w:val="Table Grid"/>
    <w:basedOn w:val="a1"/>
    <w:uiPriority w:val="59"/>
    <w:rsid w:val="00637C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37C4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637C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raz@charysh.ru" TargetMode="External"/><Relationship Id="rId3" Type="http://schemas.openxmlformats.org/officeDocument/2006/relationships/styles" Target="styles.xml"/><Relationship Id="rId7" Type="http://schemas.openxmlformats.org/officeDocument/2006/relationships/hyperlink" Target="mailto:sentelexkaj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elek-mou.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B147-9362-4FC4-A890-2ADE32A4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73</Pages>
  <Words>23609</Words>
  <Characters>134574</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Сентелекская</Company>
  <LinksUpToDate>false</LinksUpToDate>
  <CharactersWithSpaces>157868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25</cp:revision>
  <cp:lastPrinted>2022-08-20T04:21:00Z</cp:lastPrinted>
  <dcterms:created xsi:type="dcterms:W3CDTF">2020-04-16T06:31:00Z</dcterms:created>
  <dcterms:modified xsi:type="dcterms:W3CDTF">2022-08-20T04:22:00Z</dcterms:modified>
</cp:coreProperties>
</file>